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F4" w:rsidRPr="00C23F7E" w:rsidRDefault="006B1B07" w:rsidP="006C7B9C">
      <w:pPr>
        <w:spacing w:line="276" w:lineRule="auto"/>
        <w:ind w:left="0"/>
        <w:jc w:val="center"/>
        <w:rPr>
          <w:rFonts w:ascii="Times New Roman" w:hAnsi="Times New Roman" w:cs="Times New Roman"/>
          <w:b/>
          <w:bCs/>
          <w:color w:val="C00000"/>
          <w:sz w:val="36"/>
          <w:szCs w:val="36"/>
          <w:rtl/>
        </w:rPr>
      </w:pPr>
      <w:r>
        <w:rPr>
          <w:rFonts w:ascii="Times New Roman" w:hAnsi="Times New Roman" w:cs="Times New Roman"/>
          <w:b/>
          <w:bCs/>
          <w:color w:val="C00000"/>
          <w:sz w:val="36"/>
          <w:szCs w:val="36"/>
          <w:rtl/>
        </w:rPr>
        <w:t>تأنيس الف</w:t>
      </w:r>
      <w:r w:rsidR="00EC1DF4" w:rsidRPr="00C23F7E">
        <w:rPr>
          <w:rFonts w:ascii="Times New Roman" w:hAnsi="Times New Roman" w:cs="Times New Roman"/>
          <w:b/>
          <w:bCs/>
          <w:color w:val="C00000"/>
          <w:sz w:val="36"/>
          <w:szCs w:val="36"/>
          <w:rtl/>
        </w:rPr>
        <w:t>ضلاء ب</w:t>
      </w:r>
      <w:r>
        <w:rPr>
          <w:rFonts w:ascii="Times New Roman" w:hAnsi="Times New Roman" w:cs="Times New Roman" w:hint="cs"/>
          <w:b/>
          <w:bCs/>
          <w:color w:val="C00000"/>
          <w:sz w:val="36"/>
          <w:szCs w:val="36"/>
          <w:rtl/>
        </w:rPr>
        <w:t>ال</w:t>
      </w:r>
      <w:r w:rsidR="00EC1DF4" w:rsidRPr="00C23F7E">
        <w:rPr>
          <w:rFonts w:ascii="Times New Roman" w:hAnsi="Times New Roman" w:cs="Times New Roman"/>
          <w:b/>
          <w:bCs/>
          <w:color w:val="C00000"/>
          <w:sz w:val="36"/>
          <w:szCs w:val="36"/>
          <w:rtl/>
        </w:rPr>
        <w:t xml:space="preserve">أحكام </w:t>
      </w:r>
      <w:r>
        <w:rPr>
          <w:rFonts w:ascii="Times New Roman" w:hAnsi="Times New Roman" w:cs="Times New Roman" w:hint="cs"/>
          <w:b/>
          <w:bCs/>
          <w:color w:val="C00000"/>
          <w:sz w:val="36"/>
          <w:szCs w:val="36"/>
          <w:rtl/>
        </w:rPr>
        <w:t>الفقهية ل</w:t>
      </w:r>
      <w:r w:rsidR="00EC1DF4" w:rsidRPr="00C23F7E">
        <w:rPr>
          <w:rFonts w:ascii="Times New Roman" w:hAnsi="Times New Roman" w:cs="Times New Roman"/>
          <w:b/>
          <w:bCs/>
          <w:color w:val="C00000"/>
          <w:sz w:val="36"/>
          <w:szCs w:val="36"/>
          <w:rtl/>
        </w:rPr>
        <w:t>عيد الأضحى</w:t>
      </w:r>
    </w:p>
    <w:p w:rsidR="00EC1DF4" w:rsidRPr="00C23F7E" w:rsidRDefault="00EC1DF4" w:rsidP="006C7B9C">
      <w:pPr>
        <w:spacing w:line="276" w:lineRule="auto"/>
        <w:ind w:left="0"/>
        <w:jc w:val="left"/>
        <w:rPr>
          <w:rFonts w:ascii="Times New Roman" w:hAnsi="Times New Roman" w:cs="Times New Roman"/>
          <w:b/>
          <w:bCs/>
          <w:color w:val="538135" w:themeColor="accent6" w:themeShade="BF"/>
          <w:sz w:val="36"/>
          <w:szCs w:val="36"/>
          <w:rtl/>
        </w:rPr>
      </w:pPr>
    </w:p>
    <w:p w:rsidR="00147B4B" w:rsidRPr="00C23F7E" w:rsidRDefault="00626292"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الحمد</w:t>
      </w:r>
      <w:r w:rsidR="00147B4B" w:rsidRPr="00C23F7E">
        <w:rPr>
          <w:rFonts w:ascii="Times New Roman" w:hAnsi="Times New Roman" w:cs="Times New Roman"/>
          <w:sz w:val="36"/>
          <w:szCs w:val="36"/>
          <w:rtl/>
        </w:rPr>
        <w:t xml:space="preserve"> لله العليِّ العظيمِ، العزيزِ الكريم، الغفورِ الرَّحيم، ذي العرشِ المجيد، والصَّلاة والسَّلام على عبده ورسوله محمَّد </w:t>
      </w:r>
      <w:r w:rsidR="00472E96" w:rsidRPr="00C23F7E">
        <w:rPr>
          <w:rFonts w:ascii="Times New Roman" w:hAnsi="Times New Roman" w:cs="Times New Roman"/>
          <w:sz w:val="36"/>
          <w:szCs w:val="36"/>
          <w:rtl/>
        </w:rPr>
        <w:t xml:space="preserve">الصادق </w:t>
      </w:r>
      <w:r w:rsidR="00147B4B" w:rsidRPr="00C23F7E">
        <w:rPr>
          <w:rFonts w:ascii="Times New Roman" w:hAnsi="Times New Roman" w:cs="Times New Roman"/>
          <w:sz w:val="36"/>
          <w:szCs w:val="36"/>
          <w:rtl/>
        </w:rPr>
        <w:t>الأمين</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وعلى آله و</w:t>
      </w:r>
      <w:r w:rsidR="00472E96" w:rsidRPr="00C23F7E">
        <w:rPr>
          <w:rFonts w:ascii="Times New Roman" w:hAnsi="Times New Roman" w:cs="Times New Roman"/>
          <w:sz w:val="36"/>
          <w:szCs w:val="36"/>
          <w:rtl/>
        </w:rPr>
        <w:t>أصحابه المَيَامِين،</w:t>
      </w:r>
      <w:r w:rsidR="00147B4B" w:rsidRPr="00C23F7E">
        <w:rPr>
          <w:rFonts w:ascii="Times New Roman" w:hAnsi="Times New Roman" w:cs="Times New Roman"/>
          <w:sz w:val="36"/>
          <w:szCs w:val="36"/>
          <w:rtl/>
        </w:rPr>
        <w:t xml:space="preserve"> ومَن ت</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بعهم بإحسانٍ إلى يوم الدِّين.</w:t>
      </w:r>
    </w:p>
    <w:p w:rsidR="00147B4B" w:rsidRPr="00C23F7E" w:rsidRDefault="00472E96" w:rsidP="006C7B9C">
      <w:pPr>
        <w:spacing w:line="276" w:lineRule="auto"/>
        <w:ind w:left="0"/>
        <w:jc w:val="left"/>
        <w:rPr>
          <w:rFonts w:ascii="Times New Roman" w:hAnsi="Times New Roman" w:cs="Times New Roman"/>
          <w:b/>
          <w:bCs/>
          <w:color w:val="538135" w:themeColor="accent6" w:themeShade="BF"/>
          <w:sz w:val="36"/>
          <w:szCs w:val="36"/>
          <w:rtl/>
        </w:rPr>
      </w:pPr>
      <w:r w:rsidRPr="00C23F7E">
        <w:rPr>
          <w:rFonts w:ascii="Times New Roman" w:hAnsi="Times New Roman" w:cs="Times New Roman"/>
          <w:b/>
          <w:bCs/>
          <w:color w:val="538135" w:themeColor="accent6" w:themeShade="BF"/>
          <w:sz w:val="36"/>
          <w:szCs w:val="36"/>
          <w:rtl/>
        </w:rPr>
        <w:t>أمَّا بعد، أيُّها الفُضَلاء النُّبَلاء ــ أكرمَكم الله برضوانه والجنَّة ــ:</w:t>
      </w:r>
    </w:p>
    <w:p w:rsidR="00FE4B3C"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فهذه رسالة فقهية بعنوان:</w:t>
      </w:r>
      <w:r w:rsidR="00FE4B3C" w:rsidRPr="00C23F7E">
        <w:rPr>
          <w:rFonts w:ascii="Times New Roman" w:hAnsi="Times New Roman" w:cs="Times New Roman"/>
          <w:sz w:val="36"/>
          <w:szCs w:val="36"/>
          <w:rtl/>
        </w:rPr>
        <w:t xml:space="preserve"> </w:t>
      </w:r>
    </w:p>
    <w:p w:rsidR="00C23F7E" w:rsidRDefault="00C23F7E"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b/>
          <w:bCs/>
          <w:color w:val="C45911" w:themeColor="accent2" w:themeShade="BF"/>
          <w:sz w:val="36"/>
          <w:szCs w:val="36"/>
          <w:rtl/>
        </w:rPr>
        <w:t>تأن</w:t>
      </w:r>
      <w:r w:rsidR="000C3A69">
        <w:rPr>
          <w:rFonts w:ascii="Times New Roman" w:hAnsi="Times New Roman" w:cs="Times New Roman" w:hint="cs"/>
          <w:b/>
          <w:bCs/>
          <w:color w:val="C45911" w:themeColor="accent2" w:themeShade="BF"/>
          <w:sz w:val="36"/>
          <w:szCs w:val="36"/>
          <w:rtl/>
        </w:rPr>
        <w:t>ِ</w:t>
      </w:r>
      <w:r w:rsidR="00147B4B" w:rsidRPr="00C23F7E">
        <w:rPr>
          <w:rFonts w:ascii="Times New Roman" w:hAnsi="Times New Roman" w:cs="Times New Roman"/>
          <w:b/>
          <w:bCs/>
          <w:color w:val="C45911" w:themeColor="accent2" w:themeShade="BF"/>
          <w:sz w:val="36"/>
          <w:szCs w:val="36"/>
          <w:rtl/>
        </w:rPr>
        <w:t xml:space="preserve">يس </w:t>
      </w:r>
      <w:r w:rsidR="00472E96" w:rsidRPr="00C23F7E">
        <w:rPr>
          <w:rFonts w:ascii="Times New Roman" w:hAnsi="Times New Roman" w:cs="Times New Roman"/>
          <w:b/>
          <w:bCs/>
          <w:color w:val="C45911" w:themeColor="accent2" w:themeShade="BF"/>
          <w:sz w:val="36"/>
          <w:szCs w:val="36"/>
          <w:rtl/>
        </w:rPr>
        <w:t>الفُض</w:t>
      </w:r>
      <w:r w:rsidR="000C3A69">
        <w:rPr>
          <w:rFonts w:ascii="Times New Roman" w:hAnsi="Times New Roman" w:cs="Times New Roman" w:hint="cs"/>
          <w:b/>
          <w:bCs/>
          <w:color w:val="C45911" w:themeColor="accent2" w:themeShade="BF"/>
          <w:sz w:val="36"/>
          <w:szCs w:val="36"/>
          <w:rtl/>
        </w:rPr>
        <w:t>َ</w:t>
      </w:r>
      <w:r w:rsidR="00472E96" w:rsidRPr="00C23F7E">
        <w:rPr>
          <w:rFonts w:ascii="Times New Roman" w:hAnsi="Times New Roman" w:cs="Times New Roman"/>
          <w:b/>
          <w:bCs/>
          <w:color w:val="C45911" w:themeColor="accent2" w:themeShade="BF"/>
          <w:sz w:val="36"/>
          <w:szCs w:val="36"/>
          <w:rtl/>
        </w:rPr>
        <w:t>لاء بأحكام ع</w:t>
      </w:r>
      <w:r w:rsidR="000C3A69">
        <w:rPr>
          <w:rFonts w:ascii="Times New Roman" w:hAnsi="Times New Roman" w:cs="Times New Roman" w:hint="cs"/>
          <w:b/>
          <w:bCs/>
          <w:color w:val="C45911" w:themeColor="accent2" w:themeShade="BF"/>
          <w:sz w:val="36"/>
          <w:szCs w:val="36"/>
          <w:rtl/>
        </w:rPr>
        <w:t>ِ</w:t>
      </w:r>
      <w:r w:rsidR="00472E96" w:rsidRPr="00C23F7E">
        <w:rPr>
          <w:rFonts w:ascii="Times New Roman" w:hAnsi="Times New Roman" w:cs="Times New Roman"/>
          <w:b/>
          <w:bCs/>
          <w:color w:val="C45911" w:themeColor="accent2" w:themeShade="BF"/>
          <w:sz w:val="36"/>
          <w:szCs w:val="36"/>
          <w:rtl/>
        </w:rPr>
        <w:t>يد الأض</w:t>
      </w:r>
      <w:r w:rsidR="000C3A69">
        <w:rPr>
          <w:rFonts w:ascii="Times New Roman" w:hAnsi="Times New Roman" w:cs="Times New Roman" w:hint="cs"/>
          <w:b/>
          <w:bCs/>
          <w:color w:val="C45911" w:themeColor="accent2" w:themeShade="BF"/>
          <w:sz w:val="36"/>
          <w:szCs w:val="36"/>
          <w:rtl/>
        </w:rPr>
        <w:t>ْ</w:t>
      </w:r>
      <w:r w:rsidR="00472E96" w:rsidRPr="00C23F7E">
        <w:rPr>
          <w:rFonts w:ascii="Times New Roman" w:hAnsi="Times New Roman" w:cs="Times New Roman"/>
          <w:b/>
          <w:bCs/>
          <w:color w:val="C45911" w:themeColor="accent2" w:themeShade="BF"/>
          <w:sz w:val="36"/>
          <w:szCs w:val="36"/>
          <w:rtl/>
        </w:rPr>
        <w:t>ح</w:t>
      </w:r>
      <w:r w:rsidR="000C3A69">
        <w:rPr>
          <w:rFonts w:ascii="Times New Roman" w:hAnsi="Times New Roman" w:cs="Times New Roman" w:hint="cs"/>
          <w:b/>
          <w:bCs/>
          <w:color w:val="C45911" w:themeColor="accent2" w:themeShade="BF"/>
          <w:sz w:val="36"/>
          <w:szCs w:val="36"/>
          <w:rtl/>
        </w:rPr>
        <w:t>َ</w:t>
      </w:r>
      <w:r w:rsidR="00472E96" w:rsidRPr="00C23F7E">
        <w:rPr>
          <w:rFonts w:ascii="Times New Roman" w:hAnsi="Times New Roman" w:cs="Times New Roman"/>
          <w:b/>
          <w:bCs/>
          <w:color w:val="C45911" w:themeColor="accent2" w:themeShade="BF"/>
          <w:sz w:val="36"/>
          <w:szCs w:val="36"/>
          <w:rtl/>
        </w:rPr>
        <w:t>ى</w:t>
      </w:r>
      <w:r>
        <w:rPr>
          <w:rFonts w:ascii="Times New Roman" w:hAnsi="Times New Roman" w:cs="Times New Roman"/>
          <w:kern w:val="28"/>
          <w:sz w:val="36"/>
          <w:szCs w:val="36"/>
          <w:rtl/>
        </w:rPr>
        <w:t>»</w:t>
      </w:r>
      <w:r>
        <w:rPr>
          <w:rFonts w:ascii="Times New Roman" w:hAnsi="Times New Roman" w:cs="Times New Roman"/>
          <w:sz w:val="36"/>
          <w:szCs w:val="36"/>
          <w:rtl/>
        </w:rPr>
        <w:t>.</w:t>
      </w:r>
    </w:p>
    <w:p w:rsidR="00C23F7E" w:rsidRDefault="00FE4B3C"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وقد </w:t>
      </w:r>
      <w:r w:rsidR="00147B4B" w:rsidRPr="00C23F7E">
        <w:rPr>
          <w:rFonts w:ascii="Times New Roman" w:hAnsi="Times New Roman" w:cs="Times New Roman"/>
          <w:sz w:val="36"/>
          <w:szCs w:val="36"/>
          <w:rtl/>
        </w:rPr>
        <w:t>تضم</w:t>
      </w:r>
      <w:r w:rsidR="0062629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نت ج</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ملة طيبة وم</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ختص</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رة مِن أحكام عيد الأضحى، وس</w:t>
      </w:r>
      <w:r w:rsidR="0062629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ننه، وآدبه</w:t>
      </w:r>
      <w:r w:rsidRPr="00C23F7E">
        <w:rPr>
          <w:rFonts w:ascii="Times New Roman" w:hAnsi="Times New Roman" w:cs="Times New Roman"/>
          <w:sz w:val="36"/>
          <w:szCs w:val="36"/>
          <w:rtl/>
        </w:rPr>
        <w:t xml:space="preserve">، </w:t>
      </w:r>
      <w:r w:rsidR="00C23F7E">
        <w:rPr>
          <w:rFonts w:ascii="Times New Roman" w:hAnsi="Times New Roman" w:cs="Times New Roman" w:hint="cs"/>
          <w:sz w:val="36"/>
          <w:szCs w:val="36"/>
          <w:rtl/>
        </w:rPr>
        <w:t>وحرصت فيها على ثبوت الأدلة.</w:t>
      </w:r>
    </w:p>
    <w:p w:rsidR="00C23F7E" w:rsidRDefault="00C23F7E"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w:t>
      </w:r>
      <w:r w:rsidR="00147B4B" w:rsidRPr="00C23F7E">
        <w:rPr>
          <w:rFonts w:ascii="Times New Roman" w:hAnsi="Times New Roman" w:cs="Times New Roman"/>
          <w:sz w:val="36"/>
          <w:szCs w:val="36"/>
          <w:rtl/>
        </w:rPr>
        <w:t>جعلتها في مسائل ل</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يسه</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 فهم</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ها، وي</w:t>
      </w:r>
      <w:r w:rsidR="00472E96"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حصل الإلمام</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بها، وتُضبط جيدًا</w:t>
      </w:r>
      <w:r>
        <w:rPr>
          <w:rFonts w:ascii="Times New Roman" w:hAnsi="Times New Roman" w:cs="Times New Roman" w:hint="cs"/>
          <w:sz w:val="36"/>
          <w:szCs w:val="36"/>
          <w:rtl/>
        </w:rPr>
        <w:t>.</w:t>
      </w:r>
    </w:p>
    <w:p w:rsidR="00C23F7E"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والله </w:t>
      </w:r>
      <w:r w:rsidR="00626292" w:rsidRPr="00C23F7E">
        <w:rPr>
          <w:rFonts w:ascii="Times New Roman" w:hAnsi="Times New Roman" w:cs="Times New Roman"/>
          <w:b/>
          <w:bCs/>
          <w:sz w:val="36"/>
          <w:szCs w:val="36"/>
          <w:rtl/>
        </w:rPr>
        <w:t>ــ</w:t>
      </w:r>
      <w:r w:rsidRPr="00C23F7E">
        <w:rPr>
          <w:rFonts w:ascii="Times New Roman" w:hAnsi="Times New Roman" w:cs="Times New Roman"/>
          <w:b/>
          <w:bCs/>
          <w:sz w:val="36"/>
          <w:szCs w:val="36"/>
          <w:rtl/>
        </w:rPr>
        <w:t xml:space="preserve"> عزَّ وجلَّ </w:t>
      </w:r>
      <w:r w:rsidR="00626292" w:rsidRPr="00C23F7E">
        <w:rPr>
          <w:rFonts w:ascii="Times New Roman" w:hAnsi="Times New Roman" w:cs="Times New Roman"/>
          <w:b/>
          <w:bCs/>
          <w:sz w:val="36"/>
          <w:szCs w:val="36"/>
          <w:rtl/>
        </w:rPr>
        <w:t>ــ</w:t>
      </w:r>
      <w:r w:rsidR="00C23F7E" w:rsidRPr="00C23F7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المسؤول أن</w:t>
      </w:r>
      <w:r w:rsidR="00626292"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يجعلها خالصة لوجهه، مُدنية مِن رضاه، وأن</w:t>
      </w:r>
      <w:r w:rsidR="00626292" w:rsidRPr="00C23F7E">
        <w:rPr>
          <w:rFonts w:ascii="Times New Roman" w:hAnsi="Times New Roman" w:cs="Times New Roman"/>
          <w:sz w:val="36"/>
          <w:szCs w:val="36"/>
          <w:rtl/>
        </w:rPr>
        <w:t>ْ</w:t>
      </w:r>
      <w:r w:rsidR="00472E96" w:rsidRPr="00C23F7E">
        <w:rPr>
          <w:rFonts w:ascii="Times New Roman" w:hAnsi="Times New Roman" w:cs="Times New Roman"/>
          <w:sz w:val="36"/>
          <w:szCs w:val="36"/>
          <w:rtl/>
        </w:rPr>
        <w:t xml:space="preserve"> ينفع بها كاتبها، والقارئ لَهَا، </w:t>
      </w:r>
      <w:r w:rsidRPr="00C23F7E">
        <w:rPr>
          <w:rFonts w:ascii="Times New Roman" w:hAnsi="Times New Roman" w:cs="Times New Roman"/>
          <w:sz w:val="36"/>
          <w:szCs w:val="36"/>
          <w:rtl/>
        </w:rPr>
        <w:t>والس</w:t>
      </w:r>
      <w:r w:rsidR="00472E96" w:rsidRPr="00C23F7E">
        <w:rPr>
          <w:rFonts w:ascii="Times New Roman" w:hAnsi="Times New Roman" w:cs="Times New Roman"/>
          <w:sz w:val="36"/>
          <w:szCs w:val="36"/>
          <w:rtl/>
        </w:rPr>
        <w:t>َّ</w:t>
      </w:r>
      <w:r w:rsidRPr="00C23F7E">
        <w:rPr>
          <w:rFonts w:ascii="Times New Roman" w:hAnsi="Times New Roman" w:cs="Times New Roman"/>
          <w:sz w:val="36"/>
          <w:szCs w:val="36"/>
          <w:rtl/>
        </w:rPr>
        <w:t>اعي بين الناس في نشرها، أو تفقيههم ب</w:t>
      </w:r>
      <w:r w:rsidR="00472E96" w:rsidRPr="00C23F7E">
        <w:rPr>
          <w:rFonts w:ascii="Times New Roman" w:hAnsi="Times New Roman" w:cs="Times New Roman"/>
          <w:sz w:val="36"/>
          <w:szCs w:val="36"/>
          <w:rtl/>
        </w:rPr>
        <w:t>ِ</w:t>
      </w:r>
      <w:r w:rsidRPr="00C23F7E">
        <w:rPr>
          <w:rFonts w:ascii="Times New Roman" w:hAnsi="Times New Roman" w:cs="Times New Roman"/>
          <w:sz w:val="36"/>
          <w:szCs w:val="36"/>
          <w:rtl/>
        </w:rPr>
        <w:t>ها، إن</w:t>
      </w:r>
      <w:r w:rsidR="00626292" w:rsidRPr="00C23F7E">
        <w:rPr>
          <w:rFonts w:ascii="Times New Roman" w:hAnsi="Times New Roman" w:cs="Times New Roman"/>
          <w:sz w:val="36"/>
          <w:szCs w:val="36"/>
          <w:rtl/>
        </w:rPr>
        <w:t>َّ</w:t>
      </w:r>
      <w:r w:rsidRPr="00C23F7E">
        <w:rPr>
          <w:rFonts w:ascii="Times New Roman" w:hAnsi="Times New Roman" w:cs="Times New Roman"/>
          <w:sz w:val="36"/>
          <w:szCs w:val="36"/>
          <w:rtl/>
        </w:rPr>
        <w:t>ه سميع الدعاء، وأهل الر</w:t>
      </w:r>
      <w:r w:rsidR="00472E96" w:rsidRPr="00C23F7E">
        <w:rPr>
          <w:rFonts w:ascii="Times New Roman" w:hAnsi="Times New Roman" w:cs="Times New Roman"/>
          <w:sz w:val="36"/>
          <w:szCs w:val="36"/>
          <w:rtl/>
        </w:rPr>
        <w:t>َّ</w:t>
      </w:r>
      <w:r w:rsidR="00C23F7E">
        <w:rPr>
          <w:rFonts w:ascii="Times New Roman" w:hAnsi="Times New Roman" w:cs="Times New Roman"/>
          <w:sz w:val="36"/>
          <w:szCs w:val="36"/>
          <w:rtl/>
        </w:rPr>
        <w:t>جاء</w:t>
      </w:r>
      <w:r w:rsidR="00C23F7E">
        <w:rPr>
          <w:rFonts w:ascii="Times New Roman" w:hAnsi="Times New Roman" w:cs="Times New Roman" w:hint="cs"/>
          <w:sz w:val="36"/>
          <w:szCs w:val="36"/>
          <w:rtl/>
        </w:rPr>
        <w:t>، وواسع الفضل والعطاء.</w:t>
      </w:r>
    </w:p>
    <w:p w:rsidR="00C23F7E" w:rsidRDefault="00C23F7E" w:rsidP="006C7B9C">
      <w:pPr>
        <w:spacing w:line="276" w:lineRule="auto"/>
        <w:ind w:left="0"/>
        <w:jc w:val="left"/>
        <w:rPr>
          <w:rFonts w:cs="Arial"/>
          <w:b/>
          <w:bCs/>
          <w:color w:val="C45911" w:themeColor="accent2" w:themeShade="BF"/>
          <w:sz w:val="36"/>
          <w:szCs w:val="36"/>
        </w:rPr>
      </w:pPr>
      <w:r>
        <w:rPr>
          <w:rFonts w:cs="Arial" w:hint="cs"/>
          <w:b/>
          <w:bCs/>
          <w:color w:val="C45911" w:themeColor="accent2" w:themeShade="BF"/>
          <w:sz w:val="36"/>
          <w:szCs w:val="36"/>
          <w:rtl/>
        </w:rPr>
        <w:t>وكتبه:</w:t>
      </w:r>
    </w:p>
    <w:p w:rsidR="00C23F7E" w:rsidRPr="00C23F7E" w:rsidRDefault="00C23F7E" w:rsidP="006C7B9C">
      <w:pPr>
        <w:spacing w:line="276" w:lineRule="auto"/>
        <w:ind w:left="0"/>
        <w:jc w:val="left"/>
        <w:rPr>
          <w:rFonts w:cs="Arial"/>
          <w:b/>
          <w:bCs/>
          <w:color w:val="385623" w:themeColor="accent6" w:themeShade="80"/>
          <w:sz w:val="36"/>
          <w:szCs w:val="36"/>
          <w:rtl/>
        </w:rPr>
      </w:pPr>
      <w:r w:rsidRPr="00C23F7E">
        <w:rPr>
          <w:rFonts w:cs="Arial"/>
          <w:b/>
          <w:bCs/>
          <w:color w:val="385623" w:themeColor="accent6" w:themeShade="80"/>
          <w:sz w:val="36"/>
          <w:szCs w:val="36"/>
          <w:rtl/>
        </w:rPr>
        <w:t>عبد القادر بن محمد بن عبد الرحمن الجنيد</w:t>
      </w:r>
      <w:r w:rsidRPr="00C23F7E">
        <w:rPr>
          <w:rFonts w:cs="Arial" w:hint="cs"/>
          <w:b/>
          <w:bCs/>
          <w:color w:val="385623" w:themeColor="accent6" w:themeShade="80"/>
          <w:sz w:val="36"/>
          <w:szCs w:val="36"/>
          <w:rtl/>
        </w:rPr>
        <w:t>.</w:t>
      </w:r>
    </w:p>
    <w:p w:rsidR="00EC1DF4" w:rsidRPr="00C23F7E" w:rsidRDefault="00147B4B" w:rsidP="006C7B9C">
      <w:pPr>
        <w:spacing w:line="276" w:lineRule="auto"/>
        <w:ind w:left="0"/>
        <w:jc w:val="left"/>
        <w:rPr>
          <w:rFonts w:ascii="Times New Roman" w:hAnsi="Times New Roman" w:cs="Times New Roman"/>
          <w:b/>
          <w:bCs/>
          <w:color w:val="7030A0"/>
          <w:sz w:val="36"/>
          <w:szCs w:val="36"/>
          <w:rtl/>
        </w:rPr>
      </w:pPr>
      <w:r w:rsidRPr="00C23F7E">
        <w:rPr>
          <w:rFonts w:ascii="Times New Roman" w:hAnsi="Times New Roman" w:cs="Times New Roman"/>
          <w:b/>
          <w:bCs/>
          <w:color w:val="7030A0"/>
          <w:sz w:val="36"/>
          <w:szCs w:val="36"/>
          <w:rtl/>
        </w:rPr>
        <w:t xml:space="preserve">ثم أقول مستعينًا بالله </w:t>
      </w:r>
      <w:r w:rsidR="00C23F7E">
        <w:rPr>
          <w:rFonts w:ascii="Times New Roman" w:hAnsi="Times New Roman" w:cs="Times New Roman" w:hint="cs"/>
          <w:b/>
          <w:bCs/>
          <w:color w:val="7030A0"/>
          <w:sz w:val="36"/>
          <w:szCs w:val="36"/>
          <w:rtl/>
        </w:rPr>
        <w:t xml:space="preserve">العزيز </w:t>
      </w:r>
      <w:r w:rsidR="00472E96" w:rsidRPr="00C23F7E">
        <w:rPr>
          <w:rFonts w:ascii="Times New Roman" w:hAnsi="Times New Roman" w:cs="Times New Roman"/>
          <w:b/>
          <w:bCs/>
          <w:color w:val="7030A0"/>
          <w:sz w:val="36"/>
          <w:szCs w:val="36"/>
          <w:rtl/>
        </w:rPr>
        <w:t xml:space="preserve">القدير </w:t>
      </w:r>
      <w:r w:rsidR="00626292" w:rsidRPr="00C23F7E">
        <w:rPr>
          <w:rFonts w:ascii="Times New Roman" w:hAnsi="Times New Roman" w:cs="Times New Roman"/>
          <w:b/>
          <w:bCs/>
          <w:color w:val="7030A0"/>
          <w:sz w:val="36"/>
          <w:szCs w:val="36"/>
          <w:rtl/>
        </w:rPr>
        <w:t>ــ</w:t>
      </w:r>
      <w:r w:rsidRPr="00C23F7E">
        <w:rPr>
          <w:rFonts w:ascii="Times New Roman" w:hAnsi="Times New Roman" w:cs="Times New Roman"/>
          <w:b/>
          <w:bCs/>
          <w:color w:val="7030A0"/>
          <w:sz w:val="36"/>
          <w:szCs w:val="36"/>
          <w:rtl/>
        </w:rPr>
        <w:t xml:space="preserve"> جلَّ وعلا </w:t>
      </w:r>
      <w:r w:rsidR="00626292" w:rsidRPr="00C23F7E">
        <w:rPr>
          <w:rFonts w:ascii="Times New Roman" w:hAnsi="Times New Roman" w:cs="Times New Roman"/>
          <w:b/>
          <w:bCs/>
          <w:color w:val="7030A0"/>
          <w:sz w:val="36"/>
          <w:szCs w:val="36"/>
          <w:rtl/>
        </w:rPr>
        <w:t>ــ</w:t>
      </w:r>
      <w:r w:rsidRPr="00C23F7E">
        <w:rPr>
          <w:rFonts w:ascii="Times New Roman" w:hAnsi="Times New Roman" w:cs="Times New Roman"/>
          <w:b/>
          <w:bCs/>
          <w:color w:val="7030A0"/>
          <w:sz w:val="36"/>
          <w:szCs w:val="36"/>
          <w:rtl/>
        </w:rPr>
        <w:t>:</w:t>
      </w:r>
    </w:p>
    <w:p w:rsidR="00C23F7E" w:rsidRDefault="00C23F7E" w:rsidP="006C7B9C">
      <w:pPr>
        <w:spacing w:line="276" w:lineRule="auto"/>
        <w:ind w:left="0"/>
        <w:jc w:val="left"/>
        <w:rPr>
          <w:rFonts w:ascii="Times New Roman" w:hAnsi="Times New Roman" w:cs="Times New Roman"/>
          <w:b/>
          <w:bCs/>
          <w:color w:val="0070C0"/>
          <w:sz w:val="36"/>
          <w:szCs w:val="36"/>
          <w:u w:val="single"/>
          <w:rtl/>
        </w:rPr>
      </w:pPr>
    </w:p>
    <w:p w:rsidR="00C23F7E" w:rsidRDefault="00C23F7E" w:rsidP="006C7B9C">
      <w:pPr>
        <w:spacing w:line="276" w:lineRule="auto"/>
        <w:ind w:left="0"/>
        <w:jc w:val="left"/>
        <w:rPr>
          <w:rFonts w:ascii="Times New Roman" w:hAnsi="Times New Roman" w:cs="Times New Roman"/>
          <w:b/>
          <w:bCs/>
          <w:color w:val="0070C0"/>
          <w:sz w:val="36"/>
          <w:szCs w:val="36"/>
          <w:u w:val="single"/>
          <w:rtl/>
        </w:rPr>
      </w:pPr>
    </w:p>
    <w:p w:rsid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lastRenderedPageBreak/>
        <w:t>المسألة الأولى</w:t>
      </w:r>
      <w:r w:rsidR="00C23F7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عن صلاة العيد</w:t>
      </w:r>
      <w:r w:rsidRPr="00C23F7E">
        <w:rPr>
          <w:rFonts w:ascii="Times New Roman" w:hAnsi="Times New Roman" w:cs="Times New Roman"/>
          <w:b/>
          <w:bCs/>
          <w:sz w:val="36"/>
          <w:szCs w:val="36"/>
          <w:rtl/>
        </w:rPr>
        <w:t>.</w:t>
      </w:r>
    </w:p>
    <w:p w:rsidR="00147B4B" w:rsidRPr="00C23F7E" w:rsidRDefault="00FE4B3C"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وتحت هذه المسألة</w:t>
      </w:r>
      <w:r w:rsidR="00147B4B" w:rsidRPr="00C23F7E">
        <w:rPr>
          <w:rFonts w:ascii="Times New Roman" w:hAnsi="Times New Roman" w:cs="Times New Roman"/>
          <w:b/>
          <w:bCs/>
          <w:sz w:val="36"/>
          <w:szCs w:val="36"/>
          <w:rtl/>
        </w:rPr>
        <w:t xml:space="preserve"> </w:t>
      </w:r>
      <w:r w:rsidR="001F0F9E" w:rsidRPr="00C23F7E">
        <w:rPr>
          <w:rFonts w:ascii="Times New Roman" w:hAnsi="Times New Roman" w:cs="Times New Roman"/>
          <w:b/>
          <w:bCs/>
          <w:sz w:val="36"/>
          <w:szCs w:val="36"/>
          <w:rtl/>
        </w:rPr>
        <w:t>ثلاثة فروع</w:t>
      </w:r>
      <w:r w:rsidR="00147B4B" w:rsidRPr="00C23F7E">
        <w:rPr>
          <w:rFonts w:ascii="Times New Roman" w:hAnsi="Times New Roman" w:cs="Times New Roman"/>
          <w:b/>
          <w:bCs/>
          <w:sz w:val="36"/>
          <w:szCs w:val="36"/>
          <w:rtl/>
        </w:rPr>
        <w:t>:</w:t>
      </w:r>
    </w:p>
    <w:p w:rsidR="00C23F7E" w:rsidRDefault="00147B4B" w:rsidP="006C7B9C">
      <w:pPr>
        <w:spacing w:line="276" w:lineRule="auto"/>
        <w:ind w:left="0"/>
        <w:jc w:val="left"/>
        <w:rPr>
          <w:rFonts w:ascii="Times New Roman" w:hAnsi="Times New Roman" w:cs="Times New Roman"/>
          <w:b/>
          <w:bCs/>
          <w:sz w:val="36"/>
          <w:szCs w:val="36"/>
          <w:rtl/>
        </w:rPr>
      </w:pPr>
      <w:r w:rsidRPr="000C3A69">
        <w:rPr>
          <w:rFonts w:ascii="Times New Roman" w:hAnsi="Times New Roman" w:cs="Times New Roman"/>
          <w:b/>
          <w:bCs/>
          <w:color w:val="7030A0"/>
          <w:sz w:val="36"/>
          <w:szCs w:val="36"/>
          <w:u w:val="single"/>
          <w:rtl/>
        </w:rPr>
        <w:t>الفرع الأو</w:t>
      </w:r>
      <w:r w:rsidR="00071E90" w:rsidRPr="000C3A69">
        <w:rPr>
          <w:rFonts w:ascii="Times New Roman" w:hAnsi="Times New Roman" w:cs="Times New Roman"/>
          <w:b/>
          <w:bCs/>
          <w:color w:val="7030A0"/>
          <w:sz w:val="36"/>
          <w:szCs w:val="36"/>
          <w:u w:val="single"/>
          <w:rtl/>
        </w:rPr>
        <w:t>َّ</w:t>
      </w:r>
      <w:r w:rsidRPr="000C3A69">
        <w:rPr>
          <w:rFonts w:ascii="Times New Roman" w:hAnsi="Times New Roman" w:cs="Times New Roman"/>
          <w:b/>
          <w:bCs/>
          <w:color w:val="7030A0"/>
          <w:sz w:val="36"/>
          <w:szCs w:val="36"/>
          <w:u w:val="single"/>
          <w:rtl/>
        </w:rPr>
        <w:t>ل</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مشروعية صلاة العيد.</w:t>
      </w:r>
    </w:p>
    <w:p w:rsidR="00147B4B" w:rsidRPr="00C23F7E" w:rsidRDefault="00147B4B" w:rsidP="006C7B9C">
      <w:pPr>
        <w:spacing w:line="276" w:lineRule="auto"/>
        <w:ind w:left="0"/>
        <w:jc w:val="left"/>
        <w:rPr>
          <w:rFonts w:ascii="Times New Roman" w:hAnsi="Times New Roman" w:cs="Times New Roman"/>
          <w:b/>
          <w:bCs/>
          <w:color w:val="002060"/>
          <w:sz w:val="36"/>
          <w:szCs w:val="36"/>
          <w:rtl/>
        </w:rPr>
      </w:pPr>
      <w:r w:rsidRPr="00C23F7E">
        <w:rPr>
          <w:rFonts w:ascii="Times New Roman" w:hAnsi="Times New Roman" w:cs="Times New Roman"/>
          <w:b/>
          <w:bCs/>
          <w:color w:val="002060"/>
          <w:sz w:val="36"/>
          <w:szCs w:val="36"/>
          <w:rtl/>
        </w:rPr>
        <w:t xml:space="preserve">قال الإمام ابن تيمية </w:t>
      </w:r>
      <w:r w:rsidR="00626292" w:rsidRPr="00C23F7E">
        <w:rPr>
          <w:rFonts w:ascii="Times New Roman" w:hAnsi="Times New Roman" w:cs="Times New Roman"/>
          <w:b/>
          <w:bCs/>
          <w:color w:val="002060"/>
          <w:sz w:val="36"/>
          <w:szCs w:val="36"/>
          <w:rtl/>
        </w:rPr>
        <w:t>ــ</w:t>
      </w:r>
      <w:r w:rsidRPr="00C23F7E">
        <w:rPr>
          <w:rFonts w:ascii="Times New Roman" w:hAnsi="Times New Roman" w:cs="Times New Roman"/>
          <w:b/>
          <w:bCs/>
          <w:color w:val="002060"/>
          <w:sz w:val="36"/>
          <w:szCs w:val="36"/>
          <w:rtl/>
        </w:rPr>
        <w:t xml:space="preserve"> رحمه الله </w:t>
      </w:r>
      <w:r w:rsidR="00626292" w:rsidRPr="00C23F7E">
        <w:rPr>
          <w:rFonts w:ascii="Times New Roman" w:hAnsi="Times New Roman" w:cs="Times New Roman"/>
          <w:b/>
          <w:bCs/>
          <w:color w:val="002060"/>
          <w:sz w:val="36"/>
          <w:szCs w:val="36"/>
          <w:rtl/>
        </w:rPr>
        <w:t>ــ</w:t>
      </w:r>
      <w:r w:rsidRPr="00C23F7E">
        <w:rPr>
          <w:rFonts w:ascii="Times New Roman" w:hAnsi="Times New Roman" w:cs="Times New Roman"/>
          <w:b/>
          <w:bCs/>
          <w:color w:val="002060"/>
          <w:sz w:val="36"/>
          <w:szCs w:val="36"/>
          <w:rtl/>
        </w:rPr>
        <w:t xml:space="preserve"> كما في </w:t>
      </w:r>
      <w:r w:rsidR="00FE4B3C" w:rsidRPr="00C23F7E">
        <w:rPr>
          <w:rFonts w:ascii="Times New Roman" w:hAnsi="Times New Roman" w:cs="Times New Roman"/>
          <w:b/>
          <w:bCs/>
          <w:color w:val="002060"/>
          <w:sz w:val="36"/>
          <w:szCs w:val="36"/>
          <w:rtl/>
        </w:rPr>
        <w:t>"</w:t>
      </w:r>
      <w:r w:rsidRPr="00C23F7E">
        <w:rPr>
          <w:rFonts w:ascii="Times New Roman" w:hAnsi="Times New Roman" w:cs="Times New Roman"/>
          <w:b/>
          <w:bCs/>
          <w:color w:val="002060"/>
          <w:sz w:val="36"/>
          <w:szCs w:val="36"/>
          <w:rtl/>
        </w:rPr>
        <w:t>مجموع الفتاوى</w:t>
      </w:r>
      <w:r w:rsidR="00FE4B3C" w:rsidRPr="00C23F7E">
        <w:rPr>
          <w:rFonts w:ascii="Times New Roman" w:hAnsi="Times New Roman" w:cs="Times New Roman"/>
          <w:b/>
          <w:bCs/>
          <w:color w:val="002060"/>
          <w:sz w:val="36"/>
          <w:szCs w:val="36"/>
          <w:rtl/>
        </w:rPr>
        <w:t>" (23/ 161)</w:t>
      </w:r>
      <w:r w:rsidR="00E8380E">
        <w:rPr>
          <w:rFonts w:ascii="Times New Roman" w:hAnsi="Times New Roman" w:cs="Times New Roman" w:hint="cs"/>
          <w:b/>
          <w:bCs/>
          <w:color w:val="002060"/>
          <w:sz w:val="36"/>
          <w:szCs w:val="36"/>
          <w:rtl/>
        </w:rPr>
        <w:t>،</w:t>
      </w:r>
      <w:r w:rsidR="00FE4B3C" w:rsidRPr="00C23F7E">
        <w:rPr>
          <w:rFonts w:ascii="Times New Roman" w:hAnsi="Times New Roman" w:cs="Times New Roman"/>
          <w:b/>
          <w:bCs/>
          <w:color w:val="002060"/>
          <w:sz w:val="36"/>
          <w:szCs w:val="36"/>
          <w:rtl/>
        </w:rPr>
        <w:t xml:space="preserve"> في شأن صلاة العيد</w:t>
      </w:r>
      <w:r w:rsidR="00C23F7E" w:rsidRPr="00C23F7E">
        <w:rPr>
          <w:rFonts w:ascii="Times New Roman" w:hAnsi="Times New Roman" w:cs="Times New Roman" w:hint="cs"/>
          <w:b/>
          <w:bCs/>
          <w:color w:val="002060"/>
          <w:sz w:val="36"/>
          <w:szCs w:val="36"/>
          <w:rtl/>
        </w:rPr>
        <w:t>:</w:t>
      </w:r>
    </w:p>
    <w:p w:rsidR="00147B4B" w:rsidRPr="00C23F7E" w:rsidRDefault="00FE4B3C"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إن</w:t>
      </w:r>
      <w:r w:rsidR="0062629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ها م</w:t>
      </w:r>
      <w:r w:rsidR="0062629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 أعظم شعائر الإسلام، والناس يجتمعون ل</w:t>
      </w:r>
      <w:r w:rsidR="00071E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ها أعظم مِن الجمعة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ومشروعيتها ثابتة بالسُّنَّة النَّبوية الم</w:t>
      </w:r>
      <w:r w:rsidR="00E8380E">
        <w:rPr>
          <w:rFonts w:ascii="Times New Roman" w:hAnsi="Times New Roman" w:cs="Times New Roman" w:hint="cs"/>
          <w:sz w:val="36"/>
          <w:szCs w:val="36"/>
          <w:rtl/>
        </w:rPr>
        <w:t>ُ</w:t>
      </w:r>
      <w:r w:rsidRPr="00C23F7E">
        <w:rPr>
          <w:rFonts w:ascii="Times New Roman" w:hAnsi="Times New Roman" w:cs="Times New Roman"/>
          <w:sz w:val="36"/>
          <w:szCs w:val="36"/>
          <w:rtl/>
        </w:rPr>
        <w:t>شتهرة الم</w:t>
      </w:r>
      <w:r w:rsidR="00E8380E">
        <w:rPr>
          <w:rFonts w:ascii="Times New Roman" w:hAnsi="Times New Roman" w:cs="Times New Roman" w:hint="cs"/>
          <w:sz w:val="36"/>
          <w:szCs w:val="36"/>
          <w:rtl/>
        </w:rPr>
        <w:t>ُ</w:t>
      </w:r>
      <w:r w:rsidRPr="00C23F7E">
        <w:rPr>
          <w:rFonts w:ascii="Times New Roman" w:hAnsi="Times New Roman" w:cs="Times New Roman"/>
          <w:sz w:val="36"/>
          <w:szCs w:val="36"/>
          <w:rtl/>
        </w:rPr>
        <w:t xml:space="preserve">ستفيضة بين الناس، </w:t>
      </w:r>
      <w:r w:rsidR="00E8380E">
        <w:rPr>
          <w:rFonts w:ascii="Times New Roman" w:hAnsi="Times New Roman" w:cs="Times New Roman" w:hint="cs"/>
          <w:sz w:val="36"/>
          <w:szCs w:val="36"/>
          <w:rtl/>
        </w:rPr>
        <w:t xml:space="preserve">والمُتواترة حديثيًا، </w:t>
      </w:r>
      <w:r w:rsidRPr="00C23F7E">
        <w:rPr>
          <w:rFonts w:ascii="Times New Roman" w:hAnsi="Times New Roman" w:cs="Times New Roman"/>
          <w:sz w:val="36"/>
          <w:szCs w:val="36"/>
          <w:rtl/>
        </w:rPr>
        <w:t>وإجماع أهل العلم.</w:t>
      </w:r>
    </w:p>
    <w:p w:rsidR="00147B4B" w:rsidRPr="00C23F7E" w:rsidRDefault="00E8380E" w:rsidP="006C7B9C">
      <w:pPr>
        <w:spacing w:line="276" w:lineRule="auto"/>
        <w:ind w:left="0"/>
        <w:jc w:val="left"/>
        <w:rPr>
          <w:rFonts w:ascii="Times New Roman" w:hAnsi="Times New Roman" w:cs="Times New Roman"/>
          <w:b/>
          <w:bCs/>
          <w:color w:val="002060"/>
          <w:sz w:val="36"/>
          <w:szCs w:val="36"/>
          <w:rtl/>
        </w:rPr>
      </w:pPr>
      <w:r w:rsidRPr="00E8380E">
        <w:rPr>
          <w:rFonts w:ascii="Times New Roman" w:hAnsi="Times New Roman" w:cs="Times New Roman" w:hint="cs"/>
          <w:b/>
          <w:bCs/>
          <w:color w:val="FF0000"/>
          <w:sz w:val="36"/>
          <w:szCs w:val="36"/>
          <w:rtl/>
        </w:rPr>
        <w:t>1 ــ</w:t>
      </w:r>
      <w:r>
        <w:rPr>
          <w:rFonts w:ascii="Times New Roman" w:hAnsi="Times New Roman" w:cs="Times New Roman" w:hint="cs"/>
          <w:b/>
          <w:bCs/>
          <w:color w:val="002060"/>
          <w:sz w:val="36"/>
          <w:szCs w:val="36"/>
          <w:rtl/>
        </w:rPr>
        <w:t xml:space="preserve"> </w:t>
      </w:r>
      <w:r w:rsidR="00147B4B" w:rsidRPr="00C23F7E">
        <w:rPr>
          <w:rFonts w:ascii="Times New Roman" w:hAnsi="Times New Roman" w:cs="Times New Roman"/>
          <w:b/>
          <w:bCs/>
          <w:color w:val="002060"/>
          <w:sz w:val="36"/>
          <w:szCs w:val="36"/>
          <w:rtl/>
        </w:rPr>
        <w:t>وقد قال إمام الحرمين عبد الملك الج</w:t>
      </w:r>
      <w:r w:rsidR="00071E90"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 xml:space="preserve">ويني الشافعي </w:t>
      </w:r>
      <w:r w:rsidR="00626292" w:rsidRPr="00C23F7E">
        <w:rPr>
          <w:rFonts w:ascii="Times New Roman" w:hAnsi="Times New Roman" w:cs="Times New Roman"/>
          <w:b/>
          <w:bCs/>
          <w:color w:val="002060"/>
          <w:sz w:val="36"/>
          <w:szCs w:val="36"/>
          <w:rtl/>
        </w:rPr>
        <w:t xml:space="preserve">ــ رحمه الله ــ </w:t>
      </w:r>
      <w:r w:rsidR="00147B4B" w:rsidRPr="00C23F7E">
        <w:rPr>
          <w:rFonts w:ascii="Times New Roman" w:hAnsi="Times New Roman" w:cs="Times New Roman"/>
          <w:b/>
          <w:bCs/>
          <w:color w:val="002060"/>
          <w:sz w:val="36"/>
          <w:szCs w:val="36"/>
          <w:rtl/>
        </w:rPr>
        <w:t xml:space="preserve">في كتابه </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نهاية المطلب في دراية المذهب</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 xml:space="preserve"> (2/ 611- رقم:1569):</w:t>
      </w:r>
    </w:p>
    <w:p w:rsidR="00147B4B" w:rsidRPr="00C23F7E" w:rsidRDefault="00FE4B3C"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الأصل فيها الكتاب، والس</w:t>
      </w:r>
      <w:r w:rsidR="0062629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نة، والإجماع.</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قال الله تعالى: </w:t>
      </w:r>
      <w:r w:rsidRPr="00C23F7E">
        <w:rPr>
          <w:rFonts w:ascii="Times New Roman" w:hAnsi="Times New Roman" w:cs="Times New Roman"/>
          <w:b/>
          <w:bCs/>
          <w:color w:val="FF0000"/>
          <w:sz w:val="36"/>
          <w:szCs w:val="36"/>
          <w:rtl/>
        </w:rPr>
        <w:t>{ فَصَلِّ لِرَبِّكَ وَانْحَرْ }</w:t>
      </w:r>
      <w:r w:rsidRPr="00C23F7E">
        <w:rPr>
          <w:rFonts w:ascii="Times New Roman" w:hAnsi="Times New Roman" w:cs="Times New Roman"/>
          <w:sz w:val="36"/>
          <w:szCs w:val="36"/>
          <w:rtl/>
        </w:rPr>
        <w:t xml:space="preserve">، </w:t>
      </w:r>
      <w:r w:rsidRPr="00C23F7E">
        <w:rPr>
          <w:rFonts w:ascii="Times New Roman" w:hAnsi="Times New Roman" w:cs="Times New Roman"/>
          <w:b/>
          <w:bCs/>
          <w:sz w:val="36"/>
          <w:szCs w:val="36"/>
          <w:rtl/>
        </w:rPr>
        <w:t>قيل:</w:t>
      </w:r>
      <w:r w:rsidRPr="00C23F7E">
        <w:rPr>
          <w:rFonts w:ascii="Times New Roman" w:hAnsi="Times New Roman" w:cs="Times New Roman"/>
          <w:sz w:val="36"/>
          <w:szCs w:val="36"/>
          <w:rtl/>
        </w:rPr>
        <w:t xml:space="preserve"> أراد صلاة العيد</w:t>
      </w:r>
      <w:r w:rsidR="00FE4B3C"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ونَقلُ صلاة العيد متواترٌ، والإجماع مِن الكافة م</w:t>
      </w:r>
      <w:r w:rsidR="00071E90" w:rsidRPr="00C23F7E">
        <w:rPr>
          <w:rFonts w:ascii="Times New Roman" w:hAnsi="Times New Roman" w:cs="Times New Roman"/>
          <w:sz w:val="36"/>
          <w:szCs w:val="36"/>
          <w:rtl/>
        </w:rPr>
        <w:t>ُنعق</w:t>
      </w:r>
      <w:r w:rsidR="00763366" w:rsidRPr="00C23F7E">
        <w:rPr>
          <w:rFonts w:ascii="Times New Roman" w:hAnsi="Times New Roman" w:cs="Times New Roman"/>
          <w:sz w:val="36"/>
          <w:szCs w:val="36"/>
          <w:rtl/>
        </w:rPr>
        <w:t>ِ</w:t>
      </w:r>
      <w:r w:rsidR="00071E90" w:rsidRPr="00C23F7E">
        <w:rPr>
          <w:rFonts w:ascii="Times New Roman" w:hAnsi="Times New Roman" w:cs="Times New Roman"/>
          <w:sz w:val="36"/>
          <w:szCs w:val="36"/>
          <w:rtl/>
        </w:rPr>
        <w:t>د</w:t>
      </w:r>
      <w:r w:rsidR="00763366" w:rsidRPr="00C23F7E">
        <w:rPr>
          <w:rFonts w:ascii="Times New Roman" w:hAnsi="Times New Roman" w:cs="Times New Roman"/>
          <w:kern w:val="28"/>
          <w:sz w:val="36"/>
          <w:szCs w:val="36"/>
          <w:rtl/>
        </w:rPr>
        <w:t>»</w:t>
      </w:r>
      <w:r w:rsidR="00763366" w:rsidRPr="00C23F7E">
        <w:rPr>
          <w:rFonts w:ascii="Times New Roman" w:hAnsi="Times New Roman" w:cs="Times New Roman"/>
          <w:sz w:val="36"/>
          <w:szCs w:val="36"/>
          <w:rtl/>
        </w:rPr>
        <w:t>.اهـ</w:t>
      </w:r>
    </w:p>
    <w:p w:rsidR="00147B4B" w:rsidRPr="00C23F7E" w:rsidRDefault="00E8380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C23F7E">
        <w:rPr>
          <w:rFonts w:ascii="Times New Roman" w:hAnsi="Times New Roman" w:cs="Times New Roman"/>
          <w:b/>
          <w:bCs/>
          <w:color w:val="002060"/>
          <w:sz w:val="36"/>
          <w:szCs w:val="36"/>
          <w:rtl/>
        </w:rPr>
        <w:t>وقال الإمام موفق الد</w:t>
      </w:r>
      <w:r w:rsidR="00763366"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 xml:space="preserve">ين ابن قدامة المقدسي الحنبلي </w:t>
      </w:r>
      <w:r w:rsidR="00626292" w:rsidRPr="00C23F7E">
        <w:rPr>
          <w:rFonts w:ascii="Times New Roman" w:hAnsi="Times New Roman" w:cs="Times New Roman"/>
          <w:b/>
          <w:bCs/>
          <w:color w:val="002060"/>
          <w:sz w:val="36"/>
          <w:szCs w:val="36"/>
          <w:rtl/>
        </w:rPr>
        <w:t>ــ رحمه الله ــ</w:t>
      </w:r>
      <w:r w:rsidR="00147B4B" w:rsidRPr="00C23F7E">
        <w:rPr>
          <w:rFonts w:ascii="Times New Roman" w:hAnsi="Times New Roman" w:cs="Times New Roman"/>
          <w:b/>
          <w:bCs/>
          <w:color w:val="002060"/>
          <w:sz w:val="36"/>
          <w:szCs w:val="36"/>
          <w:rtl/>
        </w:rPr>
        <w:t xml:space="preserve"> في كتابه </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الم</w:t>
      </w:r>
      <w:r>
        <w:rPr>
          <w:rFonts w:ascii="Times New Roman" w:hAnsi="Times New Roman" w:cs="Times New Roman" w:hint="cs"/>
          <w:b/>
          <w:bCs/>
          <w:color w:val="002060"/>
          <w:sz w:val="36"/>
          <w:szCs w:val="36"/>
          <w:rtl/>
        </w:rPr>
        <w:t>ُ</w:t>
      </w:r>
      <w:r w:rsidR="00147B4B" w:rsidRPr="00C23F7E">
        <w:rPr>
          <w:rFonts w:ascii="Times New Roman" w:hAnsi="Times New Roman" w:cs="Times New Roman"/>
          <w:b/>
          <w:bCs/>
          <w:color w:val="002060"/>
          <w:sz w:val="36"/>
          <w:szCs w:val="36"/>
          <w:rtl/>
        </w:rPr>
        <w:t>غني</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 xml:space="preserve"> (2/ 253):</w:t>
      </w:r>
    </w:p>
    <w:p w:rsidR="00071E90" w:rsidRPr="00C23F7E" w:rsidRDefault="0076336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الأصل في صلاة العيد الكتاب</w:t>
      </w:r>
      <w:r w:rsidR="00071E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والسُّنَّة</w:t>
      </w:r>
      <w:r w:rsidR="00071E90" w:rsidRPr="00C23F7E">
        <w:rPr>
          <w:rFonts w:ascii="Times New Roman" w:hAnsi="Times New Roman" w:cs="Times New Roman"/>
          <w:sz w:val="36"/>
          <w:szCs w:val="36"/>
          <w:rtl/>
        </w:rPr>
        <w:t>، والإجماع.</w:t>
      </w:r>
    </w:p>
    <w:p w:rsidR="00071E90"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أم</w:t>
      </w:r>
      <w:r w:rsidR="00626292"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ا الكتاب</w:t>
      </w:r>
      <w:r w:rsidR="00071E90" w:rsidRPr="00C23F7E">
        <w:rPr>
          <w:rFonts w:ascii="Times New Roman" w:hAnsi="Times New Roman" w:cs="Times New Roman"/>
          <w:b/>
          <w:bCs/>
          <w:sz w:val="36"/>
          <w:szCs w:val="36"/>
          <w:rtl/>
        </w:rPr>
        <w:t>،</w:t>
      </w:r>
      <w:r w:rsidRPr="00C23F7E">
        <w:rPr>
          <w:rFonts w:ascii="Times New Roman" w:hAnsi="Times New Roman" w:cs="Times New Roman"/>
          <w:sz w:val="36"/>
          <w:szCs w:val="36"/>
          <w:rtl/>
        </w:rPr>
        <w:t xml:space="preserve"> فقول الله تعالى: </w:t>
      </w:r>
      <w:r w:rsidRPr="00C23F7E">
        <w:rPr>
          <w:rFonts w:ascii="Times New Roman" w:hAnsi="Times New Roman" w:cs="Times New Roman"/>
          <w:b/>
          <w:bCs/>
          <w:color w:val="FF0000"/>
          <w:sz w:val="36"/>
          <w:szCs w:val="36"/>
          <w:rtl/>
        </w:rPr>
        <w:t>{ فَصَلِّ لِرَبِّكَ وَانْحَرْ }</w:t>
      </w:r>
      <w:r w:rsidRPr="00C23F7E">
        <w:rPr>
          <w:rFonts w:ascii="Times New Roman" w:hAnsi="Times New Roman" w:cs="Times New Roman"/>
          <w:sz w:val="36"/>
          <w:szCs w:val="36"/>
          <w:rtl/>
        </w:rPr>
        <w:t>،</w:t>
      </w:r>
      <w:r w:rsidR="00763366" w:rsidRPr="00C23F7E">
        <w:rPr>
          <w:rFonts w:ascii="Times New Roman" w:hAnsi="Times New Roman" w:cs="Times New Roman"/>
          <w:sz w:val="36"/>
          <w:szCs w:val="36"/>
          <w:rtl/>
        </w:rPr>
        <w:t xml:space="preserve"> و</w:t>
      </w:r>
      <w:r w:rsidRPr="00C23F7E">
        <w:rPr>
          <w:rFonts w:ascii="Times New Roman" w:hAnsi="Times New Roman" w:cs="Times New Roman"/>
          <w:sz w:val="36"/>
          <w:szCs w:val="36"/>
          <w:rtl/>
        </w:rPr>
        <w:t>المشهور في التفسير أن</w:t>
      </w:r>
      <w:r w:rsidR="00626292"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الم</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راد بذلك</w:t>
      </w:r>
      <w:r w:rsidR="00071E90" w:rsidRPr="00C23F7E">
        <w:rPr>
          <w:rFonts w:ascii="Times New Roman" w:hAnsi="Times New Roman" w:cs="Times New Roman"/>
          <w:sz w:val="36"/>
          <w:szCs w:val="36"/>
          <w:rtl/>
        </w:rPr>
        <w:t>: صلاة العيد.</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lastRenderedPageBreak/>
        <w:t>وأم</w:t>
      </w:r>
      <w:r w:rsidR="00626292"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ا السُّنَّة</w:t>
      </w:r>
      <w:r w:rsidR="00071E90" w:rsidRPr="00C23F7E">
        <w:rPr>
          <w:rFonts w:ascii="Times New Roman" w:hAnsi="Times New Roman" w:cs="Times New Roman"/>
          <w:b/>
          <w:bCs/>
          <w:sz w:val="36"/>
          <w:szCs w:val="36"/>
          <w:rtl/>
        </w:rPr>
        <w:t>،</w:t>
      </w:r>
      <w:r w:rsidRPr="00C23F7E">
        <w:rPr>
          <w:rFonts w:ascii="Times New Roman" w:hAnsi="Times New Roman" w:cs="Times New Roman"/>
          <w:sz w:val="36"/>
          <w:szCs w:val="36"/>
          <w:rtl/>
        </w:rPr>
        <w:t xml:space="preserve"> فـ</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بالتواتر </w:t>
      </w:r>
      <w:r w:rsidR="00626292"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رسول الله صلى الله عليه وسلم كان يُصل</w:t>
      </w:r>
      <w:r w:rsidR="00071E90" w:rsidRPr="00C23F7E">
        <w:rPr>
          <w:rFonts w:ascii="Times New Roman" w:hAnsi="Times New Roman" w:cs="Times New Roman"/>
          <w:sz w:val="36"/>
          <w:szCs w:val="36"/>
          <w:rtl/>
        </w:rPr>
        <w:t>ِّ</w:t>
      </w:r>
      <w:r w:rsidRPr="00C23F7E">
        <w:rPr>
          <w:rFonts w:ascii="Times New Roman" w:hAnsi="Times New Roman" w:cs="Times New Roman"/>
          <w:sz w:val="36"/>
          <w:szCs w:val="36"/>
          <w:rtl/>
        </w:rPr>
        <w:t>ي صلاة العيدين، وأجمع المسلمون على صلاة العيدين</w:t>
      </w:r>
      <w:r w:rsidR="00763366" w:rsidRPr="00C23F7E">
        <w:rPr>
          <w:rFonts w:ascii="Times New Roman" w:hAnsi="Times New Roman" w:cs="Times New Roman"/>
          <w:kern w:val="28"/>
          <w:sz w:val="36"/>
          <w:szCs w:val="36"/>
          <w:rtl/>
        </w:rPr>
        <w:t>»</w:t>
      </w:r>
      <w:r w:rsidR="00763366" w:rsidRPr="00C23F7E">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وقد كان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والخلفاء مِن بعده ي</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داومون عليها، ولم يأت عنهم تر</w:t>
      </w:r>
      <w:r w:rsidR="00071E90" w:rsidRPr="00C23F7E">
        <w:rPr>
          <w:rFonts w:ascii="Times New Roman" w:hAnsi="Times New Roman" w:cs="Times New Roman"/>
          <w:sz w:val="36"/>
          <w:szCs w:val="36"/>
          <w:rtl/>
        </w:rPr>
        <w:t>ْ</w:t>
      </w:r>
      <w:r w:rsidRPr="00C23F7E">
        <w:rPr>
          <w:rFonts w:ascii="Times New Roman" w:hAnsi="Times New Roman" w:cs="Times New Roman"/>
          <w:sz w:val="36"/>
          <w:szCs w:val="36"/>
          <w:rtl/>
        </w:rPr>
        <w:t>كها في عيد مِن الأعياد.</w:t>
      </w:r>
    </w:p>
    <w:p w:rsidR="00E8380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وقال عبد الله بن عباس </w:t>
      </w:r>
      <w:r w:rsidR="00626292" w:rsidRPr="00C23F7E">
        <w:rPr>
          <w:rFonts w:ascii="Times New Roman" w:hAnsi="Times New Roman" w:cs="Times New Roman"/>
          <w:sz w:val="36"/>
          <w:szCs w:val="36"/>
          <w:rtl/>
        </w:rPr>
        <w:t>ــ</w:t>
      </w:r>
      <w:r w:rsidRPr="00C23F7E">
        <w:rPr>
          <w:rFonts w:ascii="Times New Roman" w:hAnsi="Times New Roman" w:cs="Times New Roman"/>
          <w:sz w:val="36"/>
          <w:szCs w:val="36"/>
          <w:rtl/>
        </w:rPr>
        <w:t xml:space="preserve"> رضي الله عنهما </w:t>
      </w:r>
      <w:r w:rsidR="00626292" w:rsidRPr="00C23F7E">
        <w:rPr>
          <w:rFonts w:ascii="Times New Roman" w:hAnsi="Times New Roman" w:cs="Times New Roman"/>
          <w:sz w:val="36"/>
          <w:szCs w:val="36"/>
          <w:rtl/>
        </w:rPr>
        <w:t>ــ</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xml:space="preserve">(( شَهِدْتُ العِيدَ مَعَ رَسُولِ اللَّهِ صَلَّى اللهُ عَلَيْهِ وَسَلَّمَ، وَأَبِي بَكْرٍ، وَعُمَرَ، وَعُثْمَانَ </w:t>
      </w:r>
      <w:r w:rsidR="00626292" w:rsidRPr="00C23F7E">
        <w:rPr>
          <w:rFonts w:ascii="Times New Roman" w:hAnsi="Times New Roman" w:cs="Times New Roman"/>
          <w:b/>
          <w:bCs/>
          <w:color w:val="00B050"/>
          <w:sz w:val="36"/>
          <w:szCs w:val="36"/>
          <w:rtl/>
        </w:rPr>
        <w:t>ــ</w:t>
      </w:r>
      <w:r w:rsidRPr="00C23F7E">
        <w:rPr>
          <w:rFonts w:ascii="Times New Roman" w:hAnsi="Times New Roman" w:cs="Times New Roman"/>
          <w:b/>
          <w:bCs/>
          <w:color w:val="00B050"/>
          <w:sz w:val="36"/>
          <w:szCs w:val="36"/>
          <w:rtl/>
        </w:rPr>
        <w:t xml:space="preserve"> رَضِيَ اللَّهُ عَنْهُمْ </w:t>
      </w:r>
      <w:r w:rsidR="00626292" w:rsidRPr="00C23F7E">
        <w:rPr>
          <w:rFonts w:ascii="Times New Roman" w:hAnsi="Times New Roman" w:cs="Times New Roman"/>
          <w:b/>
          <w:bCs/>
          <w:color w:val="00B050"/>
          <w:sz w:val="36"/>
          <w:szCs w:val="36"/>
          <w:rtl/>
        </w:rPr>
        <w:t>ــ</w:t>
      </w:r>
      <w:r w:rsidRPr="00C23F7E">
        <w:rPr>
          <w:rFonts w:ascii="Times New Roman" w:hAnsi="Times New Roman" w:cs="Times New Roman"/>
          <w:b/>
          <w:bCs/>
          <w:color w:val="00B050"/>
          <w:sz w:val="36"/>
          <w:szCs w:val="36"/>
          <w:rtl/>
        </w:rPr>
        <w:t>، فَكُلُّهُمْ كَانُوا يُصَلُّونَ قَبْلَ الخُطْبَةِ ))</w:t>
      </w:r>
      <w:r w:rsidRPr="00C23F7E">
        <w:rPr>
          <w:rFonts w:ascii="Times New Roman" w:hAnsi="Times New Roman" w:cs="Times New Roman"/>
          <w:sz w:val="36"/>
          <w:szCs w:val="36"/>
          <w:rtl/>
        </w:rPr>
        <w:t>.</w:t>
      </w:r>
    </w:p>
    <w:p w:rsidR="00147B4B" w:rsidRPr="00C23F7E" w:rsidRDefault="00071E9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البخاري (962)</w:t>
      </w:r>
      <w:r w:rsidR="00E8380E">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واللفظ له، ومسلم (884).</w:t>
      </w:r>
      <w:r w:rsidRPr="00C23F7E">
        <w:rPr>
          <w:rFonts w:ascii="Times New Roman" w:hAnsi="Times New Roman" w:cs="Times New Roman"/>
          <w:color w:val="BF8F00" w:themeColor="accent4" w:themeShade="BF"/>
          <w:sz w:val="36"/>
          <w:szCs w:val="36"/>
          <w:rtl/>
        </w:rPr>
        <w:t xml:space="preserve"> ]</w:t>
      </w:r>
    </w:p>
    <w:p w:rsidR="00E8380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بل حتى النساء كُنَّ ي</w:t>
      </w:r>
      <w:r w:rsidR="00071E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شهدنها على عهده صلى الله عليه وسلم، </w:t>
      </w:r>
      <w:r w:rsidR="00763366" w:rsidRPr="00C23F7E">
        <w:rPr>
          <w:rFonts w:ascii="Times New Roman" w:hAnsi="Times New Roman" w:cs="Times New Roman"/>
          <w:sz w:val="36"/>
          <w:szCs w:val="36"/>
          <w:rtl/>
        </w:rPr>
        <w:t>حيث</w:t>
      </w:r>
      <w:r w:rsidRPr="00C23F7E">
        <w:rPr>
          <w:rFonts w:ascii="Times New Roman" w:hAnsi="Times New Roman" w:cs="Times New Roman"/>
          <w:sz w:val="36"/>
          <w:szCs w:val="36"/>
          <w:rtl/>
        </w:rPr>
        <w:t xml:space="preserve"> قالت أم</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عطية </w:t>
      </w:r>
      <w:r w:rsidR="006828B3" w:rsidRPr="00C23F7E">
        <w:rPr>
          <w:rFonts w:ascii="Times New Roman" w:hAnsi="Times New Roman" w:cs="Times New Roman"/>
          <w:sz w:val="36"/>
          <w:szCs w:val="36"/>
          <w:rtl/>
        </w:rPr>
        <w:t>ــ</w:t>
      </w:r>
      <w:r w:rsidRPr="00C23F7E">
        <w:rPr>
          <w:rFonts w:ascii="Times New Roman" w:hAnsi="Times New Roman" w:cs="Times New Roman"/>
          <w:sz w:val="36"/>
          <w:szCs w:val="36"/>
          <w:rtl/>
        </w:rPr>
        <w:t xml:space="preserve"> رضي الله عنها </w:t>
      </w:r>
      <w:r w:rsidR="006828B3" w:rsidRPr="00C23F7E">
        <w:rPr>
          <w:rFonts w:ascii="Times New Roman" w:hAnsi="Times New Roman" w:cs="Times New Roman"/>
          <w:sz w:val="36"/>
          <w:szCs w:val="36"/>
          <w:rtl/>
        </w:rPr>
        <w:t>ــ</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Pr="00C23F7E">
        <w:rPr>
          <w:rFonts w:ascii="Times New Roman" w:hAnsi="Times New Roman" w:cs="Times New Roman"/>
          <w:sz w:val="36"/>
          <w:szCs w:val="36"/>
          <w:rtl/>
        </w:rPr>
        <w:t>.</w:t>
      </w:r>
    </w:p>
    <w:p w:rsidR="00147B4B" w:rsidRPr="00C23F7E" w:rsidRDefault="00071E9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البخاري (971)</w:t>
      </w:r>
      <w:r w:rsidR="00E8380E">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واللفظ له، ومسلم (890).</w:t>
      </w:r>
      <w:r w:rsidRPr="00C23F7E">
        <w:rPr>
          <w:rFonts w:ascii="Times New Roman" w:hAnsi="Times New Roman" w:cs="Times New Roman"/>
          <w:color w:val="BF8F00" w:themeColor="accent4" w:themeShade="BF"/>
          <w:sz w:val="36"/>
          <w:szCs w:val="36"/>
          <w:rtl/>
        </w:rPr>
        <w:t xml:space="preserve"> ]</w:t>
      </w:r>
    </w:p>
    <w:p w:rsidR="00147B4B" w:rsidRPr="00C23F7E" w:rsidRDefault="00A52FB7"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C23F7E">
        <w:rPr>
          <w:rFonts w:ascii="Times New Roman" w:hAnsi="Times New Roman" w:cs="Times New Roman"/>
          <w:b/>
          <w:bCs/>
          <w:color w:val="002060"/>
          <w:sz w:val="36"/>
          <w:szCs w:val="36"/>
          <w:rtl/>
        </w:rPr>
        <w:t xml:space="preserve">وقال الإمام إسحاق بن راهويه </w:t>
      </w:r>
      <w:r w:rsidR="006828B3" w:rsidRPr="00C23F7E">
        <w:rPr>
          <w:rFonts w:ascii="Times New Roman" w:hAnsi="Times New Roman" w:cs="Times New Roman"/>
          <w:b/>
          <w:bCs/>
          <w:color w:val="002060"/>
          <w:sz w:val="36"/>
          <w:szCs w:val="36"/>
          <w:rtl/>
        </w:rPr>
        <w:t xml:space="preserve">ــ رحمه الله ــ </w:t>
      </w:r>
      <w:r w:rsidR="00147B4B" w:rsidRPr="00C23F7E">
        <w:rPr>
          <w:rFonts w:ascii="Times New Roman" w:hAnsi="Times New Roman" w:cs="Times New Roman"/>
          <w:b/>
          <w:bCs/>
          <w:color w:val="002060"/>
          <w:sz w:val="36"/>
          <w:szCs w:val="36"/>
          <w:rtl/>
        </w:rPr>
        <w:t xml:space="preserve">كما في </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مسائل إسحاق بن منصور الكوسج</w:t>
      </w:r>
      <w:r w:rsidR="00FE4B3C" w:rsidRPr="00C23F7E">
        <w:rPr>
          <w:rFonts w:ascii="Times New Roman" w:hAnsi="Times New Roman" w:cs="Times New Roman"/>
          <w:b/>
          <w:bCs/>
          <w:color w:val="002060"/>
          <w:sz w:val="36"/>
          <w:szCs w:val="36"/>
          <w:rtl/>
        </w:rPr>
        <w:t>"</w:t>
      </w:r>
      <w:r w:rsidR="00147B4B" w:rsidRPr="00C23F7E">
        <w:rPr>
          <w:rFonts w:ascii="Times New Roman" w:hAnsi="Times New Roman" w:cs="Times New Roman"/>
          <w:b/>
          <w:bCs/>
          <w:color w:val="002060"/>
          <w:sz w:val="36"/>
          <w:szCs w:val="36"/>
          <w:rtl/>
        </w:rPr>
        <w:t xml:space="preserve"> (2/ 375 – رقم:2865)</w:t>
      </w:r>
      <w:r w:rsidR="00E8380E">
        <w:rPr>
          <w:rFonts w:ascii="Times New Roman" w:hAnsi="Times New Roman" w:cs="Times New Roman" w:hint="cs"/>
          <w:b/>
          <w:bCs/>
          <w:color w:val="002060"/>
          <w:sz w:val="36"/>
          <w:szCs w:val="36"/>
          <w:rtl/>
        </w:rPr>
        <w:t>،</w:t>
      </w:r>
      <w:r w:rsidR="00763366" w:rsidRPr="00C23F7E">
        <w:rPr>
          <w:rFonts w:ascii="Times New Roman" w:hAnsi="Times New Roman" w:cs="Times New Roman"/>
          <w:b/>
          <w:bCs/>
          <w:color w:val="002060"/>
          <w:sz w:val="36"/>
          <w:szCs w:val="36"/>
          <w:rtl/>
        </w:rPr>
        <w:t xml:space="preserve"> عن خروج النساء لصلاة العيد</w:t>
      </w:r>
      <w:r w:rsidR="00147B4B" w:rsidRPr="00C23F7E">
        <w:rPr>
          <w:rFonts w:ascii="Times New Roman" w:hAnsi="Times New Roman" w:cs="Times New Roman"/>
          <w:b/>
          <w:bCs/>
          <w:color w:val="002060"/>
          <w:sz w:val="36"/>
          <w:szCs w:val="36"/>
          <w:rtl/>
        </w:rPr>
        <w:t>:</w:t>
      </w:r>
    </w:p>
    <w:p w:rsidR="00147B4B" w:rsidRDefault="0076336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يُستحب الخروج له</w:t>
      </w:r>
      <w:r w:rsidR="00071E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في العيدين، لِم</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 مض</w:t>
      </w:r>
      <w:r w:rsidR="00071E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ت السُّنَّة بذلك، ولكن لا يتزيَّن</w:t>
      </w:r>
      <w:r w:rsidR="00071E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ولا يتطيَّبن</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DA5DC0" w:rsidRPr="00DA5DC0"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sidR="00DA5DC0">
        <w:rPr>
          <w:rFonts w:ascii="Times New Roman" w:hAnsi="Times New Roman" w:cs="Times New Roman"/>
          <w:b/>
          <w:bCs/>
          <w:color w:val="FF0000"/>
          <w:sz w:val="36"/>
          <w:szCs w:val="36"/>
          <w:rtl/>
        </w:rPr>
        <w:t xml:space="preserve"> ــ</w:t>
      </w:r>
      <w:r w:rsidR="00DA5DC0">
        <w:rPr>
          <w:rFonts w:ascii="Times New Roman" w:hAnsi="Times New Roman" w:cs="Times New Roman"/>
          <w:b/>
          <w:bCs/>
          <w:color w:val="002060"/>
          <w:sz w:val="36"/>
          <w:szCs w:val="36"/>
          <w:rtl/>
        </w:rPr>
        <w:t xml:space="preserve"> </w:t>
      </w:r>
      <w:r w:rsidR="00DA5DC0" w:rsidRPr="00DA5DC0">
        <w:rPr>
          <w:rFonts w:ascii="Times New Roman" w:hAnsi="Times New Roman" w:cs="Times New Roman" w:hint="cs"/>
          <w:b/>
          <w:bCs/>
          <w:color w:val="002060"/>
          <w:sz w:val="36"/>
          <w:szCs w:val="36"/>
          <w:rtl/>
        </w:rPr>
        <w:t>وجاء في كتاب "</w:t>
      </w:r>
      <w:r w:rsidR="00DA5DC0" w:rsidRPr="00DA5DC0">
        <w:rPr>
          <w:rFonts w:ascii="Times New Roman" w:hAnsi="Times New Roman" w:cs="Times New Roman"/>
          <w:b/>
          <w:bCs/>
          <w:color w:val="002060"/>
          <w:sz w:val="36"/>
          <w:szCs w:val="36"/>
          <w:rtl/>
        </w:rPr>
        <w:t>الثمر الداني شرح رسالة ابن أبي زيد القيرواني</w:t>
      </w:r>
      <w:r w:rsidR="00DA5DC0" w:rsidRPr="00DA5DC0">
        <w:rPr>
          <w:rFonts w:ascii="Times New Roman" w:hAnsi="Times New Roman" w:cs="Times New Roman" w:hint="cs"/>
          <w:b/>
          <w:bCs/>
          <w:color w:val="002060"/>
          <w:sz w:val="36"/>
          <w:szCs w:val="36"/>
          <w:rtl/>
        </w:rPr>
        <w:t>"</w:t>
      </w:r>
      <w:r w:rsidR="00DA5DC0" w:rsidRPr="00DA5DC0">
        <w:rPr>
          <w:rFonts w:ascii="Times New Roman" w:hAnsi="Times New Roman" w:cs="Times New Roman"/>
          <w:b/>
          <w:bCs/>
          <w:color w:val="002060"/>
          <w:sz w:val="36"/>
          <w:szCs w:val="36"/>
          <w:rtl/>
        </w:rPr>
        <w:t xml:space="preserve"> (ص: 246)</w:t>
      </w:r>
      <w:r w:rsidR="00DA5DC0" w:rsidRPr="00DA5DC0">
        <w:rPr>
          <w:rFonts w:ascii="Times New Roman" w:hAnsi="Times New Roman" w:cs="Times New Roman" w:hint="cs"/>
          <w:b/>
          <w:bCs/>
          <w:color w:val="002060"/>
          <w:sz w:val="36"/>
          <w:szCs w:val="36"/>
          <w:rtl/>
        </w:rPr>
        <w:t>، مِن كتب المالكية:</w:t>
      </w:r>
    </w:p>
    <w:p w:rsidR="00DA5DC0" w:rsidRPr="00C23F7E" w:rsidRDefault="00DA5DC0"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Pr="00DA5DC0">
        <w:rPr>
          <w:rFonts w:ascii="Times New Roman" w:hAnsi="Times New Roman" w:cs="Times New Roman"/>
          <w:sz w:val="36"/>
          <w:szCs w:val="36"/>
          <w:rtl/>
        </w:rPr>
        <w:t>وإذا خرجت المرأة إليها لا تلبس المشهور م</w:t>
      </w:r>
      <w:r>
        <w:rPr>
          <w:rFonts w:ascii="Times New Roman" w:hAnsi="Times New Roman" w:cs="Times New Roman" w:hint="cs"/>
          <w:sz w:val="36"/>
          <w:szCs w:val="36"/>
          <w:rtl/>
        </w:rPr>
        <w:t>ِ</w:t>
      </w:r>
      <w:r w:rsidRPr="00DA5DC0">
        <w:rPr>
          <w:rFonts w:ascii="Times New Roman" w:hAnsi="Times New Roman" w:cs="Times New Roman"/>
          <w:sz w:val="36"/>
          <w:szCs w:val="36"/>
          <w:rtl/>
        </w:rPr>
        <w:t>ن الثياب</w:t>
      </w:r>
      <w:r>
        <w:rPr>
          <w:rFonts w:ascii="Times New Roman" w:hAnsi="Times New Roman" w:cs="Times New Roman" w:hint="cs"/>
          <w:sz w:val="36"/>
          <w:szCs w:val="36"/>
          <w:rtl/>
        </w:rPr>
        <w:t>،</w:t>
      </w:r>
      <w:r w:rsidRPr="00DA5DC0">
        <w:rPr>
          <w:rFonts w:ascii="Times New Roman" w:hAnsi="Times New Roman" w:cs="Times New Roman"/>
          <w:sz w:val="36"/>
          <w:szCs w:val="36"/>
          <w:rtl/>
        </w:rPr>
        <w:t xml:space="preserve"> </w:t>
      </w:r>
      <w:r w:rsidRPr="00DA5DC0">
        <w:rPr>
          <w:rFonts w:ascii="Times New Roman" w:hAnsi="Times New Roman" w:cs="Times New Roman"/>
          <w:b/>
          <w:bCs/>
          <w:sz w:val="36"/>
          <w:szCs w:val="36"/>
          <w:rtl/>
        </w:rPr>
        <w:t>وهو</w:t>
      </w:r>
      <w:r w:rsidRPr="00DA5DC0">
        <w:rPr>
          <w:rFonts w:ascii="Times New Roman" w:hAnsi="Times New Roman" w:cs="Times New Roman" w:hint="cs"/>
          <w:b/>
          <w:bCs/>
          <w:sz w:val="36"/>
          <w:szCs w:val="36"/>
          <w:rtl/>
        </w:rPr>
        <w:t>:</w:t>
      </w:r>
      <w:r w:rsidRPr="00DA5DC0">
        <w:rPr>
          <w:rFonts w:ascii="Times New Roman" w:hAnsi="Times New Roman" w:cs="Times New Roman"/>
          <w:sz w:val="36"/>
          <w:szCs w:val="36"/>
          <w:rtl/>
        </w:rPr>
        <w:t xml:space="preserve"> ما شأنه أن</w:t>
      </w:r>
      <w:r>
        <w:rPr>
          <w:rFonts w:ascii="Times New Roman" w:hAnsi="Times New Roman" w:cs="Times New Roman" w:hint="cs"/>
          <w:sz w:val="36"/>
          <w:szCs w:val="36"/>
          <w:rtl/>
        </w:rPr>
        <w:t>ْ</w:t>
      </w:r>
      <w:r w:rsidRPr="00DA5DC0">
        <w:rPr>
          <w:rFonts w:ascii="Times New Roman" w:hAnsi="Times New Roman" w:cs="Times New Roman"/>
          <w:sz w:val="36"/>
          <w:szCs w:val="36"/>
          <w:rtl/>
        </w:rPr>
        <w:t xml:space="preserve"> تر</w:t>
      </w:r>
      <w:r>
        <w:rPr>
          <w:rFonts w:ascii="Times New Roman" w:hAnsi="Times New Roman" w:cs="Times New Roman" w:hint="cs"/>
          <w:sz w:val="36"/>
          <w:szCs w:val="36"/>
          <w:rtl/>
        </w:rPr>
        <w:t>ُ</w:t>
      </w:r>
      <w:r w:rsidRPr="00DA5DC0">
        <w:rPr>
          <w:rFonts w:ascii="Times New Roman" w:hAnsi="Times New Roman" w:cs="Times New Roman"/>
          <w:sz w:val="36"/>
          <w:szCs w:val="36"/>
          <w:rtl/>
        </w:rPr>
        <w:t>قب الناس له</w:t>
      </w:r>
      <w:r>
        <w:rPr>
          <w:rFonts w:ascii="Times New Roman" w:hAnsi="Times New Roman" w:cs="Times New Roman" w:hint="cs"/>
          <w:sz w:val="36"/>
          <w:szCs w:val="36"/>
          <w:rtl/>
        </w:rPr>
        <w:t>،</w:t>
      </w:r>
      <w:r w:rsidRPr="00DA5DC0">
        <w:rPr>
          <w:rFonts w:ascii="Times New Roman" w:hAnsi="Times New Roman" w:cs="Times New Roman"/>
          <w:sz w:val="36"/>
          <w:szCs w:val="36"/>
          <w:rtl/>
        </w:rPr>
        <w:t xml:space="preserve"> ولا تتطيب خوف الفتنة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فإذا خرج</w:t>
      </w:r>
      <w:r w:rsidR="00DA5DC0">
        <w:rPr>
          <w:rFonts w:ascii="Times New Roman" w:hAnsi="Times New Roman" w:cs="Times New Roman" w:hint="cs"/>
          <w:sz w:val="36"/>
          <w:szCs w:val="36"/>
          <w:rtl/>
        </w:rPr>
        <w:t>ت النساء</w:t>
      </w:r>
      <w:r w:rsidRPr="00C23F7E">
        <w:rPr>
          <w:rFonts w:ascii="Times New Roman" w:hAnsi="Times New Roman" w:cs="Times New Roman"/>
          <w:sz w:val="36"/>
          <w:szCs w:val="36"/>
          <w:rtl/>
        </w:rPr>
        <w:t xml:space="preserve"> على هذه الص</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فة</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جم</w:t>
      </w:r>
      <w:r w:rsidR="00071E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عن بين فِعل السُّنَّة، واجتناب </w:t>
      </w:r>
      <w:r w:rsidR="00DA5DC0">
        <w:rPr>
          <w:rFonts w:ascii="Times New Roman" w:hAnsi="Times New Roman" w:cs="Times New Roman" w:hint="cs"/>
          <w:sz w:val="36"/>
          <w:szCs w:val="36"/>
          <w:rtl/>
        </w:rPr>
        <w:t xml:space="preserve">وتجنيب </w:t>
      </w:r>
      <w:r w:rsidRPr="00C23F7E">
        <w:rPr>
          <w:rFonts w:ascii="Times New Roman" w:hAnsi="Times New Roman" w:cs="Times New Roman"/>
          <w:sz w:val="36"/>
          <w:szCs w:val="36"/>
          <w:rtl/>
        </w:rPr>
        <w:t>الفتنة.</w:t>
      </w:r>
    </w:p>
    <w:p w:rsidR="00C23F7E" w:rsidRDefault="001F0F9E" w:rsidP="006C7B9C">
      <w:pPr>
        <w:spacing w:line="276" w:lineRule="auto"/>
        <w:ind w:left="0"/>
        <w:jc w:val="left"/>
        <w:rPr>
          <w:rFonts w:ascii="Times New Roman" w:hAnsi="Times New Roman" w:cs="Times New Roman"/>
          <w:b/>
          <w:bCs/>
          <w:sz w:val="36"/>
          <w:szCs w:val="36"/>
          <w:rtl/>
        </w:rPr>
      </w:pPr>
      <w:r w:rsidRPr="000C3A69">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1F0F9E" w:rsidRPr="00C23F7E" w:rsidRDefault="001F0F9E"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نوع مشروعية صلاة العيد</w:t>
      </w:r>
      <w:r w:rsidR="00763366" w:rsidRPr="00C23F7E">
        <w:rPr>
          <w:rFonts w:ascii="Times New Roman" w:hAnsi="Times New Roman" w:cs="Times New Roman"/>
          <w:b/>
          <w:bCs/>
          <w:color w:val="833C0B" w:themeColor="accent2" w:themeShade="80"/>
          <w:sz w:val="36"/>
          <w:szCs w:val="36"/>
          <w:rtl/>
        </w:rPr>
        <w:t>، وعدد ركعاتها، وصلاتها في جماعة.</w:t>
      </w:r>
    </w:p>
    <w:p w:rsidR="00763366" w:rsidRPr="00E8380E" w:rsidRDefault="00E8380E" w:rsidP="006C7B9C">
      <w:pPr>
        <w:spacing w:line="276" w:lineRule="auto"/>
        <w:ind w:left="0"/>
        <w:jc w:val="left"/>
        <w:rPr>
          <w:rFonts w:ascii="Times New Roman" w:hAnsi="Times New Roman" w:cs="Times New Roman"/>
          <w:b/>
          <w:bCs/>
          <w:color w:val="C45911" w:themeColor="accent2" w:themeShade="BF"/>
          <w:sz w:val="36"/>
          <w:szCs w:val="36"/>
          <w:rtl/>
        </w:rPr>
      </w:pPr>
      <w:r>
        <w:rPr>
          <w:rFonts w:ascii="Times New Roman" w:hAnsi="Times New Roman" w:cs="Times New Roman"/>
          <w:b/>
          <w:bCs/>
          <w:color w:val="538135" w:themeColor="accent6" w:themeShade="BF"/>
          <w:sz w:val="36"/>
          <w:szCs w:val="36"/>
          <w:rtl/>
        </w:rPr>
        <w:t>ــــ</w:t>
      </w:r>
      <w:r w:rsidRPr="00E8380E">
        <w:rPr>
          <w:rFonts w:ascii="Times New Roman" w:hAnsi="Times New Roman" w:cs="Times New Roman"/>
          <w:b/>
          <w:bCs/>
          <w:color w:val="C45911" w:themeColor="accent2" w:themeShade="BF"/>
          <w:sz w:val="36"/>
          <w:szCs w:val="36"/>
          <w:rtl/>
        </w:rPr>
        <w:t xml:space="preserve"> </w:t>
      </w:r>
      <w:r w:rsidR="001F0F9E" w:rsidRPr="00E8380E">
        <w:rPr>
          <w:rFonts w:ascii="Times New Roman" w:hAnsi="Times New Roman" w:cs="Times New Roman"/>
          <w:b/>
          <w:bCs/>
          <w:color w:val="C45911" w:themeColor="accent2" w:themeShade="BF"/>
          <w:sz w:val="36"/>
          <w:szCs w:val="36"/>
          <w:rtl/>
        </w:rPr>
        <w:t xml:space="preserve">صلاة العيد </w:t>
      </w:r>
      <w:r w:rsidR="00147B4B" w:rsidRPr="00E8380E">
        <w:rPr>
          <w:rFonts w:ascii="Times New Roman" w:hAnsi="Times New Roman" w:cs="Times New Roman"/>
          <w:b/>
          <w:bCs/>
          <w:color w:val="C45911" w:themeColor="accent2" w:themeShade="BF"/>
          <w:sz w:val="36"/>
          <w:szCs w:val="36"/>
          <w:rtl/>
        </w:rPr>
        <w:t>مِن السُّنَن المؤكَّدة</w:t>
      </w:r>
      <w:r w:rsidR="00763366" w:rsidRPr="00E8380E">
        <w:rPr>
          <w:rFonts w:ascii="Times New Roman" w:hAnsi="Times New Roman" w:cs="Times New Roman"/>
          <w:b/>
          <w:bCs/>
          <w:color w:val="C45911" w:themeColor="accent2" w:themeShade="BF"/>
          <w:sz w:val="36"/>
          <w:szCs w:val="36"/>
          <w:rtl/>
        </w:rPr>
        <w:t xml:space="preserve"> عند أكثر أهل العلم.</w:t>
      </w:r>
      <w:r w:rsidR="00147B4B" w:rsidRPr="00E8380E">
        <w:rPr>
          <w:rFonts w:ascii="Times New Roman" w:hAnsi="Times New Roman" w:cs="Times New Roman"/>
          <w:b/>
          <w:bCs/>
          <w:color w:val="C45911" w:themeColor="accent2" w:themeShade="BF"/>
          <w:sz w:val="36"/>
          <w:szCs w:val="36"/>
          <w:rtl/>
        </w:rPr>
        <w:t xml:space="preserve"> </w:t>
      </w:r>
    </w:p>
    <w:p w:rsidR="00147B4B" w:rsidRPr="00C23F7E" w:rsidRDefault="006828B3" w:rsidP="006C7B9C">
      <w:pPr>
        <w:spacing w:line="276" w:lineRule="auto"/>
        <w:ind w:left="0"/>
        <w:jc w:val="left"/>
        <w:rPr>
          <w:rFonts w:ascii="Times New Roman" w:hAnsi="Times New Roman" w:cs="Times New Roman"/>
          <w:b/>
          <w:bCs/>
          <w:color w:val="002060"/>
          <w:sz w:val="36"/>
          <w:szCs w:val="36"/>
          <w:rtl/>
        </w:rPr>
      </w:pPr>
      <w:r w:rsidRPr="00C23F7E">
        <w:rPr>
          <w:rFonts w:ascii="Times New Roman" w:hAnsi="Times New Roman" w:cs="Times New Roman"/>
          <w:b/>
          <w:bCs/>
          <w:color w:val="002060"/>
          <w:sz w:val="36"/>
          <w:szCs w:val="36"/>
          <w:rtl/>
        </w:rPr>
        <w:t xml:space="preserve">وقد </w:t>
      </w:r>
      <w:r w:rsidR="00147B4B" w:rsidRPr="00C23F7E">
        <w:rPr>
          <w:rFonts w:ascii="Times New Roman" w:hAnsi="Times New Roman" w:cs="Times New Roman"/>
          <w:b/>
          <w:bCs/>
          <w:color w:val="002060"/>
          <w:sz w:val="36"/>
          <w:szCs w:val="36"/>
          <w:rtl/>
        </w:rPr>
        <w:t>نسَبه إليهم:</w:t>
      </w:r>
    </w:p>
    <w:p w:rsidR="00147B4B" w:rsidRPr="00C23F7E" w:rsidRDefault="0076336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أبو زكريا </w:t>
      </w:r>
      <w:r w:rsidR="004812FD" w:rsidRPr="00C23F7E">
        <w:rPr>
          <w:rFonts w:ascii="Times New Roman" w:hAnsi="Times New Roman" w:cs="Times New Roman"/>
          <w:sz w:val="36"/>
          <w:szCs w:val="36"/>
          <w:rtl/>
        </w:rPr>
        <w:t>النَّووي</w:t>
      </w:r>
      <w:r w:rsidR="00147B4B" w:rsidRPr="00C23F7E">
        <w:rPr>
          <w:rFonts w:ascii="Times New Roman" w:hAnsi="Times New Roman" w:cs="Times New Roman"/>
          <w:sz w:val="36"/>
          <w:szCs w:val="36"/>
          <w:rtl/>
        </w:rPr>
        <w:t xml:space="preserve"> الشافعي في </w:t>
      </w:r>
      <w:r w:rsidR="00E8380E">
        <w:rPr>
          <w:rFonts w:ascii="Times New Roman" w:hAnsi="Times New Roman" w:cs="Times New Roman" w:hint="cs"/>
          <w:sz w:val="36"/>
          <w:szCs w:val="36"/>
          <w:rtl/>
        </w:rPr>
        <w:t xml:space="preserve">كتابه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المجموع شرح </w:t>
      </w:r>
      <w:r w:rsidRPr="00C23F7E">
        <w:rPr>
          <w:rFonts w:ascii="Times New Roman" w:hAnsi="Times New Roman" w:cs="Times New Roman"/>
          <w:sz w:val="36"/>
          <w:szCs w:val="36"/>
          <w:rtl/>
        </w:rPr>
        <w:t>المُهذّب</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(5/ 6)، وابن جُزَي المالكي في </w:t>
      </w:r>
      <w:r w:rsidR="00E8380E">
        <w:rPr>
          <w:rFonts w:ascii="Times New Roman" w:hAnsi="Times New Roman" w:cs="Times New Roman" w:hint="cs"/>
          <w:sz w:val="36"/>
          <w:szCs w:val="36"/>
          <w:rtl/>
        </w:rPr>
        <w:t xml:space="preserve">كتابه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القوانين الفقهية</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(ص:103)، وغيرهم</w:t>
      </w:r>
      <w:r w:rsidR="006828B3" w:rsidRPr="00C23F7E">
        <w:rPr>
          <w:rFonts w:ascii="Times New Roman" w:hAnsi="Times New Roman" w:cs="Times New Roman"/>
          <w:sz w:val="36"/>
          <w:szCs w:val="36"/>
          <w:rtl/>
        </w:rPr>
        <w:t>ا</w:t>
      </w:r>
      <w:r w:rsidR="00147B4B"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b/>
          <w:bCs/>
          <w:color w:val="806000" w:themeColor="accent4" w:themeShade="80"/>
          <w:sz w:val="36"/>
          <w:szCs w:val="36"/>
          <w:rtl/>
        </w:rPr>
      </w:pPr>
      <w:r w:rsidRPr="00C23F7E">
        <w:rPr>
          <w:rFonts w:ascii="Times New Roman" w:hAnsi="Times New Roman" w:cs="Times New Roman"/>
          <w:b/>
          <w:bCs/>
          <w:color w:val="806000" w:themeColor="accent4" w:themeShade="80"/>
          <w:sz w:val="36"/>
          <w:szCs w:val="36"/>
          <w:rtl/>
        </w:rPr>
        <w:t>وم</w:t>
      </w:r>
      <w:r w:rsidR="006828B3" w:rsidRPr="00C23F7E">
        <w:rPr>
          <w:rFonts w:ascii="Times New Roman" w:hAnsi="Times New Roman" w:cs="Times New Roman"/>
          <w:b/>
          <w:bCs/>
          <w:color w:val="806000" w:themeColor="accent4" w:themeShade="80"/>
          <w:sz w:val="36"/>
          <w:szCs w:val="36"/>
          <w:rtl/>
        </w:rPr>
        <w:t>ِ</w:t>
      </w:r>
      <w:r w:rsidRPr="00C23F7E">
        <w:rPr>
          <w:rFonts w:ascii="Times New Roman" w:hAnsi="Times New Roman" w:cs="Times New Roman"/>
          <w:b/>
          <w:bCs/>
          <w:color w:val="806000" w:themeColor="accent4" w:themeShade="80"/>
          <w:sz w:val="36"/>
          <w:szCs w:val="36"/>
          <w:rtl/>
        </w:rPr>
        <w:t>ن ح</w:t>
      </w:r>
      <w:r w:rsidR="001F0F9E" w:rsidRPr="00C23F7E">
        <w:rPr>
          <w:rFonts w:ascii="Times New Roman" w:hAnsi="Times New Roman" w:cs="Times New Roman"/>
          <w:b/>
          <w:bCs/>
          <w:color w:val="806000" w:themeColor="accent4" w:themeShade="80"/>
          <w:sz w:val="36"/>
          <w:szCs w:val="36"/>
          <w:rtl/>
        </w:rPr>
        <w:t>ُ</w:t>
      </w:r>
      <w:r w:rsidRPr="00C23F7E">
        <w:rPr>
          <w:rFonts w:ascii="Times New Roman" w:hAnsi="Times New Roman" w:cs="Times New Roman"/>
          <w:b/>
          <w:bCs/>
          <w:color w:val="806000" w:themeColor="accent4" w:themeShade="80"/>
          <w:sz w:val="36"/>
          <w:szCs w:val="36"/>
          <w:rtl/>
        </w:rPr>
        <w:t>ج</w:t>
      </w:r>
      <w:r w:rsidR="001F0F9E" w:rsidRPr="00C23F7E">
        <w:rPr>
          <w:rFonts w:ascii="Times New Roman" w:hAnsi="Times New Roman" w:cs="Times New Roman"/>
          <w:b/>
          <w:bCs/>
          <w:color w:val="806000" w:themeColor="accent4" w:themeShade="80"/>
          <w:sz w:val="36"/>
          <w:szCs w:val="36"/>
          <w:rtl/>
        </w:rPr>
        <w:t>َّ</w:t>
      </w:r>
      <w:r w:rsidRPr="00C23F7E">
        <w:rPr>
          <w:rFonts w:ascii="Times New Roman" w:hAnsi="Times New Roman" w:cs="Times New Roman"/>
          <w:b/>
          <w:bCs/>
          <w:color w:val="806000" w:themeColor="accent4" w:themeShade="80"/>
          <w:sz w:val="36"/>
          <w:szCs w:val="36"/>
          <w:rtl/>
        </w:rPr>
        <w:t>ت</w:t>
      </w:r>
      <w:r w:rsidR="001F0F9E" w:rsidRPr="00C23F7E">
        <w:rPr>
          <w:rFonts w:ascii="Times New Roman" w:hAnsi="Times New Roman" w:cs="Times New Roman"/>
          <w:b/>
          <w:bCs/>
          <w:color w:val="806000" w:themeColor="accent4" w:themeShade="80"/>
          <w:sz w:val="36"/>
          <w:szCs w:val="36"/>
          <w:rtl/>
        </w:rPr>
        <w:t>ِ</w:t>
      </w:r>
      <w:r w:rsidRPr="00C23F7E">
        <w:rPr>
          <w:rFonts w:ascii="Times New Roman" w:hAnsi="Times New Roman" w:cs="Times New Roman"/>
          <w:b/>
          <w:bCs/>
          <w:color w:val="806000" w:themeColor="accent4" w:themeShade="80"/>
          <w:sz w:val="36"/>
          <w:szCs w:val="36"/>
          <w:rtl/>
        </w:rPr>
        <w:t>هم على سُنِّيتها:</w:t>
      </w:r>
    </w:p>
    <w:p w:rsidR="00E8380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ما أخرجه البخاري (1891)</w:t>
      </w:r>
      <w:r w:rsidR="00E8380E">
        <w:rPr>
          <w:rFonts w:ascii="Times New Roman" w:hAnsi="Times New Roman" w:cs="Times New Roman" w:hint="cs"/>
          <w:sz w:val="36"/>
          <w:szCs w:val="36"/>
          <w:rtl/>
        </w:rPr>
        <w:t>،</w:t>
      </w:r>
      <w:r w:rsidRPr="00C23F7E">
        <w:rPr>
          <w:rFonts w:ascii="Times New Roman" w:hAnsi="Times New Roman" w:cs="Times New Roman"/>
          <w:sz w:val="36"/>
          <w:szCs w:val="36"/>
          <w:rtl/>
        </w:rPr>
        <w:t xml:space="preserve"> واللفظ له، ومسلم (11)</w:t>
      </w:r>
      <w:r w:rsidR="00E8380E">
        <w:rPr>
          <w:rFonts w:ascii="Times New Roman" w:hAnsi="Times New Roman" w:cs="Times New Roman" w:hint="cs"/>
          <w:sz w:val="36"/>
          <w:szCs w:val="36"/>
          <w:rtl/>
        </w:rPr>
        <w:t>،</w:t>
      </w:r>
      <w:r w:rsidRPr="00C23F7E">
        <w:rPr>
          <w:rFonts w:ascii="Times New Roman" w:hAnsi="Times New Roman" w:cs="Times New Roman"/>
          <w:sz w:val="36"/>
          <w:szCs w:val="36"/>
          <w:rtl/>
        </w:rPr>
        <w:t xml:space="preserve"> عن طلحة بن عبيد الله </w:t>
      </w:r>
      <w:r w:rsidR="006828B3" w:rsidRPr="00C23F7E">
        <w:rPr>
          <w:rFonts w:ascii="Times New Roman" w:hAnsi="Times New Roman" w:cs="Times New Roman"/>
          <w:sz w:val="36"/>
          <w:szCs w:val="36"/>
          <w:rtl/>
        </w:rPr>
        <w:t>ــ</w:t>
      </w:r>
      <w:r w:rsidRPr="00C23F7E">
        <w:rPr>
          <w:rFonts w:ascii="Times New Roman" w:hAnsi="Times New Roman" w:cs="Times New Roman"/>
          <w:sz w:val="36"/>
          <w:szCs w:val="36"/>
          <w:rtl/>
        </w:rPr>
        <w:t xml:space="preserve"> رضي الله عنه </w:t>
      </w:r>
      <w:r w:rsidR="006828B3" w:rsidRPr="00C23F7E">
        <w:rPr>
          <w:rFonts w:ascii="Times New Roman" w:hAnsi="Times New Roman" w:cs="Times New Roman"/>
          <w:sz w:val="36"/>
          <w:szCs w:val="36"/>
          <w:rtl/>
        </w:rPr>
        <w:t>ــ</w:t>
      </w:r>
      <w:r w:rsidRPr="00C23F7E">
        <w:rPr>
          <w:rFonts w:ascii="Times New Roman" w:hAnsi="Times New Roman" w:cs="Times New Roman"/>
          <w:sz w:val="36"/>
          <w:szCs w:val="36"/>
          <w:rtl/>
        </w:rPr>
        <w:t>:</w:t>
      </w:r>
      <w:r w:rsidR="006828B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أَنَّ أَعْرَابِيًّا جَاءَ إِلَى رَسُولِ اللَّهِ صَلَّى اللهُ عَلَيْهِ وَسَلَّمَ ثَائِرَ الرَّأْسِ، فَقَالَ: يَا رَسُولَ اللَّهِ أَخْبِرْنِي مَاذَا فَرَضَ اللَّهُ عَلَيَّ مِنَ الصَّلاَةِ؟ فَقَالَ: الصَّلَوَاتِ الخَمْسَ إِلَّا أَنْ تَطَّوَّعَ شَيْئًا ))</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b/>
          <w:bCs/>
          <w:color w:val="806000" w:themeColor="accent4" w:themeShade="80"/>
          <w:sz w:val="36"/>
          <w:szCs w:val="36"/>
          <w:rtl/>
        </w:rPr>
      </w:pPr>
      <w:r w:rsidRPr="00C23F7E">
        <w:rPr>
          <w:rFonts w:ascii="Times New Roman" w:hAnsi="Times New Roman" w:cs="Times New Roman"/>
          <w:b/>
          <w:bCs/>
          <w:color w:val="806000" w:themeColor="accent4" w:themeShade="80"/>
          <w:sz w:val="36"/>
          <w:szCs w:val="36"/>
          <w:rtl/>
        </w:rPr>
        <w:t>ووج</w:t>
      </w:r>
      <w:r w:rsidR="001F0F9E" w:rsidRPr="00C23F7E">
        <w:rPr>
          <w:rFonts w:ascii="Times New Roman" w:hAnsi="Times New Roman" w:cs="Times New Roman"/>
          <w:b/>
          <w:bCs/>
          <w:color w:val="806000" w:themeColor="accent4" w:themeShade="80"/>
          <w:sz w:val="36"/>
          <w:szCs w:val="36"/>
          <w:rtl/>
        </w:rPr>
        <w:t>ْ</w:t>
      </w:r>
      <w:r w:rsidRPr="00C23F7E">
        <w:rPr>
          <w:rFonts w:ascii="Times New Roman" w:hAnsi="Times New Roman" w:cs="Times New Roman"/>
          <w:b/>
          <w:bCs/>
          <w:color w:val="806000" w:themeColor="accent4" w:themeShade="80"/>
          <w:sz w:val="36"/>
          <w:szCs w:val="36"/>
          <w:rtl/>
        </w:rPr>
        <w:t>ه الاستدلال مِن هذا الحديث:</w:t>
      </w:r>
    </w:p>
    <w:p w:rsidR="00DA5DC0" w:rsidRPr="00DA5DC0" w:rsidRDefault="00DA5DC0" w:rsidP="006C7B9C">
      <w:pPr>
        <w:spacing w:line="276" w:lineRule="auto"/>
        <w:ind w:left="0"/>
        <w:jc w:val="left"/>
        <w:rPr>
          <w:rFonts w:ascii="Times New Roman" w:hAnsi="Times New Roman" w:cs="Times New Roman"/>
          <w:b/>
          <w:bCs/>
          <w:color w:val="002060"/>
          <w:sz w:val="36"/>
          <w:szCs w:val="36"/>
        </w:rPr>
      </w:pPr>
      <w:r w:rsidRPr="00DA5DC0">
        <w:rPr>
          <w:rFonts w:ascii="Times New Roman" w:hAnsi="Times New Roman" w:cs="Times New Roman"/>
          <w:b/>
          <w:bCs/>
          <w:color w:val="002060"/>
          <w:sz w:val="36"/>
          <w:szCs w:val="36"/>
          <w:rtl/>
        </w:rPr>
        <w:t>ما قاله الفقيه أبو محمد ابن حزم الظاهري ــ رحمه الله ــ في كتابه "المُحلَّى" (2/ 228 ــ مسألة رقم: 275)، عقبه:</w:t>
      </w:r>
    </w:p>
    <w:p w:rsidR="00DA5DC0" w:rsidRPr="00DA5DC0" w:rsidRDefault="00DA5DC0" w:rsidP="006C7B9C">
      <w:pPr>
        <w:spacing w:line="276" w:lineRule="auto"/>
        <w:ind w:left="0"/>
        <w:jc w:val="left"/>
        <w:rPr>
          <w:rFonts w:ascii="Times New Roman" w:hAnsi="Times New Roman" w:cs="Times New Roman"/>
          <w:sz w:val="36"/>
          <w:szCs w:val="36"/>
          <w:rtl/>
        </w:rPr>
      </w:pPr>
      <w:r w:rsidRPr="00DA5DC0">
        <w:rPr>
          <w:rFonts w:ascii="Times New Roman" w:hAnsi="Times New Roman" w:cs="Times New Roman"/>
          <w:kern w:val="28"/>
          <w:sz w:val="36"/>
          <w:szCs w:val="36"/>
          <w:rtl/>
        </w:rPr>
        <w:t>«</w:t>
      </w:r>
      <w:r w:rsidRPr="00DA5DC0">
        <w:rPr>
          <w:rFonts w:ascii="Times New Roman" w:hAnsi="Times New Roman" w:cs="Times New Roman"/>
          <w:sz w:val="36"/>
          <w:szCs w:val="36"/>
          <w:rtl/>
        </w:rPr>
        <w:t>وهذا نصُّ مِن رسول الله صلى الله عليه وسلم على قولنا، وأنَّه ليس إلا واجب أو تطوع، فإنَّ ما عدا الخمس فهو تطوع، وهذا لا يَسع أحدًا خلافه</w:t>
      </w:r>
      <w:r w:rsidRPr="00DA5DC0">
        <w:rPr>
          <w:rFonts w:ascii="Times New Roman" w:hAnsi="Times New Roman" w:cs="Times New Roman"/>
          <w:kern w:val="28"/>
          <w:sz w:val="36"/>
          <w:szCs w:val="36"/>
          <w:rtl/>
        </w:rPr>
        <w:t>»</w:t>
      </w:r>
      <w:r w:rsidRPr="00DA5DC0">
        <w:rPr>
          <w:rFonts w:ascii="Times New Roman" w:hAnsi="Times New Roman" w:cs="Times New Roman"/>
          <w:sz w:val="36"/>
          <w:szCs w:val="36"/>
          <w:rtl/>
        </w:rPr>
        <w:t>.اهـ</w:t>
      </w:r>
    </w:p>
    <w:p w:rsidR="00763366" w:rsidRPr="00E8380E" w:rsidRDefault="00E8380E" w:rsidP="006C7B9C">
      <w:pPr>
        <w:spacing w:line="276" w:lineRule="auto"/>
        <w:ind w:left="0"/>
        <w:jc w:val="left"/>
        <w:rPr>
          <w:rFonts w:ascii="Times New Roman" w:hAnsi="Times New Roman" w:cs="Times New Roman"/>
          <w:b/>
          <w:bCs/>
          <w:color w:val="C45911" w:themeColor="accent2" w:themeShade="BF"/>
          <w:sz w:val="36"/>
          <w:szCs w:val="36"/>
          <w:rtl/>
        </w:rPr>
      </w:pPr>
      <w:r w:rsidRPr="00E8380E">
        <w:rPr>
          <w:rFonts w:ascii="Times New Roman" w:hAnsi="Times New Roman" w:cs="Times New Roman" w:hint="cs"/>
          <w:b/>
          <w:bCs/>
          <w:color w:val="538135" w:themeColor="accent6" w:themeShade="BF"/>
          <w:sz w:val="36"/>
          <w:szCs w:val="36"/>
          <w:rtl/>
        </w:rPr>
        <w:lastRenderedPageBreak/>
        <w:t>ــــ</w:t>
      </w:r>
      <w:r>
        <w:rPr>
          <w:rFonts w:ascii="Times New Roman" w:hAnsi="Times New Roman" w:cs="Times New Roman" w:hint="cs"/>
          <w:b/>
          <w:bCs/>
          <w:color w:val="C45911" w:themeColor="accent2" w:themeShade="BF"/>
          <w:sz w:val="36"/>
          <w:szCs w:val="36"/>
          <w:rtl/>
        </w:rPr>
        <w:t xml:space="preserve"> </w:t>
      </w:r>
      <w:r w:rsidR="00763366" w:rsidRPr="00E8380E">
        <w:rPr>
          <w:rFonts w:ascii="Times New Roman" w:hAnsi="Times New Roman" w:cs="Times New Roman"/>
          <w:b/>
          <w:bCs/>
          <w:color w:val="C45911" w:themeColor="accent2" w:themeShade="BF"/>
          <w:sz w:val="36"/>
          <w:szCs w:val="36"/>
          <w:rtl/>
        </w:rPr>
        <w:t>و</w:t>
      </w:r>
      <w:r w:rsidR="000C3A69">
        <w:rPr>
          <w:rFonts w:ascii="Times New Roman" w:hAnsi="Times New Roman" w:cs="Times New Roman" w:hint="cs"/>
          <w:b/>
          <w:bCs/>
          <w:color w:val="C45911" w:themeColor="accent2" w:themeShade="BF"/>
          <w:sz w:val="36"/>
          <w:szCs w:val="36"/>
          <w:rtl/>
        </w:rPr>
        <w:t>صلاة العيد</w:t>
      </w:r>
      <w:r w:rsidR="00763366" w:rsidRPr="00E8380E">
        <w:rPr>
          <w:rFonts w:ascii="Times New Roman" w:hAnsi="Times New Roman" w:cs="Times New Roman"/>
          <w:b/>
          <w:bCs/>
          <w:color w:val="C45911" w:themeColor="accent2" w:themeShade="BF"/>
          <w:sz w:val="36"/>
          <w:szCs w:val="36"/>
          <w:rtl/>
        </w:rPr>
        <w:t xml:space="preserve"> ركعتان بنصِّ السُّنَّة النَّبوية، والإجماع.</w:t>
      </w:r>
    </w:p>
    <w:p w:rsidR="00147B4B" w:rsidRPr="00E8380E" w:rsidRDefault="00763366" w:rsidP="006C7B9C">
      <w:pPr>
        <w:spacing w:line="276" w:lineRule="auto"/>
        <w:ind w:left="0"/>
        <w:jc w:val="left"/>
        <w:rPr>
          <w:rFonts w:ascii="Times New Roman" w:hAnsi="Times New Roman" w:cs="Times New Roman"/>
          <w:b/>
          <w:bCs/>
          <w:color w:val="002060"/>
          <w:sz w:val="36"/>
          <w:szCs w:val="36"/>
          <w:rtl/>
        </w:rPr>
      </w:pPr>
      <w:r w:rsidRPr="00E8380E">
        <w:rPr>
          <w:rFonts w:ascii="Times New Roman" w:hAnsi="Times New Roman" w:cs="Times New Roman"/>
          <w:b/>
          <w:bCs/>
          <w:color w:val="002060"/>
          <w:sz w:val="36"/>
          <w:szCs w:val="36"/>
          <w:rtl/>
        </w:rPr>
        <w:t xml:space="preserve">حيث </w:t>
      </w:r>
      <w:r w:rsidR="00147B4B" w:rsidRPr="00E8380E">
        <w:rPr>
          <w:rFonts w:ascii="Times New Roman" w:hAnsi="Times New Roman" w:cs="Times New Roman"/>
          <w:b/>
          <w:bCs/>
          <w:color w:val="002060"/>
          <w:sz w:val="36"/>
          <w:szCs w:val="36"/>
          <w:rtl/>
        </w:rPr>
        <w:t>قال الإمام موفق الد</w:t>
      </w:r>
      <w:r w:rsidRPr="00E8380E">
        <w:rPr>
          <w:rFonts w:ascii="Times New Roman" w:hAnsi="Times New Roman" w:cs="Times New Roman"/>
          <w:b/>
          <w:bCs/>
          <w:color w:val="002060"/>
          <w:sz w:val="36"/>
          <w:szCs w:val="36"/>
          <w:rtl/>
        </w:rPr>
        <w:t>ِّ</w:t>
      </w:r>
      <w:r w:rsidR="00147B4B" w:rsidRPr="00E8380E">
        <w:rPr>
          <w:rFonts w:ascii="Times New Roman" w:hAnsi="Times New Roman" w:cs="Times New Roman"/>
          <w:b/>
          <w:bCs/>
          <w:color w:val="002060"/>
          <w:sz w:val="36"/>
          <w:szCs w:val="36"/>
          <w:rtl/>
        </w:rPr>
        <w:t xml:space="preserve">ين ابن قدامة المقدسي الحنبلي </w:t>
      </w:r>
      <w:r w:rsidR="006828B3" w:rsidRPr="00E8380E">
        <w:rPr>
          <w:rFonts w:ascii="Times New Roman" w:hAnsi="Times New Roman" w:cs="Times New Roman"/>
          <w:b/>
          <w:bCs/>
          <w:color w:val="002060"/>
          <w:sz w:val="36"/>
          <w:szCs w:val="36"/>
          <w:rtl/>
        </w:rPr>
        <w:t>ــ رحمه الله ــ</w:t>
      </w:r>
      <w:r w:rsidR="00147B4B" w:rsidRPr="00E8380E">
        <w:rPr>
          <w:rFonts w:ascii="Times New Roman" w:hAnsi="Times New Roman" w:cs="Times New Roman"/>
          <w:b/>
          <w:bCs/>
          <w:color w:val="002060"/>
          <w:sz w:val="36"/>
          <w:szCs w:val="36"/>
          <w:rtl/>
        </w:rPr>
        <w:t xml:space="preserve"> في كتابه </w:t>
      </w:r>
      <w:r w:rsidR="00FE4B3C" w:rsidRPr="00E8380E">
        <w:rPr>
          <w:rFonts w:ascii="Times New Roman" w:hAnsi="Times New Roman" w:cs="Times New Roman"/>
          <w:b/>
          <w:bCs/>
          <w:color w:val="002060"/>
          <w:sz w:val="36"/>
          <w:szCs w:val="36"/>
          <w:rtl/>
        </w:rPr>
        <w:t>"</w:t>
      </w:r>
      <w:r w:rsidR="00147B4B" w:rsidRPr="00E8380E">
        <w:rPr>
          <w:rFonts w:ascii="Times New Roman" w:hAnsi="Times New Roman" w:cs="Times New Roman"/>
          <w:b/>
          <w:bCs/>
          <w:color w:val="002060"/>
          <w:sz w:val="36"/>
          <w:szCs w:val="36"/>
          <w:rtl/>
        </w:rPr>
        <w:t>الم</w:t>
      </w:r>
      <w:r w:rsidRPr="00E8380E">
        <w:rPr>
          <w:rFonts w:ascii="Times New Roman" w:hAnsi="Times New Roman" w:cs="Times New Roman"/>
          <w:b/>
          <w:bCs/>
          <w:color w:val="002060"/>
          <w:sz w:val="36"/>
          <w:szCs w:val="36"/>
          <w:rtl/>
        </w:rPr>
        <w:t>ُ</w:t>
      </w:r>
      <w:r w:rsidR="00147B4B" w:rsidRPr="00E8380E">
        <w:rPr>
          <w:rFonts w:ascii="Times New Roman" w:hAnsi="Times New Roman" w:cs="Times New Roman"/>
          <w:b/>
          <w:bCs/>
          <w:color w:val="002060"/>
          <w:sz w:val="36"/>
          <w:szCs w:val="36"/>
          <w:rtl/>
        </w:rPr>
        <w:t>غني</w:t>
      </w:r>
      <w:r w:rsidR="00FE4B3C" w:rsidRPr="00E8380E">
        <w:rPr>
          <w:rFonts w:ascii="Times New Roman" w:hAnsi="Times New Roman" w:cs="Times New Roman"/>
          <w:b/>
          <w:bCs/>
          <w:color w:val="002060"/>
          <w:sz w:val="36"/>
          <w:szCs w:val="36"/>
          <w:rtl/>
        </w:rPr>
        <w:t>"</w:t>
      </w:r>
      <w:r w:rsidR="00147B4B" w:rsidRPr="00E8380E">
        <w:rPr>
          <w:rFonts w:ascii="Times New Roman" w:hAnsi="Times New Roman" w:cs="Times New Roman"/>
          <w:b/>
          <w:bCs/>
          <w:color w:val="002060"/>
          <w:sz w:val="36"/>
          <w:szCs w:val="36"/>
          <w:rtl/>
        </w:rPr>
        <w:t xml:space="preserve"> (2/ 265):</w:t>
      </w:r>
    </w:p>
    <w:p w:rsidR="00E8380E" w:rsidRDefault="0076336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E8380E">
        <w:rPr>
          <w:rFonts w:ascii="Times New Roman" w:hAnsi="Times New Roman" w:cs="Times New Roman"/>
          <w:b/>
          <w:bCs/>
          <w:sz w:val="36"/>
          <w:szCs w:val="36"/>
          <w:rtl/>
        </w:rPr>
        <w:t>لا خلاف بين أهل العلم في</w:t>
      </w:r>
      <w:r w:rsidR="00E8380E" w:rsidRPr="00E8380E">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w:t>
      </w:r>
      <w:r w:rsidR="006828B3" w:rsidRPr="00C23F7E">
        <w:rPr>
          <w:rFonts w:ascii="Times New Roman" w:hAnsi="Times New Roman" w:cs="Times New Roman"/>
          <w:sz w:val="36"/>
          <w:szCs w:val="36"/>
          <w:rtl/>
        </w:rPr>
        <w:t>أنَّ</w:t>
      </w:r>
      <w:r w:rsidR="00E8380E">
        <w:rPr>
          <w:rFonts w:ascii="Times New Roman" w:hAnsi="Times New Roman" w:cs="Times New Roman"/>
          <w:sz w:val="36"/>
          <w:szCs w:val="36"/>
          <w:rtl/>
        </w:rPr>
        <w:t xml:space="preserve"> صلاة العيد مع الإمام ركعتان</w:t>
      </w:r>
      <w:r w:rsidR="00E8380E">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وفيما تواتر عن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أن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ه صل</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ى العيد ركعتين، وف</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عَله الأئمة بعده إلى عصرنا، لم نعلم أحدًا فع</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ل غير ذلك، ولا خال</w:t>
      </w:r>
      <w:r w:rsidR="00763366" w:rsidRPr="00C23F7E">
        <w:rPr>
          <w:rFonts w:ascii="Times New Roman" w:hAnsi="Times New Roman" w:cs="Times New Roman"/>
          <w:sz w:val="36"/>
          <w:szCs w:val="36"/>
          <w:rtl/>
        </w:rPr>
        <w:t>َ</w:t>
      </w:r>
      <w:r w:rsidRPr="00C23F7E">
        <w:rPr>
          <w:rFonts w:ascii="Times New Roman" w:hAnsi="Times New Roman" w:cs="Times New Roman"/>
          <w:sz w:val="36"/>
          <w:szCs w:val="36"/>
          <w:rtl/>
        </w:rPr>
        <w:t>ف فيه</w:t>
      </w:r>
      <w:r w:rsidR="00763366" w:rsidRPr="00C23F7E">
        <w:rPr>
          <w:rFonts w:ascii="Times New Roman" w:hAnsi="Times New Roman" w:cs="Times New Roman"/>
          <w:kern w:val="28"/>
          <w:sz w:val="36"/>
          <w:szCs w:val="36"/>
          <w:rtl/>
        </w:rPr>
        <w:t>»</w:t>
      </w:r>
      <w:r w:rsidR="00763366" w:rsidRPr="00C23F7E">
        <w:rPr>
          <w:rFonts w:ascii="Times New Roman" w:hAnsi="Times New Roman" w:cs="Times New Roman"/>
          <w:sz w:val="36"/>
          <w:szCs w:val="36"/>
          <w:rtl/>
        </w:rPr>
        <w:t>.اهـ</w:t>
      </w:r>
    </w:p>
    <w:p w:rsidR="00763366" w:rsidRPr="00C23F7E" w:rsidRDefault="00E8380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sidRPr="00C23F7E">
        <w:rPr>
          <w:rFonts w:ascii="Times New Roman" w:hAnsi="Times New Roman" w:cs="Times New Roman"/>
          <w:b/>
          <w:bCs/>
          <w:color w:val="002060"/>
          <w:sz w:val="36"/>
          <w:szCs w:val="36"/>
          <w:rtl/>
        </w:rPr>
        <w:t xml:space="preserve"> </w:t>
      </w:r>
      <w:r w:rsidR="00763366" w:rsidRPr="00E8380E">
        <w:rPr>
          <w:rFonts w:ascii="Times New Roman" w:hAnsi="Times New Roman" w:cs="Times New Roman"/>
          <w:b/>
          <w:bCs/>
          <w:color w:val="C45911" w:themeColor="accent2" w:themeShade="BF"/>
          <w:sz w:val="36"/>
          <w:szCs w:val="36"/>
          <w:rtl/>
        </w:rPr>
        <w:t xml:space="preserve">ويُسنُّ أنْ تُصلَّى </w:t>
      </w:r>
      <w:r w:rsidR="000C3A69">
        <w:rPr>
          <w:rFonts w:ascii="Times New Roman" w:hAnsi="Times New Roman" w:cs="Times New Roman" w:hint="cs"/>
          <w:b/>
          <w:bCs/>
          <w:color w:val="C45911" w:themeColor="accent2" w:themeShade="BF"/>
          <w:sz w:val="36"/>
          <w:szCs w:val="36"/>
          <w:rtl/>
        </w:rPr>
        <w:t xml:space="preserve">صلاة العيد </w:t>
      </w:r>
      <w:r w:rsidR="00763366" w:rsidRPr="00E8380E">
        <w:rPr>
          <w:rFonts w:ascii="Times New Roman" w:hAnsi="Times New Roman" w:cs="Times New Roman"/>
          <w:b/>
          <w:bCs/>
          <w:color w:val="C45911" w:themeColor="accent2" w:themeShade="BF"/>
          <w:sz w:val="36"/>
          <w:szCs w:val="36"/>
          <w:rtl/>
        </w:rPr>
        <w:t>جماعة بنصِّ السُّنَّة النَّبوية، والإجماع.</w:t>
      </w:r>
    </w:p>
    <w:p w:rsidR="00147B4B" w:rsidRPr="00E8380E" w:rsidRDefault="00763366" w:rsidP="006C7B9C">
      <w:pPr>
        <w:spacing w:line="276" w:lineRule="auto"/>
        <w:ind w:left="0"/>
        <w:jc w:val="left"/>
        <w:rPr>
          <w:rFonts w:ascii="Times New Roman" w:hAnsi="Times New Roman" w:cs="Times New Roman"/>
          <w:b/>
          <w:bCs/>
          <w:color w:val="002060"/>
          <w:sz w:val="36"/>
          <w:szCs w:val="36"/>
          <w:rtl/>
        </w:rPr>
      </w:pPr>
      <w:r w:rsidRPr="00E8380E">
        <w:rPr>
          <w:rFonts w:ascii="Times New Roman" w:hAnsi="Times New Roman" w:cs="Times New Roman"/>
          <w:b/>
          <w:bCs/>
          <w:color w:val="002060"/>
          <w:sz w:val="36"/>
          <w:szCs w:val="36"/>
          <w:rtl/>
        </w:rPr>
        <w:t xml:space="preserve">حيث </w:t>
      </w:r>
      <w:r w:rsidR="006828B3" w:rsidRPr="00E8380E">
        <w:rPr>
          <w:rFonts w:ascii="Times New Roman" w:hAnsi="Times New Roman" w:cs="Times New Roman"/>
          <w:b/>
          <w:bCs/>
          <w:color w:val="002060"/>
          <w:sz w:val="36"/>
          <w:szCs w:val="36"/>
          <w:rtl/>
        </w:rPr>
        <w:t>قال فقيه</w:t>
      </w:r>
      <w:r w:rsidR="00147B4B" w:rsidRPr="00E8380E">
        <w:rPr>
          <w:rFonts w:ascii="Times New Roman" w:hAnsi="Times New Roman" w:cs="Times New Roman"/>
          <w:b/>
          <w:bCs/>
          <w:color w:val="002060"/>
          <w:sz w:val="36"/>
          <w:szCs w:val="36"/>
          <w:rtl/>
        </w:rPr>
        <w:t xml:space="preserve"> الشافعية أبو زكريا </w:t>
      </w:r>
      <w:r w:rsidR="004812FD" w:rsidRPr="00E8380E">
        <w:rPr>
          <w:rFonts w:ascii="Times New Roman" w:hAnsi="Times New Roman" w:cs="Times New Roman"/>
          <w:b/>
          <w:bCs/>
          <w:color w:val="002060"/>
          <w:sz w:val="36"/>
          <w:szCs w:val="36"/>
          <w:rtl/>
        </w:rPr>
        <w:t>النَّووي</w:t>
      </w:r>
      <w:r w:rsidR="00147B4B" w:rsidRPr="00E8380E">
        <w:rPr>
          <w:rFonts w:ascii="Times New Roman" w:hAnsi="Times New Roman" w:cs="Times New Roman"/>
          <w:b/>
          <w:bCs/>
          <w:color w:val="002060"/>
          <w:sz w:val="36"/>
          <w:szCs w:val="36"/>
          <w:rtl/>
        </w:rPr>
        <w:t xml:space="preserve"> </w:t>
      </w:r>
      <w:r w:rsidR="006828B3" w:rsidRPr="00E8380E">
        <w:rPr>
          <w:rFonts w:ascii="Times New Roman" w:hAnsi="Times New Roman" w:cs="Times New Roman"/>
          <w:b/>
          <w:bCs/>
          <w:color w:val="002060"/>
          <w:sz w:val="36"/>
          <w:szCs w:val="36"/>
          <w:rtl/>
        </w:rPr>
        <w:t xml:space="preserve">ــ رحمه الله ــ </w:t>
      </w:r>
      <w:r w:rsidR="00147B4B" w:rsidRPr="00E8380E">
        <w:rPr>
          <w:rFonts w:ascii="Times New Roman" w:hAnsi="Times New Roman" w:cs="Times New Roman"/>
          <w:b/>
          <w:bCs/>
          <w:color w:val="002060"/>
          <w:sz w:val="36"/>
          <w:szCs w:val="36"/>
          <w:rtl/>
        </w:rPr>
        <w:t xml:space="preserve">في كتابه </w:t>
      </w:r>
      <w:r w:rsidR="00FE4B3C" w:rsidRPr="00E8380E">
        <w:rPr>
          <w:rFonts w:ascii="Times New Roman" w:hAnsi="Times New Roman" w:cs="Times New Roman"/>
          <w:b/>
          <w:bCs/>
          <w:color w:val="002060"/>
          <w:sz w:val="36"/>
          <w:szCs w:val="36"/>
          <w:rtl/>
        </w:rPr>
        <w:t>"</w:t>
      </w:r>
      <w:r w:rsidR="00147B4B" w:rsidRPr="00E8380E">
        <w:rPr>
          <w:rFonts w:ascii="Times New Roman" w:hAnsi="Times New Roman" w:cs="Times New Roman"/>
          <w:b/>
          <w:bCs/>
          <w:color w:val="002060"/>
          <w:sz w:val="36"/>
          <w:szCs w:val="36"/>
          <w:rtl/>
        </w:rPr>
        <w:t xml:space="preserve">المجموع شرح </w:t>
      </w:r>
      <w:r w:rsidRPr="00E8380E">
        <w:rPr>
          <w:rFonts w:ascii="Times New Roman" w:hAnsi="Times New Roman" w:cs="Times New Roman"/>
          <w:b/>
          <w:bCs/>
          <w:color w:val="002060"/>
          <w:sz w:val="36"/>
          <w:szCs w:val="36"/>
          <w:rtl/>
        </w:rPr>
        <w:t>المُهذّب</w:t>
      </w:r>
      <w:r w:rsidR="00FE4B3C" w:rsidRPr="00E8380E">
        <w:rPr>
          <w:rFonts w:ascii="Times New Roman" w:hAnsi="Times New Roman" w:cs="Times New Roman"/>
          <w:b/>
          <w:bCs/>
          <w:color w:val="002060"/>
          <w:sz w:val="36"/>
          <w:szCs w:val="36"/>
          <w:rtl/>
        </w:rPr>
        <w:t>"</w:t>
      </w:r>
      <w:r w:rsidR="006828B3" w:rsidRPr="00E8380E">
        <w:rPr>
          <w:rFonts w:ascii="Times New Roman" w:hAnsi="Times New Roman" w:cs="Times New Roman"/>
          <w:b/>
          <w:bCs/>
          <w:color w:val="002060"/>
          <w:sz w:val="36"/>
          <w:szCs w:val="36"/>
          <w:rtl/>
        </w:rPr>
        <w:t xml:space="preserve"> </w:t>
      </w:r>
      <w:r w:rsidR="00147B4B" w:rsidRPr="00E8380E">
        <w:rPr>
          <w:rFonts w:ascii="Times New Roman" w:hAnsi="Times New Roman" w:cs="Times New Roman"/>
          <w:b/>
          <w:bCs/>
          <w:color w:val="002060"/>
          <w:sz w:val="36"/>
          <w:szCs w:val="36"/>
          <w:rtl/>
        </w:rPr>
        <w:t>(5/ 24):</w:t>
      </w:r>
    </w:p>
    <w:p w:rsidR="00147B4B" w:rsidRDefault="0076336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تُسنُّ صلاة العيد جماعة، وهذا مجمعٌ عليه، للأحاديث الصَّحيحة المشهورة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B80FCA" w:rsidRDefault="00147B4B" w:rsidP="006C7B9C">
      <w:pPr>
        <w:spacing w:line="276" w:lineRule="auto"/>
        <w:ind w:left="0"/>
        <w:jc w:val="left"/>
        <w:rPr>
          <w:rFonts w:ascii="Times New Roman" w:hAnsi="Times New Roman" w:cs="Times New Roman"/>
          <w:b/>
          <w:bCs/>
          <w:sz w:val="36"/>
          <w:szCs w:val="36"/>
          <w:rtl/>
        </w:rPr>
      </w:pPr>
      <w:r w:rsidRPr="000C3A69">
        <w:rPr>
          <w:rFonts w:ascii="Times New Roman" w:hAnsi="Times New Roman" w:cs="Times New Roman"/>
          <w:b/>
          <w:bCs/>
          <w:color w:val="7030A0"/>
          <w:sz w:val="36"/>
          <w:szCs w:val="36"/>
          <w:u w:val="single"/>
          <w:rtl/>
        </w:rPr>
        <w:t>الفرع الثا</w:t>
      </w:r>
      <w:r w:rsidR="001F0F9E" w:rsidRPr="000C3A69">
        <w:rPr>
          <w:rFonts w:ascii="Times New Roman" w:hAnsi="Times New Roman" w:cs="Times New Roman"/>
          <w:b/>
          <w:bCs/>
          <w:color w:val="7030A0"/>
          <w:sz w:val="36"/>
          <w:szCs w:val="36"/>
          <w:u w:val="single"/>
          <w:rtl/>
        </w:rPr>
        <w:t>لث</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 xml:space="preserve">عن مكان </w:t>
      </w:r>
      <w:r w:rsidR="001F0F9E" w:rsidRPr="00C23F7E">
        <w:rPr>
          <w:rFonts w:ascii="Times New Roman" w:hAnsi="Times New Roman" w:cs="Times New Roman"/>
          <w:b/>
          <w:bCs/>
          <w:color w:val="833C0B" w:themeColor="accent2" w:themeShade="80"/>
          <w:sz w:val="36"/>
          <w:szCs w:val="36"/>
          <w:rtl/>
        </w:rPr>
        <w:t xml:space="preserve">إقامة </w:t>
      </w:r>
      <w:r w:rsidRPr="00C23F7E">
        <w:rPr>
          <w:rFonts w:ascii="Times New Roman" w:hAnsi="Times New Roman" w:cs="Times New Roman"/>
          <w:b/>
          <w:bCs/>
          <w:color w:val="833C0B" w:themeColor="accent2" w:themeShade="80"/>
          <w:sz w:val="36"/>
          <w:szCs w:val="36"/>
          <w:rtl/>
        </w:rPr>
        <w:t>صلاة العيد</w:t>
      </w:r>
      <w:r w:rsidR="00097C6D" w:rsidRPr="00C23F7E">
        <w:rPr>
          <w:rFonts w:ascii="Times New Roman" w:hAnsi="Times New Roman" w:cs="Times New Roman"/>
          <w:b/>
          <w:bCs/>
          <w:color w:val="833C0B" w:themeColor="accent2" w:themeShade="80"/>
          <w:sz w:val="36"/>
          <w:szCs w:val="36"/>
          <w:rtl/>
        </w:rPr>
        <w:t xml:space="preserve"> لأهل مكة</w:t>
      </w:r>
      <w:r w:rsidR="000C3A69">
        <w:rPr>
          <w:rFonts w:ascii="Times New Roman" w:hAnsi="Times New Roman" w:cs="Times New Roman" w:hint="cs"/>
          <w:b/>
          <w:bCs/>
          <w:color w:val="833C0B" w:themeColor="accent2" w:themeShade="80"/>
          <w:sz w:val="36"/>
          <w:szCs w:val="36"/>
          <w:rtl/>
        </w:rPr>
        <w:t>،</w:t>
      </w:r>
      <w:r w:rsidR="000C3A69">
        <w:rPr>
          <w:rFonts w:ascii="Times New Roman" w:hAnsi="Times New Roman" w:cs="Times New Roman"/>
          <w:b/>
          <w:bCs/>
          <w:color w:val="833C0B" w:themeColor="accent2" w:themeShade="80"/>
          <w:sz w:val="36"/>
          <w:szCs w:val="36"/>
          <w:rtl/>
        </w:rPr>
        <w:t xml:space="preserve"> وأهل ال</w:t>
      </w:r>
      <w:r w:rsidR="000C3A69">
        <w:rPr>
          <w:rFonts w:ascii="Times New Roman" w:hAnsi="Times New Roman" w:cs="Times New Roman" w:hint="cs"/>
          <w:b/>
          <w:bCs/>
          <w:color w:val="833C0B" w:themeColor="accent2" w:themeShade="80"/>
          <w:sz w:val="36"/>
          <w:szCs w:val="36"/>
          <w:rtl/>
        </w:rPr>
        <w:t>بلدان الأُخْرى</w:t>
      </w:r>
      <w:r w:rsidRPr="00C23F7E">
        <w:rPr>
          <w:rFonts w:ascii="Times New Roman" w:hAnsi="Times New Roman" w:cs="Times New Roman"/>
          <w:b/>
          <w:bCs/>
          <w:color w:val="833C0B" w:themeColor="accent2" w:themeShade="8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الم</w:t>
      </w:r>
      <w:r w:rsidR="001F0F9E" w:rsidRPr="00C23F7E">
        <w:rPr>
          <w:rFonts w:ascii="Times New Roman" w:hAnsi="Times New Roman" w:cs="Times New Roman"/>
          <w:sz w:val="36"/>
          <w:szCs w:val="36"/>
          <w:rtl/>
        </w:rPr>
        <w:t>ُ</w:t>
      </w:r>
      <w:r w:rsidR="000C3A69">
        <w:rPr>
          <w:rFonts w:ascii="Times New Roman" w:hAnsi="Times New Roman" w:cs="Times New Roman"/>
          <w:sz w:val="36"/>
          <w:szCs w:val="36"/>
          <w:rtl/>
        </w:rPr>
        <w:t>ستحب لجميع الناس في كل ال</w:t>
      </w:r>
      <w:r w:rsidR="000C3A69">
        <w:rPr>
          <w:rFonts w:ascii="Times New Roman" w:hAnsi="Times New Roman" w:cs="Times New Roman" w:hint="cs"/>
          <w:sz w:val="36"/>
          <w:szCs w:val="36"/>
          <w:rtl/>
        </w:rPr>
        <w:t>بلدان</w:t>
      </w:r>
      <w:r w:rsidRPr="00C23F7E">
        <w:rPr>
          <w:rFonts w:ascii="Times New Roman" w:hAnsi="Times New Roman" w:cs="Times New Roman"/>
          <w:sz w:val="36"/>
          <w:szCs w:val="36"/>
          <w:rtl/>
        </w:rPr>
        <w:t xml:space="preserve"> </w:t>
      </w:r>
      <w:r w:rsidR="006828B3"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w:t>
      </w:r>
      <w:r w:rsidR="001F0F9E" w:rsidRPr="00C23F7E">
        <w:rPr>
          <w:rFonts w:ascii="Times New Roman" w:hAnsi="Times New Roman" w:cs="Times New Roman"/>
          <w:sz w:val="36"/>
          <w:szCs w:val="36"/>
          <w:rtl/>
        </w:rPr>
        <w:t>ُص</w:t>
      </w:r>
      <w:r w:rsidR="00B07A5A" w:rsidRPr="00C23F7E">
        <w:rPr>
          <w:rFonts w:ascii="Times New Roman" w:hAnsi="Times New Roman" w:cs="Times New Roman"/>
          <w:sz w:val="36"/>
          <w:szCs w:val="36"/>
          <w:rtl/>
        </w:rPr>
        <w:t>َ</w:t>
      </w:r>
      <w:r w:rsidR="001F0F9E" w:rsidRPr="00C23F7E">
        <w:rPr>
          <w:rFonts w:ascii="Times New Roman" w:hAnsi="Times New Roman" w:cs="Times New Roman"/>
          <w:sz w:val="36"/>
          <w:szCs w:val="36"/>
          <w:rtl/>
        </w:rPr>
        <w:t>ل</w:t>
      </w:r>
      <w:r w:rsidR="00B07A5A" w:rsidRPr="00C23F7E">
        <w:rPr>
          <w:rFonts w:ascii="Times New Roman" w:hAnsi="Times New Roman" w:cs="Times New Roman"/>
          <w:sz w:val="36"/>
          <w:szCs w:val="36"/>
          <w:rtl/>
        </w:rPr>
        <w:t>ُّ</w:t>
      </w:r>
      <w:r w:rsidR="001F0F9E" w:rsidRPr="00C23F7E">
        <w:rPr>
          <w:rFonts w:ascii="Times New Roman" w:hAnsi="Times New Roman" w:cs="Times New Roman"/>
          <w:sz w:val="36"/>
          <w:szCs w:val="36"/>
          <w:rtl/>
        </w:rPr>
        <w:t>و</w:t>
      </w:r>
      <w:r w:rsidRPr="00C23F7E">
        <w:rPr>
          <w:rFonts w:ascii="Times New Roman" w:hAnsi="Times New Roman" w:cs="Times New Roman"/>
          <w:sz w:val="36"/>
          <w:szCs w:val="36"/>
          <w:rtl/>
        </w:rPr>
        <w:t>ا صلاة العيد في مُصلَّى خارج البلد، عدا أهل مكة</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ف</w:t>
      </w:r>
      <w:r w:rsidR="00B07A5A" w:rsidRPr="00C23F7E">
        <w:rPr>
          <w:rFonts w:ascii="Times New Roman" w:hAnsi="Times New Roman" w:cs="Times New Roman"/>
          <w:sz w:val="36"/>
          <w:szCs w:val="36"/>
          <w:rtl/>
        </w:rPr>
        <w:t xml:space="preserve">إنَّهم </w:t>
      </w:r>
      <w:r w:rsidRPr="00C23F7E">
        <w:rPr>
          <w:rFonts w:ascii="Times New Roman" w:hAnsi="Times New Roman" w:cs="Times New Roman"/>
          <w:sz w:val="36"/>
          <w:szCs w:val="36"/>
          <w:rtl/>
        </w:rPr>
        <w:t>ي</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ص</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ل</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ون في المسجد الحرام.</w:t>
      </w:r>
    </w:p>
    <w:p w:rsidR="00147B4B" w:rsidRPr="000C3A69" w:rsidRDefault="000C3A69" w:rsidP="006C7B9C">
      <w:pPr>
        <w:spacing w:line="276" w:lineRule="auto"/>
        <w:ind w:left="0"/>
        <w:jc w:val="left"/>
        <w:rPr>
          <w:rFonts w:ascii="Times New Roman" w:hAnsi="Times New Roman" w:cs="Times New Roman"/>
          <w:b/>
          <w:bCs/>
          <w:color w:val="002060"/>
          <w:sz w:val="36"/>
          <w:szCs w:val="36"/>
          <w:rtl/>
        </w:rPr>
      </w:pPr>
      <w:r w:rsidRPr="000C3A69">
        <w:rPr>
          <w:rFonts w:ascii="Times New Roman" w:hAnsi="Times New Roman" w:cs="Times New Roman" w:hint="cs"/>
          <w:b/>
          <w:bCs/>
          <w:color w:val="FF0000"/>
          <w:sz w:val="36"/>
          <w:szCs w:val="36"/>
          <w:rtl/>
        </w:rPr>
        <w:t>1 ــ</w:t>
      </w:r>
      <w:r>
        <w:rPr>
          <w:rFonts w:ascii="Times New Roman" w:hAnsi="Times New Roman" w:cs="Times New Roman" w:hint="cs"/>
          <w:b/>
          <w:bCs/>
          <w:color w:val="002060"/>
          <w:sz w:val="36"/>
          <w:szCs w:val="36"/>
          <w:rtl/>
        </w:rPr>
        <w:t xml:space="preserve"> </w:t>
      </w:r>
      <w:r w:rsidR="001F0F9E" w:rsidRPr="000C3A69">
        <w:rPr>
          <w:rFonts w:ascii="Times New Roman" w:hAnsi="Times New Roman" w:cs="Times New Roman"/>
          <w:b/>
          <w:bCs/>
          <w:color w:val="002060"/>
          <w:sz w:val="36"/>
          <w:szCs w:val="36"/>
          <w:rtl/>
        </w:rPr>
        <w:t xml:space="preserve">حيث </w:t>
      </w:r>
      <w:r w:rsidR="00147B4B" w:rsidRPr="000C3A69">
        <w:rPr>
          <w:rFonts w:ascii="Times New Roman" w:hAnsi="Times New Roman" w:cs="Times New Roman"/>
          <w:b/>
          <w:bCs/>
          <w:color w:val="002060"/>
          <w:sz w:val="36"/>
          <w:szCs w:val="36"/>
          <w:rtl/>
        </w:rPr>
        <w:t xml:space="preserve">قال الإمام الشافعي </w:t>
      </w:r>
      <w:r w:rsidR="006828B3" w:rsidRPr="000C3A69">
        <w:rPr>
          <w:rFonts w:ascii="Times New Roman" w:hAnsi="Times New Roman" w:cs="Times New Roman"/>
          <w:b/>
          <w:bCs/>
          <w:color w:val="002060"/>
          <w:sz w:val="36"/>
          <w:szCs w:val="36"/>
          <w:rtl/>
        </w:rPr>
        <w:t xml:space="preserve">ــ رحمه الله ــ </w:t>
      </w:r>
      <w:r w:rsidR="00147B4B" w:rsidRPr="000C3A69">
        <w:rPr>
          <w:rFonts w:ascii="Times New Roman" w:hAnsi="Times New Roman" w:cs="Times New Roman"/>
          <w:b/>
          <w:bCs/>
          <w:color w:val="002060"/>
          <w:sz w:val="36"/>
          <w:szCs w:val="36"/>
          <w:rtl/>
        </w:rPr>
        <w:t xml:space="preserve">في كتابه </w:t>
      </w:r>
      <w:r w:rsidR="00FE4B3C" w:rsidRPr="000C3A69">
        <w:rPr>
          <w:rFonts w:ascii="Times New Roman" w:hAnsi="Times New Roman" w:cs="Times New Roman"/>
          <w:b/>
          <w:bCs/>
          <w:color w:val="002060"/>
          <w:sz w:val="36"/>
          <w:szCs w:val="36"/>
          <w:rtl/>
        </w:rPr>
        <w:t>"</w:t>
      </w:r>
      <w:r w:rsidR="00147B4B" w:rsidRPr="000C3A69">
        <w:rPr>
          <w:rFonts w:ascii="Times New Roman" w:hAnsi="Times New Roman" w:cs="Times New Roman"/>
          <w:b/>
          <w:bCs/>
          <w:color w:val="002060"/>
          <w:sz w:val="36"/>
          <w:szCs w:val="36"/>
          <w:rtl/>
        </w:rPr>
        <w:t>الأ</w:t>
      </w:r>
      <w:r w:rsidR="00B07A5A" w:rsidRPr="000C3A69">
        <w:rPr>
          <w:rFonts w:ascii="Times New Roman" w:hAnsi="Times New Roman" w:cs="Times New Roman"/>
          <w:b/>
          <w:bCs/>
          <w:color w:val="002060"/>
          <w:sz w:val="36"/>
          <w:szCs w:val="36"/>
          <w:rtl/>
        </w:rPr>
        <w:t>ُ</w:t>
      </w:r>
      <w:r w:rsidR="00147B4B" w:rsidRPr="000C3A69">
        <w:rPr>
          <w:rFonts w:ascii="Times New Roman" w:hAnsi="Times New Roman" w:cs="Times New Roman"/>
          <w:b/>
          <w:bCs/>
          <w:color w:val="002060"/>
          <w:sz w:val="36"/>
          <w:szCs w:val="36"/>
          <w:rtl/>
        </w:rPr>
        <w:t>م</w:t>
      </w:r>
      <w:r w:rsidR="00B07A5A" w:rsidRPr="000C3A69">
        <w:rPr>
          <w:rFonts w:ascii="Times New Roman" w:hAnsi="Times New Roman" w:cs="Times New Roman"/>
          <w:b/>
          <w:bCs/>
          <w:color w:val="002060"/>
          <w:sz w:val="36"/>
          <w:szCs w:val="36"/>
          <w:rtl/>
        </w:rPr>
        <w:t>ّ</w:t>
      </w:r>
      <w:r w:rsidR="00FE4B3C" w:rsidRPr="000C3A69">
        <w:rPr>
          <w:rFonts w:ascii="Times New Roman" w:hAnsi="Times New Roman" w:cs="Times New Roman"/>
          <w:b/>
          <w:bCs/>
          <w:color w:val="002060"/>
          <w:sz w:val="36"/>
          <w:szCs w:val="36"/>
          <w:rtl/>
        </w:rPr>
        <w:t>"</w:t>
      </w:r>
      <w:r w:rsidR="00147B4B" w:rsidRPr="000C3A69">
        <w:rPr>
          <w:rFonts w:ascii="Times New Roman" w:hAnsi="Times New Roman" w:cs="Times New Roman"/>
          <w:b/>
          <w:bCs/>
          <w:color w:val="002060"/>
          <w:sz w:val="36"/>
          <w:szCs w:val="36"/>
          <w:rtl/>
        </w:rPr>
        <w:t xml:space="preserve"> (1/ 389):</w:t>
      </w:r>
    </w:p>
    <w:p w:rsidR="000C3A69"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بلغ</w:t>
      </w:r>
      <w:r w:rsidR="001F0F9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نا </w:t>
      </w:r>
      <w:r w:rsidR="006828B3"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رسول الله صلى الله عليه وسلم كان ي</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خرج في العيدين إلى المُصلَّى بالمدينة، وكذلك مَن كان بعده، وعام</w:t>
      </w:r>
      <w:r w:rsidRPr="00C23F7E">
        <w:rPr>
          <w:rFonts w:ascii="Times New Roman" w:hAnsi="Times New Roman" w:cs="Times New Roman"/>
          <w:sz w:val="36"/>
          <w:szCs w:val="36"/>
          <w:rtl/>
        </w:rPr>
        <w:t>َّ</w:t>
      </w:r>
      <w:r w:rsidR="000C3A69">
        <w:rPr>
          <w:rFonts w:ascii="Times New Roman" w:hAnsi="Times New Roman" w:cs="Times New Roman"/>
          <w:sz w:val="36"/>
          <w:szCs w:val="36"/>
          <w:rtl/>
        </w:rPr>
        <w:t>ة أهل البلدان</w:t>
      </w:r>
      <w:r w:rsidR="000C3A69">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إلا أهل مكة، </w:t>
      </w:r>
      <w:r w:rsidRPr="000C3A69">
        <w:rPr>
          <w:rFonts w:ascii="Times New Roman" w:hAnsi="Times New Roman" w:cs="Times New Roman"/>
          <w:sz w:val="36"/>
          <w:szCs w:val="36"/>
          <w:u w:val="single"/>
          <w:rtl/>
        </w:rPr>
        <w:t>فإن</w:t>
      </w:r>
      <w:r w:rsidR="006828B3"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ه لم ي</w:t>
      </w:r>
      <w:r w:rsidR="001F0F9E"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بلغ</w:t>
      </w:r>
      <w:r w:rsidR="001F0F9E"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 xml:space="preserve">نا </w:t>
      </w:r>
      <w:r w:rsidR="006828B3" w:rsidRPr="000C3A69">
        <w:rPr>
          <w:rFonts w:ascii="Times New Roman" w:hAnsi="Times New Roman" w:cs="Times New Roman"/>
          <w:sz w:val="36"/>
          <w:szCs w:val="36"/>
          <w:u w:val="single"/>
          <w:rtl/>
        </w:rPr>
        <w:t>أنَّ</w:t>
      </w:r>
      <w:r w:rsidRPr="000C3A69">
        <w:rPr>
          <w:rFonts w:ascii="Times New Roman" w:hAnsi="Times New Roman" w:cs="Times New Roman"/>
          <w:sz w:val="36"/>
          <w:szCs w:val="36"/>
          <w:u w:val="single"/>
          <w:rtl/>
        </w:rPr>
        <w:t xml:space="preserve"> أحدًا مِن الس</w:t>
      </w:r>
      <w:r w:rsidR="001F0F9E"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لف ص</w:t>
      </w:r>
      <w:r w:rsidR="00B07A5A"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ل</w:t>
      </w:r>
      <w:r w:rsidR="006828B3"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ى بهم عيدًا إلا في مسجدهم</w:t>
      </w:r>
      <w:r w:rsidRPr="00C23F7E">
        <w:rPr>
          <w:rFonts w:ascii="Times New Roman" w:hAnsi="Times New Roman" w:cs="Times New Roman"/>
          <w:sz w:val="36"/>
          <w:szCs w:val="36"/>
          <w:rtl/>
        </w:rPr>
        <w:t>، …، ولم أعلم</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هم صل</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وا عيدًا قطّ</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ولا استسقاء</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إلا فيه</w:t>
      </w:r>
      <w:r w:rsidR="00B07A5A" w:rsidRPr="00C23F7E">
        <w:rPr>
          <w:rFonts w:ascii="Times New Roman" w:hAnsi="Times New Roman" w:cs="Times New Roman"/>
          <w:kern w:val="28"/>
          <w:sz w:val="36"/>
          <w:szCs w:val="36"/>
          <w:rtl/>
        </w:rPr>
        <w:t>»</w:t>
      </w:r>
      <w:r w:rsidR="00B07A5A" w:rsidRPr="00C23F7E">
        <w:rPr>
          <w:rFonts w:ascii="Times New Roman" w:hAnsi="Times New Roman" w:cs="Times New Roman"/>
          <w:sz w:val="36"/>
          <w:szCs w:val="36"/>
          <w:rtl/>
        </w:rPr>
        <w:t>.اهـ</w:t>
      </w:r>
    </w:p>
    <w:p w:rsidR="00147B4B" w:rsidRPr="000C3A69" w:rsidRDefault="000C3A6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lastRenderedPageBreak/>
        <w:t>1 ــ</w:t>
      </w:r>
      <w:r>
        <w:rPr>
          <w:rFonts w:ascii="Times New Roman" w:hAnsi="Times New Roman" w:cs="Times New Roman"/>
          <w:b/>
          <w:bCs/>
          <w:color w:val="002060"/>
          <w:sz w:val="36"/>
          <w:szCs w:val="36"/>
          <w:rtl/>
        </w:rPr>
        <w:t xml:space="preserve"> </w:t>
      </w:r>
      <w:r w:rsidR="00147B4B" w:rsidRPr="000C3A69">
        <w:rPr>
          <w:rFonts w:ascii="Times New Roman" w:hAnsi="Times New Roman" w:cs="Times New Roman"/>
          <w:b/>
          <w:bCs/>
          <w:color w:val="002060"/>
          <w:sz w:val="36"/>
          <w:szCs w:val="36"/>
          <w:rtl/>
        </w:rPr>
        <w:t xml:space="preserve">وقال الحافظ ابن عبد البَر المالكي </w:t>
      </w:r>
      <w:r w:rsidR="006828B3" w:rsidRPr="000C3A69">
        <w:rPr>
          <w:rFonts w:ascii="Times New Roman" w:hAnsi="Times New Roman" w:cs="Times New Roman"/>
          <w:b/>
          <w:bCs/>
          <w:color w:val="002060"/>
          <w:sz w:val="36"/>
          <w:szCs w:val="36"/>
          <w:rtl/>
        </w:rPr>
        <w:t>ــ رحمه الله ــ</w:t>
      </w:r>
      <w:r w:rsidR="00147B4B" w:rsidRPr="000C3A69">
        <w:rPr>
          <w:rFonts w:ascii="Times New Roman" w:hAnsi="Times New Roman" w:cs="Times New Roman"/>
          <w:b/>
          <w:bCs/>
          <w:color w:val="002060"/>
          <w:sz w:val="36"/>
          <w:szCs w:val="36"/>
          <w:rtl/>
        </w:rPr>
        <w:t xml:space="preserve"> في كتابه </w:t>
      </w:r>
      <w:r w:rsidR="00FE4B3C" w:rsidRPr="000C3A69">
        <w:rPr>
          <w:rFonts w:ascii="Times New Roman" w:hAnsi="Times New Roman" w:cs="Times New Roman"/>
          <w:b/>
          <w:bCs/>
          <w:color w:val="002060"/>
          <w:sz w:val="36"/>
          <w:szCs w:val="36"/>
          <w:rtl/>
        </w:rPr>
        <w:t>"</w:t>
      </w:r>
      <w:r w:rsidR="00147B4B" w:rsidRPr="000C3A69">
        <w:rPr>
          <w:rFonts w:ascii="Times New Roman" w:hAnsi="Times New Roman" w:cs="Times New Roman"/>
          <w:b/>
          <w:bCs/>
          <w:color w:val="002060"/>
          <w:sz w:val="36"/>
          <w:szCs w:val="36"/>
          <w:rtl/>
        </w:rPr>
        <w:t>التمهيد</w:t>
      </w:r>
      <w:r w:rsidR="00FE4B3C" w:rsidRPr="000C3A69">
        <w:rPr>
          <w:rFonts w:ascii="Times New Roman" w:hAnsi="Times New Roman" w:cs="Times New Roman"/>
          <w:b/>
          <w:bCs/>
          <w:color w:val="002060"/>
          <w:sz w:val="36"/>
          <w:szCs w:val="36"/>
          <w:rtl/>
        </w:rPr>
        <w:t>"</w:t>
      </w:r>
      <w:r w:rsidR="00147B4B" w:rsidRPr="000C3A69">
        <w:rPr>
          <w:rFonts w:ascii="Times New Roman" w:hAnsi="Times New Roman" w:cs="Times New Roman"/>
          <w:b/>
          <w:bCs/>
          <w:color w:val="002060"/>
          <w:sz w:val="36"/>
          <w:szCs w:val="36"/>
          <w:rtl/>
        </w:rPr>
        <w:t xml:space="preserve"> (6/ 31):</w:t>
      </w:r>
    </w:p>
    <w:p w:rsidR="000C3A69"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0C3A69">
        <w:rPr>
          <w:rFonts w:ascii="Times New Roman" w:hAnsi="Times New Roman" w:cs="Times New Roman"/>
          <w:b/>
          <w:bCs/>
          <w:sz w:val="36"/>
          <w:szCs w:val="36"/>
          <w:u w:val="single"/>
          <w:rtl/>
        </w:rPr>
        <w:t>وقد اتفق مالك</w:t>
      </w:r>
      <w:r w:rsidR="001F0F9E" w:rsidRPr="000C3A69">
        <w:rPr>
          <w:rFonts w:ascii="Times New Roman" w:hAnsi="Times New Roman" w:cs="Times New Roman"/>
          <w:b/>
          <w:bCs/>
          <w:sz w:val="36"/>
          <w:szCs w:val="36"/>
          <w:u w:val="single"/>
          <w:rtl/>
        </w:rPr>
        <w:t>ٌ</w:t>
      </w:r>
      <w:r w:rsidR="000C3A69" w:rsidRPr="000C3A69">
        <w:rPr>
          <w:rFonts w:ascii="Times New Roman" w:hAnsi="Times New Roman" w:cs="Times New Roman"/>
          <w:b/>
          <w:bCs/>
          <w:sz w:val="36"/>
          <w:szCs w:val="36"/>
          <w:u w:val="single"/>
          <w:rtl/>
        </w:rPr>
        <w:t xml:space="preserve"> وسائر العلماء على</w:t>
      </w:r>
      <w:r w:rsidR="000C3A69" w:rsidRPr="000C3A69">
        <w:rPr>
          <w:rFonts w:ascii="Times New Roman" w:hAnsi="Times New Roman" w:cs="Times New Roman" w:hint="cs"/>
          <w:b/>
          <w:bCs/>
          <w:sz w:val="36"/>
          <w:szCs w:val="36"/>
          <w:rtl/>
        </w:rPr>
        <w:t>:</w:t>
      </w:r>
    </w:p>
    <w:p w:rsidR="00147B4B" w:rsidRPr="00C23F7E" w:rsidRDefault="006828B3"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صلاة العيدين يُبْرَزُ ل</w:t>
      </w:r>
      <w:r w:rsidR="001F0F9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w:t>
      </w:r>
      <w:r w:rsidR="00B07A5A"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 في كل بلد</w:t>
      </w:r>
      <w:r w:rsidR="001F0F9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إلا بمكة فإن</w:t>
      </w:r>
      <w:r w:rsidR="001F0F9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ها تُصل</w:t>
      </w:r>
      <w:r w:rsidR="001F0F9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ى في المسجد الحرام</w:t>
      </w:r>
      <w:r w:rsidR="00B07A5A" w:rsidRPr="00C23F7E">
        <w:rPr>
          <w:rFonts w:ascii="Times New Roman" w:hAnsi="Times New Roman" w:cs="Times New Roman"/>
          <w:kern w:val="28"/>
          <w:sz w:val="36"/>
          <w:szCs w:val="36"/>
          <w:rtl/>
        </w:rPr>
        <w:t>»</w:t>
      </w:r>
      <w:r w:rsidR="00B07A5A" w:rsidRPr="00C23F7E">
        <w:rPr>
          <w:rFonts w:ascii="Times New Roman" w:hAnsi="Times New Roman" w:cs="Times New Roman"/>
          <w:sz w:val="36"/>
          <w:szCs w:val="36"/>
          <w:rtl/>
        </w:rPr>
        <w:t>.اهـ</w:t>
      </w:r>
    </w:p>
    <w:p w:rsidR="000C3A69" w:rsidRPr="000C3A69" w:rsidRDefault="000C3A69" w:rsidP="006C7B9C">
      <w:pPr>
        <w:spacing w:line="276" w:lineRule="auto"/>
        <w:ind w:left="0"/>
        <w:jc w:val="left"/>
        <w:rPr>
          <w:rFonts w:ascii="Times New Roman" w:hAnsi="Times New Roman" w:cs="Times New Roman"/>
          <w:sz w:val="36"/>
          <w:szCs w:val="36"/>
          <w:rtl/>
        </w:rPr>
      </w:pPr>
      <w:r w:rsidRPr="000C3A69">
        <w:rPr>
          <w:rFonts w:ascii="Times New Roman" w:hAnsi="Times New Roman" w:cs="Times New Roman" w:hint="cs"/>
          <w:sz w:val="36"/>
          <w:szCs w:val="36"/>
          <w:rtl/>
        </w:rPr>
        <w:t>وأخرج</w:t>
      </w:r>
      <w:r w:rsidRPr="000C3A69">
        <w:rPr>
          <w:rFonts w:ascii="Times New Roman" w:hAnsi="Times New Roman" w:cs="Times New Roman"/>
          <w:sz w:val="36"/>
          <w:szCs w:val="36"/>
          <w:rtl/>
        </w:rPr>
        <w:t xml:space="preserve"> البخاري (956)</w:t>
      </w:r>
      <w:r w:rsidRPr="000C3A69">
        <w:rPr>
          <w:rFonts w:ascii="Times New Roman" w:hAnsi="Times New Roman" w:cs="Times New Roman" w:hint="cs"/>
          <w:sz w:val="36"/>
          <w:szCs w:val="36"/>
          <w:rtl/>
        </w:rPr>
        <w:t>،</w:t>
      </w:r>
      <w:r w:rsidRPr="000C3A69">
        <w:rPr>
          <w:rFonts w:ascii="Times New Roman" w:hAnsi="Times New Roman" w:cs="Times New Roman"/>
          <w:sz w:val="36"/>
          <w:szCs w:val="36"/>
          <w:rtl/>
        </w:rPr>
        <w:t xml:space="preserve"> واللفظ له، ومسلم (889)</w:t>
      </w:r>
      <w:r w:rsidRPr="000C3A69">
        <w:rPr>
          <w:rFonts w:ascii="Times New Roman" w:hAnsi="Times New Roman" w:cs="Times New Roman" w:hint="cs"/>
          <w:sz w:val="36"/>
          <w:szCs w:val="36"/>
          <w:rtl/>
        </w:rPr>
        <w:t xml:space="preserve">، عن </w:t>
      </w:r>
      <w:r w:rsidR="00147B4B" w:rsidRPr="000C3A69">
        <w:rPr>
          <w:rFonts w:ascii="Times New Roman" w:hAnsi="Times New Roman" w:cs="Times New Roman"/>
          <w:sz w:val="36"/>
          <w:szCs w:val="36"/>
          <w:rtl/>
        </w:rPr>
        <w:t>أب</w:t>
      </w:r>
      <w:r w:rsidRPr="000C3A69">
        <w:rPr>
          <w:rFonts w:ascii="Times New Roman" w:hAnsi="Times New Roman" w:cs="Times New Roman" w:hint="cs"/>
          <w:sz w:val="36"/>
          <w:szCs w:val="36"/>
          <w:rtl/>
        </w:rPr>
        <w:t>ي</w:t>
      </w:r>
      <w:r w:rsidR="00147B4B" w:rsidRPr="000C3A69">
        <w:rPr>
          <w:rFonts w:ascii="Times New Roman" w:hAnsi="Times New Roman" w:cs="Times New Roman"/>
          <w:sz w:val="36"/>
          <w:szCs w:val="36"/>
          <w:rtl/>
        </w:rPr>
        <w:t xml:space="preserve"> سعيد الخ</w:t>
      </w:r>
      <w:r w:rsidRPr="000C3A69">
        <w:rPr>
          <w:rFonts w:ascii="Times New Roman" w:hAnsi="Times New Roman" w:cs="Times New Roman" w:hint="cs"/>
          <w:sz w:val="36"/>
          <w:szCs w:val="36"/>
          <w:rtl/>
        </w:rPr>
        <w:t>ُ</w:t>
      </w:r>
      <w:r w:rsidR="00147B4B" w:rsidRPr="000C3A69">
        <w:rPr>
          <w:rFonts w:ascii="Times New Roman" w:hAnsi="Times New Roman" w:cs="Times New Roman"/>
          <w:sz w:val="36"/>
          <w:szCs w:val="36"/>
          <w:rtl/>
        </w:rPr>
        <w:t xml:space="preserve">دري </w:t>
      </w:r>
      <w:r w:rsidR="006828B3" w:rsidRPr="000C3A69">
        <w:rPr>
          <w:rFonts w:ascii="Times New Roman" w:hAnsi="Times New Roman" w:cs="Times New Roman"/>
          <w:sz w:val="36"/>
          <w:szCs w:val="36"/>
          <w:rtl/>
        </w:rPr>
        <w:t>ــ رضي الله عنه ــ</w:t>
      </w:r>
      <w:r w:rsidRPr="000C3A69">
        <w:rPr>
          <w:rFonts w:ascii="Times New Roman" w:hAnsi="Times New Roman" w:cs="Times New Roman" w:hint="cs"/>
          <w:sz w:val="36"/>
          <w:szCs w:val="36"/>
          <w:rtl/>
        </w:rPr>
        <w:t xml:space="preserve"> أنَّه قال</w:t>
      </w:r>
      <w:r w:rsidR="00147B4B" w:rsidRPr="000C3A69">
        <w:rPr>
          <w:rFonts w:ascii="Times New Roman" w:hAnsi="Times New Roman" w:cs="Times New Roman"/>
          <w:sz w:val="36"/>
          <w:szCs w:val="36"/>
          <w:rtl/>
        </w:rPr>
        <w:t>:</w:t>
      </w:r>
    </w:p>
    <w:p w:rsidR="00147B4B" w:rsidRPr="000C3A69" w:rsidRDefault="00147B4B"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b/>
          <w:bCs/>
          <w:color w:val="00B050"/>
          <w:sz w:val="36"/>
          <w:szCs w:val="36"/>
          <w:rtl/>
        </w:rPr>
        <w:t>(( كَانَ رَسُولُ اللَّهِ صَلَّى اللهُ عَلَيْهِ وَسَلَّمَ يَخْرُجُ يَوْمَ الفِطْرِ وَالأَضْحَى إِلَى المُصَلَّى، فَأَوَّلُ شَيْءٍ يَبْدَأُ بِهِ الصَّلاَةُ ))</w:t>
      </w:r>
      <w:r w:rsidRPr="00C23F7E">
        <w:rPr>
          <w:rFonts w:ascii="Times New Roman" w:hAnsi="Times New Roman" w:cs="Times New Roman"/>
          <w:sz w:val="36"/>
          <w:szCs w:val="36"/>
          <w:rtl/>
        </w:rPr>
        <w:t>.</w:t>
      </w:r>
    </w:p>
    <w:p w:rsidR="00147B4B" w:rsidRPr="000C3A69" w:rsidRDefault="00147B4B" w:rsidP="006C7B9C">
      <w:pPr>
        <w:spacing w:line="276" w:lineRule="auto"/>
        <w:ind w:left="0"/>
        <w:jc w:val="left"/>
        <w:rPr>
          <w:rFonts w:ascii="Times New Roman" w:hAnsi="Times New Roman" w:cs="Times New Roman"/>
          <w:b/>
          <w:bCs/>
          <w:color w:val="002060"/>
          <w:sz w:val="36"/>
          <w:szCs w:val="36"/>
          <w:rtl/>
        </w:rPr>
      </w:pPr>
      <w:r w:rsidRPr="000C3A69">
        <w:rPr>
          <w:rFonts w:ascii="Times New Roman" w:hAnsi="Times New Roman" w:cs="Times New Roman"/>
          <w:b/>
          <w:bCs/>
          <w:color w:val="002060"/>
          <w:sz w:val="36"/>
          <w:szCs w:val="36"/>
          <w:rtl/>
        </w:rPr>
        <w:t>وقال الحافظ ابن ح</w:t>
      </w:r>
      <w:r w:rsidR="00B07A5A"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ج</w:t>
      </w:r>
      <w:r w:rsidR="00B07A5A"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ر العسقلاني الشافعي </w:t>
      </w:r>
      <w:r w:rsidR="006828B3" w:rsidRPr="000C3A69">
        <w:rPr>
          <w:rFonts w:ascii="Times New Roman" w:hAnsi="Times New Roman" w:cs="Times New Roman"/>
          <w:b/>
          <w:bCs/>
          <w:color w:val="002060"/>
          <w:sz w:val="36"/>
          <w:szCs w:val="36"/>
          <w:rtl/>
        </w:rPr>
        <w:t xml:space="preserve">ــ </w:t>
      </w:r>
      <w:r w:rsidR="00B07A5A" w:rsidRPr="000C3A69">
        <w:rPr>
          <w:rFonts w:ascii="Times New Roman" w:hAnsi="Times New Roman" w:cs="Times New Roman"/>
          <w:b/>
          <w:bCs/>
          <w:color w:val="002060"/>
          <w:sz w:val="36"/>
          <w:szCs w:val="36"/>
          <w:rtl/>
        </w:rPr>
        <w:t>رحمه الله</w:t>
      </w:r>
      <w:r w:rsidR="006828B3" w:rsidRPr="000C3A69">
        <w:rPr>
          <w:rFonts w:ascii="Times New Roman" w:hAnsi="Times New Roman" w:cs="Times New Roman"/>
          <w:b/>
          <w:bCs/>
          <w:color w:val="002060"/>
          <w:sz w:val="36"/>
          <w:szCs w:val="36"/>
          <w:rtl/>
        </w:rPr>
        <w:t xml:space="preserve"> ــ</w:t>
      </w:r>
      <w:r w:rsidRPr="000C3A69">
        <w:rPr>
          <w:rFonts w:ascii="Times New Roman" w:hAnsi="Times New Roman" w:cs="Times New Roman"/>
          <w:b/>
          <w:bCs/>
          <w:color w:val="002060"/>
          <w:sz w:val="36"/>
          <w:szCs w:val="36"/>
          <w:rtl/>
        </w:rPr>
        <w:t xml:space="preserve"> في كتابه </w:t>
      </w:r>
      <w:r w:rsidR="00FE4B3C"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فتح الباري</w:t>
      </w:r>
      <w:r w:rsidR="00FE4B3C"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 (2/ 522 – حديث رقم:956)</w:t>
      </w:r>
      <w:r w:rsidR="000C3A69">
        <w:rPr>
          <w:rFonts w:ascii="Times New Roman" w:hAnsi="Times New Roman" w:cs="Times New Roman" w:hint="cs"/>
          <w:b/>
          <w:bCs/>
          <w:color w:val="002060"/>
          <w:sz w:val="36"/>
          <w:szCs w:val="36"/>
          <w:rtl/>
        </w:rPr>
        <w:t>،</w:t>
      </w:r>
      <w:r w:rsidRPr="000C3A69">
        <w:rPr>
          <w:rFonts w:ascii="Times New Roman" w:hAnsi="Times New Roman" w:cs="Times New Roman"/>
          <w:b/>
          <w:bCs/>
          <w:color w:val="002060"/>
          <w:sz w:val="36"/>
          <w:szCs w:val="36"/>
          <w:rtl/>
        </w:rPr>
        <w:t xml:space="preserve"> عقب هذا الحديث:</w:t>
      </w:r>
    </w:p>
    <w:p w:rsidR="000C3A69"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0C3A69">
        <w:rPr>
          <w:rFonts w:ascii="Times New Roman" w:hAnsi="Times New Roman" w:cs="Times New Roman"/>
          <w:b/>
          <w:bCs/>
          <w:sz w:val="36"/>
          <w:szCs w:val="36"/>
          <w:rtl/>
        </w:rPr>
        <w:t>واسْتُدِل ب</w:t>
      </w:r>
      <w:r w:rsidR="006828B3" w:rsidRPr="000C3A69">
        <w:rPr>
          <w:rFonts w:ascii="Times New Roman" w:hAnsi="Times New Roman" w:cs="Times New Roman"/>
          <w:b/>
          <w:bCs/>
          <w:sz w:val="36"/>
          <w:szCs w:val="36"/>
          <w:rtl/>
        </w:rPr>
        <w:t>ِ</w:t>
      </w:r>
      <w:r w:rsidR="000C3A69" w:rsidRPr="000C3A69">
        <w:rPr>
          <w:rFonts w:ascii="Times New Roman" w:hAnsi="Times New Roman" w:cs="Times New Roman"/>
          <w:b/>
          <w:bCs/>
          <w:sz w:val="36"/>
          <w:szCs w:val="36"/>
          <w:rtl/>
        </w:rPr>
        <w:t>ه على</w:t>
      </w:r>
      <w:r w:rsidR="000C3A69" w:rsidRPr="000C3A69">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استحباب الخروج إلى الصحراء لصلاة العيد، وأن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ذلك أفضل مِن صلاتها في المسجد، ل</w:t>
      </w:r>
      <w:r w:rsidR="000C3A69">
        <w:rPr>
          <w:rFonts w:ascii="Times New Roman" w:hAnsi="Times New Roman" w:cs="Times New Roman" w:hint="cs"/>
          <w:sz w:val="36"/>
          <w:szCs w:val="36"/>
          <w:rtl/>
        </w:rPr>
        <w:t>ِ</w:t>
      </w:r>
      <w:r w:rsidRPr="00C23F7E">
        <w:rPr>
          <w:rFonts w:ascii="Times New Roman" w:hAnsi="Times New Roman" w:cs="Times New Roman"/>
          <w:sz w:val="36"/>
          <w:szCs w:val="36"/>
          <w:rtl/>
        </w:rPr>
        <w:t xml:space="preserve">مواظبة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على ذلك مع فضل مسجده</w:t>
      </w:r>
      <w:r w:rsidR="00B07A5A" w:rsidRPr="00C23F7E">
        <w:rPr>
          <w:rFonts w:ascii="Times New Roman" w:hAnsi="Times New Roman" w:cs="Times New Roman"/>
          <w:kern w:val="28"/>
          <w:sz w:val="36"/>
          <w:szCs w:val="36"/>
          <w:rtl/>
        </w:rPr>
        <w:t>»</w:t>
      </w:r>
      <w:r w:rsidR="00B07A5A" w:rsidRPr="00C23F7E">
        <w:rPr>
          <w:rFonts w:ascii="Times New Roman" w:hAnsi="Times New Roman" w:cs="Times New Roman"/>
          <w:sz w:val="36"/>
          <w:szCs w:val="36"/>
          <w:rtl/>
        </w:rPr>
        <w:t>.اهـ</w:t>
      </w:r>
    </w:p>
    <w:p w:rsidR="00147B4B" w:rsidRPr="000C3A69" w:rsidRDefault="00147B4B" w:rsidP="006C7B9C">
      <w:pPr>
        <w:spacing w:line="276" w:lineRule="auto"/>
        <w:ind w:left="0"/>
        <w:jc w:val="left"/>
        <w:rPr>
          <w:rFonts w:ascii="Times New Roman" w:hAnsi="Times New Roman" w:cs="Times New Roman"/>
          <w:b/>
          <w:bCs/>
          <w:color w:val="002060"/>
          <w:sz w:val="36"/>
          <w:szCs w:val="36"/>
          <w:rtl/>
        </w:rPr>
      </w:pPr>
      <w:r w:rsidRPr="000C3A69">
        <w:rPr>
          <w:rFonts w:ascii="Times New Roman" w:hAnsi="Times New Roman" w:cs="Times New Roman"/>
          <w:b/>
          <w:bCs/>
          <w:color w:val="002060"/>
          <w:sz w:val="36"/>
          <w:szCs w:val="36"/>
          <w:rtl/>
        </w:rPr>
        <w:t>وقال الإمام موفق الد</w:t>
      </w:r>
      <w:r w:rsidR="00B07A5A"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ين ابن قدامة الحنبلي </w:t>
      </w:r>
      <w:r w:rsidR="006828B3" w:rsidRPr="000C3A69">
        <w:rPr>
          <w:rFonts w:ascii="Times New Roman" w:hAnsi="Times New Roman" w:cs="Times New Roman"/>
          <w:b/>
          <w:bCs/>
          <w:color w:val="002060"/>
          <w:sz w:val="36"/>
          <w:szCs w:val="36"/>
          <w:rtl/>
        </w:rPr>
        <w:t xml:space="preserve">ــ رحمه الله ــ </w:t>
      </w:r>
      <w:r w:rsidRPr="000C3A69">
        <w:rPr>
          <w:rFonts w:ascii="Times New Roman" w:hAnsi="Times New Roman" w:cs="Times New Roman"/>
          <w:b/>
          <w:bCs/>
          <w:color w:val="002060"/>
          <w:sz w:val="36"/>
          <w:szCs w:val="36"/>
          <w:rtl/>
        </w:rPr>
        <w:t xml:space="preserve">في كتابه </w:t>
      </w:r>
      <w:r w:rsidR="00FE4B3C"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الم</w:t>
      </w:r>
      <w:r w:rsidR="00B07A5A"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غني</w:t>
      </w:r>
      <w:r w:rsidR="00FE4B3C"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 (2/ 260):</w:t>
      </w:r>
    </w:p>
    <w:p w:rsidR="00147B4B" w:rsidRPr="00C23F7E"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السُّنَّة </w:t>
      </w:r>
      <w:r w:rsidR="006828B3"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يُصل</w:t>
      </w:r>
      <w:r w:rsidR="001F0F9E" w:rsidRPr="00C23F7E">
        <w:rPr>
          <w:rFonts w:ascii="Times New Roman" w:hAnsi="Times New Roman" w:cs="Times New Roman"/>
          <w:sz w:val="36"/>
          <w:szCs w:val="36"/>
          <w:rtl/>
        </w:rPr>
        <w:t>َّ</w:t>
      </w:r>
      <w:r w:rsidR="000C3A69">
        <w:rPr>
          <w:rFonts w:ascii="Times New Roman" w:hAnsi="Times New Roman" w:cs="Times New Roman"/>
          <w:sz w:val="36"/>
          <w:szCs w:val="36"/>
          <w:rtl/>
        </w:rPr>
        <w:t>ى العيد في المُصلَّ</w:t>
      </w:r>
      <w:r w:rsidR="000C3A69">
        <w:rPr>
          <w:rFonts w:ascii="Times New Roman" w:hAnsi="Times New Roman" w:cs="Times New Roman" w:hint="cs"/>
          <w:sz w:val="36"/>
          <w:szCs w:val="36"/>
          <w:rtl/>
        </w:rPr>
        <w:t>ى.</w:t>
      </w:r>
    </w:p>
    <w:p w:rsidR="000C3A69"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ول</w:t>
      </w:r>
      <w:r w:rsidR="000C3A69">
        <w:rPr>
          <w:rFonts w:ascii="Times New Roman" w:hAnsi="Times New Roman" w:cs="Times New Roman" w:hint="cs"/>
          <w:b/>
          <w:bCs/>
          <w:sz w:val="36"/>
          <w:szCs w:val="36"/>
          <w:rtl/>
        </w:rPr>
        <w:t>َ</w:t>
      </w:r>
      <w:r w:rsidRPr="00C23F7E">
        <w:rPr>
          <w:rFonts w:ascii="Times New Roman" w:hAnsi="Times New Roman" w:cs="Times New Roman"/>
          <w:b/>
          <w:bCs/>
          <w:sz w:val="36"/>
          <w:szCs w:val="36"/>
          <w:rtl/>
        </w:rPr>
        <w:t>ن</w:t>
      </w:r>
      <w:r w:rsidR="000C3A69">
        <w:rPr>
          <w:rFonts w:ascii="Times New Roman" w:hAnsi="Times New Roman" w:cs="Times New Roman" w:hint="cs"/>
          <w:b/>
          <w:bCs/>
          <w:sz w:val="36"/>
          <w:szCs w:val="36"/>
          <w:rtl/>
        </w:rPr>
        <w:t>َ</w:t>
      </w:r>
      <w:r w:rsidRPr="00C23F7E">
        <w:rPr>
          <w:rFonts w:ascii="Times New Roman" w:hAnsi="Times New Roman" w:cs="Times New Roman"/>
          <w:b/>
          <w:bCs/>
          <w:sz w:val="36"/>
          <w:szCs w:val="36"/>
          <w:rtl/>
        </w:rPr>
        <w:t>ا:</w:t>
      </w:r>
      <w:r w:rsidRPr="00C23F7E">
        <w:rPr>
          <w:rFonts w:ascii="Times New Roman" w:hAnsi="Times New Roman" w:cs="Times New Roman"/>
          <w:sz w:val="36"/>
          <w:szCs w:val="36"/>
          <w:rtl/>
        </w:rPr>
        <w:t xml:space="preserve"> </w:t>
      </w:r>
      <w:r w:rsidR="006828B3"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كان ي</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خرج إلى المُصلَّى</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وي</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د</w:t>
      </w:r>
      <w:r w:rsidR="006828B3" w:rsidRPr="00C23F7E">
        <w:rPr>
          <w:rFonts w:ascii="Times New Roman" w:hAnsi="Times New Roman" w:cs="Times New Roman"/>
          <w:sz w:val="36"/>
          <w:szCs w:val="36"/>
          <w:rtl/>
        </w:rPr>
        <w:t>َ</w:t>
      </w:r>
      <w:r w:rsidR="000C3A69">
        <w:rPr>
          <w:rFonts w:ascii="Times New Roman" w:hAnsi="Times New Roman" w:cs="Times New Roman"/>
          <w:sz w:val="36"/>
          <w:szCs w:val="36"/>
          <w:rtl/>
        </w:rPr>
        <w:t>ع مسجده</w:t>
      </w:r>
      <w:r w:rsidR="000C3A69">
        <w:rPr>
          <w:rFonts w:ascii="Times New Roman" w:hAnsi="Times New Roman" w:cs="Times New Roman" w:hint="cs"/>
          <w:sz w:val="36"/>
          <w:szCs w:val="36"/>
          <w:rtl/>
        </w:rPr>
        <w:t xml:space="preserve">، </w:t>
      </w:r>
      <w:r w:rsidR="000C3A69">
        <w:rPr>
          <w:rFonts w:ascii="Times New Roman" w:hAnsi="Times New Roman" w:cs="Times New Roman"/>
          <w:sz w:val="36"/>
          <w:szCs w:val="36"/>
          <w:rtl/>
        </w:rPr>
        <w:t>وكذلك الخلفاء بعده</w:t>
      </w:r>
      <w:r w:rsidR="000C3A69">
        <w:rPr>
          <w:rFonts w:ascii="Times New Roman" w:hAnsi="Times New Roman" w:cs="Times New Roman" w:hint="cs"/>
          <w:sz w:val="36"/>
          <w:szCs w:val="36"/>
          <w:rtl/>
        </w:rPr>
        <w:t>.</w:t>
      </w:r>
    </w:p>
    <w:p w:rsidR="00B07A5A"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ولا ي</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ترك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الأفضل مع قُر</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ب</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ه، وي</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تكل</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ف فِعل الناقص مع بُعده، ولا يَشرَع لأم</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ته تر</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ك الفضائل، ولأن</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نا قد أُم</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رنا بات</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باع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والاقتداء ب</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ه، </w:t>
      </w:r>
      <w:r w:rsidRPr="00C23F7E">
        <w:rPr>
          <w:rFonts w:ascii="Times New Roman" w:hAnsi="Times New Roman" w:cs="Times New Roman"/>
          <w:sz w:val="36"/>
          <w:szCs w:val="36"/>
          <w:rtl/>
        </w:rPr>
        <w:lastRenderedPageBreak/>
        <w:t xml:space="preserve">ولا يجوز </w:t>
      </w:r>
      <w:r w:rsidR="006828B3"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يكون المأمور ب</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ه هو الناقص، والم</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نه</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ي عنه هو الكامل، ولم يُنقل عن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أن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ه صل</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ى العيد بمسجده إلا مِن ع</w:t>
      </w:r>
      <w:r w:rsidR="001F0F9E" w:rsidRPr="00C23F7E">
        <w:rPr>
          <w:rFonts w:ascii="Times New Roman" w:hAnsi="Times New Roman" w:cs="Times New Roman"/>
          <w:sz w:val="36"/>
          <w:szCs w:val="36"/>
          <w:rtl/>
        </w:rPr>
        <w:t>ُ</w:t>
      </w:r>
      <w:r w:rsidR="00B07A5A" w:rsidRPr="00C23F7E">
        <w:rPr>
          <w:rFonts w:ascii="Times New Roman" w:hAnsi="Times New Roman" w:cs="Times New Roman"/>
          <w:sz w:val="36"/>
          <w:szCs w:val="36"/>
          <w:rtl/>
        </w:rPr>
        <w:t>ذر.</w:t>
      </w:r>
    </w:p>
    <w:p w:rsidR="00B07A5A" w:rsidRPr="00C23F7E" w:rsidRDefault="00147B4B" w:rsidP="006C7B9C">
      <w:pPr>
        <w:spacing w:line="276" w:lineRule="auto"/>
        <w:ind w:left="0"/>
        <w:jc w:val="left"/>
        <w:rPr>
          <w:rFonts w:ascii="Times New Roman" w:hAnsi="Times New Roman" w:cs="Times New Roman"/>
          <w:sz w:val="36"/>
          <w:szCs w:val="36"/>
          <w:rtl/>
        </w:rPr>
      </w:pPr>
      <w:r w:rsidRPr="000C3A69">
        <w:rPr>
          <w:rFonts w:ascii="Times New Roman" w:hAnsi="Times New Roman" w:cs="Times New Roman"/>
          <w:sz w:val="36"/>
          <w:szCs w:val="36"/>
          <w:u w:val="single"/>
          <w:rtl/>
        </w:rPr>
        <w:t>ولأن</w:t>
      </w:r>
      <w:r w:rsidR="006828B3" w:rsidRPr="000C3A69">
        <w:rPr>
          <w:rFonts w:ascii="Times New Roman" w:hAnsi="Times New Roman" w:cs="Times New Roman"/>
          <w:sz w:val="36"/>
          <w:szCs w:val="36"/>
          <w:u w:val="single"/>
          <w:rtl/>
        </w:rPr>
        <w:t>َّ</w:t>
      </w:r>
      <w:r w:rsidRPr="000C3A69">
        <w:rPr>
          <w:rFonts w:ascii="Times New Roman" w:hAnsi="Times New Roman" w:cs="Times New Roman"/>
          <w:sz w:val="36"/>
          <w:szCs w:val="36"/>
          <w:u w:val="single"/>
          <w:rtl/>
        </w:rPr>
        <w:t xml:space="preserve"> هذا إجماع المسلمين</w:t>
      </w:r>
      <w:r w:rsidRPr="00C23F7E">
        <w:rPr>
          <w:rFonts w:ascii="Times New Roman" w:hAnsi="Times New Roman" w:cs="Times New Roman"/>
          <w:sz w:val="36"/>
          <w:szCs w:val="36"/>
          <w:rtl/>
        </w:rPr>
        <w:t>، فإن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الناس في كل عصر وم</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صر ي</w:t>
      </w:r>
      <w:r w:rsidR="00B07A5A" w:rsidRPr="00C23F7E">
        <w:rPr>
          <w:rFonts w:ascii="Times New Roman" w:hAnsi="Times New Roman" w:cs="Times New Roman"/>
          <w:sz w:val="36"/>
          <w:szCs w:val="36"/>
          <w:rtl/>
        </w:rPr>
        <w:t>َ</w:t>
      </w:r>
      <w:r w:rsidRPr="00C23F7E">
        <w:rPr>
          <w:rFonts w:ascii="Times New Roman" w:hAnsi="Times New Roman" w:cs="Times New Roman"/>
          <w:sz w:val="36"/>
          <w:szCs w:val="36"/>
          <w:rtl/>
        </w:rPr>
        <w:t>خرجون إلى المُصلَّى</w:t>
      </w:r>
      <w:r w:rsidR="000C3A69">
        <w:rPr>
          <w:rFonts w:ascii="Times New Roman" w:hAnsi="Times New Roman" w:cs="Times New Roman" w:hint="cs"/>
          <w:sz w:val="36"/>
          <w:szCs w:val="36"/>
          <w:rtl/>
        </w:rPr>
        <w:t>،</w:t>
      </w:r>
      <w:r w:rsidRPr="00C23F7E">
        <w:rPr>
          <w:rFonts w:ascii="Times New Roman" w:hAnsi="Times New Roman" w:cs="Times New Roman"/>
          <w:sz w:val="36"/>
          <w:szCs w:val="36"/>
          <w:rtl/>
        </w:rPr>
        <w:t xml:space="preserve"> في</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صلون العيد في المُصلَّى مع س</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عة المسجد وض</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يقه، وكان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ي</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صل</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ي في المُصلَّى مع شر</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ف مسجده</w:t>
      </w:r>
      <w:r w:rsidR="00B07A5A" w:rsidRPr="00C23F7E">
        <w:rPr>
          <w:rFonts w:ascii="Times New Roman" w:hAnsi="Times New Roman" w:cs="Times New Roman"/>
          <w:kern w:val="28"/>
          <w:sz w:val="36"/>
          <w:szCs w:val="36"/>
          <w:rtl/>
        </w:rPr>
        <w:t>»</w:t>
      </w:r>
      <w:r w:rsidR="00B07A5A" w:rsidRPr="00C23F7E">
        <w:rPr>
          <w:rFonts w:ascii="Times New Roman" w:hAnsi="Times New Roman" w:cs="Times New Roman"/>
          <w:sz w:val="36"/>
          <w:szCs w:val="36"/>
          <w:rtl/>
        </w:rPr>
        <w:t>.اهـ</w:t>
      </w:r>
    </w:p>
    <w:p w:rsidR="000C3A69"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الثانية</w:t>
      </w:r>
      <w:r w:rsidR="000C3A69">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عن الاغتسال للعيد</w:t>
      </w:r>
      <w:r w:rsidRPr="00C23F7E">
        <w:rPr>
          <w:rFonts w:ascii="Times New Roman" w:hAnsi="Times New Roman" w:cs="Times New Roman"/>
          <w:b/>
          <w:bCs/>
          <w:sz w:val="36"/>
          <w:szCs w:val="36"/>
          <w:rtl/>
        </w:rPr>
        <w:t>.</w:t>
      </w:r>
    </w:p>
    <w:p w:rsidR="00147B4B" w:rsidRPr="00C23F7E" w:rsidRDefault="00B07A5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وتحت</w:t>
      </w:r>
      <w:r w:rsidR="00147B4B" w:rsidRPr="00C23F7E">
        <w:rPr>
          <w:rFonts w:ascii="Times New Roman" w:hAnsi="Times New Roman" w:cs="Times New Roman"/>
          <w:b/>
          <w:bCs/>
          <w:sz w:val="36"/>
          <w:szCs w:val="36"/>
          <w:rtl/>
        </w:rPr>
        <w:t xml:space="preserve"> </w:t>
      </w:r>
      <w:r w:rsidRPr="00C23F7E">
        <w:rPr>
          <w:rFonts w:ascii="Times New Roman" w:hAnsi="Times New Roman" w:cs="Times New Roman"/>
          <w:b/>
          <w:bCs/>
          <w:sz w:val="36"/>
          <w:szCs w:val="36"/>
          <w:rtl/>
        </w:rPr>
        <w:t xml:space="preserve">هذه المسألة </w:t>
      </w:r>
      <w:r w:rsidR="00147B4B" w:rsidRPr="00C23F7E">
        <w:rPr>
          <w:rFonts w:ascii="Times New Roman" w:hAnsi="Times New Roman" w:cs="Times New Roman"/>
          <w:b/>
          <w:bCs/>
          <w:sz w:val="36"/>
          <w:szCs w:val="36"/>
          <w:rtl/>
        </w:rPr>
        <w:t>ثلاثة فروع:</w:t>
      </w:r>
    </w:p>
    <w:p w:rsidR="000C3A69" w:rsidRDefault="00147B4B" w:rsidP="006C7B9C">
      <w:pPr>
        <w:spacing w:line="276" w:lineRule="auto"/>
        <w:ind w:left="0"/>
        <w:jc w:val="left"/>
        <w:rPr>
          <w:rFonts w:ascii="Times New Roman" w:hAnsi="Times New Roman" w:cs="Times New Roman"/>
          <w:b/>
          <w:bCs/>
          <w:sz w:val="36"/>
          <w:szCs w:val="36"/>
          <w:rtl/>
        </w:rPr>
      </w:pPr>
      <w:r w:rsidRPr="000C3A69">
        <w:rPr>
          <w:rFonts w:ascii="Times New Roman" w:hAnsi="Times New Roman" w:cs="Times New Roman"/>
          <w:b/>
          <w:bCs/>
          <w:color w:val="7030A0"/>
          <w:sz w:val="36"/>
          <w:szCs w:val="36"/>
          <w:u w:val="single"/>
          <w:rtl/>
        </w:rPr>
        <w:t>الفرع الأو</w:t>
      </w:r>
      <w:r w:rsidR="001F0F9E" w:rsidRPr="000C3A69">
        <w:rPr>
          <w:rFonts w:ascii="Times New Roman" w:hAnsi="Times New Roman" w:cs="Times New Roman"/>
          <w:b/>
          <w:bCs/>
          <w:color w:val="7030A0"/>
          <w:sz w:val="36"/>
          <w:szCs w:val="36"/>
          <w:u w:val="single"/>
          <w:rtl/>
        </w:rPr>
        <w:t>َّ</w:t>
      </w:r>
      <w:r w:rsidRPr="000C3A69">
        <w:rPr>
          <w:rFonts w:ascii="Times New Roman" w:hAnsi="Times New Roman" w:cs="Times New Roman"/>
          <w:b/>
          <w:bCs/>
          <w:color w:val="7030A0"/>
          <w:sz w:val="36"/>
          <w:szCs w:val="36"/>
          <w:u w:val="single"/>
          <w:rtl/>
        </w:rPr>
        <w:t>ل</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مشروعية الغ</w:t>
      </w:r>
      <w:r w:rsidR="00FB69DE">
        <w:rPr>
          <w:rFonts w:ascii="Times New Roman" w:hAnsi="Times New Roman" w:cs="Times New Roman" w:hint="cs"/>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سل للعيد.</w:t>
      </w:r>
    </w:p>
    <w:p w:rsidR="000C3A69"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الاغتسال للعيد فِعل </w:t>
      </w:r>
      <w:r w:rsidR="001F0F9E" w:rsidRPr="00C23F7E">
        <w:rPr>
          <w:rFonts w:ascii="Times New Roman" w:hAnsi="Times New Roman" w:cs="Times New Roman"/>
          <w:sz w:val="36"/>
          <w:szCs w:val="36"/>
          <w:rtl/>
        </w:rPr>
        <w:t xml:space="preserve">أصحاب </w:t>
      </w:r>
      <w:r w:rsidR="00B07A5A" w:rsidRPr="00C23F7E">
        <w:rPr>
          <w:rFonts w:ascii="Times New Roman" w:hAnsi="Times New Roman" w:cs="Times New Roman"/>
          <w:sz w:val="36"/>
          <w:szCs w:val="36"/>
          <w:rtl/>
        </w:rPr>
        <w:t>النَّبي</w:t>
      </w:r>
      <w:r w:rsidR="001F0F9E" w:rsidRPr="00C23F7E">
        <w:rPr>
          <w:rFonts w:ascii="Times New Roman" w:hAnsi="Times New Roman" w:cs="Times New Roman"/>
          <w:sz w:val="36"/>
          <w:szCs w:val="36"/>
          <w:rtl/>
        </w:rPr>
        <w:t xml:space="preserve"> صلى الله عليه وسلم</w:t>
      </w:r>
      <w:r w:rsidR="000C3A69">
        <w:rPr>
          <w:rFonts w:ascii="Times New Roman" w:hAnsi="Times New Roman" w:cs="Times New Roman" w:hint="cs"/>
          <w:sz w:val="36"/>
          <w:szCs w:val="36"/>
          <w:rtl/>
        </w:rPr>
        <w:t>.</w:t>
      </w:r>
    </w:p>
    <w:p w:rsidR="00147B4B" w:rsidRPr="00C23F7E"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حيث</w:t>
      </w:r>
      <w:r w:rsidR="00147B4B" w:rsidRPr="00C23F7E">
        <w:rPr>
          <w:rFonts w:ascii="Times New Roman" w:hAnsi="Times New Roman" w:cs="Times New Roman"/>
          <w:sz w:val="36"/>
          <w:szCs w:val="36"/>
          <w:rtl/>
        </w:rPr>
        <w:t xml:space="preserve"> </w:t>
      </w:r>
      <w:r w:rsidR="004812FD" w:rsidRPr="00C23F7E">
        <w:rPr>
          <w:rFonts w:ascii="Times New Roman" w:hAnsi="Times New Roman" w:cs="Times New Roman"/>
          <w:sz w:val="36"/>
          <w:szCs w:val="36"/>
          <w:rtl/>
        </w:rPr>
        <w:t>ثبَت</w:t>
      </w:r>
      <w:r w:rsidR="00147B4B" w:rsidRPr="00C23F7E">
        <w:rPr>
          <w:rFonts w:ascii="Times New Roman" w:hAnsi="Times New Roman" w:cs="Times New Roman"/>
          <w:sz w:val="36"/>
          <w:szCs w:val="36"/>
          <w:rtl/>
        </w:rPr>
        <w:t xml:space="preserve"> عن نافع </w:t>
      </w:r>
      <w:r w:rsidR="006828B3" w:rsidRPr="00C23F7E">
        <w:rPr>
          <w:rFonts w:ascii="Times New Roman" w:hAnsi="Times New Roman" w:cs="Times New Roman"/>
          <w:sz w:val="36"/>
          <w:szCs w:val="36"/>
          <w:rtl/>
        </w:rPr>
        <w:t>ــ رحمه الله ــ</w:t>
      </w:r>
      <w:r w:rsidR="00147B4B" w:rsidRPr="00C23F7E">
        <w:rPr>
          <w:rFonts w:ascii="Times New Roman" w:hAnsi="Times New Roman" w:cs="Times New Roman"/>
          <w:sz w:val="36"/>
          <w:szCs w:val="36"/>
          <w:rtl/>
        </w:rPr>
        <w:t>:</w:t>
      </w:r>
      <w:r w:rsidR="006828B3" w:rsidRPr="00C23F7E">
        <w:rPr>
          <w:rFonts w:ascii="Times New Roman" w:hAnsi="Times New Roman" w:cs="Times New Roman"/>
          <w:sz w:val="36"/>
          <w:szCs w:val="36"/>
          <w:rtl/>
        </w:rPr>
        <w:t xml:space="preserve"> </w:t>
      </w:r>
      <w:r w:rsidR="00147B4B" w:rsidRPr="00C23F7E">
        <w:rPr>
          <w:rFonts w:ascii="Times New Roman" w:hAnsi="Times New Roman" w:cs="Times New Roman"/>
          <w:b/>
          <w:bCs/>
          <w:color w:val="00B050"/>
          <w:sz w:val="36"/>
          <w:szCs w:val="36"/>
          <w:rtl/>
        </w:rPr>
        <w:t xml:space="preserve">(( أَنَّ ابْنَ عُمَرَ </w:t>
      </w:r>
      <w:r w:rsidR="000C3A69">
        <w:rPr>
          <w:rFonts w:ascii="Times New Roman" w:hAnsi="Times New Roman" w:cs="Times New Roman" w:hint="cs"/>
          <w:b/>
          <w:bCs/>
          <w:color w:val="00B050"/>
          <w:sz w:val="36"/>
          <w:szCs w:val="36"/>
          <w:rtl/>
        </w:rPr>
        <w:t xml:space="preserve">ــ رَضِيَ اللهُ عَنْهُ ــ </w:t>
      </w:r>
      <w:r w:rsidR="00147B4B" w:rsidRPr="00C23F7E">
        <w:rPr>
          <w:rFonts w:ascii="Times New Roman" w:hAnsi="Times New Roman" w:cs="Times New Roman"/>
          <w:b/>
          <w:bCs/>
          <w:color w:val="00B050"/>
          <w:sz w:val="36"/>
          <w:szCs w:val="36"/>
          <w:rtl/>
        </w:rPr>
        <w:t>كَانَ يَغْتَسِلُ لِلْعِيدَيْنِ ))</w:t>
      </w:r>
      <w:r w:rsidR="00147B4B" w:rsidRPr="00C23F7E">
        <w:rPr>
          <w:rFonts w:ascii="Times New Roman" w:hAnsi="Times New Roman" w:cs="Times New Roman"/>
          <w:sz w:val="36"/>
          <w:szCs w:val="36"/>
          <w:rtl/>
        </w:rPr>
        <w:t>.</w:t>
      </w:r>
    </w:p>
    <w:p w:rsidR="00147B4B" w:rsidRPr="00C23F7E" w:rsidRDefault="001F0F9E"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w:t>
      </w:r>
      <w:r w:rsidR="00B07A5A" w:rsidRPr="00C23F7E">
        <w:rPr>
          <w:rFonts w:ascii="Times New Roman" w:hAnsi="Times New Roman" w:cs="Times New Roman"/>
          <w:color w:val="BF8F00" w:themeColor="accent4" w:themeShade="BF"/>
          <w:sz w:val="36"/>
          <w:szCs w:val="36"/>
          <w:rtl/>
        </w:rPr>
        <w:t>الفِريابي</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أحكام العيدين</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(15).</w:t>
      </w:r>
      <w:r w:rsidRPr="00C23F7E">
        <w:rPr>
          <w:rFonts w:ascii="Times New Roman" w:hAnsi="Times New Roman" w:cs="Times New Roman"/>
          <w:color w:val="BF8F00" w:themeColor="accent4" w:themeShade="BF"/>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الج</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ع</w:t>
      </w:r>
      <w:r w:rsidR="001F0F9E"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د بن عبد الرحمن </w:t>
      </w:r>
      <w:r w:rsidR="006828B3" w:rsidRPr="00C23F7E">
        <w:rPr>
          <w:rFonts w:ascii="Times New Roman" w:hAnsi="Times New Roman" w:cs="Times New Roman"/>
          <w:sz w:val="36"/>
          <w:szCs w:val="36"/>
          <w:rtl/>
        </w:rPr>
        <w:t xml:space="preserve">ــ رحمه الله ــ </w:t>
      </w:r>
      <w:r w:rsidR="002A5D39" w:rsidRPr="00C23F7E">
        <w:rPr>
          <w:rFonts w:ascii="Times New Roman" w:hAnsi="Times New Roman" w:cs="Times New Roman"/>
          <w:sz w:val="36"/>
          <w:szCs w:val="36"/>
          <w:rtl/>
        </w:rPr>
        <w:t>أ</w:t>
      </w:r>
      <w:r w:rsidR="006828B3" w:rsidRPr="00C23F7E">
        <w:rPr>
          <w:rFonts w:ascii="Times New Roman" w:hAnsi="Times New Roman" w:cs="Times New Roman"/>
          <w:sz w:val="36"/>
          <w:szCs w:val="36"/>
          <w:rtl/>
        </w:rPr>
        <w:t xml:space="preserve">نَّه </w:t>
      </w:r>
      <w:r w:rsidRPr="00C23F7E">
        <w:rPr>
          <w:rFonts w:ascii="Times New Roman" w:hAnsi="Times New Roman" w:cs="Times New Roman"/>
          <w:sz w:val="36"/>
          <w:szCs w:val="36"/>
          <w:rtl/>
        </w:rPr>
        <w:t>قال:</w:t>
      </w:r>
      <w:r w:rsidR="006828B3" w:rsidRPr="00C23F7E">
        <w:rPr>
          <w:rFonts w:ascii="Times New Roman" w:hAnsi="Times New Roman" w:cs="Times New Roman"/>
          <w:sz w:val="36"/>
          <w:szCs w:val="36"/>
          <w:rtl/>
        </w:rPr>
        <w:t xml:space="preserve"> </w:t>
      </w:r>
      <w:r w:rsidRPr="00C23F7E">
        <w:rPr>
          <w:rFonts w:ascii="Times New Roman" w:hAnsi="Times New Roman" w:cs="Times New Roman"/>
          <w:b/>
          <w:bCs/>
          <w:color w:val="00B050"/>
          <w:sz w:val="36"/>
          <w:szCs w:val="36"/>
          <w:rtl/>
        </w:rPr>
        <w:t xml:space="preserve">(( رَأَيْتُ السَّائِبَ بْنَ يَزِيدَ </w:t>
      </w:r>
      <w:r w:rsidR="000C3A69">
        <w:rPr>
          <w:rFonts w:ascii="Times New Roman" w:hAnsi="Times New Roman" w:cs="Times New Roman"/>
          <w:b/>
          <w:bCs/>
          <w:color w:val="00B050"/>
          <w:sz w:val="36"/>
          <w:szCs w:val="36"/>
          <w:rtl/>
        </w:rPr>
        <w:t xml:space="preserve">ــ رَضِيَ اللهُ عَنْهُ ــ </w:t>
      </w:r>
      <w:r w:rsidRPr="00C23F7E">
        <w:rPr>
          <w:rFonts w:ascii="Times New Roman" w:hAnsi="Times New Roman" w:cs="Times New Roman"/>
          <w:b/>
          <w:bCs/>
          <w:color w:val="00B050"/>
          <w:sz w:val="36"/>
          <w:szCs w:val="36"/>
          <w:rtl/>
        </w:rPr>
        <w:t>يَغْتَسِلُ قَبْلَ أَنْ يَخْرُجَ إِلَى الْمُصَلَّى ))</w:t>
      </w:r>
      <w:r w:rsidRPr="00C23F7E">
        <w:rPr>
          <w:rFonts w:ascii="Times New Roman" w:hAnsi="Times New Roman" w:cs="Times New Roman"/>
          <w:sz w:val="36"/>
          <w:szCs w:val="36"/>
          <w:rtl/>
        </w:rPr>
        <w:t>.</w:t>
      </w:r>
    </w:p>
    <w:p w:rsidR="00147B4B" w:rsidRPr="00C23F7E" w:rsidRDefault="001F0F9E"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w:t>
      </w:r>
      <w:r w:rsidR="00B07A5A" w:rsidRPr="00C23F7E">
        <w:rPr>
          <w:rFonts w:ascii="Times New Roman" w:hAnsi="Times New Roman" w:cs="Times New Roman"/>
          <w:color w:val="BF8F00" w:themeColor="accent4" w:themeShade="BF"/>
          <w:sz w:val="36"/>
          <w:szCs w:val="36"/>
          <w:rtl/>
        </w:rPr>
        <w:t>الفِريابي</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أحكام العيدين</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(16).</w:t>
      </w:r>
      <w:r w:rsidRPr="00C23F7E">
        <w:rPr>
          <w:rFonts w:ascii="Times New Roman" w:hAnsi="Times New Roman" w:cs="Times New Roman"/>
          <w:color w:val="BF8F00" w:themeColor="accent4" w:themeShade="BF"/>
          <w:sz w:val="36"/>
          <w:szCs w:val="36"/>
          <w:rtl/>
        </w:rPr>
        <w:t xml:space="preserve"> ]</w:t>
      </w:r>
    </w:p>
    <w:p w:rsidR="00147B4B" w:rsidRPr="000C3A69" w:rsidRDefault="00147B4B" w:rsidP="006C7B9C">
      <w:pPr>
        <w:spacing w:line="276" w:lineRule="auto"/>
        <w:ind w:left="0"/>
        <w:jc w:val="left"/>
        <w:rPr>
          <w:rFonts w:ascii="Times New Roman" w:hAnsi="Times New Roman" w:cs="Times New Roman"/>
          <w:b/>
          <w:bCs/>
          <w:color w:val="002060"/>
          <w:sz w:val="36"/>
          <w:szCs w:val="36"/>
          <w:rtl/>
        </w:rPr>
      </w:pPr>
      <w:r w:rsidRPr="000C3A69">
        <w:rPr>
          <w:rFonts w:ascii="Times New Roman" w:hAnsi="Times New Roman" w:cs="Times New Roman"/>
          <w:b/>
          <w:bCs/>
          <w:color w:val="002060"/>
          <w:sz w:val="36"/>
          <w:szCs w:val="36"/>
          <w:rtl/>
        </w:rPr>
        <w:t>وقال الفقيه ابن ر</w:t>
      </w:r>
      <w:r w:rsidR="001F0F9E"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شد المالكي </w:t>
      </w:r>
      <w:r w:rsidR="006828B3" w:rsidRPr="000C3A69">
        <w:rPr>
          <w:rFonts w:ascii="Times New Roman" w:hAnsi="Times New Roman" w:cs="Times New Roman"/>
          <w:b/>
          <w:bCs/>
          <w:color w:val="002060"/>
          <w:sz w:val="36"/>
          <w:szCs w:val="36"/>
          <w:rtl/>
        </w:rPr>
        <w:t xml:space="preserve">ــ رحمه الله ــ </w:t>
      </w:r>
      <w:r w:rsidRPr="000C3A69">
        <w:rPr>
          <w:rFonts w:ascii="Times New Roman" w:hAnsi="Times New Roman" w:cs="Times New Roman"/>
          <w:b/>
          <w:bCs/>
          <w:color w:val="002060"/>
          <w:sz w:val="36"/>
          <w:szCs w:val="36"/>
          <w:rtl/>
        </w:rPr>
        <w:t xml:space="preserve">في كتابه </w:t>
      </w:r>
      <w:r w:rsidR="00FE4B3C" w:rsidRPr="000C3A69">
        <w:rPr>
          <w:rFonts w:ascii="Times New Roman" w:hAnsi="Times New Roman" w:cs="Times New Roman"/>
          <w:b/>
          <w:bCs/>
          <w:color w:val="002060"/>
          <w:sz w:val="36"/>
          <w:szCs w:val="36"/>
          <w:rtl/>
        </w:rPr>
        <w:t>"</w:t>
      </w:r>
      <w:r w:rsidR="00343A5F" w:rsidRPr="000C3A69">
        <w:rPr>
          <w:rFonts w:ascii="Times New Roman" w:hAnsi="Times New Roman" w:cs="Times New Roman"/>
          <w:b/>
          <w:bCs/>
          <w:color w:val="002060"/>
          <w:sz w:val="36"/>
          <w:szCs w:val="36"/>
          <w:rtl/>
        </w:rPr>
        <w:t>بداية المجتهد ونهاية المقتصد</w:t>
      </w:r>
      <w:r w:rsidR="00FE4B3C" w:rsidRPr="000C3A69">
        <w:rPr>
          <w:rFonts w:ascii="Times New Roman" w:hAnsi="Times New Roman" w:cs="Times New Roman"/>
          <w:b/>
          <w:bCs/>
          <w:color w:val="002060"/>
          <w:sz w:val="36"/>
          <w:szCs w:val="36"/>
          <w:rtl/>
        </w:rPr>
        <w:t>"</w:t>
      </w:r>
      <w:r w:rsidRPr="000C3A69">
        <w:rPr>
          <w:rFonts w:ascii="Times New Roman" w:hAnsi="Times New Roman" w:cs="Times New Roman"/>
          <w:b/>
          <w:bCs/>
          <w:color w:val="002060"/>
          <w:sz w:val="36"/>
          <w:szCs w:val="36"/>
          <w:rtl/>
        </w:rPr>
        <w:t xml:space="preserve"> (1/ 505):</w:t>
      </w:r>
    </w:p>
    <w:p w:rsidR="00147B4B" w:rsidRPr="00C23F7E"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0C3A69">
        <w:rPr>
          <w:rFonts w:ascii="Times New Roman" w:hAnsi="Times New Roman" w:cs="Times New Roman"/>
          <w:b/>
          <w:bCs/>
          <w:sz w:val="36"/>
          <w:szCs w:val="36"/>
          <w:rtl/>
        </w:rPr>
        <w:t>أجمع العلماء على</w:t>
      </w:r>
      <w:r w:rsidR="000C3A69" w:rsidRPr="000C3A69">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استحسان الغ</w:t>
      </w:r>
      <w:r w:rsidR="006828B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سل لصلاة العيدين</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0C3A69" w:rsidRDefault="00147B4B" w:rsidP="006C7B9C">
      <w:pPr>
        <w:spacing w:line="276" w:lineRule="auto"/>
        <w:ind w:left="0"/>
        <w:jc w:val="left"/>
        <w:rPr>
          <w:rFonts w:ascii="Times New Roman" w:hAnsi="Times New Roman" w:cs="Times New Roman"/>
          <w:b/>
          <w:bCs/>
          <w:sz w:val="36"/>
          <w:szCs w:val="36"/>
          <w:rtl/>
        </w:rPr>
      </w:pPr>
      <w:r w:rsidRPr="00FB69DE">
        <w:rPr>
          <w:rFonts w:ascii="Times New Roman" w:hAnsi="Times New Roman" w:cs="Times New Roman"/>
          <w:b/>
          <w:bCs/>
          <w:color w:val="7030A0"/>
          <w:sz w:val="36"/>
          <w:szCs w:val="36"/>
          <w:u w:val="single"/>
          <w:rtl/>
        </w:rPr>
        <w:lastRenderedPageBreak/>
        <w:t>الفرع الثاني</w:t>
      </w:r>
      <w:r w:rsidR="000C3A69" w:rsidRPr="000C3A69">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وقت الاغتسال للعيد</w:t>
      </w:r>
      <w:r w:rsidRPr="00C23F7E">
        <w:rPr>
          <w:rFonts w:ascii="Times New Roman" w:hAnsi="Times New Roman" w:cs="Times New Roman"/>
          <w:b/>
          <w:bCs/>
          <w:sz w:val="36"/>
          <w:szCs w:val="36"/>
          <w:rtl/>
        </w:rPr>
        <w:t>.</w:t>
      </w:r>
    </w:p>
    <w:p w:rsidR="00FB69D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الأفضل </w:t>
      </w:r>
      <w:r w:rsidR="006828B3"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يكون الاغتسال </w:t>
      </w:r>
      <w:r w:rsidR="000C3A69">
        <w:rPr>
          <w:rFonts w:ascii="Times New Roman" w:hAnsi="Times New Roman" w:cs="Times New Roman" w:hint="cs"/>
          <w:sz w:val="36"/>
          <w:szCs w:val="36"/>
          <w:rtl/>
        </w:rPr>
        <w:t xml:space="preserve">للعيد </w:t>
      </w:r>
      <w:r w:rsidR="00FB69DE">
        <w:rPr>
          <w:rFonts w:ascii="Times New Roman" w:hAnsi="Times New Roman" w:cs="Times New Roman"/>
          <w:sz w:val="36"/>
          <w:szCs w:val="36"/>
          <w:rtl/>
        </w:rPr>
        <w:t xml:space="preserve">بعد صلاة </w:t>
      </w:r>
      <w:r w:rsidR="00FB69DE">
        <w:rPr>
          <w:rFonts w:ascii="Times New Roman" w:hAnsi="Times New Roman" w:cs="Times New Roman" w:hint="cs"/>
          <w:sz w:val="36"/>
          <w:szCs w:val="36"/>
          <w:rtl/>
        </w:rPr>
        <w:t>الفجره مِن يومه</w:t>
      </w:r>
      <w:r w:rsidR="001F0F9E" w:rsidRPr="00C23F7E">
        <w:rPr>
          <w:rFonts w:ascii="Times New Roman" w:hAnsi="Times New Roman" w:cs="Times New Roman"/>
          <w:sz w:val="36"/>
          <w:szCs w:val="36"/>
          <w:rtl/>
        </w:rPr>
        <w:t xml:space="preserve">، وقبل الذهاب إلى </w:t>
      </w:r>
      <w:r w:rsidRPr="00C23F7E">
        <w:rPr>
          <w:rFonts w:ascii="Times New Roman" w:hAnsi="Times New Roman" w:cs="Times New Roman"/>
          <w:sz w:val="36"/>
          <w:szCs w:val="36"/>
          <w:rtl/>
        </w:rPr>
        <w:t>مُصلَّى</w:t>
      </w:r>
      <w:r w:rsidR="001F0F9E" w:rsidRPr="00C23F7E">
        <w:rPr>
          <w:rFonts w:ascii="Times New Roman" w:hAnsi="Times New Roman" w:cs="Times New Roman"/>
          <w:sz w:val="36"/>
          <w:szCs w:val="36"/>
          <w:rtl/>
        </w:rPr>
        <w:t xml:space="preserve"> العيد</w:t>
      </w:r>
      <w:r w:rsidR="00FB69DE">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وأن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تكون ص</w:t>
      </w:r>
      <w:r w:rsidR="00FB69DE">
        <w:rPr>
          <w:rFonts w:ascii="Times New Roman" w:hAnsi="Times New Roman" w:cs="Times New Roman" w:hint="cs"/>
          <w:sz w:val="36"/>
          <w:szCs w:val="36"/>
          <w:rtl/>
        </w:rPr>
        <w:t>ِ</w:t>
      </w:r>
      <w:r w:rsidRPr="00C23F7E">
        <w:rPr>
          <w:rFonts w:ascii="Times New Roman" w:hAnsi="Times New Roman" w:cs="Times New Roman"/>
          <w:sz w:val="36"/>
          <w:szCs w:val="36"/>
          <w:rtl/>
        </w:rPr>
        <w:t>فته كص</w:t>
      </w:r>
      <w:r w:rsidR="00FB69DE">
        <w:rPr>
          <w:rFonts w:ascii="Times New Roman" w:hAnsi="Times New Roman" w:cs="Times New Roman" w:hint="cs"/>
          <w:sz w:val="36"/>
          <w:szCs w:val="36"/>
          <w:rtl/>
        </w:rPr>
        <w:t>ِ</w:t>
      </w:r>
      <w:r w:rsidRPr="00C23F7E">
        <w:rPr>
          <w:rFonts w:ascii="Times New Roman" w:hAnsi="Times New Roman" w:cs="Times New Roman"/>
          <w:sz w:val="36"/>
          <w:szCs w:val="36"/>
          <w:rtl/>
        </w:rPr>
        <w:t>فة غ</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سل الجنابة.</w:t>
      </w:r>
    </w:p>
    <w:p w:rsidR="00FB69DE" w:rsidRDefault="00B07A5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وعلى </w:t>
      </w:r>
      <w:r w:rsidR="00FB69DE">
        <w:rPr>
          <w:rFonts w:ascii="Times New Roman" w:hAnsi="Times New Roman" w:cs="Times New Roman" w:hint="cs"/>
          <w:sz w:val="36"/>
          <w:szCs w:val="36"/>
          <w:rtl/>
        </w:rPr>
        <w:t>هذا</w:t>
      </w:r>
      <w:r w:rsidR="00FB69DE">
        <w:rPr>
          <w:rFonts w:ascii="Times New Roman" w:hAnsi="Times New Roman" w:cs="Times New Roman"/>
          <w:sz w:val="36"/>
          <w:szCs w:val="36"/>
          <w:rtl/>
        </w:rPr>
        <w:t xml:space="preserve"> </w:t>
      </w:r>
      <w:r w:rsidR="00FB69DE">
        <w:rPr>
          <w:rFonts w:ascii="Times New Roman" w:hAnsi="Times New Roman" w:cs="Times New Roman" w:hint="cs"/>
          <w:sz w:val="36"/>
          <w:szCs w:val="36"/>
          <w:rtl/>
        </w:rPr>
        <w:t>تَ</w:t>
      </w:r>
      <w:r w:rsidR="00147B4B" w:rsidRPr="00C23F7E">
        <w:rPr>
          <w:rFonts w:ascii="Times New Roman" w:hAnsi="Times New Roman" w:cs="Times New Roman"/>
          <w:sz w:val="36"/>
          <w:szCs w:val="36"/>
          <w:rtl/>
        </w:rPr>
        <w:t>د</w:t>
      </w:r>
      <w:r w:rsidR="00FB69DE">
        <w:rPr>
          <w:rFonts w:ascii="Times New Roman" w:hAnsi="Times New Roman" w:cs="Times New Roman" w:hint="cs"/>
          <w:sz w:val="36"/>
          <w:szCs w:val="36"/>
          <w:rtl/>
        </w:rPr>
        <w:t>ُ</w:t>
      </w:r>
      <w:r w:rsidR="00147B4B" w:rsidRPr="00C23F7E">
        <w:rPr>
          <w:rFonts w:ascii="Times New Roman" w:hAnsi="Times New Roman" w:cs="Times New Roman"/>
          <w:sz w:val="36"/>
          <w:szCs w:val="36"/>
          <w:rtl/>
        </w:rPr>
        <w:t>لُّ ظاهر</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أكثر الآثار الواردة عن </w:t>
      </w:r>
      <w:r w:rsidR="00FB69DE">
        <w:rPr>
          <w:rFonts w:ascii="Times New Roman" w:hAnsi="Times New Roman" w:cs="Times New Roman" w:hint="cs"/>
          <w:sz w:val="36"/>
          <w:szCs w:val="36"/>
          <w:rtl/>
        </w:rPr>
        <w:t xml:space="preserve">أصحاب النبي </w:t>
      </w:r>
      <w:r w:rsidR="00FB69DE">
        <w:rPr>
          <w:rFonts w:ascii="Times New Roman" w:hAnsi="Times New Roman" w:cs="Times New Roman"/>
          <w:sz w:val="36"/>
          <w:szCs w:val="36"/>
          <w:rtl/>
        </w:rPr>
        <w:t>صلى الله عليه وسلم</w:t>
      </w:r>
      <w:r w:rsidR="00FB69DE">
        <w:rPr>
          <w:rFonts w:ascii="Times New Roman" w:hAnsi="Times New Roman" w:cs="Times New Roman" w:hint="cs"/>
          <w:sz w:val="36"/>
          <w:szCs w:val="36"/>
          <w:rtl/>
        </w:rPr>
        <w:t>.</w:t>
      </w:r>
    </w:p>
    <w:p w:rsidR="00FB69DE" w:rsidRDefault="00FB69DE"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حيث </w:t>
      </w:r>
      <w:r w:rsidR="004812FD" w:rsidRPr="00C23F7E">
        <w:rPr>
          <w:rFonts w:ascii="Times New Roman" w:hAnsi="Times New Roman" w:cs="Times New Roman"/>
          <w:sz w:val="36"/>
          <w:szCs w:val="36"/>
          <w:rtl/>
        </w:rPr>
        <w:t>ثبَت</w:t>
      </w:r>
      <w:r w:rsidR="00147B4B" w:rsidRPr="00C23F7E">
        <w:rPr>
          <w:rFonts w:ascii="Times New Roman" w:hAnsi="Times New Roman" w:cs="Times New Roman"/>
          <w:sz w:val="36"/>
          <w:szCs w:val="36"/>
          <w:rtl/>
        </w:rPr>
        <w:t xml:space="preserve"> عن </w:t>
      </w:r>
      <w:r w:rsidR="004812FD" w:rsidRPr="00C23F7E">
        <w:rPr>
          <w:rFonts w:ascii="Times New Roman" w:hAnsi="Times New Roman" w:cs="Times New Roman"/>
          <w:sz w:val="36"/>
          <w:szCs w:val="36"/>
          <w:rtl/>
        </w:rPr>
        <w:t>ا</w:t>
      </w:r>
      <w:r w:rsidR="00147B4B" w:rsidRPr="00C23F7E">
        <w:rPr>
          <w:rFonts w:ascii="Times New Roman" w:hAnsi="Times New Roman" w:cs="Times New Roman"/>
          <w:sz w:val="36"/>
          <w:szCs w:val="36"/>
          <w:rtl/>
        </w:rPr>
        <w:t xml:space="preserve">بن إسحاق </w:t>
      </w:r>
      <w:r w:rsidR="002A5D39" w:rsidRPr="00C23F7E">
        <w:rPr>
          <w:rFonts w:ascii="Times New Roman" w:hAnsi="Times New Roman" w:cs="Times New Roman"/>
          <w:sz w:val="36"/>
          <w:szCs w:val="36"/>
          <w:rtl/>
        </w:rPr>
        <w:t>أ</w:t>
      </w:r>
      <w:r w:rsidR="006828B3" w:rsidRPr="00C23F7E">
        <w:rPr>
          <w:rFonts w:ascii="Times New Roman" w:hAnsi="Times New Roman" w:cs="Times New Roman"/>
          <w:sz w:val="36"/>
          <w:szCs w:val="36"/>
          <w:rtl/>
        </w:rPr>
        <w:t>نَّه</w:t>
      </w:r>
      <w:r w:rsidR="00147B4B" w:rsidRPr="00C23F7E">
        <w:rPr>
          <w:rFonts w:ascii="Times New Roman" w:hAnsi="Times New Roman" w:cs="Times New Roman"/>
          <w:sz w:val="36"/>
          <w:szCs w:val="36"/>
          <w:rtl/>
        </w:rPr>
        <w:t xml:space="preserve"> قال: قلت لنافع: كيف كان ابن عمر</w:t>
      </w:r>
      <w:r w:rsidR="00ED6BF0" w:rsidRPr="00C23F7E">
        <w:rPr>
          <w:rFonts w:ascii="Times New Roman" w:hAnsi="Times New Roman" w:cs="Times New Roman"/>
          <w:sz w:val="36"/>
          <w:szCs w:val="36"/>
          <w:rtl/>
        </w:rPr>
        <w:t xml:space="preserve"> ــ رضي الله عنه ــ</w:t>
      </w:r>
      <w:r w:rsidR="00147B4B" w:rsidRPr="00C23F7E">
        <w:rPr>
          <w:rFonts w:ascii="Times New Roman" w:hAnsi="Times New Roman" w:cs="Times New Roman"/>
          <w:sz w:val="36"/>
          <w:szCs w:val="36"/>
          <w:rtl/>
        </w:rPr>
        <w:t xml:space="preserve"> يُصل</w:t>
      </w:r>
      <w:r w:rsidR="006828B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ي يوم العيد؟ فقال:</w:t>
      </w:r>
      <w:r w:rsidR="006828B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xml:space="preserve">(( كَانَ يَشْهَدُ صَلَاةَ الْفَجْرِ مَعَ الْإِمَامِ، ثُمَّ يَرْجِعُ إِلَى بَيْتِهِ فَيَغْتَسِلُ غُسْلَهُ مِنَ الْجَنَابَةِ، وَيَلْبَسُ أَحْسَنَ ثِيَابِهِ، وَيَتَطَيَّبُ بِأَطْيَبِ مَا عِنْدَهُ، ثُمَّ يَخْرُجُ حَتَّى يَأْتِيَ الْمُصَلَّى فَيَجْلِسُ فِيهِ حَتَّى يَجِيءُ الْإِمَامُ, فَإِذَا جَاءَ الْإِمَامُ صَلَّى مَعَهُ، ثُمَّ يَرْجِعُ فَيَدْخُلُ مَسْجِدَ </w:t>
      </w:r>
      <w:r w:rsidR="00B07A5A" w:rsidRPr="00C23F7E">
        <w:rPr>
          <w:rFonts w:ascii="Times New Roman" w:hAnsi="Times New Roman" w:cs="Times New Roman"/>
          <w:b/>
          <w:bCs/>
          <w:color w:val="00B050"/>
          <w:sz w:val="36"/>
          <w:szCs w:val="36"/>
          <w:rtl/>
        </w:rPr>
        <w:t>النَّبي</w:t>
      </w:r>
      <w:r w:rsidRPr="00C23F7E">
        <w:rPr>
          <w:rFonts w:ascii="Times New Roman" w:hAnsi="Times New Roman" w:cs="Times New Roman"/>
          <w:b/>
          <w:bCs/>
          <w:color w:val="00B050"/>
          <w:sz w:val="36"/>
          <w:szCs w:val="36"/>
          <w:rtl/>
        </w:rPr>
        <w:t xml:space="preserve"> صَلَّى اللهُ عَلَيْهِ وَسَلَّمَ فَيُصَلِّي فِيهِ رَكْعَتَيْنِ، ثُمَّ يَأْتِي بَيْتَهُ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الحارث ابن أبي أسامة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م</w:t>
      </w:r>
      <w:r w:rsidR="004812FD"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سنده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كما في </w:t>
      </w:r>
      <w:r w:rsidR="00FB69DE">
        <w:rPr>
          <w:rFonts w:ascii="Times New Roman" w:hAnsi="Times New Roman" w:cs="Times New Roman" w:hint="cs"/>
          <w:color w:val="BF8F00" w:themeColor="accent4" w:themeShade="BF"/>
          <w:sz w:val="36"/>
          <w:szCs w:val="36"/>
          <w:rtl/>
        </w:rPr>
        <w:t xml:space="preserve">كتاب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المطالب العالية</w:t>
      </w:r>
      <w:r w:rsidR="00FE4B3C" w:rsidRPr="00C23F7E">
        <w:rPr>
          <w:rFonts w:ascii="Times New Roman" w:hAnsi="Times New Roman" w:cs="Times New Roman"/>
          <w:color w:val="BF8F00" w:themeColor="accent4" w:themeShade="BF"/>
          <w:sz w:val="36"/>
          <w:szCs w:val="36"/>
          <w:rtl/>
        </w:rPr>
        <w:t>"</w:t>
      </w:r>
      <w:r w:rsidR="00FB69DE">
        <w:rPr>
          <w:rFonts w:ascii="Times New Roman" w:hAnsi="Times New Roman" w:cs="Times New Roman"/>
          <w:color w:val="BF8F00" w:themeColor="accent4" w:themeShade="BF"/>
          <w:sz w:val="36"/>
          <w:szCs w:val="36"/>
          <w:rtl/>
        </w:rPr>
        <w:t xml:space="preserve"> (2753) و</w:t>
      </w:r>
      <w:r w:rsidR="00FB69DE">
        <w:rPr>
          <w:rFonts w:ascii="Times New Roman" w:hAnsi="Times New Roman" w:cs="Times New Roman" w:hint="cs"/>
          <w:color w:val="BF8F00" w:themeColor="accent4" w:themeShade="BF"/>
          <w:sz w:val="36"/>
          <w:szCs w:val="36"/>
          <w:rtl/>
        </w:rPr>
        <w:t xml:space="preserve">كتاب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ب</w:t>
      </w:r>
      <w:r w:rsidR="006828B3"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غية الباحث عن زوائد م</w:t>
      </w:r>
      <w:r w:rsidR="00FB69DE">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سند الحارث</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(207).</w:t>
      </w:r>
      <w:r w:rsidRPr="00C23F7E">
        <w:rPr>
          <w:rFonts w:ascii="Times New Roman" w:hAnsi="Times New Roman" w:cs="Times New Roman"/>
          <w:color w:val="BF8F00" w:themeColor="accent4" w:themeShade="BF"/>
          <w:sz w:val="36"/>
          <w:szCs w:val="36"/>
          <w:rtl/>
        </w:rPr>
        <w:t xml:space="preserve"> ]</w:t>
      </w:r>
    </w:p>
    <w:p w:rsidR="00FB69D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الج</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ع</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د بن عبد الرحمن </w:t>
      </w:r>
      <w:r w:rsidR="006828B3" w:rsidRPr="00C23F7E">
        <w:rPr>
          <w:rFonts w:ascii="Times New Roman" w:hAnsi="Times New Roman" w:cs="Times New Roman"/>
          <w:sz w:val="36"/>
          <w:szCs w:val="36"/>
          <w:rtl/>
        </w:rPr>
        <w:t xml:space="preserve">ــ رحمه الله ــ </w:t>
      </w:r>
      <w:r w:rsidR="002A5D39" w:rsidRPr="00C23F7E">
        <w:rPr>
          <w:rFonts w:ascii="Times New Roman" w:hAnsi="Times New Roman" w:cs="Times New Roman"/>
          <w:sz w:val="36"/>
          <w:szCs w:val="36"/>
          <w:rtl/>
        </w:rPr>
        <w:t>أ</w:t>
      </w:r>
      <w:r w:rsidR="006828B3" w:rsidRPr="00C23F7E">
        <w:rPr>
          <w:rFonts w:ascii="Times New Roman" w:hAnsi="Times New Roman" w:cs="Times New Roman"/>
          <w:sz w:val="36"/>
          <w:szCs w:val="36"/>
          <w:rtl/>
        </w:rPr>
        <w:t xml:space="preserve">نَّه </w:t>
      </w:r>
      <w:r w:rsidRPr="00C23F7E">
        <w:rPr>
          <w:rFonts w:ascii="Times New Roman" w:hAnsi="Times New Roman" w:cs="Times New Roman"/>
          <w:sz w:val="36"/>
          <w:szCs w:val="36"/>
          <w:rtl/>
        </w:rPr>
        <w:t>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رَأَيْتُ السَّائِبَ بْنَ يَزِيدَ</w:t>
      </w:r>
      <w:r w:rsidR="00ED6BF0" w:rsidRPr="00C23F7E">
        <w:rPr>
          <w:rFonts w:ascii="Times New Roman" w:hAnsi="Times New Roman" w:cs="Times New Roman"/>
          <w:b/>
          <w:bCs/>
          <w:color w:val="00B050"/>
          <w:sz w:val="36"/>
          <w:szCs w:val="36"/>
          <w:rtl/>
        </w:rPr>
        <w:t xml:space="preserve"> </w:t>
      </w:r>
      <w:r w:rsidR="00FB69DE">
        <w:rPr>
          <w:rFonts w:ascii="Times New Roman" w:hAnsi="Times New Roman" w:cs="Times New Roman"/>
          <w:b/>
          <w:bCs/>
          <w:color w:val="00B050"/>
          <w:sz w:val="36"/>
          <w:szCs w:val="36"/>
          <w:rtl/>
        </w:rPr>
        <w:t xml:space="preserve">ــ رَضِيَ اللهُ عَنْهُ ــ </w:t>
      </w:r>
      <w:r w:rsidRPr="00C23F7E">
        <w:rPr>
          <w:rFonts w:ascii="Times New Roman" w:hAnsi="Times New Roman" w:cs="Times New Roman"/>
          <w:b/>
          <w:bCs/>
          <w:color w:val="00B050"/>
          <w:sz w:val="36"/>
          <w:szCs w:val="36"/>
          <w:rtl/>
        </w:rPr>
        <w:t>يَغْتَسِلُ قَبْلَ أَنْ يَخْرُجَ إِلَى الْمُصَلَّى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w:t>
      </w:r>
      <w:r w:rsidR="00B07A5A" w:rsidRPr="00C23F7E">
        <w:rPr>
          <w:rFonts w:ascii="Times New Roman" w:hAnsi="Times New Roman" w:cs="Times New Roman"/>
          <w:color w:val="BF8F00" w:themeColor="accent4" w:themeShade="BF"/>
          <w:sz w:val="36"/>
          <w:szCs w:val="36"/>
          <w:rtl/>
        </w:rPr>
        <w:t>الفِريابي</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أحكام العيدين</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(16).</w:t>
      </w:r>
      <w:r w:rsidRPr="00C23F7E">
        <w:rPr>
          <w:rFonts w:ascii="Times New Roman" w:hAnsi="Times New Roman" w:cs="Times New Roman"/>
          <w:color w:val="BF8F00" w:themeColor="accent4" w:themeShade="BF"/>
          <w:sz w:val="36"/>
          <w:szCs w:val="36"/>
          <w:rtl/>
        </w:rPr>
        <w:t xml:space="preserve"> ]</w:t>
      </w:r>
    </w:p>
    <w:p w:rsidR="00FB69D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وإن</w:t>
      </w:r>
      <w:r w:rsidR="006828B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اغتسل </w:t>
      </w:r>
      <w:r w:rsidR="004812FD" w:rsidRPr="00C23F7E">
        <w:rPr>
          <w:rFonts w:ascii="Times New Roman" w:hAnsi="Times New Roman" w:cs="Times New Roman"/>
          <w:sz w:val="36"/>
          <w:szCs w:val="36"/>
          <w:rtl/>
        </w:rPr>
        <w:t xml:space="preserve">الإنسان </w:t>
      </w:r>
      <w:r w:rsidRPr="00C23F7E">
        <w:rPr>
          <w:rFonts w:ascii="Times New Roman" w:hAnsi="Times New Roman" w:cs="Times New Roman"/>
          <w:sz w:val="36"/>
          <w:szCs w:val="36"/>
          <w:rtl/>
        </w:rPr>
        <w:t>قبل صلاة الفجر ل</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ضيق الوقت، وحتى يتمك</w:t>
      </w:r>
      <w:r w:rsidR="004812FD" w:rsidRPr="00C23F7E">
        <w:rPr>
          <w:rFonts w:ascii="Times New Roman" w:hAnsi="Times New Roman" w:cs="Times New Roman"/>
          <w:sz w:val="36"/>
          <w:szCs w:val="36"/>
          <w:rtl/>
        </w:rPr>
        <w:t>َّ</w:t>
      </w:r>
      <w:r w:rsidRPr="00C23F7E">
        <w:rPr>
          <w:rFonts w:ascii="Times New Roman" w:hAnsi="Times New Roman" w:cs="Times New Roman"/>
          <w:sz w:val="36"/>
          <w:szCs w:val="36"/>
          <w:rtl/>
        </w:rPr>
        <w:t>ن مِن التبكير إلى المُصلَّى ف</w:t>
      </w:r>
      <w:r w:rsidR="004812FD" w:rsidRPr="00C23F7E">
        <w:rPr>
          <w:rFonts w:ascii="Times New Roman" w:hAnsi="Times New Roman" w:cs="Times New Roman"/>
          <w:sz w:val="36"/>
          <w:szCs w:val="36"/>
          <w:rtl/>
        </w:rPr>
        <w:t>لا حرَج</w:t>
      </w:r>
      <w:r w:rsidR="00FB69DE">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وقد فع</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له جم</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ع مِن الس</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لف الص</w:t>
      </w:r>
      <w:r w:rsidR="00FB69DE">
        <w:rPr>
          <w:rFonts w:ascii="Times New Roman" w:hAnsi="Times New Roman" w:cs="Times New Roman" w:hint="cs"/>
          <w:sz w:val="36"/>
          <w:szCs w:val="36"/>
          <w:rtl/>
        </w:rPr>
        <w:t>َّ</w:t>
      </w:r>
      <w:r w:rsidRPr="00C23F7E">
        <w:rPr>
          <w:rFonts w:ascii="Times New Roman" w:hAnsi="Times New Roman" w:cs="Times New Roman"/>
          <w:sz w:val="36"/>
          <w:szCs w:val="36"/>
          <w:rtl/>
        </w:rPr>
        <w:t>الح، واستحسنه كثير مِن الفقهاء.</w:t>
      </w:r>
    </w:p>
    <w:p w:rsidR="00FB69DE" w:rsidRDefault="00147B4B" w:rsidP="006C7B9C">
      <w:pPr>
        <w:spacing w:line="276" w:lineRule="auto"/>
        <w:ind w:left="0"/>
        <w:jc w:val="left"/>
        <w:rPr>
          <w:rFonts w:ascii="Times New Roman" w:hAnsi="Times New Roman" w:cs="Times New Roman"/>
          <w:b/>
          <w:bCs/>
          <w:sz w:val="36"/>
          <w:szCs w:val="36"/>
          <w:rtl/>
        </w:rPr>
      </w:pPr>
      <w:r w:rsidRPr="00FB69DE">
        <w:rPr>
          <w:rFonts w:ascii="Times New Roman" w:hAnsi="Times New Roman" w:cs="Times New Roman"/>
          <w:b/>
          <w:bCs/>
          <w:color w:val="7030A0"/>
          <w:sz w:val="36"/>
          <w:szCs w:val="36"/>
          <w:u w:val="single"/>
          <w:rtl/>
        </w:rPr>
        <w:t>الفرع الثالث</w:t>
      </w:r>
      <w:r w:rsidRPr="00C23F7E">
        <w:rPr>
          <w:rFonts w:ascii="Times New Roman" w:hAnsi="Times New Roman" w:cs="Times New Roman"/>
          <w:b/>
          <w:bCs/>
          <w:sz w:val="36"/>
          <w:szCs w:val="36"/>
          <w:rtl/>
        </w:rPr>
        <w:t>:</w:t>
      </w:r>
    </w:p>
    <w:p w:rsidR="00147B4B" w:rsidRPr="00C23F7E" w:rsidRDefault="00FB69DE"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 xml:space="preserve">عن أهل </w:t>
      </w:r>
      <w:r w:rsidR="00147B4B" w:rsidRPr="00C23F7E">
        <w:rPr>
          <w:rFonts w:ascii="Times New Roman" w:hAnsi="Times New Roman" w:cs="Times New Roman"/>
          <w:b/>
          <w:bCs/>
          <w:color w:val="833C0B" w:themeColor="accent2" w:themeShade="80"/>
          <w:sz w:val="36"/>
          <w:szCs w:val="36"/>
          <w:rtl/>
        </w:rPr>
        <w:t>غ</w:t>
      </w:r>
      <w:r>
        <w:rPr>
          <w:rFonts w:ascii="Times New Roman" w:hAnsi="Times New Roman" w:cs="Times New Roman" w:hint="cs"/>
          <w:b/>
          <w:bCs/>
          <w:color w:val="833C0B" w:themeColor="accent2" w:themeShade="80"/>
          <w:sz w:val="36"/>
          <w:szCs w:val="36"/>
          <w:rtl/>
        </w:rPr>
        <w:t>ُ</w:t>
      </w:r>
      <w:r w:rsidR="00147B4B" w:rsidRPr="00C23F7E">
        <w:rPr>
          <w:rFonts w:ascii="Times New Roman" w:hAnsi="Times New Roman" w:cs="Times New Roman"/>
          <w:b/>
          <w:bCs/>
          <w:color w:val="833C0B" w:themeColor="accent2" w:themeShade="80"/>
          <w:sz w:val="36"/>
          <w:szCs w:val="36"/>
          <w:rtl/>
        </w:rPr>
        <w:t>سل</w:t>
      </w:r>
      <w:r>
        <w:rPr>
          <w:rFonts w:ascii="Times New Roman" w:hAnsi="Times New Roman" w:cs="Times New Roman" w:hint="cs"/>
          <w:b/>
          <w:bCs/>
          <w:color w:val="833C0B" w:themeColor="accent2" w:themeShade="80"/>
          <w:sz w:val="36"/>
          <w:szCs w:val="36"/>
          <w:rtl/>
        </w:rPr>
        <w:t xml:space="preserve"> العيد</w:t>
      </w:r>
      <w:r w:rsidR="00147B4B" w:rsidRPr="00C23F7E">
        <w:rPr>
          <w:rFonts w:ascii="Times New Roman" w:hAnsi="Times New Roman" w:cs="Times New Roman"/>
          <w:b/>
          <w:bCs/>
          <w:sz w:val="36"/>
          <w:szCs w:val="36"/>
          <w:rtl/>
        </w:rPr>
        <w:t>.</w:t>
      </w:r>
    </w:p>
    <w:p w:rsidR="00147B4B" w:rsidRPr="00FB69DE" w:rsidRDefault="00147B4B" w:rsidP="006C7B9C">
      <w:pPr>
        <w:spacing w:line="276" w:lineRule="auto"/>
        <w:ind w:left="0"/>
        <w:jc w:val="left"/>
        <w:rPr>
          <w:rFonts w:ascii="Times New Roman" w:hAnsi="Times New Roman" w:cs="Times New Roman"/>
          <w:b/>
          <w:bCs/>
          <w:color w:val="002060"/>
          <w:sz w:val="36"/>
          <w:szCs w:val="36"/>
          <w:rtl/>
        </w:rPr>
      </w:pPr>
      <w:r w:rsidRPr="00FB69DE">
        <w:rPr>
          <w:rFonts w:ascii="Times New Roman" w:hAnsi="Times New Roman" w:cs="Times New Roman"/>
          <w:b/>
          <w:bCs/>
          <w:color w:val="002060"/>
          <w:sz w:val="36"/>
          <w:szCs w:val="36"/>
          <w:rtl/>
        </w:rPr>
        <w:t xml:space="preserve">قال فقيه الشافعية أبو زكريا </w:t>
      </w:r>
      <w:r w:rsidR="004812FD" w:rsidRPr="00FB69DE">
        <w:rPr>
          <w:rFonts w:ascii="Times New Roman" w:hAnsi="Times New Roman" w:cs="Times New Roman"/>
          <w:b/>
          <w:bCs/>
          <w:color w:val="002060"/>
          <w:sz w:val="36"/>
          <w:szCs w:val="36"/>
          <w:rtl/>
        </w:rPr>
        <w:t>النَّووي</w:t>
      </w:r>
      <w:r w:rsidRPr="00FB69DE">
        <w:rPr>
          <w:rFonts w:ascii="Times New Roman" w:hAnsi="Times New Roman" w:cs="Times New Roman"/>
          <w:b/>
          <w:bCs/>
          <w:color w:val="002060"/>
          <w:sz w:val="36"/>
          <w:szCs w:val="36"/>
          <w:rtl/>
        </w:rPr>
        <w:t xml:space="preserve"> </w:t>
      </w:r>
      <w:r w:rsidR="006828B3" w:rsidRPr="00FB69DE">
        <w:rPr>
          <w:rFonts w:ascii="Times New Roman" w:hAnsi="Times New Roman" w:cs="Times New Roman"/>
          <w:b/>
          <w:bCs/>
          <w:color w:val="002060"/>
          <w:sz w:val="36"/>
          <w:szCs w:val="36"/>
          <w:rtl/>
        </w:rPr>
        <w:t xml:space="preserve">ــ رحمه الله ــ </w:t>
      </w:r>
      <w:r w:rsidRPr="00FB69DE">
        <w:rPr>
          <w:rFonts w:ascii="Times New Roman" w:hAnsi="Times New Roman" w:cs="Times New Roman"/>
          <w:b/>
          <w:bCs/>
          <w:color w:val="002060"/>
          <w:sz w:val="36"/>
          <w:szCs w:val="36"/>
          <w:rtl/>
        </w:rPr>
        <w:t xml:space="preserve">في كتابه </w:t>
      </w:r>
      <w:r w:rsidR="00FE4B3C" w:rsidRPr="00FB69DE">
        <w:rPr>
          <w:rFonts w:ascii="Times New Roman" w:hAnsi="Times New Roman" w:cs="Times New Roman"/>
          <w:b/>
          <w:bCs/>
          <w:color w:val="002060"/>
          <w:sz w:val="36"/>
          <w:szCs w:val="36"/>
          <w:rtl/>
        </w:rPr>
        <w:t>"</w:t>
      </w:r>
      <w:r w:rsidRPr="00FB69DE">
        <w:rPr>
          <w:rFonts w:ascii="Times New Roman" w:hAnsi="Times New Roman" w:cs="Times New Roman"/>
          <w:b/>
          <w:bCs/>
          <w:color w:val="002060"/>
          <w:sz w:val="36"/>
          <w:szCs w:val="36"/>
          <w:rtl/>
        </w:rPr>
        <w:t xml:space="preserve">المجموع شرح </w:t>
      </w:r>
      <w:r w:rsidR="00763366" w:rsidRPr="00FB69DE">
        <w:rPr>
          <w:rFonts w:ascii="Times New Roman" w:hAnsi="Times New Roman" w:cs="Times New Roman"/>
          <w:b/>
          <w:bCs/>
          <w:color w:val="002060"/>
          <w:sz w:val="36"/>
          <w:szCs w:val="36"/>
          <w:rtl/>
        </w:rPr>
        <w:t>المُهذّب</w:t>
      </w:r>
      <w:r w:rsidR="00FE4B3C" w:rsidRPr="00FB69DE">
        <w:rPr>
          <w:rFonts w:ascii="Times New Roman" w:hAnsi="Times New Roman" w:cs="Times New Roman"/>
          <w:b/>
          <w:bCs/>
          <w:color w:val="002060"/>
          <w:sz w:val="36"/>
          <w:szCs w:val="36"/>
          <w:rtl/>
        </w:rPr>
        <w:t>"</w:t>
      </w:r>
      <w:r w:rsidRPr="00FB69DE">
        <w:rPr>
          <w:rFonts w:ascii="Times New Roman" w:hAnsi="Times New Roman" w:cs="Times New Roman"/>
          <w:b/>
          <w:bCs/>
          <w:color w:val="002060"/>
          <w:sz w:val="36"/>
          <w:szCs w:val="36"/>
          <w:rtl/>
        </w:rPr>
        <w:t xml:space="preserve"> (2/ 233):</w:t>
      </w:r>
    </w:p>
    <w:p w:rsidR="00FB69D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ومِن الغ</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سل الم</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سنون غ</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سل العيدين، </w:t>
      </w:r>
      <w:r w:rsidR="00147B4B" w:rsidRPr="00FB69DE">
        <w:rPr>
          <w:rFonts w:ascii="Times New Roman" w:hAnsi="Times New Roman" w:cs="Times New Roman"/>
          <w:sz w:val="36"/>
          <w:szCs w:val="36"/>
          <w:u w:val="single"/>
          <w:rtl/>
        </w:rPr>
        <w:t>وهو سُنَّة لكل أحد</w:t>
      </w:r>
      <w:r w:rsidRPr="00FB69DE">
        <w:rPr>
          <w:rFonts w:ascii="Times New Roman" w:hAnsi="Times New Roman" w:cs="Times New Roman"/>
          <w:sz w:val="36"/>
          <w:szCs w:val="36"/>
          <w:u w:val="single"/>
          <w:rtl/>
        </w:rPr>
        <w:t>ٍ</w:t>
      </w:r>
      <w:r w:rsidR="00147B4B" w:rsidRPr="00FB69DE">
        <w:rPr>
          <w:rFonts w:ascii="Times New Roman" w:hAnsi="Times New Roman" w:cs="Times New Roman"/>
          <w:sz w:val="36"/>
          <w:szCs w:val="36"/>
          <w:u w:val="single"/>
          <w:rtl/>
        </w:rPr>
        <w:t xml:space="preserve"> بالاتفاق</w:t>
      </w:r>
      <w:r w:rsidR="00ED6BF0" w:rsidRPr="00FB69DE">
        <w:rPr>
          <w:rFonts w:ascii="Times New Roman" w:hAnsi="Times New Roman" w:cs="Times New Roman"/>
          <w:sz w:val="36"/>
          <w:szCs w:val="36"/>
          <w:u w:val="single"/>
          <w:rtl/>
        </w:rPr>
        <w:t>، سواء الر</w:t>
      </w:r>
      <w:r w:rsidR="00FB69DE">
        <w:rPr>
          <w:rFonts w:ascii="Times New Roman" w:hAnsi="Times New Roman" w:cs="Times New Roman" w:hint="cs"/>
          <w:sz w:val="36"/>
          <w:szCs w:val="36"/>
          <w:u w:val="single"/>
          <w:rtl/>
        </w:rPr>
        <w:t>ِّ</w:t>
      </w:r>
      <w:r w:rsidR="00ED6BF0" w:rsidRPr="00FB69DE">
        <w:rPr>
          <w:rFonts w:ascii="Times New Roman" w:hAnsi="Times New Roman" w:cs="Times New Roman"/>
          <w:sz w:val="36"/>
          <w:szCs w:val="36"/>
          <w:u w:val="single"/>
          <w:rtl/>
        </w:rPr>
        <w:t>جال والن</w:t>
      </w:r>
      <w:r w:rsidR="00FB69DE">
        <w:rPr>
          <w:rFonts w:ascii="Times New Roman" w:hAnsi="Times New Roman" w:cs="Times New Roman" w:hint="cs"/>
          <w:sz w:val="36"/>
          <w:szCs w:val="36"/>
          <w:u w:val="single"/>
          <w:rtl/>
        </w:rPr>
        <w:t>ِّ</w:t>
      </w:r>
      <w:r w:rsidR="00ED6BF0" w:rsidRPr="00FB69DE">
        <w:rPr>
          <w:rFonts w:ascii="Times New Roman" w:hAnsi="Times New Roman" w:cs="Times New Roman"/>
          <w:sz w:val="36"/>
          <w:szCs w:val="36"/>
          <w:u w:val="single"/>
          <w:rtl/>
        </w:rPr>
        <w:t>ساء والص</w:t>
      </w:r>
      <w:r w:rsidR="00FB69DE">
        <w:rPr>
          <w:rFonts w:ascii="Times New Roman" w:hAnsi="Times New Roman" w:cs="Times New Roman" w:hint="cs"/>
          <w:sz w:val="36"/>
          <w:szCs w:val="36"/>
          <w:u w:val="single"/>
          <w:rtl/>
        </w:rPr>
        <w:t>ِّ</w:t>
      </w:r>
      <w:r w:rsidR="00ED6BF0" w:rsidRPr="00FB69DE">
        <w:rPr>
          <w:rFonts w:ascii="Times New Roman" w:hAnsi="Times New Roman" w:cs="Times New Roman"/>
          <w:sz w:val="36"/>
          <w:szCs w:val="36"/>
          <w:u w:val="single"/>
          <w:rtl/>
        </w:rPr>
        <w:t>بيان</w:t>
      </w:r>
      <w:r w:rsidR="00FB69DE">
        <w:rPr>
          <w:rFonts w:ascii="Times New Roman" w:hAnsi="Times New Roman" w:cs="Times New Roman" w:hint="cs"/>
          <w:sz w:val="36"/>
          <w:szCs w:val="36"/>
          <w:rtl/>
        </w:rPr>
        <w:t>.</w:t>
      </w:r>
    </w:p>
    <w:p w:rsidR="004812FD"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لأن</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ه ي</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راد للز</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ينة، وكل</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هم مِن أهلها، بخلاف الجمعة فإن</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ه ل</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قطع الرائحة، فاخت</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ص</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بحاضرها على الص</w:t>
      </w:r>
      <w:r w:rsidR="004812FD" w:rsidRPr="00C23F7E">
        <w:rPr>
          <w:rFonts w:ascii="Times New Roman" w:hAnsi="Times New Roman" w:cs="Times New Roman"/>
          <w:sz w:val="36"/>
          <w:szCs w:val="36"/>
          <w:rtl/>
        </w:rPr>
        <w:t>َّ</w:t>
      </w:r>
      <w:r w:rsidRPr="00C23F7E">
        <w:rPr>
          <w:rFonts w:ascii="Times New Roman" w:hAnsi="Times New Roman" w:cs="Times New Roman"/>
          <w:sz w:val="36"/>
          <w:szCs w:val="36"/>
          <w:rtl/>
        </w:rPr>
        <w:t>حيح</w:t>
      </w:r>
      <w:r w:rsidR="004812FD" w:rsidRPr="00C23F7E">
        <w:rPr>
          <w:rFonts w:ascii="Times New Roman" w:hAnsi="Times New Roman" w:cs="Times New Roman"/>
          <w:kern w:val="28"/>
          <w:sz w:val="36"/>
          <w:szCs w:val="36"/>
          <w:rtl/>
        </w:rPr>
        <w:t>»</w:t>
      </w:r>
      <w:r w:rsidR="004812FD" w:rsidRPr="00C23F7E">
        <w:rPr>
          <w:rFonts w:ascii="Times New Roman" w:hAnsi="Times New Roman" w:cs="Times New Roman"/>
          <w:sz w:val="36"/>
          <w:szCs w:val="36"/>
          <w:rtl/>
        </w:rPr>
        <w:t>.اهـ</w:t>
      </w:r>
    </w:p>
    <w:p w:rsidR="00FB69D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الثالثة</w:t>
      </w:r>
      <w:r w:rsidRPr="00C23F7E">
        <w:rPr>
          <w:rFonts w:ascii="Times New Roman" w:hAnsi="Times New Roman" w:cs="Times New Roman"/>
          <w:b/>
          <w:bCs/>
          <w:sz w:val="36"/>
          <w:szCs w:val="36"/>
          <w:rtl/>
        </w:rPr>
        <w:t xml:space="preserve"> </w:t>
      </w:r>
      <w:r w:rsidR="00FB69D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عن التَّجمُل في العيد بأحسن الثياب والطِّيب</w:t>
      </w:r>
      <w:r w:rsidRPr="00C23F7E">
        <w:rPr>
          <w:rFonts w:ascii="Times New Roman" w:hAnsi="Times New Roman" w:cs="Times New Roman"/>
          <w:b/>
          <w:bCs/>
          <w:sz w:val="36"/>
          <w:szCs w:val="36"/>
          <w:rtl/>
        </w:rPr>
        <w:t>.</w:t>
      </w:r>
    </w:p>
    <w:p w:rsidR="00FB69DE" w:rsidRPr="00FB69DE" w:rsidRDefault="00FB69DE" w:rsidP="006C7B9C">
      <w:pPr>
        <w:spacing w:line="276" w:lineRule="auto"/>
        <w:ind w:left="0"/>
        <w:jc w:val="left"/>
        <w:rPr>
          <w:rFonts w:ascii="Times New Roman" w:hAnsi="Times New Roman" w:cs="Times New Roman"/>
          <w:sz w:val="36"/>
          <w:szCs w:val="36"/>
          <w:rtl/>
        </w:rPr>
      </w:pPr>
      <w:r w:rsidRPr="00FB69DE">
        <w:rPr>
          <w:rFonts w:ascii="Times New Roman" w:hAnsi="Times New Roman" w:cs="Times New Roman" w:hint="cs"/>
          <w:sz w:val="36"/>
          <w:szCs w:val="36"/>
          <w:rtl/>
        </w:rPr>
        <w:t xml:space="preserve">أخرج </w:t>
      </w:r>
      <w:r w:rsidRPr="00FB69DE">
        <w:rPr>
          <w:rFonts w:ascii="Times New Roman" w:hAnsi="Times New Roman" w:cs="Times New Roman"/>
          <w:sz w:val="36"/>
          <w:szCs w:val="36"/>
          <w:rtl/>
        </w:rPr>
        <w:t>البخاري (3054)، ومسلم (2068)</w:t>
      </w:r>
      <w:r w:rsidRPr="00FB69DE">
        <w:rPr>
          <w:rFonts w:ascii="Times New Roman" w:hAnsi="Times New Roman" w:cs="Times New Roman" w:hint="cs"/>
          <w:sz w:val="36"/>
          <w:szCs w:val="36"/>
          <w:rtl/>
        </w:rPr>
        <w:t xml:space="preserve">، عن </w:t>
      </w:r>
      <w:r w:rsidR="00147B4B" w:rsidRPr="00FB69DE">
        <w:rPr>
          <w:rFonts w:ascii="Times New Roman" w:hAnsi="Times New Roman" w:cs="Times New Roman"/>
          <w:sz w:val="36"/>
          <w:szCs w:val="36"/>
          <w:rtl/>
        </w:rPr>
        <w:t xml:space="preserve">عبد الله بن عمر بن الخطاب </w:t>
      </w:r>
      <w:r w:rsidR="002A5D39" w:rsidRPr="00FB69DE">
        <w:rPr>
          <w:rFonts w:ascii="Times New Roman" w:hAnsi="Times New Roman" w:cs="Times New Roman"/>
          <w:sz w:val="36"/>
          <w:szCs w:val="36"/>
          <w:rtl/>
        </w:rPr>
        <w:t>ــ رضي الله عنهما ــ</w:t>
      </w:r>
      <w:r w:rsidRPr="00FB69DE">
        <w:rPr>
          <w:rFonts w:ascii="Times New Roman" w:hAnsi="Times New Roman" w:cs="Times New Roman" w:hint="cs"/>
          <w:sz w:val="36"/>
          <w:szCs w:val="36"/>
          <w:rtl/>
        </w:rPr>
        <w:t xml:space="preserve"> أنَّه قال</w:t>
      </w:r>
      <w:r w:rsidR="00147B4B" w:rsidRPr="00FB69DE">
        <w:rPr>
          <w:rFonts w:ascii="Times New Roman" w:hAnsi="Times New Roman" w:cs="Times New Roman"/>
          <w:sz w:val="36"/>
          <w:szCs w:val="36"/>
          <w:rtl/>
        </w:rPr>
        <w:t>:</w:t>
      </w:r>
      <w:r w:rsidR="002A5D39" w:rsidRPr="00FB69D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xml:space="preserve">(( وَجَدَ عُمَرُ </w:t>
      </w:r>
      <w:r w:rsidR="00FB69DE">
        <w:rPr>
          <w:rFonts w:ascii="Times New Roman" w:hAnsi="Times New Roman" w:cs="Times New Roman"/>
          <w:b/>
          <w:bCs/>
          <w:color w:val="00B050"/>
          <w:sz w:val="36"/>
          <w:szCs w:val="36"/>
          <w:rtl/>
        </w:rPr>
        <w:t xml:space="preserve">ــ رَضِيَ اللهُ عَنْهُ ــ </w:t>
      </w:r>
      <w:r w:rsidRPr="00C23F7E">
        <w:rPr>
          <w:rFonts w:ascii="Times New Roman" w:hAnsi="Times New Roman" w:cs="Times New Roman"/>
          <w:b/>
          <w:bCs/>
          <w:color w:val="00B050"/>
          <w:sz w:val="36"/>
          <w:szCs w:val="36"/>
          <w:rtl/>
        </w:rPr>
        <w:t>حُلَّةَ إِسْتَبْرَقٍ تُبَاعُ فِي السُّوقِ، فَأَتَى بِهَا رَسُولَ اللَّهِ صَلَّى اللهُ عَلَيْهِ وَسَلَّمَ فَقَالَ: يَا رَسُولَ اللَّهِ ابْتَعْ هَذِهِ الحُلَّةَ، فَتَجَمَّلْ بِهَا لِلْعِيدِ وَلِلْوُفُودِ ))</w:t>
      </w:r>
      <w:r w:rsidRPr="00C23F7E">
        <w:rPr>
          <w:rFonts w:ascii="Times New Roman" w:hAnsi="Times New Roman" w:cs="Times New Roman"/>
          <w:sz w:val="36"/>
          <w:szCs w:val="36"/>
          <w:rtl/>
        </w:rPr>
        <w:t>.</w:t>
      </w:r>
    </w:p>
    <w:p w:rsidR="00147B4B" w:rsidRPr="00FB69DE" w:rsidRDefault="00FB69D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FB69DE">
        <w:rPr>
          <w:rFonts w:ascii="Times New Roman" w:hAnsi="Times New Roman" w:cs="Times New Roman"/>
          <w:b/>
          <w:bCs/>
          <w:color w:val="002060"/>
          <w:sz w:val="36"/>
          <w:szCs w:val="36"/>
          <w:rtl/>
        </w:rPr>
        <w:t xml:space="preserve">وقال الحافظ ابن رجب الحنبلي </w:t>
      </w:r>
      <w:r w:rsidR="002A5D39" w:rsidRPr="00FB69DE">
        <w:rPr>
          <w:rFonts w:ascii="Times New Roman" w:hAnsi="Times New Roman" w:cs="Times New Roman"/>
          <w:b/>
          <w:bCs/>
          <w:color w:val="002060"/>
          <w:sz w:val="36"/>
          <w:szCs w:val="36"/>
          <w:rtl/>
        </w:rPr>
        <w:t xml:space="preserve">ــ رحمه الله ــ </w:t>
      </w:r>
      <w:r w:rsidR="00147B4B" w:rsidRPr="00FB69DE">
        <w:rPr>
          <w:rFonts w:ascii="Times New Roman" w:hAnsi="Times New Roman" w:cs="Times New Roman"/>
          <w:b/>
          <w:bCs/>
          <w:color w:val="002060"/>
          <w:sz w:val="36"/>
          <w:szCs w:val="36"/>
          <w:rtl/>
        </w:rPr>
        <w:t xml:space="preserve">في كتابه </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فتح الباري</w:t>
      </w:r>
      <w:r w:rsidR="004812FD" w:rsidRPr="00FB69DE">
        <w:rPr>
          <w:rFonts w:ascii="Times New Roman" w:hAnsi="Times New Roman" w:cs="Times New Roman"/>
          <w:b/>
          <w:bCs/>
          <w:color w:val="002060"/>
          <w:sz w:val="36"/>
          <w:szCs w:val="36"/>
          <w:rtl/>
        </w:rPr>
        <w:t xml:space="preserve"> شرح صحيح البخاري</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 xml:space="preserve"> (6/ 67-68)</w:t>
      </w:r>
      <w:r>
        <w:rPr>
          <w:rFonts w:ascii="Times New Roman" w:hAnsi="Times New Roman" w:cs="Times New Roman" w:hint="cs"/>
          <w:b/>
          <w:bCs/>
          <w:color w:val="002060"/>
          <w:sz w:val="36"/>
          <w:szCs w:val="36"/>
          <w:rtl/>
        </w:rPr>
        <w:t>،</w:t>
      </w:r>
      <w:r w:rsidR="00147B4B" w:rsidRPr="00FB69DE">
        <w:rPr>
          <w:rFonts w:ascii="Times New Roman" w:hAnsi="Times New Roman" w:cs="Times New Roman"/>
          <w:b/>
          <w:bCs/>
          <w:color w:val="002060"/>
          <w:sz w:val="36"/>
          <w:szCs w:val="36"/>
          <w:rtl/>
        </w:rPr>
        <w:t xml:space="preserve"> </w:t>
      </w:r>
      <w:r w:rsidR="004812FD" w:rsidRPr="00FB69DE">
        <w:rPr>
          <w:rFonts w:ascii="Times New Roman" w:hAnsi="Times New Roman" w:cs="Times New Roman"/>
          <w:b/>
          <w:bCs/>
          <w:color w:val="002060"/>
          <w:sz w:val="36"/>
          <w:szCs w:val="36"/>
          <w:rtl/>
        </w:rPr>
        <w:t>بعد هذا الحديث</w:t>
      </w:r>
      <w:r w:rsidR="00147B4B" w:rsidRPr="00FB69DE">
        <w:rPr>
          <w:rFonts w:ascii="Times New Roman" w:hAnsi="Times New Roman" w:cs="Times New Roman"/>
          <w:b/>
          <w:bCs/>
          <w:color w:val="002060"/>
          <w:sz w:val="36"/>
          <w:szCs w:val="36"/>
          <w:rtl/>
        </w:rPr>
        <w:t>:</w:t>
      </w:r>
    </w:p>
    <w:p w:rsidR="00FB69D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FB69DE" w:rsidRPr="00FB69DE">
        <w:rPr>
          <w:rFonts w:ascii="Times New Roman" w:hAnsi="Times New Roman" w:cs="Times New Roman"/>
          <w:b/>
          <w:bCs/>
          <w:sz w:val="36"/>
          <w:szCs w:val="36"/>
          <w:rtl/>
        </w:rPr>
        <w:t>وقد دلَّ هذا الحديث على</w:t>
      </w:r>
      <w:r w:rsidR="00FB69DE" w:rsidRPr="00FB69DE">
        <w:rPr>
          <w:rFonts w:ascii="Times New Roman" w:hAnsi="Times New Roman" w:cs="Times New Roman" w:hint="cs"/>
          <w:b/>
          <w:bCs/>
          <w:sz w:val="36"/>
          <w:szCs w:val="36"/>
          <w:rtl/>
        </w:rPr>
        <w:t>:</w:t>
      </w:r>
      <w:r w:rsidR="00FB69DE">
        <w:rPr>
          <w:rFonts w:ascii="Times New Roman" w:hAnsi="Times New Roman" w:cs="Times New Roman" w:hint="cs"/>
          <w:sz w:val="36"/>
          <w:szCs w:val="36"/>
          <w:rtl/>
        </w:rPr>
        <w:t xml:space="preserve"> </w:t>
      </w:r>
      <w:r w:rsidR="00147B4B" w:rsidRPr="00C23F7E">
        <w:rPr>
          <w:rFonts w:ascii="Times New Roman" w:hAnsi="Times New Roman" w:cs="Times New Roman"/>
          <w:sz w:val="36"/>
          <w:szCs w:val="36"/>
          <w:rtl/>
        </w:rPr>
        <w:t>التَّجمُل للعيد، وأن</w:t>
      </w:r>
      <w:r w:rsidR="002A5D39" w:rsidRPr="00C23F7E">
        <w:rPr>
          <w:rFonts w:ascii="Times New Roman" w:hAnsi="Times New Roman" w:cs="Times New Roman"/>
          <w:sz w:val="36"/>
          <w:szCs w:val="36"/>
          <w:rtl/>
        </w:rPr>
        <w:t>َّ</w:t>
      </w:r>
      <w:r w:rsidR="00ED6BF0" w:rsidRPr="00C23F7E">
        <w:rPr>
          <w:rFonts w:ascii="Times New Roman" w:hAnsi="Times New Roman" w:cs="Times New Roman"/>
          <w:sz w:val="36"/>
          <w:szCs w:val="36"/>
          <w:rtl/>
        </w:rPr>
        <w:t>ه كان معتادًا بين</w:t>
      </w:r>
      <w:r w:rsidR="00FB69DE">
        <w:rPr>
          <w:rFonts w:ascii="Times New Roman" w:hAnsi="Times New Roman" w:cs="Times New Roman" w:hint="cs"/>
          <w:sz w:val="36"/>
          <w:szCs w:val="36"/>
          <w:rtl/>
        </w:rPr>
        <w:t>َ</w:t>
      </w:r>
      <w:r w:rsidR="00ED6BF0" w:rsidRPr="00C23F7E">
        <w:rPr>
          <w:rFonts w:ascii="Times New Roman" w:hAnsi="Times New Roman" w:cs="Times New Roman"/>
          <w:sz w:val="36"/>
          <w:szCs w:val="36"/>
          <w:rtl/>
        </w:rPr>
        <w:t>ه</w:t>
      </w:r>
      <w:r w:rsidR="00FB69DE">
        <w:rPr>
          <w:rFonts w:ascii="Times New Roman" w:hAnsi="Times New Roman" w:cs="Times New Roman" w:hint="cs"/>
          <w:sz w:val="36"/>
          <w:szCs w:val="36"/>
          <w:rtl/>
        </w:rPr>
        <w:t>م.</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التَّزيُن في العيد يستوي فيه الخارج إلى الصلاة، والجالس في بيته</w:t>
      </w:r>
      <w:r w:rsidR="00FB69DE">
        <w:rPr>
          <w:rFonts w:ascii="Times New Roman" w:hAnsi="Times New Roman" w:cs="Times New Roman" w:hint="cs"/>
          <w:sz w:val="36"/>
          <w:szCs w:val="36"/>
          <w:rtl/>
        </w:rPr>
        <w:t>،</w:t>
      </w:r>
      <w:r w:rsidRPr="00C23F7E">
        <w:rPr>
          <w:rFonts w:ascii="Times New Roman" w:hAnsi="Times New Roman" w:cs="Times New Roman"/>
          <w:sz w:val="36"/>
          <w:szCs w:val="36"/>
          <w:rtl/>
        </w:rPr>
        <w:t xml:space="preserve"> حتى النساء والأطفال</w:t>
      </w:r>
      <w:r w:rsidR="004812FD" w:rsidRPr="00C23F7E">
        <w:rPr>
          <w:rFonts w:ascii="Times New Roman" w:hAnsi="Times New Roman" w:cs="Times New Roman"/>
          <w:kern w:val="28"/>
          <w:sz w:val="36"/>
          <w:szCs w:val="36"/>
          <w:rtl/>
        </w:rPr>
        <w:t>»</w:t>
      </w:r>
      <w:r w:rsidR="004812FD" w:rsidRPr="00C23F7E">
        <w:rPr>
          <w:rFonts w:ascii="Times New Roman" w:hAnsi="Times New Roman" w:cs="Times New Roman"/>
          <w:sz w:val="36"/>
          <w:szCs w:val="36"/>
          <w:rtl/>
        </w:rPr>
        <w:t>.اهـ</w:t>
      </w:r>
    </w:p>
    <w:p w:rsidR="00147B4B" w:rsidRPr="00FB69DE" w:rsidRDefault="00FB69DE" w:rsidP="006C7B9C">
      <w:pPr>
        <w:spacing w:line="276" w:lineRule="auto"/>
        <w:ind w:left="0"/>
        <w:jc w:val="left"/>
        <w:rPr>
          <w:rFonts w:ascii="Times New Roman" w:hAnsi="Times New Roman" w:cs="Times New Roman"/>
          <w:b/>
          <w:bCs/>
          <w:color w:val="002060"/>
          <w:sz w:val="36"/>
          <w:szCs w:val="36"/>
          <w:rtl/>
        </w:rPr>
      </w:pPr>
      <w:r w:rsidRPr="00FB69DE">
        <w:rPr>
          <w:rFonts w:ascii="Times New Roman" w:hAnsi="Times New Roman" w:cs="Times New Roman" w:hint="cs"/>
          <w:b/>
          <w:bCs/>
          <w:color w:val="538135" w:themeColor="accent6" w:themeShade="BF"/>
          <w:sz w:val="36"/>
          <w:szCs w:val="36"/>
          <w:rtl/>
        </w:rPr>
        <w:lastRenderedPageBreak/>
        <w:t xml:space="preserve">ــــ </w:t>
      </w:r>
      <w:r w:rsidR="00147B4B" w:rsidRPr="00FB69DE">
        <w:rPr>
          <w:rFonts w:ascii="Times New Roman" w:hAnsi="Times New Roman" w:cs="Times New Roman"/>
          <w:b/>
          <w:bCs/>
          <w:color w:val="002060"/>
          <w:sz w:val="36"/>
          <w:szCs w:val="36"/>
          <w:rtl/>
        </w:rPr>
        <w:t>وقال أيضًا (5/ 372):</w:t>
      </w:r>
    </w:p>
    <w:p w:rsidR="00147B4B"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A52FB7">
        <w:rPr>
          <w:rFonts w:ascii="Times New Roman" w:hAnsi="Times New Roman" w:cs="Times New Roman"/>
          <w:b/>
          <w:bCs/>
          <w:sz w:val="36"/>
          <w:szCs w:val="36"/>
          <w:rtl/>
        </w:rPr>
        <w:t xml:space="preserve">ولا خلاف بين العلماء </w:t>
      </w:r>
      <w:r w:rsidR="002A5D39" w:rsidRPr="00A52FB7">
        <w:rPr>
          <w:rFonts w:ascii="Times New Roman" w:hAnsi="Times New Roman" w:cs="Times New Roman"/>
          <w:b/>
          <w:bCs/>
          <w:sz w:val="36"/>
          <w:szCs w:val="36"/>
          <w:rtl/>
        </w:rPr>
        <w:t>ــ</w:t>
      </w:r>
      <w:r w:rsidR="00147B4B" w:rsidRPr="00A52FB7">
        <w:rPr>
          <w:rFonts w:ascii="Times New Roman" w:hAnsi="Times New Roman" w:cs="Times New Roman"/>
          <w:b/>
          <w:bCs/>
          <w:sz w:val="36"/>
          <w:szCs w:val="36"/>
          <w:rtl/>
        </w:rPr>
        <w:t xml:space="preserve"> فيما نعلمه </w:t>
      </w:r>
      <w:r w:rsidR="002A5D39" w:rsidRPr="00A52FB7">
        <w:rPr>
          <w:rFonts w:ascii="Times New Roman" w:hAnsi="Times New Roman" w:cs="Times New Roman"/>
          <w:b/>
          <w:bCs/>
          <w:sz w:val="36"/>
          <w:szCs w:val="36"/>
          <w:rtl/>
        </w:rPr>
        <w:t>ــ</w:t>
      </w:r>
      <w:r w:rsidR="00147B4B" w:rsidRPr="00A52FB7">
        <w:rPr>
          <w:rFonts w:ascii="Times New Roman" w:hAnsi="Times New Roman" w:cs="Times New Roman"/>
          <w:b/>
          <w:bCs/>
          <w:sz w:val="36"/>
          <w:szCs w:val="36"/>
          <w:rtl/>
        </w:rPr>
        <w:t xml:space="preserve"> في</w:t>
      </w:r>
      <w:r w:rsidR="00FB69DE" w:rsidRPr="00A52FB7">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استحباب لبس أج</w:t>
      </w:r>
      <w:r w:rsidR="002A5D39" w:rsidRPr="00C23F7E">
        <w:rPr>
          <w:rFonts w:ascii="Times New Roman" w:hAnsi="Times New Roman" w:cs="Times New Roman"/>
          <w:sz w:val="36"/>
          <w:szCs w:val="36"/>
          <w:rtl/>
        </w:rPr>
        <w:t>ود الثياب لشهود الجمعة والأعياد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FB69DE" w:rsidRDefault="00FB69D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FB69DE">
        <w:rPr>
          <w:rFonts w:ascii="Times New Roman" w:hAnsi="Times New Roman" w:cs="Times New Roman"/>
          <w:b/>
          <w:bCs/>
          <w:color w:val="002060"/>
          <w:sz w:val="36"/>
          <w:szCs w:val="36"/>
          <w:rtl/>
        </w:rPr>
        <w:t xml:space="preserve">وقال الإمام الشافعي </w:t>
      </w:r>
      <w:r w:rsidR="002A5D39" w:rsidRPr="00FB69DE">
        <w:rPr>
          <w:rFonts w:ascii="Times New Roman" w:hAnsi="Times New Roman" w:cs="Times New Roman"/>
          <w:b/>
          <w:bCs/>
          <w:color w:val="002060"/>
          <w:sz w:val="36"/>
          <w:szCs w:val="36"/>
          <w:rtl/>
        </w:rPr>
        <w:t xml:space="preserve">ــ رحمه الله ــ </w:t>
      </w:r>
      <w:r w:rsidR="00147B4B" w:rsidRPr="00FB69DE">
        <w:rPr>
          <w:rFonts w:ascii="Times New Roman" w:hAnsi="Times New Roman" w:cs="Times New Roman"/>
          <w:b/>
          <w:bCs/>
          <w:color w:val="002060"/>
          <w:sz w:val="36"/>
          <w:szCs w:val="36"/>
          <w:rtl/>
        </w:rPr>
        <w:t xml:space="preserve">في كتابه </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الأ</w:t>
      </w:r>
      <w:r w:rsidR="004812FD"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م</w:t>
      </w:r>
      <w:r w:rsidR="004812FD" w:rsidRPr="00FB69DE">
        <w:rPr>
          <w:rFonts w:ascii="Times New Roman" w:hAnsi="Times New Roman" w:cs="Times New Roman"/>
          <w:b/>
          <w:bCs/>
          <w:color w:val="002060"/>
          <w:sz w:val="36"/>
          <w:szCs w:val="36"/>
          <w:rtl/>
        </w:rPr>
        <w:t>ّ</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 xml:space="preserve"> (1/  387):</w:t>
      </w:r>
    </w:p>
    <w:p w:rsidR="00147B4B"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وي</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لبس الصبيان أحسن ما ي</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قدرون عليه ذكورًا وإناثًا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FB69D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محمد بن إسحاق أن</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ه قال: قلت لنافع: كيف كان ابن عمر </w:t>
      </w:r>
      <w:r w:rsidR="00FB69DE">
        <w:rPr>
          <w:rFonts w:ascii="Times New Roman" w:hAnsi="Times New Roman" w:cs="Times New Roman" w:hint="cs"/>
          <w:sz w:val="36"/>
          <w:szCs w:val="36"/>
          <w:rtl/>
        </w:rPr>
        <w:t xml:space="preserve">ــ رضي الله عنهما ــ </w:t>
      </w:r>
      <w:r w:rsidRPr="00C23F7E">
        <w:rPr>
          <w:rFonts w:ascii="Times New Roman" w:hAnsi="Times New Roman" w:cs="Times New Roman"/>
          <w:sz w:val="36"/>
          <w:szCs w:val="36"/>
          <w:rtl/>
        </w:rPr>
        <w:t>يُصل</w:t>
      </w:r>
      <w:r w:rsidR="00FB69DE">
        <w:rPr>
          <w:rFonts w:ascii="Times New Roman" w:hAnsi="Times New Roman" w:cs="Times New Roman" w:hint="cs"/>
          <w:sz w:val="36"/>
          <w:szCs w:val="36"/>
          <w:rtl/>
        </w:rPr>
        <w:t>ِّ</w:t>
      </w:r>
      <w:r w:rsidRPr="00C23F7E">
        <w:rPr>
          <w:rFonts w:ascii="Times New Roman" w:hAnsi="Times New Roman" w:cs="Times New Roman"/>
          <w:sz w:val="36"/>
          <w:szCs w:val="36"/>
          <w:rtl/>
        </w:rPr>
        <w:t>ي يوم العيد؟ فقال: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 يَشْهَدُ صَلَاةَ الْفَجْرِ مَعَ الْإِمَامِ</w:t>
      </w:r>
      <w:r w:rsidR="00FB69DE">
        <w:rPr>
          <w:rFonts w:ascii="Times New Roman" w:hAnsi="Times New Roman" w:cs="Times New Roman" w:hint="cs"/>
          <w:b/>
          <w:bCs/>
          <w:color w:val="00B050"/>
          <w:sz w:val="36"/>
          <w:szCs w:val="36"/>
          <w:rtl/>
        </w:rPr>
        <w:t>،</w:t>
      </w:r>
      <w:r w:rsidRPr="00C23F7E">
        <w:rPr>
          <w:rFonts w:ascii="Times New Roman" w:hAnsi="Times New Roman" w:cs="Times New Roman"/>
          <w:b/>
          <w:bCs/>
          <w:color w:val="00B050"/>
          <w:sz w:val="36"/>
          <w:szCs w:val="36"/>
          <w:rtl/>
        </w:rPr>
        <w:t xml:space="preserve"> ثُمَّ يَرْجِعُ إِلَى بَيْتِهِ فَيَغْتَسِلُ غُسْلَهُ مِنَ الْجَنَابَةِ</w:t>
      </w:r>
      <w:r w:rsidR="00FB69DE">
        <w:rPr>
          <w:rFonts w:ascii="Times New Roman" w:hAnsi="Times New Roman" w:cs="Times New Roman" w:hint="cs"/>
          <w:b/>
          <w:bCs/>
          <w:color w:val="00B050"/>
          <w:sz w:val="36"/>
          <w:szCs w:val="36"/>
          <w:rtl/>
        </w:rPr>
        <w:t>،</w:t>
      </w:r>
      <w:r w:rsidRPr="00C23F7E">
        <w:rPr>
          <w:rFonts w:ascii="Times New Roman" w:hAnsi="Times New Roman" w:cs="Times New Roman"/>
          <w:b/>
          <w:bCs/>
          <w:color w:val="00B050"/>
          <w:sz w:val="36"/>
          <w:szCs w:val="36"/>
          <w:rtl/>
        </w:rPr>
        <w:t xml:space="preserve"> وَيَلْبَسُ أَحْسَنَ ثِيَابِهِ</w:t>
      </w:r>
      <w:r w:rsidR="00FB69DE">
        <w:rPr>
          <w:rFonts w:ascii="Times New Roman" w:hAnsi="Times New Roman" w:cs="Times New Roman" w:hint="cs"/>
          <w:b/>
          <w:bCs/>
          <w:color w:val="00B050"/>
          <w:sz w:val="36"/>
          <w:szCs w:val="36"/>
          <w:rtl/>
        </w:rPr>
        <w:t>،</w:t>
      </w:r>
      <w:r w:rsidRPr="00C23F7E">
        <w:rPr>
          <w:rFonts w:ascii="Times New Roman" w:hAnsi="Times New Roman" w:cs="Times New Roman"/>
          <w:b/>
          <w:bCs/>
          <w:color w:val="00B050"/>
          <w:sz w:val="36"/>
          <w:szCs w:val="36"/>
          <w:rtl/>
        </w:rPr>
        <w:t xml:space="preserve"> وَيَتَطَيَّبُ بِأَطْيَبِ مَا عِنْدَهُ</w:t>
      </w:r>
      <w:r w:rsidR="00FB69DE">
        <w:rPr>
          <w:rFonts w:ascii="Times New Roman" w:hAnsi="Times New Roman" w:cs="Times New Roman" w:hint="cs"/>
          <w:b/>
          <w:bCs/>
          <w:color w:val="00B050"/>
          <w:sz w:val="36"/>
          <w:szCs w:val="36"/>
          <w:rtl/>
        </w:rPr>
        <w:t>،</w:t>
      </w:r>
      <w:r w:rsidRPr="00C23F7E">
        <w:rPr>
          <w:rFonts w:ascii="Times New Roman" w:hAnsi="Times New Roman" w:cs="Times New Roman"/>
          <w:b/>
          <w:bCs/>
          <w:color w:val="00B050"/>
          <w:sz w:val="36"/>
          <w:szCs w:val="36"/>
          <w:rtl/>
        </w:rPr>
        <w:t xml:space="preserve"> ثُمَّ يَخْرُجُ حَتَّى يَأْتِيَ الْمُصَلَّى فَيَجْلِسُ فِيهِ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الحارث ابن أبي أسامة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م</w:t>
      </w:r>
      <w:r w:rsidR="004812FD"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سنده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كما في </w:t>
      </w:r>
      <w:r w:rsidR="00FB69DE">
        <w:rPr>
          <w:rFonts w:ascii="Times New Roman" w:hAnsi="Times New Roman" w:cs="Times New Roman" w:hint="cs"/>
          <w:color w:val="BF8F00" w:themeColor="accent4" w:themeShade="BF"/>
          <w:sz w:val="36"/>
          <w:szCs w:val="36"/>
          <w:rtl/>
        </w:rPr>
        <w:t xml:space="preserve">كتاب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المطالب العالية</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(2753) و </w:t>
      </w:r>
      <w:r w:rsidR="00FB69DE">
        <w:rPr>
          <w:rFonts w:ascii="Times New Roman" w:hAnsi="Times New Roman" w:cs="Times New Roman" w:hint="cs"/>
          <w:color w:val="BF8F00" w:themeColor="accent4" w:themeShade="BF"/>
          <w:sz w:val="36"/>
          <w:szCs w:val="36"/>
          <w:rtl/>
        </w:rPr>
        <w:t xml:space="preserve">كتاب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ب</w:t>
      </w:r>
      <w:r w:rsidR="002A5D39"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غية الباحث عن زوائد م</w:t>
      </w:r>
      <w:r w:rsidR="004812FD"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سند الحارث</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(207).</w:t>
      </w:r>
      <w:r w:rsidRPr="00C23F7E">
        <w:rPr>
          <w:rFonts w:ascii="Times New Roman" w:hAnsi="Times New Roman" w:cs="Times New Roman"/>
          <w:color w:val="BF8F00" w:themeColor="accent4" w:themeShade="BF"/>
          <w:sz w:val="36"/>
          <w:szCs w:val="36"/>
          <w:rtl/>
        </w:rPr>
        <w:t xml:space="preserve"> ]</w:t>
      </w:r>
    </w:p>
    <w:p w:rsidR="00147B4B" w:rsidRPr="00FB69DE" w:rsidRDefault="00A52FB7"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w:t>
      </w:r>
      <w:r w:rsidR="00FB69DE">
        <w:rPr>
          <w:rFonts w:ascii="Times New Roman" w:hAnsi="Times New Roman" w:cs="Times New Roman"/>
          <w:b/>
          <w:bCs/>
          <w:color w:val="FF0000"/>
          <w:sz w:val="36"/>
          <w:szCs w:val="36"/>
          <w:rtl/>
        </w:rPr>
        <w:t xml:space="preserve"> ــ</w:t>
      </w:r>
      <w:r w:rsidR="00FB69DE">
        <w:rPr>
          <w:rFonts w:ascii="Times New Roman" w:hAnsi="Times New Roman" w:cs="Times New Roman"/>
          <w:b/>
          <w:bCs/>
          <w:color w:val="002060"/>
          <w:sz w:val="36"/>
          <w:szCs w:val="36"/>
          <w:rtl/>
        </w:rPr>
        <w:t xml:space="preserve"> </w:t>
      </w:r>
      <w:r w:rsidR="00147B4B" w:rsidRPr="00FB69DE">
        <w:rPr>
          <w:rFonts w:ascii="Times New Roman" w:hAnsi="Times New Roman" w:cs="Times New Roman"/>
          <w:b/>
          <w:bCs/>
          <w:color w:val="002060"/>
          <w:sz w:val="36"/>
          <w:szCs w:val="36"/>
          <w:rtl/>
        </w:rPr>
        <w:t xml:space="preserve">وقال الإمام مالك بن أنس </w:t>
      </w:r>
      <w:r w:rsidR="002A5D39" w:rsidRPr="00FB69DE">
        <w:rPr>
          <w:rFonts w:ascii="Times New Roman" w:hAnsi="Times New Roman" w:cs="Times New Roman"/>
          <w:b/>
          <w:bCs/>
          <w:color w:val="002060"/>
          <w:sz w:val="36"/>
          <w:szCs w:val="36"/>
          <w:rtl/>
        </w:rPr>
        <w:t xml:space="preserve">ــ رحمه الله ــ </w:t>
      </w:r>
      <w:r w:rsidR="00147B4B" w:rsidRPr="00FB69DE">
        <w:rPr>
          <w:rFonts w:ascii="Times New Roman" w:hAnsi="Times New Roman" w:cs="Times New Roman"/>
          <w:b/>
          <w:bCs/>
          <w:color w:val="002060"/>
          <w:sz w:val="36"/>
          <w:szCs w:val="36"/>
          <w:rtl/>
        </w:rPr>
        <w:t xml:space="preserve">كما في كتاب </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الأوسط</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 xml:space="preserve"> (4/ 265) ل</w:t>
      </w:r>
      <w:r w:rsidR="002A5D39" w:rsidRPr="00FB69DE">
        <w:rPr>
          <w:rFonts w:ascii="Times New Roman" w:hAnsi="Times New Roman" w:cs="Times New Roman"/>
          <w:b/>
          <w:bCs/>
          <w:color w:val="002060"/>
          <w:sz w:val="36"/>
          <w:szCs w:val="36"/>
          <w:rtl/>
        </w:rPr>
        <w:t xml:space="preserve">لحافظ </w:t>
      </w:r>
      <w:r w:rsidR="00147B4B" w:rsidRPr="00FB69DE">
        <w:rPr>
          <w:rFonts w:ascii="Times New Roman" w:hAnsi="Times New Roman" w:cs="Times New Roman"/>
          <w:b/>
          <w:bCs/>
          <w:color w:val="002060"/>
          <w:sz w:val="36"/>
          <w:szCs w:val="36"/>
          <w:rtl/>
        </w:rPr>
        <w:t>ابن الم</w:t>
      </w:r>
      <w:r w:rsidR="004812FD"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نذر:</w:t>
      </w:r>
    </w:p>
    <w:p w:rsidR="00147B4B"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FB69DE">
        <w:rPr>
          <w:rFonts w:ascii="Times New Roman" w:hAnsi="Times New Roman" w:cs="Times New Roman"/>
          <w:b/>
          <w:bCs/>
          <w:sz w:val="36"/>
          <w:szCs w:val="36"/>
          <w:rtl/>
        </w:rPr>
        <w:t>سمعت أهل العلم</w:t>
      </w:r>
      <w:r w:rsidR="00FB69DE" w:rsidRPr="00FB69DE">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يستحب</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ون الز</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ينة والتَّطيب في كل عيد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FB69DE" w:rsidRDefault="00A52FB7"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sidR="00FB69DE">
        <w:rPr>
          <w:rFonts w:ascii="Times New Roman" w:hAnsi="Times New Roman" w:cs="Times New Roman"/>
          <w:b/>
          <w:bCs/>
          <w:color w:val="FF0000"/>
          <w:sz w:val="36"/>
          <w:szCs w:val="36"/>
          <w:rtl/>
        </w:rPr>
        <w:t xml:space="preserve"> ــ</w:t>
      </w:r>
      <w:r w:rsidR="00FB69DE">
        <w:rPr>
          <w:rFonts w:ascii="Times New Roman" w:hAnsi="Times New Roman" w:cs="Times New Roman"/>
          <w:b/>
          <w:bCs/>
          <w:color w:val="002060"/>
          <w:sz w:val="36"/>
          <w:szCs w:val="36"/>
          <w:rtl/>
        </w:rPr>
        <w:t xml:space="preserve"> </w:t>
      </w:r>
      <w:r w:rsidR="00147B4B" w:rsidRPr="00FB69DE">
        <w:rPr>
          <w:rFonts w:ascii="Times New Roman" w:hAnsi="Times New Roman" w:cs="Times New Roman"/>
          <w:b/>
          <w:bCs/>
          <w:color w:val="002060"/>
          <w:sz w:val="36"/>
          <w:szCs w:val="36"/>
          <w:rtl/>
        </w:rPr>
        <w:t xml:space="preserve">وقال الحافظ ابن عبد البَر النَّمري المالكي </w:t>
      </w:r>
      <w:r w:rsidR="002A5D39" w:rsidRPr="00FB69DE">
        <w:rPr>
          <w:rFonts w:ascii="Times New Roman" w:hAnsi="Times New Roman" w:cs="Times New Roman"/>
          <w:b/>
          <w:bCs/>
          <w:color w:val="002060"/>
          <w:sz w:val="36"/>
          <w:szCs w:val="36"/>
          <w:rtl/>
        </w:rPr>
        <w:t xml:space="preserve">ــ رحمه الله ــ </w:t>
      </w:r>
      <w:r w:rsidR="00147B4B" w:rsidRPr="00FB69DE">
        <w:rPr>
          <w:rFonts w:ascii="Times New Roman" w:hAnsi="Times New Roman" w:cs="Times New Roman"/>
          <w:b/>
          <w:bCs/>
          <w:color w:val="002060"/>
          <w:sz w:val="36"/>
          <w:szCs w:val="36"/>
          <w:rtl/>
        </w:rPr>
        <w:t xml:space="preserve">في كتابه </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الاستذكار</w:t>
      </w:r>
      <w:r w:rsidR="00FE4B3C" w:rsidRPr="00FB69DE">
        <w:rPr>
          <w:rFonts w:ascii="Times New Roman" w:hAnsi="Times New Roman" w:cs="Times New Roman"/>
          <w:b/>
          <w:bCs/>
          <w:color w:val="002060"/>
          <w:sz w:val="36"/>
          <w:szCs w:val="36"/>
          <w:rtl/>
        </w:rPr>
        <w:t>"</w:t>
      </w:r>
      <w:r w:rsidR="00147B4B" w:rsidRPr="00FB69DE">
        <w:rPr>
          <w:rFonts w:ascii="Times New Roman" w:hAnsi="Times New Roman" w:cs="Times New Roman"/>
          <w:b/>
          <w:bCs/>
          <w:color w:val="002060"/>
          <w:sz w:val="36"/>
          <w:szCs w:val="36"/>
          <w:rtl/>
        </w:rPr>
        <w:t xml:space="preserve"> (7/ 11)</w:t>
      </w:r>
      <w:r>
        <w:rPr>
          <w:rFonts w:ascii="Times New Roman" w:hAnsi="Times New Roman" w:cs="Times New Roman" w:hint="cs"/>
          <w:b/>
          <w:bCs/>
          <w:color w:val="002060"/>
          <w:sz w:val="36"/>
          <w:szCs w:val="36"/>
          <w:rtl/>
        </w:rPr>
        <w:t>،</w:t>
      </w:r>
      <w:r w:rsidR="00147B4B" w:rsidRPr="00FB69DE">
        <w:rPr>
          <w:rFonts w:ascii="Times New Roman" w:hAnsi="Times New Roman" w:cs="Times New Roman"/>
          <w:b/>
          <w:bCs/>
          <w:color w:val="002060"/>
          <w:sz w:val="36"/>
          <w:szCs w:val="36"/>
          <w:rtl/>
        </w:rPr>
        <w:t xml:space="preserve"> في شأن الاغتسال للعيدين:</w:t>
      </w:r>
    </w:p>
    <w:p w:rsidR="00147B4B" w:rsidRPr="00C23F7E" w:rsidRDefault="004812FD" w:rsidP="006C7B9C">
      <w:pPr>
        <w:spacing w:line="276" w:lineRule="auto"/>
        <w:ind w:left="0"/>
        <w:jc w:val="left"/>
        <w:rPr>
          <w:rFonts w:ascii="Times New Roman" w:hAnsi="Times New Roman" w:cs="Times New Roman"/>
          <w:sz w:val="36"/>
          <w:szCs w:val="36"/>
          <w:rtl/>
        </w:rPr>
      </w:pPr>
      <w:r w:rsidRPr="00A52FB7">
        <w:rPr>
          <w:rFonts w:ascii="Times New Roman" w:hAnsi="Times New Roman" w:cs="Times New Roman"/>
          <w:kern w:val="28"/>
          <w:sz w:val="36"/>
          <w:szCs w:val="36"/>
          <w:rtl/>
        </w:rPr>
        <w:t>«</w:t>
      </w:r>
      <w:r w:rsidR="00147B4B" w:rsidRPr="00A52FB7">
        <w:rPr>
          <w:rFonts w:ascii="Times New Roman" w:hAnsi="Times New Roman" w:cs="Times New Roman"/>
          <w:b/>
          <w:bCs/>
          <w:sz w:val="36"/>
          <w:szCs w:val="36"/>
          <w:rtl/>
        </w:rPr>
        <w:t>واتفق الفقهاء على</w:t>
      </w:r>
      <w:r w:rsidR="00FB69DE" w:rsidRPr="00A52FB7">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أن</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 حس</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 لِمن فع</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له، والطِّيب يُجزئ عندهم م</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نه، ومَن جمع</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هما فهو أفضل</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4812FD" w:rsidRDefault="00147B4B" w:rsidP="006C7B9C">
      <w:pPr>
        <w:spacing w:line="276" w:lineRule="auto"/>
        <w:ind w:left="0"/>
        <w:jc w:val="left"/>
        <w:rPr>
          <w:rFonts w:ascii="Times New Roman" w:hAnsi="Times New Roman" w:cs="Times New Roman"/>
          <w:sz w:val="36"/>
          <w:szCs w:val="36"/>
          <w:rtl/>
        </w:rPr>
      </w:pPr>
      <w:r w:rsidRPr="00A52FB7">
        <w:rPr>
          <w:rFonts w:ascii="Times New Roman" w:hAnsi="Times New Roman" w:cs="Times New Roman"/>
          <w:b/>
          <w:bCs/>
          <w:sz w:val="36"/>
          <w:szCs w:val="36"/>
          <w:rtl/>
        </w:rPr>
        <w:t>وأم</w:t>
      </w:r>
      <w:r w:rsidR="002A5D39" w:rsidRPr="00A52FB7">
        <w:rPr>
          <w:rFonts w:ascii="Times New Roman" w:hAnsi="Times New Roman" w:cs="Times New Roman"/>
          <w:b/>
          <w:bCs/>
          <w:sz w:val="36"/>
          <w:szCs w:val="36"/>
          <w:rtl/>
        </w:rPr>
        <w:t>َّ</w:t>
      </w:r>
      <w:r w:rsidRPr="00A52FB7">
        <w:rPr>
          <w:rFonts w:ascii="Times New Roman" w:hAnsi="Times New Roman" w:cs="Times New Roman"/>
          <w:b/>
          <w:bCs/>
          <w:sz w:val="36"/>
          <w:szCs w:val="36"/>
          <w:rtl/>
        </w:rPr>
        <w:t>ا المرأة،</w:t>
      </w:r>
      <w:r w:rsidRPr="00C23F7E">
        <w:rPr>
          <w:rFonts w:ascii="Times New Roman" w:hAnsi="Times New Roman" w:cs="Times New Roman"/>
          <w:sz w:val="36"/>
          <w:szCs w:val="36"/>
          <w:rtl/>
        </w:rPr>
        <w:t xml:space="preserve"> فإذا خرجت إلى صلاة العيد</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فإن</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ها تخرج غير مُتزيِّنة ولا متطيِّبة, ولا متبرِّجة ولا سافرة عن حجابها، لأنـَّها م</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نهيَّـة عن ذٰلك في جميع أحوال خروجها، والخروجُ للعبادة أشدّ في الن</w:t>
      </w:r>
      <w:r w:rsidR="004812FD" w:rsidRPr="00C23F7E">
        <w:rPr>
          <w:rFonts w:ascii="Times New Roman" w:hAnsi="Times New Roman" w:cs="Times New Roman"/>
          <w:sz w:val="36"/>
          <w:szCs w:val="36"/>
          <w:rtl/>
        </w:rPr>
        <w:t>َّ</w:t>
      </w:r>
      <w:r w:rsidRPr="00C23F7E">
        <w:rPr>
          <w:rFonts w:ascii="Times New Roman" w:hAnsi="Times New Roman" w:cs="Times New Roman"/>
          <w:sz w:val="36"/>
          <w:szCs w:val="36"/>
          <w:rtl/>
        </w:rPr>
        <w:t>هي.</w:t>
      </w:r>
    </w:p>
    <w:p w:rsidR="00A52FB7" w:rsidRDefault="00A52FB7"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b/>
          <w:bCs/>
          <w:color w:val="FF0000"/>
          <w:sz w:val="36"/>
          <w:szCs w:val="36"/>
          <w:rtl/>
        </w:rPr>
        <w:lastRenderedPageBreak/>
        <w:t>1 ــ</w:t>
      </w:r>
      <w:r>
        <w:rPr>
          <w:rFonts w:ascii="Times New Roman" w:hAnsi="Times New Roman" w:cs="Times New Roman"/>
          <w:b/>
          <w:bCs/>
          <w:color w:val="002060"/>
          <w:sz w:val="36"/>
          <w:szCs w:val="36"/>
          <w:rtl/>
        </w:rPr>
        <w:t xml:space="preserve"> و</w:t>
      </w:r>
      <w:r>
        <w:rPr>
          <w:rFonts w:ascii="Times New Roman" w:hAnsi="Times New Roman" w:cs="Times New Roman" w:hint="cs"/>
          <w:b/>
          <w:bCs/>
          <w:color w:val="002060"/>
          <w:sz w:val="36"/>
          <w:szCs w:val="36"/>
          <w:rtl/>
        </w:rPr>
        <w:t xml:space="preserve">قد </w:t>
      </w:r>
      <w:r>
        <w:rPr>
          <w:rFonts w:ascii="Times New Roman" w:hAnsi="Times New Roman" w:cs="Times New Roman"/>
          <w:b/>
          <w:bCs/>
          <w:color w:val="002060"/>
          <w:sz w:val="36"/>
          <w:szCs w:val="36"/>
          <w:rtl/>
        </w:rPr>
        <w:t>قال الإمام إسحاق بن راهويه ــ رحمه الله ــ كما في "مسائل إسحاق بن منصور الكوسج" (2/ 375 – رقم:2865)، عن خروج النساء ل</w:t>
      </w:r>
      <w:r>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صلاة العيد:</w:t>
      </w:r>
    </w:p>
    <w:p w:rsidR="00A52FB7"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يُستحب الخروج لهُنَّ في العيدين، لِمَا مضَت السُّنَّة بذلك، ولكن لا يتزيَّن، ولا يتطيَّبن</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A52FB7"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b/>
          <w:bCs/>
          <w:color w:val="002060"/>
          <w:sz w:val="36"/>
          <w:szCs w:val="36"/>
          <w:rtl/>
        </w:rPr>
        <w:t xml:space="preserve"> وجاء في كتاب "الثمر الداني شرح رسالة ابن أبي زيد القيرواني" (ص: 246)، مِن كتب المالكية:</w:t>
      </w:r>
    </w:p>
    <w:p w:rsidR="00A52FB7"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 xml:space="preserve">وإذا خرجت المرأة إليها لا تلبس المشهور مِن الثياب، </w:t>
      </w:r>
      <w:r>
        <w:rPr>
          <w:rFonts w:ascii="Times New Roman" w:hAnsi="Times New Roman" w:cs="Times New Roman"/>
          <w:b/>
          <w:bCs/>
          <w:sz w:val="36"/>
          <w:szCs w:val="36"/>
          <w:rtl/>
        </w:rPr>
        <w:t>وهو:</w:t>
      </w:r>
      <w:r>
        <w:rPr>
          <w:rFonts w:ascii="Times New Roman" w:hAnsi="Times New Roman" w:cs="Times New Roman"/>
          <w:sz w:val="36"/>
          <w:szCs w:val="36"/>
          <w:rtl/>
        </w:rPr>
        <w:t xml:space="preserve"> ما شأنه أنْ ترُقب الناس له، ولا تتطيب خوف الفتنة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A52FB7"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وثبت أنَّ النبي </w:t>
      </w:r>
      <w:r>
        <w:rPr>
          <w:rFonts w:ascii="Times New Roman" w:hAnsi="Times New Roman" w:cs="Times New Roman"/>
          <w:sz w:val="36"/>
          <w:szCs w:val="36"/>
          <w:rtl/>
        </w:rPr>
        <w:t xml:space="preserve">صلى الله عليه وسلم </w:t>
      </w:r>
      <w:r>
        <w:rPr>
          <w:rFonts w:ascii="Times New Roman" w:hAnsi="Times New Roman" w:cs="Times New Roman" w:hint="cs"/>
          <w:sz w:val="36"/>
          <w:szCs w:val="36"/>
          <w:rtl/>
        </w:rPr>
        <w:t>قال:</w:t>
      </w:r>
    </w:p>
    <w:p w:rsidR="00A52FB7" w:rsidRPr="00A52FB7" w:rsidRDefault="00A52FB7" w:rsidP="006C7B9C">
      <w:pPr>
        <w:spacing w:line="276" w:lineRule="auto"/>
        <w:ind w:left="0"/>
        <w:jc w:val="left"/>
        <w:rPr>
          <w:rFonts w:ascii="Times New Roman" w:hAnsi="Times New Roman" w:cs="Times New Roman"/>
          <w:sz w:val="36"/>
          <w:szCs w:val="36"/>
        </w:rPr>
      </w:pPr>
      <w:r w:rsidRPr="00A52FB7">
        <w:rPr>
          <w:rFonts w:ascii="Times New Roman" w:hAnsi="Times New Roman" w:cs="Times New Roman"/>
          <w:b/>
          <w:bCs/>
          <w:color w:val="00B050"/>
          <w:sz w:val="36"/>
          <w:szCs w:val="36"/>
          <w:rtl/>
        </w:rPr>
        <w:t>(( أَيُّمَا امْرَأَةٍ اسْتَعْطَرَتْ، فَمَرَّتْ عَلَى قَوْمٍ لِيَجِدُوا رِيحَهَا فَهِيَ زَانِيَةٌ ))</w:t>
      </w:r>
      <w:r w:rsidRPr="00A52FB7">
        <w:rPr>
          <w:rFonts w:ascii="Times New Roman" w:hAnsi="Times New Roman" w:cs="Times New Roman"/>
          <w:sz w:val="36"/>
          <w:szCs w:val="36"/>
          <w:rtl/>
        </w:rPr>
        <w:t>.</w:t>
      </w:r>
    </w:p>
    <w:p w:rsidR="00A52FB7" w:rsidRPr="002A634E" w:rsidRDefault="00A52FB7" w:rsidP="006C7B9C">
      <w:pPr>
        <w:spacing w:line="276" w:lineRule="auto"/>
        <w:ind w:left="0"/>
        <w:jc w:val="left"/>
        <w:rPr>
          <w:rFonts w:ascii="Times New Roman" w:hAnsi="Times New Roman" w:cs="Times New Roman"/>
          <w:color w:val="BF8F00" w:themeColor="accent4" w:themeShade="BF"/>
          <w:sz w:val="36"/>
          <w:szCs w:val="36"/>
          <w:rtl/>
        </w:rPr>
      </w:pPr>
      <w:r w:rsidRPr="002A634E">
        <w:rPr>
          <w:rFonts w:ascii="Times New Roman" w:hAnsi="Times New Roman" w:cs="Times New Roman" w:hint="cs"/>
          <w:color w:val="BF8F00" w:themeColor="accent4" w:themeShade="BF"/>
          <w:sz w:val="36"/>
          <w:szCs w:val="36"/>
          <w:rtl/>
        </w:rPr>
        <w:t>[</w:t>
      </w:r>
      <w:r w:rsidR="002A634E" w:rsidRPr="002A634E">
        <w:rPr>
          <w:rFonts w:ascii="Times New Roman" w:hAnsi="Times New Roman" w:cs="Times New Roman" w:hint="cs"/>
          <w:color w:val="BF8F00" w:themeColor="accent4" w:themeShade="BF"/>
          <w:sz w:val="36"/>
          <w:szCs w:val="36"/>
          <w:rtl/>
        </w:rPr>
        <w:t xml:space="preserve"> </w:t>
      </w:r>
      <w:r w:rsidRPr="002A634E">
        <w:rPr>
          <w:rFonts w:ascii="Times New Roman" w:hAnsi="Times New Roman" w:cs="Times New Roman" w:hint="cs"/>
          <w:color w:val="BF8F00" w:themeColor="accent4" w:themeShade="BF"/>
          <w:sz w:val="36"/>
          <w:szCs w:val="36"/>
          <w:rtl/>
        </w:rPr>
        <w:t>أخرجه أحمد</w:t>
      </w:r>
      <w:r w:rsidR="002A634E" w:rsidRPr="002A634E">
        <w:rPr>
          <w:rFonts w:ascii="Times New Roman" w:hAnsi="Times New Roman" w:cs="Times New Roman" w:hint="cs"/>
          <w:color w:val="BF8F00" w:themeColor="accent4" w:themeShade="BF"/>
          <w:sz w:val="36"/>
          <w:szCs w:val="36"/>
          <w:rtl/>
        </w:rPr>
        <w:t xml:space="preserve"> (</w:t>
      </w:r>
      <w:r w:rsidR="002A634E" w:rsidRPr="002A634E">
        <w:rPr>
          <w:rFonts w:ascii="Times New Roman" w:hAnsi="Times New Roman" w:cs="Times New Roman"/>
          <w:color w:val="BF8F00" w:themeColor="accent4" w:themeShade="BF"/>
          <w:sz w:val="36"/>
          <w:szCs w:val="36"/>
          <w:rtl/>
        </w:rPr>
        <w:t>19711</w:t>
      </w:r>
      <w:r w:rsidR="002A634E" w:rsidRPr="002A634E">
        <w:rPr>
          <w:rFonts w:ascii="Times New Roman" w:hAnsi="Times New Roman" w:cs="Times New Roman" w:hint="cs"/>
          <w:color w:val="BF8F00" w:themeColor="accent4" w:themeShade="BF"/>
          <w:sz w:val="36"/>
          <w:szCs w:val="36"/>
          <w:rtl/>
        </w:rPr>
        <w:t xml:space="preserve"> و </w:t>
      </w:r>
      <w:r w:rsidR="002A634E" w:rsidRPr="002A634E">
        <w:rPr>
          <w:rFonts w:ascii="Times New Roman" w:hAnsi="Times New Roman" w:cs="Times New Roman"/>
          <w:color w:val="BF8F00" w:themeColor="accent4" w:themeShade="BF"/>
          <w:sz w:val="36"/>
          <w:szCs w:val="36"/>
          <w:rtl/>
        </w:rPr>
        <w:t>19747</w:t>
      </w:r>
      <w:r w:rsidR="002A634E" w:rsidRPr="002A634E">
        <w:rPr>
          <w:rFonts w:ascii="Times New Roman" w:hAnsi="Times New Roman" w:cs="Times New Roman" w:hint="cs"/>
          <w:color w:val="BF8F00" w:themeColor="accent4" w:themeShade="BF"/>
          <w:sz w:val="36"/>
          <w:szCs w:val="36"/>
          <w:rtl/>
        </w:rPr>
        <w:t>)، والنسائي (</w:t>
      </w:r>
      <w:r w:rsidR="002A634E" w:rsidRPr="002A634E">
        <w:rPr>
          <w:rFonts w:ascii="Times New Roman" w:hAnsi="Times New Roman" w:cs="Times New Roman"/>
          <w:color w:val="BF8F00" w:themeColor="accent4" w:themeShade="BF"/>
          <w:sz w:val="36"/>
          <w:szCs w:val="36"/>
          <w:rtl/>
        </w:rPr>
        <w:t>5126</w:t>
      </w:r>
      <w:r w:rsidR="002A634E" w:rsidRPr="002A634E">
        <w:rPr>
          <w:rFonts w:ascii="Times New Roman" w:hAnsi="Times New Roman" w:cs="Times New Roman" w:hint="cs"/>
          <w:color w:val="BF8F00" w:themeColor="accent4" w:themeShade="BF"/>
          <w:sz w:val="36"/>
          <w:szCs w:val="36"/>
          <w:rtl/>
        </w:rPr>
        <w:t>)، واللفظ لهما، و</w:t>
      </w:r>
      <w:r w:rsidRPr="002A634E">
        <w:rPr>
          <w:rFonts w:ascii="Times New Roman" w:hAnsi="Times New Roman" w:cs="Times New Roman" w:hint="cs"/>
          <w:color w:val="BF8F00" w:themeColor="accent4" w:themeShade="BF"/>
          <w:sz w:val="36"/>
          <w:szCs w:val="36"/>
          <w:rtl/>
        </w:rPr>
        <w:t>أبو داود (</w:t>
      </w:r>
      <w:r w:rsidRPr="002A634E">
        <w:rPr>
          <w:rFonts w:ascii="Times New Roman" w:hAnsi="Times New Roman" w:cs="Times New Roman"/>
          <w:color w:val="BF8F00" w:themeColor="accent4" w:themeShade="BF"/>
          <w:sz w:val="36"/>
          <w:szCs w:val="36"/>
          <w:rtl/>
        </w:rPr>
        <w:t>4173</w:t>
      </w:r>
      <w:r w:rsidRPr="002A634E">
        <w:rPr>
          <w:rFonts w:ascii="Times New Roman" w:hAnsi="Times New Roman" w:cs="Times New Roman" w:hint="cs"/>
          <w:color w:val="BF8F00" w:themeColor="accent4" w:themeShade="BF"/>
          <w:sz w:val="36"/>
          <w:szCs w:val="36"/>
          <w:rtl/>
        </w:rPr>
        <w:t>)، والترمذي (</w:t>
      </w:r>
      <w:r w:rsidRPr="002A634E">
        <w:rPr>
          <w:rFonts w:ascii="Times New Roman" w:hAnsi="Times New Roman" w:cs="Times New Roman"/>
          <w:color w:val="BF8F00" w:themeColor="accent4" w:themeShade="BF"/>
          <w:sz w:val="36"/>
          <w:szCs w:val="36"/>
          <w:rtl/>
        </w:rPr>
        <w:t>2786</w:t>
      </w:r>
      <w:r w:rsidRPr="002A634E">
        <w:rPr>
          <w:rFonts w:ascii="Times New Roman" w:hAnsi="Times New Roman" w:cs="Times New Roman" w:hint="cs"/>
          <w:color w:val="BF8F00" w:themeColor="accent4" w:themeShade="BF"/>
          <w:sz w:val="36"/>
          <w:szCs w:val="36"/>
          <w:rtl/>
        </w:rPr>
        <w:t>)،</w:t>
      </w:r>
      <w:r w:rsidR="002A634E" w:rsidRPr="002A634E">
        <w:rPr>
          <w:rFonts w:ascii="Times New Roman" w:hAnsi="Times New Roman" w:cs="Times New Roman" w:hint="cs"/>
          <w:color w:val="BF8F00" w:themeColor="accent4" w:themeShade="BF"/>
          <w:sz w:val="36"/>
          <w:szCs w:val="36"/>
          <w:rtl/>
        </w:rPr>
        <w:t xml:space="preserve"> وغيرهم. </w:t>
      </w:r>
      <w:r w:rsidRPr="002A634E">
        <w:rPr>
          <w:rFonts w:ascii="Times New Roman" w:hAnsi="Times New Roman" w:cs="Times New Roman" w:hint="cs"/>
          <w:color w:val="BF8F00" w:themeColor="accent4" w:themeShade="BF"/>
          <w:sz w:val="36"/>
          <w:szCs w:val="36"/>
          <w:rtl/>
        </w:rPr>
        <w:t xml:space="preserve">] </w:t>
      </w:r>
    </w:p>
    <w:p w:rsidR="00A52FB7" w:rsidRDefault="00A52FB7"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فإذا خرجت النساء على هذه الصِّفة</w:t>
      </w:r>
      <w:r w:rsidR="002A634E">
        <w:rPr>
          <w:rFonts w:ascii="Times New Roman" w:hAnsi="Times New Roman" w:cs="Times New Roman" w:hint="cs"/>
          <w:sz w:val="36"/>
          <w:szCs w:val="36"/>
          <w:rtl/>
        </w:rPr>
        <w:t xml:space="preserve"> الطيِّبة</w:t>
      </w:r>
      <w:r>
        <w:rPr>
          <w:rFonts w:ascii="Times New Roman" w:hAnsi="Times New Roman" w:cs="Times New Roman"/>
          <w:sz w:val="36"/>
          <w:szCs w:val="36"/>
          <w:rtl/>
        </w:rPr>
        <w:t>، جمَعن بين فِعل السُّنَّة، واجتناب وتجنيب الفتنة.</w:t>
      </w:r>
    </w:p>
    <w:p w:rsidR="002A634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الرَّابعة</w:t>
      </w:r>
      <w:r w:rsidR="002A634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عن تر</w:t>
      </w:r>
      <w:r w:rsidR="00ED6BF0"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 xml:space="preserve">ك الإنسان الأكل </w:t>
      </w:r>
      <w:r w:rsidR="00ED6BF0" w:rsidRPr="00C23F7E">
        <w:rPr>
          <w:rFonts w:ascii="Times New Roman" w:hAnsi="Times New Roman" w:cs="Times New Roman"/>
          <w:b/>
          <w:bCs/>
          <w:color w:val="C00000"/>
          <w:sz w:val="36"/>
          <w:szCs w:val="36"/>
          <w:rtl/>
        </w:rPr>
        <w:t>يوم عيد الأضحى حتَّى ي</w:t>
      </w:r>
      <w:r w:rsidR="004812FD" w:rsidRPr="00C23F7E">
        <w:rPr>
          <w:rFonts w:ascii="Times New Roman" w:hAnsi="Times New Roman" w:cs="Times New Roman"/>
          <w:b/>
          <w:bCs/>
          <w:color w:val="C00000"/>
          <w:sz w:val="36"/>
          <w:szCs w:val="36"/>
          <w:rtl/>
        </w:rPr>
        <w:t>َ</w:t>
      </w:r>
      <w:r w:rsidR="00ED6BF0" w:rsidRPr="00C23F7E">
        <w:rPr>
          <w:rFonts w:ascii="Times New Roman" w:hAnsi="Times New Roman" w:cs="Times New Roman"/>
          <w:b/>
          <w:bCs/>
          <w:color w:val="C00000"/>
          <w:sz w:val="36"/>
          <w:szCs w:val="36"/>
          <w:rtl/>
        </w:rPr>
        <w:t xml:space="preserve">رجع مِن </w:t>
      </w:r>
      <w:r w:rsidRPr="00C23F7E">
        <w:rPr>
          <w:rFonts w:ascii="Times New Roman" w:hAnsi="Times New Roman" w:cs="Times New Roman"/>
          <w:b/>
          <w:bCs/>
          <w:color w:val="C00000"/>
          <w:sz w:val="36"/>
          <w:szCs w:val="36"/>
          <w:rtl/>
        </w:rPr>
        <w:t>مصلَّى</w:t>
      </w:r>
      <w:r w:rsidR="00ED6BF0" w:rsidRPr="00C23F7E">
        <w:rPr>
          <w:rFonts w:ascii="Times New Roman" w:hAnsi="Times New Roman" w:cs="Times New Roman"/>
          <w:b/>
          <w:bCs/>
          <w:color w:val="C00000"/>
          <w:sz w:val="36"/>
          <w:szCs w:val="36"/>
          <w:rtl/>
        </w:rPr>
        <w:t xml:space="preserve"> العيد</w:t>
      </w:r>
      <w:r w:rsidRPr="00C23F7E">
        <w:rPr>
          <w:rFonts w:ascii="Times New Roman" w:hAnsi="Times New Roman" w:cs="Times New Roman"/>
          <w:b/>
          <w:bCs/>
          <w:sz w:val="36"/>
          <w:szCs w:val="36"/>
          <w:rtl/>
        </w:rPr>
        <w:t>.</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ED6BF0" w:rsidRPr="002A634E">
        <w:rPr>
          <w:rFonts w:ascii="Times New Roman" w:hAnsi="Times New Roman" w:cs="Times New Roman"/>
          <w:b/>
          <w:bCs/>
          <w:color w:val="002060"/>
          <w:sz w:val="36"/>
          <w:szCs w:val="36"/>
          <w:rtl/>
        </w:rPr>
        <w:t>قال الإمام موفق الد</w:t>
      </w:r>
      <w:r w:rsidR="004812FD" w:rsidRPr="002A634E">
        <w:rPr>
          <w:rFonts w:ascii="Times New Roman" w:hAnsi="Times New Roman" w:cs="Times New Roman"/>
          <w:b/>
          <w:bCs/>
          <w:color w:val="002060"/>
          <w:sz w:val="36"/>
          <w:szCs w:val="36"/>
          <w:rtl/>
        </w:rPr>
        <w:t>ِّ</w:t>
      </w:r>
      <w:r w:rsidR="00ED6BF0" w:rsidRPr="002A634E">
        <w:rPr>
          <w:rFonts w:ascii="Times New Roman" w:hAnsi="Times New Roman" w:cs="Times New Roman"/>
          <w:b/>
          <w:bCs/>
          <w:color w:val="002060"/>
          <w:sz w:val="36"/>
          <w:szCs w:val="36"/>
          <w:rtl/>
        </w:rPr>
        <w:t>ين ابن ق</w:t>
      </w:r>
      <w:r w:rsidR="00147B4B" w:rsidRPr="002A634E">
        <w:rPr>
          <w:rFonts w:ascii="Times New Roman" w:hAnsi="Times New Roman" w:cs="Times New Roman"/>
          <w:b/>
          <w:bCs/>
          <w:color w:val="002060"/>
          <w:sz w:val="36"/>
          <w:szCs w:val="36"/>
          <w:rtl/>
        </w:rPr>
        <w:t xml:space="preserve">دامة الحنبلي </w:t>
      </w:r>
      <w:r w:rsidR="002A5D39" w:rsidRPr="002A634E">
        <w:rPr>
          <w:rFonts w:ascii="Times New Roman" w:hAnsi="Times New Roman" w:cs="Times New Roman"/>
          <w:b/>
          <w:bCs/>
          <w:color w:val="002060"/>
          <w:sz w:val="36"/>
          <w:szCs w:val="36"/>
          <w:rtl/>
        </w:rPr>
        <w:t>ــ رحمه الله ــ</w:t>
      </w:r>
      <w:r w:rsidR="00147B4B" w:rsidRPr="002A634E">
        <w:rPr>
          <w:rFonts w:ascii="Times New Roman" w:hAnsi="Times New Roman" w:cs="Times New Roman"/>
          <w:b/>
          <w:bCs/>
          <w:color w:val="002060"/>
          <w:sz w:val="36"/>
          <w:szCs w:val="36"/>
          <w:rtl/>
        </w:rPr>
        <w:t xml:space="preserve"> في كتابه </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الـمُغني</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(3/ 258-259):</w:t>
      </w:r>
    </w:p>
    <w:p w:rsidR="00147B4B"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السُّنَّة </w:t>
      </w:r>
      <w:r w:rsidR="002A5D39"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يأكل في الفِطر قبل الصَّلاة، ولا يأكل في الأضحَى حتَّى يُصلِّي، وهذا قول أكثر أهل العلم, لا نعلم فيه خلافـًا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2A634E">
        <w:rPr>
          <w:rFonts w:ascii="Times New Roman" w:hAnsi="Times New Roman" w:cs="Times New Roman"/>
          <w:b/>
          <w:bCs/>
          <w:color w:val="002060"/>
          <w:sz w:val="36"/>
          <w:szCs w:val="36"/>
          <w:rtl/>
        </w:rPr>
        <w:t>وقال الفقيه ابن ر</w:t>
      </w:r>
      <w:r w:rsidR="00ED6BF0"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شد المالكي </w:t>
      </w:r>
      <w:r w:rsidR="002A5D39" w:rsidRPr="002A634E">
        <w:rPr>
          <w:rFonts w:ascii="Times New Roman" w:hAnsi="Times New Roman" w:cs="Times New Roman"/>
          <w:b/>
          <w:bCs/>
          <w:color w:val="002060"/>
          <w:sz w:val="36"/>
          <w:szCs w:val="36"/>
          <w:rtl/>
        </w:rPr>
        <w:t xml:space="preserve">ــ رحمه الله ــ </w:t>
      </w:r>
      <w:r w:rsidR="00147B4B" w:rsidRPr="002A634E">
        <w:rPr>
          <w:rFonts w:ascii="Times New Roman" w:hAnsi="Times New Roman" w:cs="Times New Roman"/>
          <w:b/>
          <w:bCs/>
          <w:color w:val="002060"/>
          <w:sz w:val="36"/>
          <w:szCs w:val="36"/>
          <w:rtl/>
        </w:rPr>
        <w:t xml:space="preserve">في كتابه </w:t>
      </w:r>
      <w:r w:rsidR="00FE4B3C" w:rsidRPr="002A634E">
        <w:rPr>
          <w:rFonts w:ascii="Times New Roman" w:hAnsi="Times New Roman" w:cs="Times New Roman"/>
          <w:b/>
          <w:bCs/>
          <w:color w:val="002060"/>
          <w:sz w:val="36"/>
          <w:szCs w:val="36"/>
          <w:rtl/>
        </w:rPr>
        <w:t>"</w:t>
      </w:r>
      <w:r w:rsidR="00343A5F" w:rsidRPr="002A634E">
        <w:rPr>
          <w:rFonts w:ascii="Times New Roman" w:hAnsi="Times New Roman" w:cs="Times New Roman"/>
          <w:b/>
          <w:bCs/>
          <w:color w:val="002060"/>
          <w:sz w:val="36"/>
          <w:szCs w:val="36"/>
          <w:rtl/>
        </w:rPr>
        <w:t>بداية المجتهد ونهاية المقتصد</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(1/ 514):</w:t>
      </w:r>
    </w:p>
    <w:p w:rsidR="00147B4B"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2A634E">
        <w:rPr>
          <w:rFonts w:ascii="Times New Roman" w:hAnsi="Times New Roman" w:cs="Times New Roman"/>
          <w:b/>
          <w:bCs/>
          <w:sz w:val="36"/>
          <w:szCs w:val="36"/>
          <w:rtl/>
        </w:rPr>
        <w:t>وأجمعوا على أنـَّه</w:t>
      </w:r>
      <w:r w:rsidR="002A634E" w:rsidRPr="002A634E">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يُستحبُّ </w:t>
      </w:r>
      <w:r w:rsidR="002A5D39"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فطِر في عيد الفطر قبل الغُدوِّ إلى الم</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صلَّى، وأن</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لا يُفطِر يوم الأضحَى إلَّا بعد الانصراف مِن الصَّلاة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سعيد بن الم</w:t>
      </w:r>
      <w:r w:rsidR="004812FD" w:rsidRPr="00C23F7E">
        <w:rPr>
          <w:rFonts w:ascii="Times New Roman" w:hAnsi="Times New Roman" w:cs="Times New Roman"/>
          <w:sz w:val="36"/>
          <w:szCs w:val="36"/>
          <w:rtl/>
        </w:rPr>
        <w:t>ُ</w:t>
      </w:r>
      <w:r w:rsidRPr="00C23F7E">
        <w:rPr>
          <w:rFonts w:ascii="Times New Roman" w:hAnsi="Times New Roman" w:cs="Times New Roman"/>
          <w:sz w:val="36"/>
          <w:szCs w:val="36"/>
          <w:rtl/>
        </w:rPr>
        <w:t>سيّ</w:t>
      </w:r>
      <w:r w:rsidR="004812F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ب </w:t>
      </w:r>
      <w:r w:rsidR="002A634E">
        <w:rPr>
          <w:rFonts w:ascii="Times New Roman" w:hAnsi="Times New Roman" w:cs="Times New Roman" w:hint="cs"/>
          <w:sz w:val="36"/>
          <w:szCs w:val="36"/>
          <w:rtl/>
        </w:rPr>
        <w:t xml:space="preserve">تلميذ الصحابة </w:t>
      </w:r>
      <w:r w:rsidR="002A5D39"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أنـَّه 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 الْمُسْلِمُونَ يَأْكُلُونَ فِي يَوْمِ الْفِطْرِ قَبْلَ الصَّلَاةِ، وَلَا يَفْعَلُونَ ذَلِكَ يَوْمَ النَّحْرِ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4812FD" w:rsidRPr="00C23F7E">
        <w:rPr>
          <w:rFonts w:ascii="Times New Roman" w:hAnsi="Times New Roman" w:cs="Times New Roman"/>
          <w:color w:val="BF8F00" w:themeColor="accent4" w:themeShade="BF"/>
          <w:sz w:val="36"/>
          <w:szCs w:val="36"/>
          <w:rtl/>
        </w:rPr>
        <w:t>رواه الشافعي في كتاب</w:t>
      </w:r>
      <w:r w:rsidR="002A634E">
        <w:rPr>
          <w:rFonts w:ascii="Times New Roman" w:hAnsi="Times New Roman" w:cs="Times New Roman" w:hint="cs"/>
          <w:color w:val="BF8F00" w:themeColor="accent4" w:themeShade="BF"/>
          <w:sz w:val="36"/>
          <w:szCs w:val="36"/>
          <w:rtl/>
        </w:rPr>
        <w:t>ه</w:t>
      </w:r>
      <w:r w:rsidR="00147B4B" w:rsidRPr="00C23F7E">
        <w:rPr>
          <w:rFonts w:ascii="Times New Roman" w:hAnsi="Times New Roman" w:cs="Times New Roman"/>
          <w:color w:val="BF8F00" w:themeColor="accent4" w:themeShade="BF"/>
          <w:sz w:val="36"/>
          <w:szCs w:val="36"/>
          <w:rtl/>
        </w:rPr>
        <w:t xml:space="preserve">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الأم</w:t>
      </w:r>
      <w:r w:rsidR="004812FD"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(1/ 387).</w:t>
      </w:r>
      <w:r w:rsidRPr="00C23F7E">
        <w:rPr>
          <w:rFonts w:ascii="Times New Roman" w:hAnsi="Times New Roman" w:cs="Times New Roman"/>
          <w:color w:val="BF8F00" w:themeColor="accent4" w:themeShade="BF"/>
          <w:sz w:val="36"/>
          <w:szCs w:val="36"/>
          <w:rtl/>
        </w:rPr>
        <w:t xml:space="preserve"> ]</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w:t>
      </w:r>
      <w:r w:rsidR="002A634E">
        <w:rPr>
          <w:rFonts w:ascii="Times New Roman" w:hAnsi="Times New Roman" w:cs="Times New Roman" w:hint="cs"/>
          <w:sz w:val="36"/>
          <w:szCs w:val="36"/>
          <w:rtl/>
        </w:rPr>
        <w:t xml:space="preserve">عامر </w:t>
      </w:r>
      <w:r w:rsidRPr="00C23F7E">
        <w:rPr>
          <w:rFonts w:ascii="Times New Roman" w:hAnsi="Times New Roman" w:cs="Times New Roman"/>
          <w:sz w:val="36"/>
          <w:szCs w:val="36"/>
          <w:rtl/>
        </w:rPr>
        <w:t xml:space="preserve">الشَّعبي </w:t>
      </w:r>
      <w:r w:rsidR="002A634E">
        <w:rPr>
          <w:rFonts w:ascii="Times New Roman" w:hAnsi="Times New Roman" w:cs="Times New Roman" w:hint="cs"/>
          <w:sz w:val="36"/>
          <w:szCs w:val="36"/>
          <w:rtl/>
        </w:rPr>
        <w:t xml:space="preserve">تلميذ الصحابة </w:t>
      </w:r>
      <w:r w:rsidR="002A5D39"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أنـَّه قال:</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إنَّ م</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ن السُّنَّة أن</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 xml:space="preserve"> يَط</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ع</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م يوم الف</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طر قب</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ل أن</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 xml:space="preserve"> ي</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غدُو، وي</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ؤخِّر الطَّعام يوم النَّحر حتَّى ي</w:t>
      </w:r>
      <w:r w:rsidR="00ED6BF0"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رجع ))</w:t>
      </w:r>
      <w:r w:rsidRPr="00C23F7E">
        <w:rPr>
          <w:rFonts w:ascii="Times New Roman" w:hAnsi="Times New Roman" w:cs="Times New Roman"/>
          <w:sz w:val="36"/>
          <w:szCs w:val="36"/>
          <w:rtl/>
        </w:rPr>
        <w:t>.</w:t>
      </w:r>
    </w:p>
    <w:p w:rsidR="004812FD"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ابن أبي </w:t>
      </w:r>
      <w:r w:rsidR="004812FD" w:rsidRPr="00C23F7E">
        <w:rPr>
          <w:rFonts w:ascii="Times New Roman" w:hAnsi="Times New Roman" w:cs="Times New Roman"/>
          <w:color w:val="BF8F00" w:themeColor="accent4" w:themeShade="BF"/>
          <w:sz w:val="36"/>
          <w:szCs w:val="36"/>
          <w:rtl/>
        </w:rPr>
        <w:t>شَيبة</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4812FD" w:rsidRPr="00C23F7E">
        <w:rPr>
          <w:rFonts w:ascii="Times New Roman" w:hAnsi="Times New Roman" w:cs="Times New Roman"/>
          <w:color w:val="BF8F00" w:themeColor="accent4" w:themeShade="BF"/>
          <w:sz w:val="36"/>
          <w:szCs w:val="36"/>
          <w:rtl/>
        </w:rPr>
        <w:t>مُصنَّفه</w:t>
      </w:r>
      <w:r w:rsidR="00FE4B3C"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(5590).</w:t>
      </w:r>
      <w:r w:rsidRPr="00C23F7E">
        <w:rPr>
          <w:rFonts w:ascii="Times New Roman" w:hAnsi="Times New Roman" w:cs="Times New Roman"/>
          <w:color w:val="BF8F00" w:themeColor="accent4" w:themeShade="BF"/>
          <w:sz w:val="36"/>
          <w:szCs w:val="36"/>
          <w:rtl/>
        </w:rPr>
        <w:t xml:space="preserve"> ]</w:t>
      </w:r>
    </w:p>
    <w:p w:rsidR="002A634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الخامسة</w:t>
      </w:r>
      <w:r w:rsidR="002A634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b/>
          <w:bCs/>
          <w:color w:val="C00000"/>
          <w:sz w:val="36"/>
          <w:szCs w:val="36"/>
          <w:rtl/>
        </w:rPr>
        <w:t>عن سُنَن الخروج إلى مُصلَّى العيد والعودة م</w:t>
      </w:r>
      <w:r w:rsidR="002A5D39"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نه</w:t>
      </w:r>
      <w:r w:rsidRPr="00C23F7E">
        <w:rPr>
          <w:rFonts w:ascii="Times New Roman" w:hAnsi="Times New Roman" w:cs="Times New Roman"/>
          <w:b/>
          <w:bCs/>
          <w:sz w:val="36"/>
          <w:szCs w:val="36"/>
          <w:rtl/>
        </w:rPr>
        <w:t>.</w:t>
      </w:r>
    </w:p>
    <w:p w:rsidR="00147B4B" w:rsidRPr="00C23F7E" w:rsidRDefault="004812FD"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وتحت هذه المسألة</w:t>
      </w:r>
      <w:r w:rsidR="00147B4B" w:rsidRPr="00C23F7E">
        <w:rPr>
          <w:rFonts w:ascii="Times New Roman" w:hAnsi="Times New Roman" w:cs="Times New Roman"/>
          <w:b/>
          <w:bCs/>
          <w:sz w:val="36"/>
          <w:szCs w:val="36"/>
          <w:rtl/>
        </w:rPr>
        <w:t xml:space="preserve"> فرعان:</w:t>
      </w:r>
    </w:p>
    <w:p w:rsidR="002A634E" w:rsidRDefault="00147B4B"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b/>
          <w:bCs/>
          <w:color w:val="7030A0"/>
          <w:sz w:val="36"/>
          <w:szCs w:val="36"/>
          <w:u w:val="single"/>
          <w:rtl/>
        </w:rPr>
        <w:t>الفرع الأو</w:t>
      </w:r>
      <w:r w:rsidR="00ED6BF0" w:rsidRPr="002A634E">
        <w:rPr>
          <w:rFonts w:ascii="Times New Roman" w:hAnsi="Times New Roman" w:cs="Times New Roman"/>
          <w:b/>
          <w:bCs/>
          <w:color w:val="7030A0"/>
          <w:sz w:val="36"/>
          <w:szCs w:val="36"/>
          <w:u w:val="single"/>
          <w:rtl/>
        </w:rPr>
        <w:t>َّ</w:t>
      </w:r>
      <w:r w:rsidRPr="002A634E">
        <w:rPr>
          <w:rFonts w:ascii="Times New Roman" w:hAnsi="Times New Roman" w:cs="Times New Roman"/>
          <w:b/>
          <w:bCs/>
          <w:color w:val="7030A0"/>
          <w:sz w:val="36"/>
          <w:szCs w:val="36"/>
          <w:u w:val="single"/>
          <w:rtl/>
        </w:rPr>
        <w:t>ل</w:t>
      </w:r>
      <w:r w:rsidRPr="00C23F7E">
        <w:rPr>
          <w:rFonts w:ascii="Times New Roman" w:hAnsi="Times New Roman" w:cs="Times New Roman"/>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استحباب ذهاب الناس إلى مُصلَّى العيد مشيًا على الأقدام</w:t>
      </w:r>
      <w:r w:rsidRPr="00C23F7E">
        <w:rPr>
          <w:rFonts w:ascii="Times New Roman" w:hAnsi="Times New Roman" w:cs="Times New Roman"/>
          <w:b/>
          <w:bCs/>
          <w:sz w:val="36"/>
          <w:szCs w:val="36"/>
          <w:rtl/>
        </w:rPr>
        <w:t>.</w:t>
      </w:r>
    </w:p>
    <w:p w:rsidR="002A634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ثبَت</w:t>
      </w:r>
      <w:r w:rsidR="00147B4B" w:rsidRPr="00C23F7E">
        <w:rPr>
          <w:rFonts w:ascii="Times New Roman" w:hAnsi="Times New Roman" w:cs="Times New Roman"/>
          <w:sz w:val="36"/>
          <w:szCs w:val="36"/>
          <w:rtl/>
        </w:rPr>
        <w:t xml:space="preserve"> عن ز</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ر</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بن ح</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بيش</w:t>
      </w:r>
      <w:r w:rsidRPr="00C23F7E">
        <w:rPr>
          <w:rFonts w:ascii="Times New Roman" w:hAnsi="Times New Roman" w:cs="Times New Roman"/>
          <w:sz w:val="36"/>
          <w:szCs w:val="36"/>
          <w:rtl/>
        </w:rPr>
        <w:t xml:space="preserve"> </w:t>
      </w:r>
      <w:r w:rsidR="002A634E">
        <w:rPr>
          <w:rFonts w:ascii="Times New Roman" w:hAnsi="Times New Roman" w:cs="Times New Roman" w:hint="cs"/>
          <w:sz w:val="36"/>
          <w:szCs w:val="36"/>
          <w:rtl/>
        </w:rPr>
        <w:t xml:space="preserve">تلميذ الصحابة </w:t>
      </w:r>
      <w:r w:rsidR="002A5D39" w:rsidRPr="00C23F7E">
        <w:rPr>
          <w:rFonts w:ascii="Times New Roman" w:hAnsi="Times New Roman" w:cs="Times New Roman"/>
          <w:sz w:val="36"/>
          <w:szCs w:val="36"/>
          <w:rtl/>
        </w:rPr>
        <w:t xml:space="preserve">ــ رحمه الله ــ </w:t>
      </w:r>
      <w:r w:rsidR="00147B4B" w:rsidRPr="00C23F7E">
        <w:rPr>
          <w:rFonts w:ascii="Times New Roman" w:hAnsi="Times New Roman" w:cs="Times New Roman"/>
          <w:sz w:val="36"/>
          <w:szCs w:val="36"/>
          <w:rtl/>
        </w:rPr>
        <w:t>أن</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 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xml:space="preserve">(( خَرَجَ عُمَرُ بْنُ الْخَطَّابِ </w:t>
      </w:r>
      <w:r w:rsidR="002A634E">
        <w:rPr>
          <w:rFonts w:ascii="Times New Roman" w:hAnsi="Times New Roman" w:cs="Times New Roman"/>
          <w:b/>
          <w:bCs/>
          <w:color w:val="00B050"/>
          <w:sz w:val="36"/>
          <w:szCs w:val="36"/>
          <w:rtl/>
        </w:rPr>
        <w:t xml:space="preserve">ــ رَضِيَ اللهُ عَنْهُ ــ </w:t>
      </w:r>
      <w:r w:rsidRPr="00C23F7E">
        <w:rPr>
          <w:rFonts w:ascii="Times New Roman" w:hAnsi="Times New Roman" w:cs="Times New Roman"/>
          <w:b/>
          <w:bCs/>
          <w:color w:val="00B050"/>
          <w:sz w:val="36"/>
          <w:szCs w:val="36"/>
          <w:rtl/>
        </w:rPr>
        <w:t>فِي يَوْمِ فِطْرٍ أَوْ فِي يَوْمِ أَضْحَى فِي ثَوْبِ قُطْنٍ مُتَلَبِّبًا بِهِ يَمْشِي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lastRenderedPageBreak/>
        <w:t xml:space="preserve">[ </w:t>
      </w:r>
      <w:r w:rsidR="00147B4B" w:rsidRPr="00C23F7E">
        <w:rPr>
          <w:rFonts w:ascii="Times New Roman" w:hAnsi="Times New Roman" w:cs="Times New Roman"/>
          <w:color w:val="BF8F00" w:themeColor="accent4" w:themeShade="BF"/>
          <w:sz w:val="36"/>
          <w:szCs w:val="36"/>
          <w:rtl/>
        </w:rPr>
        <w:t xml:space="preserve">رواه ابن أبي </w:t>
      </w:r>
      <w:r w:rsidR="004812FD" w:rsidRPr="00C23F7E">
        <w:rPr>
          <w:rFonts w:ascii="Times New Roman" w:hAnsi="Times New Roman" w:cs="Times New Roman"/>
          <w:color w:val="BF8F00" w:themeColor="accent4" w:themeShade="BF"/>
          <w:sz w:val="36"/>
          <w:szCs w:val="36"/>
          <w:rtl/>
        </w:rPr>
        <w:t>شَيبة</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4812FD" w:rsidRPr="00C23F7E">
        <w:rPr>
          <w:rFonts w:ascii="Times New Roman" w:hAnsi="Times New Roman" w:cs="Times New Roman"/>
          <w:color w:val="BF8F00" w:themeColor="accent4" w:themeShade="BF"/>
          <w:sz w:val="36"/>
          <w:szCs w:val="36"/>
          <w:rtl/>
        </w:rPr>
        <w:t>مُصنَّفه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(5590).</w:t>
      </w:r>
      <w:r w:rsidRPr="00C23F7E">
        <w:rPr>
          <w:rFonts w:ascii="Times New Roman" w:hAnsi="Times New Roman" w:cs="Times New Roman"/>
          <w:color w:val="BF8F00" w:themeColor="accent4" w:themeShade="BF"/>
          <w:sz w:val="36"/>
          <w:szCs w:val="36"/>
          <w:rtl/>
        </w:rPr>
        <w:t xml:space="preserve"> ]</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جعفر بن ب</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ر</w:t>
      </w:r>
      <w:r w:rsidR="00ED6BF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قان </w:t>
      </w:r>
      <w:r w:rsidR="002A5D39"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أن</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ه قال:</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كَتَبَ إِلَيْنَا عُمَرُ بْنُ عَبْدِ الْعَزِيزِ: مَنِ اسْتَطَاعَ مِنْكُمْ أَنْ يَأْتِيَ الْعِيدَ مَاشِيًا فَلْيَفْعَلْ ))</w:t>
      </w:r>
      <w:r w:rsidRPr="00C23F7E">
        <w:rPr>
          <w:rFonts w:ascii="Times New Roman" w:hAnsi="Times New Roman" w:cs="Times New Roman"/>
          <w:sz w:val="36"/>
          <w:szCs w:val="36"/>
          <w:rtl/>
        </w:rPr>
        <w:t>.</w:t>
      </w:r>
    </w:p>
    <w:p w:rsidR="00147B4B" w:rsidRPr="00C23F7E" w:rsidRDefault="00ED6BF0"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عبد الرزاق في </w:t>
      </w:r>
      <w:r w:rsidR="00FE4B3C" w:rsidRPr="00C23F7E">
        <w:rPr>
          <w:rFonts w:ascii="Times New Roman" w:hAnsi="Times New Roman" w:cs="Times New Roman"/>
          <w:color w:val="BF8F00" w:themeColor="accent4" w:themeShade="BF"/>
          <w:sz w:val="36"/>
          <w:szCs w:val="36"/>
          <w:rtl/>
        </w:rPr>
        <w:t>"</w:t>
      </w:r>
      <w:r w:rsidR="004812FD" w:rsidRPr="00C23F7E">
        <w:rPr>
          <w:rFonts w:ascii="Times New Roman" w:hAnsi="Times New Roman" w:cs="Times New Roman"/>
          <w:color w:val="BF8F00" w:themeColor="accent4" w:themeShade="BF"/>
          <w:sz w:val="36"/>
          <w:szCs w:val="36"/>
          <w:rtl/>
        </w:rPr>
        <w:t>مُصنَّفه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(5664)، وابن أبي </w:t>
      </w:r>
      <w:r w:rsidR="004812FD" w:rsidRPr="00C23F7E">
        <w:rPr>
          <w:rFonts w:ascii="Times New Roman" w:hAnsi="Times New Roman" w:cs="Times New Roman"/>
          <w:color w:val="BF8F00" w:themeColor="accent4" w:themeShade="BF"/>
          <w:sz w:val="36"/>
          <w:szCs w:val="36"/>
          <w:rtl/>
        </w:rPr>
        <w:t>شَيبة</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4812FD" w:rsidRPr="00C23F7E">
        <w:rPr>
          <w:rFonts w:ascii="Times New Roman" w:hAnsi="Times New Roman" w:cs="Times New Roman"/>
          <w:color w:val="BF8F00" w:themeColor="accent4" w:themeShade="BF"/>
          <w:sz w:val="36"/>
          <w:szCs w:val="36"/>
          <w:rtl/>
        </w:rPr>
        <w:t>مُصنَّفه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(5604) واللفظ له.</w:t>
      </w:r>
      <w:r w:rsidRPr="00C23F7E">
        <w:rPr>
          <w:rFonts w:ascii="Times New Roman" w:hAnsi="Times New Roman" w:cs="Times New Roman"/>
          <w:color w:val="BF8F00" w:themeColor="accent4" w:themeShade="BF"/>
          <w:sz w:val="36"/>
          <w:szCs w:val="36"/>
          <w:rtl/>
        </w:rPr>
        <w:t xml:space="preserve"> ]</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2A634E">
        <w:rPr>
          <w:rFonts w:ascii="Times New Roman" w:hAnsi="Times New Roman" w:cs="Times New Roman"/>
          <w:b/>
          <w:bCs/>
          <w:color w:val="002060"/>
          <w:sz w:val="36"/>
          <w:szCs w:val="36"/>
          <w:rtl/>
        </w:rPr>
        <w:t xml:space="preserve">وقال الإمام الترمذي </w:t>
      </w:r>
      <w:r w:rsidR="002A5D39" w:rsidRPr="002A634E">
        <w:rPr>
          <w:rFonts w:ascii="Times New Roman" w:hAnsi="Times New Roman" w:cs="Times New Roman"/>
          <w:b/>
          <w:bCs/>
          <w:color w:val="002060"/>
          <w:sz w:val="36"/>
          <w:szCs w:val="36"/>
          <w:rtl/>
        </w:rPr>
        <w:t xml:space="preserve">ــ رحمه الله ــ </w:t>
      </w:r>
      <w:r w:rsidR="00147B4B" w:rsidRPr="002A634E">
        <w:rPr>
          <w:rFonts w:ascii="Times New Roman" w:hAnsi="Times New Roman" w:cs="Times New Roman"/>
          <w:b/>
          <w:bCs/>
          <w:color w:val="002060"/>
          <w:sz w:val="36"/>
          <w:szCs w:val="36"/>
          <w:rtl/>
        </w:rPr>
        <w:t xml:space="preserve">في </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س</w:t>
      </w:r>
      <w:r w:rsidR="00ED6BF0"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ننه</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(2/ 264):</w:t>
      </w:r>
    </w:p>
    <w:p w:rsidR="00147B4B" w:rsidRPr="00C23F7E" w:rsidRDefault="00343A5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2A634E">
        <w:rPr>
          <w:rFonts w:ascii="Times New Roman" w:hAnsi="Times New Roman" w:cs="Times New Roman"/>
          <w:b/>
          <w:bCs/>
          <w:sz w:val="36"/>
          <w:szCs w:val="36"/>
          <w:rtl/>
        </w:rPr>
        <w:t>أكثر أهل العلم</w:t>
      </w:r>
      <w:r w:rsidR="002A634E" w:rsidRPr="002A634E">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ي</w:t>
      </w:r>
      <w:r w:rsidR="00ED6BF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ستحِبون </w:t>
      </w:r>
      <w:r w:rsidR="002A5D39"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خرج الر</w:t>
      </w:r>
      <w:r w:rsidR="002A634E">
        <w:rPr>
          <w:rFonts w:ascii="Times New Roman" w:hAnsi="Times New Roman" w:cs="Times New Roman" w:hint="cs"/>
          <w:sz w:val="36"/>
          <w:szCs w:val="36"/>
          <w:rtl/>
        </w:rPr>
        <w:t>َّ</w:t>
      </w:r>
      <w:r w:rsidR="00147B4B" w:rsidRPr="00C23F7E">
        <w:rPr>
          <w:rFonts w:ascii="Times New Roman" w:hAnsi="Times New Roman" w:cs="Times New Roman"/>
          <w:sz w:val="36"/>
          <w:szCs w:val="36"/>
          <w:rtl/>
        </w:rPr>
        <w:t>جل إلى العيد ماشيًا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43A5F" w:rsidRPr="002A634E">
        <w:rPr>
          <w:rFonts w:ascii="Times New Roman" w:hAnsi="Times New Roman" w:cs="Times New Roman"/>
          <w:b/>
          <w:bCs/>
          <w:color w:val="002060"/>
          <w:sz w:val="36"/>
          <w:szCs w:val="36"/>
          <w:rtl/>
        </w:rPr>
        <w:t>وقال الحافظ</w:t>
      </w:r>
      <w:r w:rsidR="00147B4B" w:rsidRPr="002A634E">
        <w:rPr>
          <w:rFonts w:ascii="Times New Roman" w:hAnsi="Times New Roman" w:cs="Times New Roman"/>
          <w:b/>
          <w:bCs/>
          <w:color w:val="002060"/>
          <w:sz w:val="36"/>
          <w:szCs w:val="36"/>
          <w:rtl/>
        </w:rPr>
        <w:t xml:space="preserve"> ابن الم</w:t>
      </w:r>
      <w:r w:rsidR="00343A5F"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نذر النيسابوري </w:t>
      </w:r>
      <w:r w:rsidR="002A5D39" w:rsidRPr="002A634E">
        <w:rPr>
          <w:rFonts w:ascii="Times New Roman" w:hAnsi="Times New Roman" w:cs="Times New Roman"/>
          <w:b/>
          <w:bCs/>
          <w:color w:val="002060"/>
          <w:sz w:val="36"/>
          <w:szCs w:val="36"/>
          <w:rtl/>
        </w:rPr>
        <w:t xml:space="preserve">ــ رحمه الله ــ </w:t>
      </w:r>
      <w:r w:rsidR="00147B4B" w:rsidRPr="002A634E">
        <w:rPr>
          <w:rFonts w:ascii="Times New Roman" w:hAnsi="Times New Roman" w:cs="Times New Roman"/>
          <w:b/>
          <w:bCs/>
          <w:color w:val="002060"/>
          <w:sz w:val="36"/>
          <w:szCs w:val="36"/>
          <w:rtl/>
        </w:rPr>
        <w:t xml:space="preserve">في كتابه </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الأوسط</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(4/ 264):</w:t>
      </w:r>
    </w:p>
    <w:p w:rsidR="00147B4B" w:rsidRPr="00C23F7E" w:rsidRDefault="00343A5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المشي إلى العيد أحسن</w:t>
      </w:r>
      <w:r w:rsidR="002A634E">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 وأقرب إلى التَّواضع، ولا شيء على مَن ركب</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2A634E" w:rsidRDefault="00147B4B"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استحباب ذهاب الإمام والمأمومين إلى مُصلَّى العيد مِن طريق</w:t>
      </w:r>
      <w:r w:rsidR="007D1999" w:rsidRPr="00C23F7E">
        <w:rPr>
          <w:rFonts w:ascii="Times New Roman" w:hAnsi="Times New Roman" w:cs="Times New Roman"/>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 xml:space="preserve"> والرجوع إلى بيوتهم مِن طريق </w:t>
      </w:r>
      <w:r w:rsidR="007D1999" w:rsidRPr="00C23F7E">
        <w:rPr>
          <w:rFonts w:ascii="Times New Roman" w:hAnsi="Times New Roman" w:cs="Times New Roman"/>
          <w:b/>
          <w:bCs/>
          <w:color w:val="833C0B" w:themeColor="accent2" w:themeShade="80"/>
          <w:sz w:val="36"/>
          <w:szCs w:val="36"/>
          <w:rtl/>
        </w:rPr>
        <w:t>غيره</w:t>
      </w:r>
      <w:r w:rsidRPr="00C23F7E">
        <w:rPr>
          <w:rFonts w:ascii="Times New Roman" w:hAnsi="Times New Roman" w:cs="Times New Roman"/>
          <w:b/>
          <w:bCs/>
          <w:color w:val="833C0B" w:themeColor="accent2" w:themeShade="80"/>
          <w:sz w:val="36"/>
          <w:szCs w:val="36"/>
          <w:rtl/>
        </w:rPr>
        <w:t>.</w:t>
      </w:r>
    </w:p>
    <w:p w:rsidR="002A634E" w:rsidRPr="002A634E" w:rsidRDefault="002A634E"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hint="cs"/>
          <w:sz w:val="36"/>
          <w:szCs w:val="36"/>
          <w:rtl/>
        </w:rPr>
        <w:t>أخرج</w:t>
      </w:r>
      <w:r w:rsidRPr="002A634E">
        <w:rPr>
          <w:rFonts w:ascii="Times New Roman" w:hAnsi="Times New Roman" w:cs="Times New Roman"/>
          <w:sz w:val="36"/>
          <w:szCs w:val="36"/>
          <w:rtl/>
        </w:rPr>
        <w:t xml:space="preserve"> البخاري في "صحيحه" (986)</w:t>
      </w:r>
      <w:r w:rsidRPr="002A634E">
        <w:rPr>
          <w:rFonts w:ascii="Times New Roman" w:hAnsi="Times New Roman" w:cs="Times New Roman" w:hint="cs"/>
          <w:sz w:val="36"/>
          <w:szCs w:val="36"/>
          <w:rtl/>
        </w:rPr>
        <w:t xml:space="preserve">، عن </w:t>
      </w:r>
      <w:r w:rsidR="00147B4B" w:rsidRPr="002A634E">
        <w:rPr>
          <w:rFonts w:ascii="Times New Roman" w:hAnsi="Times New Roman" w:cs="Times New Roman"/>
          <w:sz w:val="36"/>
          <w:szCs w:val="36"/>
          <w:rtl/>
        </w:rPr>
        <w:t xml:space="preserve">جابر بن عبد الله </w:t>
      </w:r>
      <w:r w:rsidR="002A5D39" w:rsidRPr="002A634E">
        <w:rPr>
          <w:rFonts w:ascii="Times New Roman" w:hAnsi="Times New Roman" w:cs="Times New Roman"/>
          <w:sz w:val="36"/>
          <w:szCs w:val="36"/>
          <w:rtl/>
        </w:rPr>
        <w:t>ــ رضي الله عنهما ــ</w:t>
      </w:r>
      <w:r w:rsidRPr="002A634E">
        <w:rPr>
          <w:rFonts w:ascii="Times New Roman" w:hAnsi="Times New Roman" w:cs="Times New Roman" w:hint="cs"/>
          <w:sz w:val="36"/>
          <w:szCs w:val="36"/>
          <w:rtl/>
        </w:rPr>
        <w:t xml:space="preserve"> أنَّه قال</w:t>
      </w:r>
      <w:r w:rsidR="00147B4B" w:rsidRPr="002A634E">
        <w:rPr>
          <w:rFonts w:ascii="Times New Roman" w:hAnsi="Times New Roman" w:cs="Times New Roman"/>
          <w:sz w:val="36"/>
          <w:szCs w:val="36"/>
          <w:rtl/>
        </w:rPr>
        <w:t>:</w:t>
      </w:r>
      <w:r w:rsidR="002A5D39" w:rsidRPr="002A634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xml:space="preserve">(( كَانَ </w:t>
      </w:r>
      <w:r w:rsidR="00B07A5A" w:rsidRPr="00C23F7E">
        <w:rPr>
          <w:rFonts w:ascii="Times New Roman" w:hAnsi="Times New Roman" w:cs="Times New Roman"/>
          <w:b/>
          <w:bCs/>
          <w:color w:val="00B050"/>
          <w:sz w:val="36"/>
          <w:szCs w:val="36"/>
          <w:rtl/>
        </w:rPr>
        <w:t>النَّبي</w:t>
      </w:r>
      <w:r w:rsidRPr="00C23F7E">
        <w:rPr>
          <w:rFonts w:ascii="Times New Roman" w:hAnsi="Times New Roman" w:cs="Times New Roman"/>
          <w:b/>
          <w:bCs/>
          <w:color w:val="00B050"/>
          <w:sz w:val="36"/>
          <w:szCs w:val="36"/>
          <w:rtl/>
        </w:rPr>
        <w:t xml:space="preserve"> صَلَّى اللهُ عَلَيْهِ وَسَلَّمَ إِذَا كَانَ يَوْمُ عِيدٍ خَالَفَ الطَّرِيقَ ))</w:t>
      </w:r>
      <w:r w:rsidRPr="00C23F7E">
        <w:rPr>
          <w:rFonts w:ascii="Times New Roman" w:hAnsi="Times New Roman" w:cs="Times New Roman"/>
          <w:sz w:val="36"/>
          <w:szCs w:val="36"/>
          <w:rtl/>
        </w:rPr>
        <w:t>.</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2A634E">
        <w:rPr>
          <w:rFonts w:ascii="Times New Roman" w:hAnsi="Times New Roman" w:cs="Times New Roman"/>
          <w:b/>
          <w:bCs/>
          <w:color w:val="002060"/>
          <w:sz w:val="36"/>
          <w:szCs w:val="36"/>
          <w:rtl/>
        </w:rPr>
        <w:t xml:space="preserve">وقال الحافظ ابن رجب الحنبلي </w:t>
      </w:r>
      <w:r w:rsidR="002A5D39" w:rsidRPr="002A634E">
        <w:rPr>
          <w:rFonts w:ascii="Times New Roman" w:hAnsi="Times New Roman" w:cs="Times New Roman"/>
          <w:b/>
          <w:bCs/>
          <w:color w:val="002060"/>
          <w:sz w:val="36"/>
          <w:szCs w:val="36"/>
          <w:rtl/>
        </w:rPr>
        <w:t xml:space="preserve">ــ رحمه الله ــ </w:t>
      </w:r>
      <w:r w:rsidR="00147B4B" w:rsidRPr="002A634E">
        <w:rPr>
          <w:rFonts w:ascii="Times New Roman" w:hAnsi="Times New Roman" w:cs="Times New Roman"/>
          <w:b/>
          <w:bCs/>
          <w:color w:val="002060"/>
          <w:sz w:val="36"/>
          <w:szCs w:val="36"/>
          <w:rtl/>
        </w:rPr>
        <w:t xml:space="preserve">في كتابه </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فتح الباري</w:t>
      </w:r>
      <w:r w:rsidR="00343A5F" w:rsidRPr="002A634E">
        <w:rPr>
          <w:rFonts w:ascii="Times New Roman" w:hAnsi="Times New Roman" w:cs="Times New Roman"/>
          <w:b/>
          <w:bCs/>
          <w:color w:val="002060"/>
          <w:sz w:val="36"/>
          <w:szCs w:val="36"/>
          <w:rtl/>
        </w:rPr>
        <w:t xml:space="preserve"> شرح صحيح البخاري</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(6/ 166):</w:t>
      </w:r>
    </w:p>
    <w:p w:rsidR="00147B4B" w:rsidRPr="00C23F7E" w:rsidRDefault="00343A5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lastRenderedPageBreak/>
        <w:t>«</w:t>
      </w:r>
      <w:r w:rsidR="00147B4B" w:rsidRPr="00C23F7E">
        <w:rPr>
          <w:rFonts w:ascii="Times New Roman" w:hAnsi="Times New Roman" w:cs="Times New Roman"/>
          <w:sz w:val="36"/>
          <w:szCs w:val="36"/>
          <w:rtl/>
        </w:rPr>
        <w:t>وقد استحب</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كثير مِن أهل العلم للإمام وغيره إذا ذهبوا في طريق إلى العيد </w:t>
      </w:r>
      <w:r w:rsidR="002A5D39"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يرجعوا في غيره</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147B4B" w:rsidRPr="002A634E" w:rsidRDefault="002A634E"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7D1999" w:rsidRPr="002A634E">
        <w:rPr>
          <w:rFonts w:ascii="Times New Roman" w:hAnsi="Times New Roman" w:cs="Times New Roman"/>
          <w:b/>
          <w:bCs/>
          <w:color w:val="002060"/>
          <w:sz w:val="36"/>
          <w:szCs w:val="36"/>
          <w:rtl/>
        </w:rPr>
        <w:t>و</w:t>
      </w:r>
      <w:r w:rsidR="00147B4B" w:rsidRPr="002A634E">
        <w:rPr>
          <w:rFonts w:ascii="Times New Roman" w:hAnsi="Times New Roman" w:cs="Times New Roman"/>
          <w:b/>
          <w:bCs/>
          <w:color w:val="002060"/>
          <w:sz w:val="36"/>
          <w:szCs w:val="36"/>
          <w:rtl/>
        </w:rPr>
        <w:t>قال الفقيه ابن ر</w:t>
      </w:r>
      <w:r w:rsidR="007D1999"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شد المالكي </w:t>
      </w:r>
      <w:r w:rsidR="002A5D39" w:rsidRPr="002A634E">
        <w:rPr>
          <w:rFonts w:ascii="Times New Roman" w:hAnsi="Times New Roman" w:cs="Times New Roman"/>
          <w:b/>
          <w:bCs/>
          <w:color w:val="002060"/>
          <w:sz w:val="36"/>
          <w:szCs w:val="36"/>
          <w:rtl/>
        </w:rPr>
        <w:t xml:space="preserve">ــ رحمه الله ــ </w:t>
      </w:r>
      <w:r w:rsidR="00147B4B" w:rsidRPr="002A634E">
        <w:rPr>
          <w:rFonts w:ascii="Times New Roman" w:hAnsi="Times New Roman" w:cs="Times New Roman"/>
          <w:b/>
          <w:bCs/>
          <w:color w:val="002060"/>
          <w:sz w:val="36"/>
          <w:szCs w:val="36"/>
          <w:rtl/>
        </w:rPr>
        <w:t xml:space="preserve">في كتابه </w:t>
      </w:r>
      <w:r w:rsidR="00FE4B3C" w:rsidRPr="002A634E">
        <w:rPr>
          <w:rFonts w:ascii="Times New Roman" w:hAnsi="Times New Roman" w:cs="Times New Roman"/>
          <w:b/>
          <w:bCs/>
          <w:color w:val="002060"/>
          <w:sz w:val="36"/>
          <w:szCs w:val="36"/>
          <w:rtl/>
        </w:rPr>
        <w:t>"</w:t>
      </w:r>
      <w:r w:rsidR="00343A5F" w:rsidRPr="002A634E">
        <w:rPr>
          <w:rFonts w:ascii="Times New Roman" w:hAnsi="Times New Roman" w:cs="Times New Roman"/>
          <w:b/>
          <w:bCs/>
          <w:color w:val="002060"/>
          <w:sz w:val="36"/>
          <w:szCs w:val="36"/>
          <w:rtl/>
        </w:rPr>
        <w:t>بداية المجتهد ونهاية المقتصد</w:t>
      </w:r>
      <w:r w:rsidR="00FE4B3C" w:rsidRPr="002A634E">
        <w:rPr>
          <w:rFonts w:ascii="Times New Roman" w:hAnsi="Times New Roman" w:cs="Times New Roman"/>
          <w:b/>
          <w:bCs/>
          <w:color w:val="002060"/>
          <w:sz w:val="36"/>
          <w:szCs w:val="36"/>
          <w:rtl/>
        </w:rPr>
        <w:t>"</w:t>
      </w:r>
      <w:r w:rsidR="00147B4B" w:rsidRPr="002A634E">
        <w:rPr>
          <w:rFonts w:ascii="Times New Roman" w:hAnsi="Times New Roman" w:cs="Times New Roman"/>
          <w:b/>
          <w:bCs/>
          <w:color w:val="002060"/>
          <w:sz w:val="36"/>
          <w:szCs w:val="36"/>
          <w:rtl/>
        </w:rPr>
        <w:t xml:space="preserve"> (1/ 221-222):</w:t>
      </w:r>
    </w:p>
    <w:p w:rsidR="00147B4B" w:rsidRPr="00C23F7E" w:rsidRDefault="00343A5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2A634E">
        <w:rPr>
          <w:rFonts w:ascii="Times New Roman" w:hAnsi="Times New Roman" w:cs="Times New Roman"/>
          <w:b/>
          <w:bCs/>
          <w:sz w:val="36"/>
          <w:szCs w:val="36"/>
          <w:rtl/>
        </w:rPr>
        <w:t>وأجمعوا على</w:t>
      </w:r>
      <w:r w:rsidR="002A634E" w:rsidRPr="002A634E">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أن</w:t>
      </w:r>
      <w:r w:rsidR="002A5D3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ه يُستحب </w:t>
      </w:r>
      <w:r w:rsidR="002A5D39"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رجع مِن غير الطريق التي مش</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ى عليها، لثبوت ذلك مِن ف</w:t>
      </w:r>
      <w:r w:rsidR="007D199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عله </w:t>
      </w:r>
      <w:r w:rsidR="002A5D39"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عليه الصلاة والسلام </w:t>
      </w:r>
      <w:r w:rsidR="002A5D39" w:rsidRPr="00C23F7E">
        <w:rPr>
          <w:rFonts w:ascii="Times New Roman" w:hAnsi="Times New Roman" w:cs="Times New Roman"/>
          <w:sz w:val="36"/>
          <w:szCs w:val="36"/>
          <w:rtl/>
        </w:rPr>
        <w:t>ــ</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2A634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السَّادسة</w:t>
      </w:r>
      <w:r w:rsidR="002A634E">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عن صلاة النَّوافل في مُصلَّى العيد</w:t>
      </w:r>
      <w:r w:rsidRPr="00C23F7E">
        <w:rPr>
          <w:rFonts w:ascii="Times New Roman" w:hAnsi="Times New Roman" w:cs="Times New Roman"/>
          <w:b/>
          <w:bCs/>
          <w:sz w:val="36"/>
          <w:szCs w:val="36"/>
          <w:rtl/>
        </w:rPr>
        <w:t>.</w:t>
      </w:r>
    </w:p>
    <w:p w:rsidR="00147B4B" w:rsidRPr="00C23F7E" w:rsidRDefault="00343A5F"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وتحت هذه المسألة</w:t>
      </w:r>
      <w:r w:rsidR="00147B4B" w:rsidRPr="00C23F7E">
        <w:rPr>
          <w:rFonts w:ascii="Times New Roman" w:hAnsi="Times New Roman" w:cs="Times New Roman"/>
          <w:b/>
          <w:bCs/>
          <w:sz w:val="36"/>
          <w:szCs w:val="36"/>
          <w:rtl/>
        </w:rPr>
        <w:t xml:space="preserve"> ثلاثة فروع:</w:t>
      </w:r>
    </w:p>
    <w:p w:rsidR="002A634E" w:rsidRDefault="00147B4B"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b/>
          <w:bCs/>
          <w:color w:val="7030A0"/>
          <w:sz w:val="36"/>
          <w:szCs w:val="36"/>
          <w:u w:val="single"/>
          <w:rtl/>
        </w:rPr>
        <w:t>الفرع الأوَّل</w:t>
      </w:r>
      <w:r w:rsidRPr="00C23F7E">
        <w:rPr>
          <w:rFonts w:ascii="Times New Roman" w:hAnsi="Times New Roman" w:cs="Times New Roman"/>
          <w:b/>
          <w:bCs/>
          <w:color w:val="7030A0"/>
          <w:sz w:val="36"/>
          <w:szCs w:val="36"/>
          <w:rtl/>
        </w:rPr>
        <w:t>:</w:t>
      </w:r>
    </w:p>
    <w:p w:rsidR="00147B4B" w:rsidRPr="002A634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تطوُّع الإمام قبل صلاة العيد.</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أخرج البخاري (989) ومسلم (884) واللفظ له</w:t>
      </w:r>
      <w:r w:rsidR="002A5D3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عن ابن عباس </w:t>
      </w:r>
      <w:r w:rsidR="002A5D39" w:rsidRPr="00C23F7E">
        <w:rPr>
          <w:rFonts w:ascii="Times New Roman" w:hAnsi="Times New Roman" w:cs="Times New Roman"/>
          <w:sz w:val="36"/>
          <w:szCs w:val="36"/>
          <w:rtl/>
        </w:rPr>
        <w:t>ــ رضي الله عنهما ــ</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أَنَّ رَسُولَ اللهِ صَلَّى اللهُ عَلَيْهِ وَسَلَّمَ خَرَجَ يَوْمَ أَضْحَى أَوْ فِطْرٍ، فَصَلَّى رَكْعَتَيْنِ، لَمْ يُصَلِّ قَبْلَهَا وَلَا بَعْدَهَا ))</w:t>
      </w:r>
      <w:r w:rsidRPr="00C23F7E">
        <w:rPr>
          <w:rFonts w:ascii="Times New Roman" w:hAnsi="Times New Roman" w:cs="Times New Roman"/>
          <w:sz w:val="36"/>
          <w:szCs w:val="36"/>
          <w:rtl/>
        </w:rPr>
        <w:t>.</w:t>
      </w:r>
    </w:p>
    <w:p w:rsidR="00147B4B" w:rsidRPr="002A634E" w:rsidRDefault="00147B4B" w:rsidP="006C7B9C">
      <w:pPr>
        <w:spacing w:line="276" w:lineRule="auto"/>
        <w:ind w:left="0"/>
        <w:jc w:val="left"/>
        <w:rPr>
          <w:rFonts w:ascii="Times New Roman" w:hAnsi="Times New Roman" w:cs="Times New Roman"/>
          <w:b/>
          <w:bCs/>
          <w:color w:val="002060"/>
          <w:sz w:val="36"/>
          <w:szCs w:val="36"/>
          <w:rtl/>
        </w:rPr>
      </w:pPr>
      <w:r w:rsidRPr="002A634E">
        <w:rPr>
          <w:rFonts w:ascii="Times New Roman" w:hAnsi="Times New Roman" w:cs="Times New Roman"/>
          <w:b/>
          <w:bCs/>
          <w:color w:val="002060"/>
          <w:sz w:val="36"/>
          <w:szCs w:val="36"/>
          <w:rtl/>
        </w:rPr>
        <w:t xml:space="preserve">وقال الحافظ ابن رجب الحنبلي </w:t>
      </w:r>
      <w:r w:rsidR="002A5D39" w:rsidRPr="002A634E">
        <w:rPr>
          <w:rFonts w:ascii="Times New Roman" w:hAnsi="Times New Roman" w:cs="Times New Roman"/>
          <w:b/>
          <w:bCs/>
          <w:color w:val="002060"/>
          <w:sz w:val="36"/>
          <w:szCs w:val="36"/>
          <w:rtl/>
        </w:rPr>
        <w:t xml:space="preserve">ــ رحمه الله ــ </w:t>
      </w:r>
      <w:r w:rsidRPr="002A634E">
        <w:rPr>
          <w:rFonts w:ascii="Times New Roman" w:hAnsi="Times New Roman" w:cs="Times New Roman"/>
          <w:b/>
          <w:bCs/>
          <w:color w:val="002060"/>
          <w:sz w:val="36"/>
          <w:szCs w:val="36"/>
          <w:rtl/>
        </w:rPr>
        <w:t xml:space="preserve">في كتابه </w:t>
      </w:r>
      <w:r w:rsidR="00FE4B3C" w:rsidRPr="002A634E">
        <w:rPr>
          <w:rFonts w:ascii="Times New Roman" w:hAnsi="Times New Roman" w:cs="Times New Roman"/>
          <w:b/>
          <w:bCs/>
          <w:color w:val="002060"/>
          <w:sz w:val="36"/>
          <w:szCs w:val="36"/>
          <w:rtl/>
        </w:rPr>
        <w:t>"</w:t>
      </w:r>
      <w:r w:rsidRPr="002A634E">
        <w:rPr>
          <w:rFonts w:ascii="Times New Roman" w:hAnsi="Times New Roman" w:cs="Times New Roman"/>
          <w:b/>
          <w:bCs/>
          <w:color w:val="002060"/>
          <w:sz w:val="36"/>
          <w:szCs w:val="36"/>
          <w:rtl/>
        </w:rPr>
        <w:t>فتح الباري</w:t>
      </w:r>
      <w:r w:rsidR="00343A5F" w:rsidRPr="002A634E">
        <w:rPr>
          <w:rFonts w:ascii="Times New Roman" w:hAnsi="Times New Roman" w:cs="Times New Roman"/>
          <w:b/>
          <w:bCs/>
          <w:color w:val="002060"/>
          <w:sz w:val="36"/>
          <w:szCs w:val="36"/>
          <w:rtl/>
        </w:rPr>
        <w:t xml:space="preserve"> شرح صحيح البخاري</w:t>
      </w:r>
      <w:r w:rsidR="00FE4B3C" w:rsidRPr="002A634E">
        <w:rPr>
          <w:rFonts w:ascii="Times New Roman" w:hAnsi="Times New Roman" w:cs="Times New Roman"/>
          <w:b/>
          <w:bCs/>
          <w:color w:val="002060"/>
          <w:sz w:val="36"/>
          <w:szCs w:val="36"/>
          <w:rtl/>
        </w:rPr>
        <w:t>"</w:t>
      </w:r>
      <w:r w:rsidRPr="002A634E">
        <w:rPr>
          <w:rFonts w:ascii="Times New Roman" w:hAnsi="Times New Roman" w:cs="Times New Roman"/>
          <w:b/>
          <w:bCs/>
          <w:color w:val="002060"/>
          <w:sz w:val="36"/>
          <w:szCs w:val="36"/>
          <w:rtl/>
        </w:rPr>
        <w:t xml:space="preserve"> (6/ 186):</w:t>
      </w:r>
    </w:p>
    <w:p w:rsidR="00343A5F" w:rsidRPr="00C23F7E" w:rsidRDefault="00343A5F" w:rsidP="006C7B9C">
      <w:pPr>
        <w:spacing w:line="276" w:lineRule="auto"/>
        <w:ind w:left="0"/>
        <w:jc w:val="left"/>
        <w:rPr>
          <w:rFonts w:ascii="Times New Roman" w:hAnsi="Times New Roman" w:cs="Times New Roman"/>
          <w:b/>
          <w:bCs/>
          <w:color w:val="7030A0"/>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b/>
          <w:bCs/>
          <w:sz w:val="36"/>
          <w:szCs w:val="36"/>
          <w:rtl/>
        </w:rPr>
        <w:t>فأمـَّا الإِمام</w:t>
      </w:r>
      <w:r w:rsidR="007D1999" w:rsidRPr="00C23F7E">
        <w:rPr>
          <w:rFonts w:ascii="Times New Roman" w:hAnsi="Times New Roman" w:cs="Times New Roman"/>
          <w:b/>
          <w:bCs/>
          <w:sz w:val="36"/>
          <w:szCs w:val="36"/>
          <w:rtl/>
        </w:rPr>
        <w:t>،</w:t>
      </w:r>
      <w:r w:rsidR="00147B4B" w:rsidRPr="00C23F7E">
        <w:rPr>
          <w:rFonts w:ascii="Times New Roman" w:hAnsi="Times New Roman" w:cs="Times New Roman"/>
          <w:sz w:val="36"/>
          <w:szCs w:val="36"/>
          <w:rtl/>
        </w:rPr>
        <w:t xml:space="preserve"> </w:t>
      </w:r>
      <w:r w:rsidR="00147B4B" w:rsidRPr="002A634E">
        <w:rPr>
          <w:rFonts w:ascii="Times New Roman" w:hAnsi="Times New Roman" w:cs="Times New Roman"/>
          <w:sz w:val="36"/>
          <w:szCs w:val="36"/>
          <w:u w:val="single"/>
          <w:rtl/>
        </w:rPr>
        <w:t>فلا ن</w:t>
      </w:r>
      <w:r w:rsidR="007D1999" w:rsidRPr="002A634E">
        <w:rPr>
          <w:rFonts w:ascii="Times New Roman" w:hAnsi="Times New Roman" w:cs="Times New Roman"/>
          <w:sz w:val="36"/>
          <w:szCs w:val="36"/>
          <w:u w:val="single"/>
          <w:rtl/>
        </w:rPr>
        <w:t>َ</w:t>
      </w:r>
      <w:r w:rsidR="00147B4B" w:rsidRPr="002A634E">
        <w:rPr>
          <w:rFonts w:ascii="Times New Roman" w:hAnsi="Times New Roman" w:cs="Times New Roman"/>
          <w:sz w:val="36"/>
          <w:szCs w:val="36"/>
          <w:u w:val="single"/>
          <w:rtl/>
        </w:rPr>
        <w:t>علمُ في كراهة الصَّلاة له خلافـًا</w:t>
      </w:r>
      <w:r w:rsidR="00147B4B" w:rsidRPr="00C23F7E">
        <w:rPr>
          <w:rFonts w:ascii="Times New Roman" w:hAnsi="Times New Roman" w:cs="Times New Roman"/>
          <w:sz w:val="36"/>
          <w:szCs w:val="36"/>
          <w:rtl/>
        </w:rPr>
        <w:t xml:space="preserve">، </w:t>
      </w:r>
      <w:r w:rsidR="00147B4B" w:rsidRPr="002A634E">
        <w:rPr>
          <w:rFonts w:ascii="Times New Roman" w:hAnsi="Times New Roman" w:cs="Times New Roman"/>
          <w:sz w:val="36"/>
          <w:szCs w:val="36"/>
          <w:rtl/>
        </w:rPr>
        <w:t>قب</w:t>
      </w:r>
      <w:r w:rsidR="007D1999" w:rsidRPr="002A634E">
        <w:rPr>
          <w:rFonts w:ascii="Times New Roman" w:hAnsi="Times New Roman" w:cs="Times New Roman"/>
          <w:sz w:val="36"/>
          <w:szCs w:val="36"/>
          <w:rtl/>
        </w:rPr>
        <w:t>ْ</w:t>
      </w:r>
      <w:r w:rsidR="00147B4B" w:rsidRPr="002A634E">
        <w:rPr>
          <w:rFonts w:ascii="Times New Roman" w:hAnsi="Times New Roman" w:cs="Times New Roman"/>
          <w:sz w:val="36"/>
          <w:szCs w:val="36"/>
          <w:rtl/>
        </w:rPr>
        <w:t>لها وبعدها</w:t>
      </w:r>
      <w:r w:rsidR="00147B4B" w:rsidRPr="00C23F7E">
        <w:rPr>
          <w:rFonts w:ascii="Times New Roman" w:hAnsi="Times New Roman" w:cs="Times New Roman"/>
          <w:sz w:val="36"/>
          <w:szCs w:val="36"/>
          <w:rtl/>
        </w:rPr>
        <w:t>، وكل هذا في الصَّلاة في موضع صلاة العيد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r w:rsidRPr="00C23F7E">
        <w:rPr>
          <w:rFonts w:ascii="Times New Roman" w:hAnsi="Times New Roman" w:cs="Times New Roman"/>
          <w:b/>
          <w:bCs/>
          <w:color w:val="7030A0"/>
          <w:sz w:val="36"/>
          <w:szCs w:val="36"/>
          <w:rtl/>
        </w:rPr>
        <w:t xml:space="preserve"> </w:t>
      </w:r>
    </w:p>
    <w:p w:rsidR="002A634E" w:rsidRDefault="00147B4B"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تطوُّع المأموم قبل صلاة العيد.</w:t>
      </w:r>
    </w:p>
    <w:p w:rsidR="00343A5F" w:rsidRPr="002A634E" w:rsidRDefault="00147B4B" w:rsidP="006C7B9C">
      <w:pPr>
        <w:spacing w:line="276" w:lineRule="auto"/>
        <w:ind w:left="0"/>
        <w:jc w:val="left"/>
        <w:rPr>
          <w:rFonts w:ascii="Times New Roman" w:hAnsi="Times New Roman" w:cs="Times New Roman"/>
          <w:sz w:val="36"/>
          <w:szCs w:val="36"/>
          <w:rtl/>
        </w:rPr>
      </w:pPr>
      <w:r w:rsidRPr="002A634E">
        <w:rPr>
          <w:rFonts w:ascii="Times New Roman" w:hAnsi="Times New Roman" w:cs="Times New Roman"/>
          <w:sz w:val="36"/>
          <w:szCs w:val="36"/>
          <w:rtl/>
        </w:rPr>
        <w:lastRenderedPageBreak/>
        <w:t xml:space="preserve">قال الإمام مالك </w:t>
      </w:r>
      <w:r w:rsidR="007B3825" w:rsidRPr="002A634E">
        <w:rPr>
          <w:rFonts w:ascii="Times New Roman" w:hAnsi="Times New Roman" w:cs="Times New Roman"/>
          <w:sz w:val="36"/>
          <w:szCs w:val="36"/>
          <w:rtl/>
        </w:rPr>
        <w:t xml:space="preserve">ــ رحمه الله ــ </w:t>
      </w:r>
      <w:r w:rsidRPr="002A634E">
        <w:rPr>
          <w:rFonts w:ascii="Times New Roman" w:hAnsi="Times New Roman" w:cs="Times New Roman"/>
          <w:sz w:val="36"/>
          <w:szCs w:val="36"/>
          <w:rtl/>
        </w:rPr>
        <w:t xml:space="preserve">في كتابه </w:t>
      </w:r>
      <w:r w:rsidR="00FE4B3C" w:rsidRPr="002A634E">
        <w:rPr>
          <w:rFonts w:ascii="Times New Roman" w:hAnsi="Times New Roman" w:cs="Times New Roman"/>
          <w:sz w:val="36"/>
          <w:szCs w:val="36"/>
          <w:rtl/>
        </w:rPr>
        <w:t>"</w:t>
      </w:r>
      <w:r w:rsidRPr="002A634E">
        <w:rPr>
          <w:rFonts w:ascii="Times New Roman" w:hAnsi="Times New Roman" w:cs="Times New Roman"/>
          <w:sz w:val="36"/>
          <w:szCs w:val="36"/>
          <w:rtl/>
        </w:rPr>
        <w:t>الموطَّ</w:t>
      </w:r>
      <w:r w:rsidR="00E234AB" w:rsidRPr="002A634E">
        <w:rPr>
          <w:rFonts w:ascii="Times New Roman" w:hAnsi="Times New Roman" w:cs="Times New Roman"/>
          <w:sz w:val="36"/>
          <w:szCs w:val="36"/>
          <w:rtl/>
        </w:rPr>
        <w:t>ـأ</w:t>
      </w:r>
      <w:r w:rsidR="00FE4B3C" w:rsidRPr="002A634E">
        <w:rPr>
          <w:rFonts w:ascii="Times New Roman" w:hAnsi="Times New Roman" w:cs="Times New Roman"/>
          <w:sz w:val="36"/>
          <w:szCs w:val="36"/>
          <w:rtl/>
        </w:rPr>
        <w:t>"</w:t>
      </w:r>
      <w:r w:rsidR="00E234AB" w:rsidRPr="002A634E">
        <w:rPr>
          <w:rFonts w:ascii="Times New Roman" w:hAnsi="Times New Roman" w:cs="Times New Roman"/>
          <w:sz w:val="36"/>
          <w:szCs w:val="36"/>
          <w:rtl/>
        </w:rPr>
        <w:t xml:space="preserve"> (ص:14- رقم:422)</w:t>
      </w:r>
      <w:r w:rsidR="00343A5F" w:rsidRPr="002A634E">
        <w:rPr>
          <w:rFonts w:ascii="Times New Roman" w:hAnsi="Times New Roman" w:cs="Times New Roman"/>
          <w:sz w:val="36"/>
          <w:szCs w:val="36"/>
          <w:rtl/>
        </w:rPr>
        <w:t>:</w:t>
      </w:r>
    </w:p>
    <w:p w:rsidR="002A634E" w:rsidRDefault="00E234A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عن نافع</w:t>
      </w:r>
      <w:r w:rsidR="00147B4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w:t>
      </w:r>
      <w:r w:rsidR="00147B4B" w:rsidRPr="00C23F7E">
        <w:rPr>
          <w:rFonts w:ascii="Times New Roman" w:hAnsi="Times New Roman" w:cs="Times New Roman"/>
          <w:b/>
          <w:bCs/>
          <w:color w:val="00B050"/>
          <w:sz w:val="36"/>
          <w:szCs w:val="36"/>
          <w:rtl/>
        </w:rPr>
        <w:t>(( أَنَّ عَبْدَ اللهِ بْنَ عُمَرَ لَمْ يَكُنْ يُصَلِّي يَوْمَ الْفِطْرِ قَبْلَ الصَّلاَةِ وَلاَ بَعْدَهَا ))</w:t>
      </w:r>
      <w:r w:rsidR="002A634E">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وإسناده صحيح</w:t>
      </w:r>
      <w:r w:rsidR="00343A5F" w:rsidRPr="00C23F7E">
        <w:rPr>
          <w:rFonts w:ascii="Times New Roman" w:hAnsi="Times New Roman" w:cs="Times New Roman"/>
          <w:sz w:val="36"/>
          <w:szCs w:val="36"/>
          <w:rtl/>
        </w:rPr>
        <w:t xml:space="preserve"> جدًّا</w:t>
      </w:r>
      <w:r w:rsidRPr="00C23F7E">
        <w:rPr>
          <w:rFonts w:ascii="Times New Roman" w:hAnsi="Times New Roman" w:cs="Times New Roman"/>
          <w:sz w:val="36"/>
          <w:szCs w:val="36"/>
          <w:rtl/>
        </w:rPr>
        <w:t>.</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وقال أبو الـمُعلَّى </w:t>
      </w:r>
      <w:r w:rsidR="00E234AB" w:rsidRPr="00C23F7E">
        <w:rPr>
          <w:rFonts w:ascii="Times New Roman" w:hAnsi="Times New Roman" w:cs="Times New Roman"/>
          <w:sz w:val="36"/>
          <w:szCs w:val="36"/>
          <w:rtl/>
        </w:rPr>
        <w:t>ــ رحمه الله ــ</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سَمِعْتُ سَعِيدًا</w:t>
      </w:r>
      <w:r w:rsidR="00343A5F"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 xml:space="preserve"> عَنِ ابْنِ عَبَّاسٍ: كَرِهَ الصَّلاَةَ قَبْلَ العِيدِ ))</w:t>
      </w:r>
      <w:r w:rsidRPr="00C23F7E">
        <w:rPr>
          <w:rFonts w:ascii="Times New Roman" w:hAnsi="Times New Roman" w:cs="Times New Roman"/>
          <w:sz w:val="36"/>
          <w:szCs w:val="36"/>
          <w:rtl/>
        </w:rPr>
        <w:t>.</w:t>
      </w:r>
    </w:p>
    <w:p w:rsidR="00147B4B" w:rsidRPr="00C23F7E" w:rsidRDefault="00343A5F"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ذ</w:t>
      </w:r>
      <w:r w:rsidR="007D1999"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كره البخاري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صحيحه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(عند حديث رقم: 989)</w:t>
      </w:r>
      <w:r w:rsidR="002A634E">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معل</w:t>
      </w:r>
      <w:r w:rsidR="002A634E">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قًـا بالجز</w:t>
      </w:r>
      <w:r w:rsidR="007D1999"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م</w:t>
      </w:r>
      <w:r w:rsidRPr="00C23F7E">
        <w:rPr>
          <w:rFonts w:ascii="Times New Roman" w:hAnsi="Times New Roman" w:cs="Times New Roman"/>
          <w:color w:val="BF8F00" w:themeColor="accent4" w:themeShade="BF"/>
          <w:sz w:val="36"/>
          <w:szCs w:val="36"/>
          <w:rtl/>
        </w:rPr>
        <w:t xml:space="preserve"> ]</w:t>
      </w:r>
    </w:p>
    <w:p w:rsidR="002A634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يزيد بن أبي عُبيد </w:t>
      </w:r>
      <w:r w:rsidR="002A634E">
        <w:rPr>
          <w:rFonts w:ascii="Times New Roman" w:hAnsi="Times New Roman" w:cs="Times New Roman"/>
          <w:sz w:val="36"/>
          <w:szCs w:val="36"/>
          <w:rtl/>
        </w:rPr>
        <w:t xml:space="preserve">تلميذ الصحابة </w:t>
      </w:r>
      <w:r w:rsidR="00E234AB"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أن</w:t>
      </w:r>
      <w:r w:rsidR="00E234AB" w:rsidRPr="00C23F7E">
        <w:rPr>
          <w:rFonts w:ascii="Times New Roman" w:hAnsi="Times New Roman" w:cs="Times New Roman"/>
          <w:sz w:val="36"/>
          <w:szCs w:val="36"/>
          <w:rtl/>
        </w:rPr>
        <w:t>َّ</w:t>
      </w:r>
      <w:r w:rsidRPr="00C23F7E">
        <w:rPr>
          <w:rFonts w:ascii="Times New Roman" w:hAnsi="Times New Roman" w:cs="Times New Roman"/>
          <w:sz w:val="36"/>
          <w:szCs w:val="36"/>
          <w:rtl/>
        </w:rPr>
        <w:t>ه قال:</w:t>
      </w:r>
    </w:p>
    <w:p w:rsidR="007D1999"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صَلَّيْتُ مَعَ سَلَمَةَ بْنِ الْأَكْوَعِ فِي مَسْجِدِ رَسُولِ اللَّهِ صَلَّى اللهُ عَلَيْهِ وَسَلَّمَ صَلَاةَ الصُّبْحِ، ثُمَّ خَرَجَ فَخَرَجْتُ مَعَهُ حَتَّى أَتَيْنَا الْمُصَلَّى، فَجَلَسَ وَجَلَسْتُ حَتَّى جَاءَ الْإِمَامُ، فَصَلَّى وَلَمْ يُصَلِّ قَبْلَهَا وَلَا بَعْدَهَا، ثُمَّ رَجَعَ ))</w:t>
      </w:r>
      <w:r w:rsidR="007D1999" w:rsidRPr="00C23F7E">
        <w:rPr>
          <w:rFonts w:ascii="Times New Roman" w:hAnsi="Times New Roman" w:cs="Times New Roman"/>
          <w:sz w:val="36"/>
          <w:szCs w:val="36"/>
          <w:rtl/>
        </w:rPr>
        <w:t>.</w:t>
      </w:r>
    </w:p>
    <w:p w:rsidR="00147B4B" w:rsidRPr="00C23F7E" w:rsidRDefault="007D1999"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w:t>
      </w:r>
      <w:r w:rsidR="00B07A5A" w:rsidRPr="00C23F7E">
        <w:rPr>
          <w:rFonts w:ascii="Times New Roman" w:hAnsi="Times New Roman" w:cs="Times New Roman"/>
          <w:color w:val="BF8F00" w:themeColor="accent4" w:themeShade="BF"/>
          <w:sz w:val="36"/>
          <w:szCs w:val="36"/>
          <w:rtl/>
        </w:rPr>
        <w:t>الفِريابي</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أحكام العيدين</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(173).</w:t>
      </w:r>
      <w:r w:rsidRPr="00C23F7E">
        <w:rPr>
          <w:rFonts w:ascii="Times New Roman" w:hAnsi="Times New Roman" w:cs="Times New Roman"/>
          <w:color w:val="BF8F00" w:themeColor="accent4" w:themeShade="BF"/>
          <w:sz w:val="36"/>
          <w:szCs w:val="36"/>
          <w:rtl/>
        </w:rPr>
        <w:t xml:space="preserve"> ]</w:t>
      </w:r>
    </w:p>
    <w:p w:rsidR="00147B4B" w:rsidRPr="002A634E" w:rsidRDefault="00147B4B" w:rsidP="006C7B9C">
      <w:pPr>
        <w:spacing w:line="276" w:lineRule="auto"/>
        <w:ind w:left="0"/>
        <w:jc w:val="left"/>
        <w:rPr>
          <w:rFonts w:ascii="Times New Roman" w:hAnsi="Times New Roman" w:cs="Times New Roman"/>
          <w:b/>
          <w:bCs/>
          <w:color w:val="002060"/>
          <w:sz w:val="36"/>
          <w:szCs w:val="36"/>
          <w:rtl/>
        </w:rPr>
      </w:pPr>
      <w:r w:rsidRPr="002A634E">
        <w:rPr>
          <w:rFonts w:ascii="Times New Roman" w:hAnsi="Times New Roman" w:cs="Times New Roman"/>
          <w:b/>
          <w:bCs/>
          <w:color w:val="002060"/>
          <w:sz w:val="36"/>
          <w:szCs w:val="36"/>
          <w:rtl/>
        </w:rPr>
        <w:t>وقال الإمام الزُّهري</w:t>
      </w:r>
      <w:r w:rsidR="002A634E" w:rsidRPr="002A634E">
        <w:rPr>
          <w:rFonts w:ascii="Times New Roman" w:hAnsi="Times New Roman" w:cs="Times New Roman"/>
          <w:b/>
          <w:bCs/>
          <w:color w:val="002060"/>
          <w:sz w:val="36"/>
          <w:szCs w:val="36"/>
          <w:rtl/>
        </w:rPr>
        <w:t xml:space="preserve"> تلميذ الصحابة </w:t>
      </w:r>
      <w:r w:rsidR="00E234AB" w:rsidRPr="002A634E">
        <w:rPr>
          <w:rFonts w:ascii="Times New Roman" w:hAnsi="Times New Roman" w:cs="Times New Roman"/>
          <w:b/>
          <w:bCs/>
          <w:color w:val="002060"/>
          <w:sz w:val="36"/>
          <w:szCs w:val="36"/>
          <w:rtl/>
        </w:rPr>
        <w:t>ــ رحمه الله ــ</w:t>
      </w:r>
      <w:r w:rsidRPr="002A634E">
        <w:rPr>
          <w:rFonts w:ascii="Times New Roman" w:hAnsi="Times New Roman" w:cs="Times New Roman"/>
          <w:b/>
          <w:bCs/>
          <w:color w:val="002060"/>
          <w:sz w:val="36"/>
          <w:szCs w:val="36"/>
          <w:rtl/>
        </w:rPr>
        <w:t>:</w:t>
      </w:r>
    </w:p>
    <w:p w:rsidR="00147B4B" w:rsidRPr="00C23F7E" w:rsidRDefault="00343A5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لم أسمع أحدًا مِن علمائنا ي</w:t>
      </w:r>
      <w:r w:rsidR="007D199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ذكر عن أحد مِن س</w:t>
      </w:r>
      <w:r w:rsidR="007D199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لف هذه الأم</w:t>
      </w:r>
      <w:r w:rsidR="007D199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ـة أن</w:t>
      </w:r>
      <w:r w:rsidR="00E234A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 كان يُصلِّي قبلها ولا بعدها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7D1999" w:rsidRPr="002A634E" w:rsidRDefault="00147B4B" w:rsidP="006C7B9C">
      <w:pPr>
        <w:spacing w:line="276" w:lineRule="auto"/>
        <w:ind w:left="0"/>
        <w:jc w:val="left"/>
        <w:rPr>
          <w:rFonts w:ascii="Times New Roman" w:hAnsi="Times New Roman" w:cs="Times New Roman"/>
          <w:b/>
          <w:bCs/>
          <w:color w:val="002060"/>
          <w:sz w:val="36"/>
          <w:szCs w:val="36"/>
          <w:rtl/>
        </w:rPr>
      </w:pPr>
      <w:r w:rsidRPr="002A634E">
        <w:rPr>
          <w:rFonts w:ascii="Times New Roman" w:hAnsi="Times New Roman" w:cs="Times New Roman"/>
          <w:b/>
          <w:bCs/>
          <w:color w:val="002060"/>
          <w:sz w:val="36"/>
          <w:szCs w:val="36"/>
          <w:rtl/>
        </w:rPr>
        <w:t>وقد نَسَب الفقيه ابن ر</w:t>
      </w:r>
      <w:r w:rsidR="007D1999" w:rsidRPr="002A634E">
        <w:rPr>
          <w:rFonts w:ascii="Times New Roman" w:hAnsi="Times New Roman" w:cs="Times New Roman"/>
          <w:b/>
          <w:bCs/>
          <w:color w:val="002060"/>
          <w:sz w:val="36"/>
          <w:szCs w:val="36"/>
          <w:rtl/>
        </w:rPr>
        <w:t>ُ</w:t>
      </w:r>
      <w:r w:rsidRPr="002A634E">
        <w:rPr>
          <w:rFonts w:ascii="Times New Roman" w:hAnsi="Times New Roman" w:cs="Times New Roman"/>
          <w:b/>
          <w:bCs/>
          <w:color w:val="002060"/>
          <w:sz w:val="36"/>
          <w:szCs w:val="36"/>
          <w:rtl/>
        </w:rPr>
        <w:t xml:space="preserve">شد المالكي </w:t>
      </w:r>
      <w:r w:rsidR="00E234AB" w:rsidRPr="002A634E">
        <w:rPr>
          <w:rFonts w:ascii="Times New Roman" w:hAnsi="Times New Roman" w:cs="Times New Roman"/>
          <w:b/>
          <w:bCs/>
          <w:color w:val="002060"/>
          <w:sz w:val="36"/>
          <w:szCs w:val="36"/>
          <w:rtl/>
        </w:rPr>
        <w:t xml:space="preserve">ــ رحمه الله ــ </w:t>
      </w:r>
      <w:r w:rsidRPr="002A634E">
        <w:rPr>
          <w:rFonts w:ascii="Times New Roman" w:hAnsi="Times New Roman" w:cs="Times New Roman"/>
          <w:b/>
          <w:bCs/>
          <w:color w:val="002060"/>
          <w:sz w:val="36"/>
          <w:szCs w:val="36"/>
          <w:rtl/>
        </w:rPr>
        <w:t>في كتا</w:t>
      </w:r>
      <w:r w:rsidR="007D1999" w:rsidRPr="002A634E">
        <w:rPr>
          <w:rFonts w:ascii="Times New Roman" w:hAnsi="Times New Roman" w:cs="Times New Roman"/>
          <w:b/>
          <w:bCs/>
          <w:color w:val="002060"/>
          <w:sz w:val="36"/>
          <w:szCs w:val="36"/>
          <w:rtl/>
        </w:rPr>
        <w:t xml:space="preserve">به </w:t>
      </w:r>
      <w:r w:rsidR="00FE4B3C" w:rsidRPr="002A634E">
        <w:rPr>
          <w:rFonts w:ascii="Times New Roman" w:hAnsi="Times New Roman" w:cs="Times New Roman"/>
          <w:b/>
          <w:bCs/>
          <w:color w:val="002060"/>
          <w:sz w:val="36"/>
          <w:szCs w:val="36"/>
          <w:rtl/>
        </w:rPr>
        <w:t>"</w:t>
      </w:r>
      <w:r w:rsidR="00343A5F" w:rsidRPr="002A634E">
        <w:rPr>
          <w:rFonts w:ascii="Times New Roman" w:hAnsi="Times New Roman" w:cs="Times New Roman"/>
          <w:b/>
          <w:bCs/>
          <w:color w:val="002060"/>
          <w:sz w:val="36"/>
          <w:szCs w:val="36"/>
          <w:rtl/>
        </w:rPr>
        <w:t>بداية المجتهد ونهاية المقتصد</w:t>
      </w:r>
      <w:r w:rsidR="00FE4B3C" w:rsidRPr="002A634E">
        <w:rPr>
          <w:rFonts w:ascii="Times New Roman" w:hAnsi="Times New Roman" w:cs="Times New Roman"/>
          <w:b/>
          <w:bCs/>
          <w:color w:val="002060"/>
          <w:sz w:val="36"/>
          <w:szCs w:val="36"/>
          <w:rtl/>
        </w:rPr>
        <w:t>"</w:t>
      </w:r>
      <w:r w:rsidR="007D1999" w:rsidRPr="002A634E">
        <w:rPr>
          <w:rFonts w:ascii="Times New Roman" w:hAnsi="Times New Roman" w:cs="Times New Roman"/>
          <w:b/>
          <w:bCs/>
          <w:color w:val="002060"/>
          <w:sz w:val="36"/>
          <w:szCs w:val="36"/>
          <w:rtl/>
        </w:rPr>
        <w:t xml:space="preserve"> (1/ 511-512):</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تر</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ك التَّطوع قبل صلاة العيد وبعدها إلى أكثر أهل العلم.</w:t>
      </w:r>
    </w:p>
    <w:p w:rsidR="00877305" w:rsidRPr="002A634E" w:rsidRDefault="00877305" w:rsidP="006C7B9C">
      <w:pPr>
        <w:spacing w:line="276" w:lineRule="auto"/>
        <w:ind w:left="0"/>
        <w:jc w:val="left"/>
        <w:rPr>
          <w:rFonts w:ascii="Times New Roman" w:hAnsi="Times New Roman" w:cs="Times New Roman"/>
          <w:b/>
          <w:bCs/>
          <w:color w:val="002060"/>
          <w:sz w:val="36"/>
          <w:szCs w:val="36"/>
          <w:rtl/>
        </w:rPr>
      </w:pPr>
      <w:r w:rsidRPr="002A634E">
        <w:rPr>
          <w:rFonts w:ascii="Times New Roman" w:hAnsi="Times New Roman" w:cs="Times New Roman"/>
          <w:b/>
          <w:bCs/>
          <w:color w:val="002060"/>
          <w:sz w:val="36"/>
          <w:szCs w:val="36"/>
          <w:rtl/>
        </w:rPr>
        <w:t>وقال الفقيه فخْر الدِّين الزَّيلعي الحنفي ــ رحمه الله ــ في كتابه "تبيين الحقائق شرح كنز الدقائق"(1/ 224-225)</w:t>
      </w:r>
      <w:r w:rsidR="002A634E">
        <w:rPr>
          <w:rFonts w:ascii="Times New Roman" w:hAnsi="Times New Roman" w:cs="Times New Roman" w:hint="cs"/>
          <w:b/>
          <w:bCs/>
          <w:color w:val="002060"/>
          <w:sz w:val="36"/>
          <w:szCs w:val="36"/>
          <w:rtl/>
        </w:rPr>
        <w:t>،</w:t>
      </w:r>
      <w:r w:rsidRPr="002A634E">
        <w:rPr>
          <w:rFonts w:ascii="Times New Roman" w:hAnsi="Times New Roman" w:cs="Times New Roman"/>
          <w:b/>
          <w:bCs/>
          <w:color w:val="002060"/>
          <w:sz w:val="36"/>
          <w:szCs w:val="36"/>
          <w:rtl/>
        </w:rPr>
        <w:t xml:space="preserve"> عن التنفل بالصلاة</w:t>
      </w:r>
      <w:r w:rsidR="00A351F8">
        <w:rPr>
          <w:rFonts w:ascii="Times New Roman" w:hAnsi="Times New Roman" w:cs="Times New Roman" w:hint="cs"/>
          <w:b/>
          <w:bCs/>
          <w:color w:val="002060"/>
          <w:sz w:val="36"/>
          <w:szCs w:val="36"/>
          <w:rtl/>
        </w:rPr>
        <w:t xml:space="preserve"> في مُصلَّي صلاة العيد</w:t>
      </w:r>
      <w:r w:rsidRPr="002A634E">
        <w:rPr>
          <w:rFonts w:ascii="Times New Roman" w:hAnsi="Times New Roman" w:cs="Times New Roman"/>
          <w:b/>
          <w:bCs/>
          <w:color w:val="002060"/>
          <w:sz w:val="36"/>
          <w:szCs w:val="36"/>
          <w:rtl/>
        </w:rPr>
        <w:t>:</w:t>
      </w:r>
    </w:p>
    <w:p w:rsidR="00877305" w:rsidRPr="00C23F7E" w:rsidRDefault="008773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lastRenderedPageBreak/>
        <w:t>«</w:t>
      </w:r>
      <w:r w:rsidRPr="00C23F7E">
        <w:rPr>
          <w:rFonts w:ascii="Times New Roman" w:hAnsi="Times New Roman" w:cs="Times New Roman"/>
          <w:sz w:val="36"/>
          <w:szCs w:val="36"/>
          <w:rtl/>
        </w:rPr>
        <w:t>وهو مكروه في المُصَلَّى قبل صلاة العيد اتِّفاقًا.</w:t>
      </w:r>
    </w:p>
    <w:p w:rsidR="00877305" w:rsidRPr="00C23F7E" w:rsidRDefault="008773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واختلفوا في البيت قبل الصلاة، وبعدها في المُصَلَّى.</w:t>
      </w:r>
    </w:p>
    <w:p w:rsidR="00A351F8" w:rsidRDefault="008773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وعامَّتُهم على الكراهة قبل الصلاة مُطلَقًا، وبعدها في الْمُصَلَّى، لِمَا رُوِيَ:</w:t>
      </w:r>
    </w:p>
    <w:p w:rsidR="00877305" w:rsidRPr="00C23F7E" w:rsidRDefault="008773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أَنَّهُ - عَلَيْهِ الصَّلَاةُ وَالسَّلَامُ - خَرَجَ يَوْمَ الْأَضْحَى فَصَلَّى رَكْعَتَيْنِ وَلَمْ يُصَلِّ قَبْلَهُمَا وَلَا بَعْدَهُمَا ))</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2A634E" w:rsidRDefault="00147B4B" w:rsidP="006C7B9C">
      <w:pPr>
        <w:spacing w:line="276" w:lineRule="auto"/>
        <w:ind w:left="0"/>
        <w:jc w:val="left"/>
        <w:rPr>
          <w:rFonts w:ascii="Times New Roman" w:hAnsi="Times New Roman" w:cs="Times New Roman"/>
          <w:b/>
          <w:bCs/>
          <w:sz w:val="36"/>
          <w:szCs w:val="36"/>
          <w:rtl/>
        </w:rPr>
      </w:pPr>
      <w:r w:rsidRPr="002A634E">
        <w:rPr>
          <w:rFonts w:ascii="Times New Roman" w:hAnsi="Times New Roman" w:cs="Times New Roman"/>
          <w:b/>
          <w:bCs/>
          <w:color w:val="7030A0"/>
          <w:sz w:val="36"/>
          <w:szCs w:val="36"/>
          <w:u w:val="single"/>
          <w:rtl/>
        </w:rPr>
        <w:t>الفرع الثَّالث</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تحيـَّة المسجد إذا كانت صلاة العيد في المسجد.</w:t>
      </w:r>
    </w:p>
    <w:p w:rsidR="007D1999"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إذا صل</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ى العبد صلاة العيد خارج البلد في المُصلَّى الـمُعدّ لذلك، فلا يصلِّي ركعتين تحيـَّة</w:t>
      </w:r>
      <w:r w:rsidR="007D1999" w:rsidRPr="00C23F7E">
        <w:rPr>
          <w:rFonts w:ascii="Times New Roman" w:hAnsi="Times New Roman" w:cs="Times New Roman"/>
          <w:sz w:val="36"/>
          <w:szCs w:val="36"/>
          <w:rtl/>
        </w:rPr>
        <w:t xml:space="preserve">ً لهذا المُصلَّى، </w:t>
      </w:r>
      <w:r w:rsidRPr="00C23F7E">
        <w:rPr>
          <w:rFonts w:ascii="Times New Roman" w:hAnsi="Times New Roman" w:cs="Times New Roman"/>
          <w:sz w:val="36"/>
          <w:szCs w:val="36"/>
          <w:rtl/>
        </w:rPr>
        <w:t>لأنَّ ركعتي التَّحيـَّة</w:t>
      </w:r>
      <w:r w:rsidR="00E234AB" w:rsidRPr="00C23F7E">
        <w:rPr>
          <w:rFonts w:ascii="Times New Roman" w:hAnsi="Times New Roman" w:cs="Times New Roman"/>
          <w:sz w:val="36"/>
          <w:szCs w:val="36"/>
          <w:rtl/>
        </w:rPr>
        <w:t xml:space="preserve"> خاصَّة بالمس</w:t>
      </w:r>
      <w:r w:rsidR="007D1999" w:rsidRPr="00C23F7E">
        <w:rPr>
          <w:rFonts w:ascii="Times New Roman" w:hAnsi="Times New Roman" w:cs="Times New Roman"/>
          <w:sz w:val="36"/>
          <w:szCs w:val="36"/>
          <w:rtl/>
        </w:rPr>
        <w:t>جد.</w:t>
      </w:r>
    </w:p>
    <w:p w:rsidR="00A351F8" w:rsidRPr="00A351F8" w:rsidRDefault="00E234AB" w:rsidP="006C7B9C">
      <w:pPr>
        <w:spacing w:line="276" w:lineRule="auto"/>
        <w:ind w:left="0"/>
        <w:jc w:val="left"/>
        <w:rPr>
          <w:rFonts w:ascii="Times New Roman" w:hAnsi="Times New Roman" w:cs="Times New Roman"/>
          <w:b/>
          <w:bCs/>
          <w:color w:val="1F4E79" w:themeColor="accent1" w:themeShade="80"/>
          <w:sz w:val="36"/>
          <w:szCs w:val="36"/>
          <w:rtl/>
        </w:rPr>
      </w:pPr>
      <w:r w:rsidRPr="00A351F8">
        <w:rPr>
          <w:rFonts w:ascii="Times New Roman" w:hAnsi="Times New Roman" w:cs="Times New Roman"/>
          <w:b/>
          <w:bCs/>
          <w:color w:val="1F4E79" w:themeColor="accent1" w:themeShade="80"/>
          <w:sz w:val="36"/>
          <w:szCs w:val="36"/>
          <w:rtl/>
        </w:rPr>
        <w:t>وقد دلَّ على ذ</w:t>
      </w:r>
      <w:r w:rsidR="00A351F8" w:rsidRPr="00A351F8">
        <w:rPr>
          <w:rFonts w:ascii="Times New Roman" w:hAnsi="Times New Roman" w:cs="Times New Roman"/>
          <w:b/>
          <w:bCs/>
          <w:color w:val="1F4E79" w:themeColor="accent1" w:themeShade="80"/>
          <w:sz w:val="36"/>
          <w:szCs w:val="36"/>
          <w:rtl/>
        </w:rPr>
        <w:t>لك</w:t>
      </w:r>
      <w:r w:rsidR="00A351F8" w:rsidRPr="00A351F8">
        <w:rPr>
          <w:rFonts w:ascii="Times New Roman" w:hAnsi="Times New Roman" w:cs="Times New Roman" w:hint="cs"/>
          <w:b/>
          <w:bCs/>
          <w:color w:val="1F4E79" w:themeColor="accent1" w:themeShade="80"/>
          <w:sz w:val="36"/>
          <w:szCs w:val="36"/>
          <w:rtl/>
        </w:rPr>
        <w:t>:</w:t>
      </w:r>
    </w:p>
    <w:p w:rsidR="00A351F8" w:rsidRDefault="00A351F8" w:rsidP="006C7B9C">
      <w:pPr>
        <w:spacing w:line="276" w:lineRule="auto"/>
        <w:ind w:left="0"/>
        <w:jc w:val="left"/>
        <w:rPr>
          <w:rFonts w:ascii="Times New Roman" w:hAnsi="Times New Roman" w:cs="Times New Roman"/>
          <w:sz w:val="36"/>
          <w:szCs w:val="36"/>
          <w:rtl/>
        </w:rPr>
      </w:pPr>
      <w:r w:rsidRPr="00A351F8">
        <w:rPr>
          <w:rFonts w:ascii="Times New Roman" w:hAnsi="Times New Roman" w:cs="Times New Roman" w:hint="cs"/>
          <w:sz w:val="36"/>
          <w:szCs w:val="36"/>
          <w:rtl/>
        </w:rPr>
        <w:t xml:space="preserve">ما أخرجه </w:t>
      </w:r>
      <w:r w:rsidRPr="00A351F8">
        <w:rPr>
          <w:rFonts w:ascii="Times New Roman" w:hAnsi="Times New Roman" w:cs="Times New Roman"/>
          <w:sz w:val="36"/>
          <w:szCs w:val="36"/>
          <w:rtl/>
        </w:rPr>
        <w:t>البخاري (444)، ومسلم (417)</w:t>
      </w:r>
      <w:r w:rsidRPr="00A351F8">
        <w:rPr>
          <w:rFonts w:ascii="Times New Roman" w:hAnsi="Times New Roman" w:cs="Times New Roman" w:hint="cs"/>
          <w:sz w:val="36"/>
          <w:szCs w:val="36"/>
          <w:rtl/>
        </w:rPr>
        <w:t>، عن</w:t>
      </w:r>
      <w:r>
        <w:rPr>
          <w:rFonts w:ascii="Times New Roman" w:hAnsi="Times New Roman" w:cs="Times New Roman" w:hint="cs"/>
          <w:color w:val="BF8F00" w:themeColor="accent4" w:themeShade="BF"/>
          <w:sz w:val="36"/>
          <w:szCs w:val="36"/>
          <w:rtl/>
        </w:rPr>
        <w:t xml:space="preserve"> </w:t>
      </w:r>
      <w:r w:rsidR="00147B4B" w:rsidRPr="00C23F7E">
        <w:rPr>
          <w:rFonts w:ascii="Times New Roman" w:hAnsi="Times New Roman" w:cs="Times New Roman"/>
          <w:sz w:val="36"/>
          <w:szCs w:val="36"/>
          <w:rtl/>
        </w:rPr>
        <w:t xml:space="preserve">أبي قتادة </w:t>
      </w:r>
      <w:r w:rsidR="00E234AB" w:rsidRPr="00C23F7E">
        <w:rPr>
          <w:rFonts w:ascii="Times New Roman" w:hAnsi="Times New Roman" w:cs="Times New Roman"/>
          <w:sz w:val="36"/>
          <w:szCs w:val="36"/>
          <w:rtl/>
        </w:rPr>
        <w:t>ــ رضي الله عنه ــ أنَّ</w:t>
      </w:r>
      <w:r w:rsidR="00147B4B" w:rsidRPr="00C23F7E">
        <w:rPr>
          <w:rFonts w:ascii="Times New Roman" w:hAnsi="Times New Roman" w:cs="Times New Roman"/>
          <w:sz w:val="36"/>
          <w:szCs w:val="36"/>
          <w:rtl/>
        </w:rPr>
        <w:t xml:space="preserve"> رسول الله صلى الله عليه وسلم قال:</w:t>
      </w:r>
    </w:p>
    <w:p w:rsidR="00147B4B" w:rsidRPr="00A351F8" w:rsidRDefault="00147B4B"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b/>
          <w:bCs/>
          <w:color w:val="00B050"/>
          <w:sz w:val="36"/>
          <w:szCs w:val="36"/>
          <w:rtl/>
        </w:rPr>
        <w:t>(( إِذَا دَخَلَ أَحَدُكُمُ المَسْجِدَ فَلْيَرْكَعْ رَكْعَتَيْنِ قَبْلَ أَنْ يَجْلِسَ ))</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فخ</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صَّ رسول الله صلى الله عليه وسلم التَّحية بالمسجد، والمُصلَّى ليس بمسجد. </w:t>
      </w:r>
    </w:p>
    <w:p w:rsidR="00343A5F" w:rsidRPr="00A351F8" w:rsidRDefault="00A351F8" w:rsidP="006C7B9C">
      <w:pPr>
        <w:spacing w:line="276" w:lineRule="auto"/>
        <w:ind w:left="0"/>
        <w:jc w:val="left"/>
        <w:rPr>
          <w:rFonts w:ascii="Times New Roman" w:hAnsi="Times New Roman" w:cs="Times New Roman"/>
          <w:b/>
          <w:bCs/>
          <w:color w:val="806000" w:themeColor="accent4" w:themeShade="80"/>
          <w:sz w:val="36"/>
          <w:szCs w:val="36"/>
          <w:rtl/>
        </w:rPr>
      </w:pPr>
      <w:r>
        <w:rPr>
          <w:rFonts w:ascii="Times New Roman" w:hAnsi="Times New Roman" w:cs="Times New Roman"/>
          <w:b/>
          <w:bCs/>
          <w:color w:val="538135" w:themeColor="accent6" w:themeShade="BF"/>
          <w:sz w:val="36"/>
          <w:szCs w:val="36"/>
          <w:rtl/>
        </w:rPr>
        <w:t xml:space="preserve">ــــ </w:t>
      </w:r>
      <w:r w:rsidR="00147B4B" w:rsidRPr="00A351F8">
        <w:rPr>
          <w:rFonts w:ascii="Times New Roman" w:hAnsi="Times New Roman" w:cs="Times New Roman"/>
          <w:b/>
          <w:bCs/>
          <w:color w:val="806000" w:themeColor="accent4" w:themeShade="80"/>
          <w:sz w:val="36"/>
          <w:szCs w:val="36"/>
          <w:rtl/>
        </w:rPr>
        <w:t xml:space="preserve">وأمـَّا إذا صلَّى </w:t>
      </w:r>
      <w:r w:rsidR="007D1999" w:rsidRPr="00A351F8">
        <w:rPr>
          <w:rFonts w:ascii="Times New Roman" w:hAnsi="Times New Roman" w:cs="Times New Roman"/>
          <w:b/>
          <w:bCs/>
          <w:color w:val="806000" w:themeColor="accent4" w:themeShade="80"/>
          <w:sz w:val="36"/>
          <w:szCs w:val="36"/>
          <w:rtl/>
        </w:rPr>
        <w:t xml:space="preserve">العيد </w:t>
      </w:r>
      <w:r w:rsidR="00147B4B" w:rsidRPr="00A351F8">
        <w:rPr>
          <w:rFonts w:ascii="Times New Roman" w:hAnsi="Times New Roman" w:cs="Times New Roman"/>
          <w:b/>
          <w:bCs/>
          <w:color w:val="806000" w:themeColor="accent4" w:themeShade="80"/>
          <w:sz w:val="36"/>
          <w:szCs w:val="36"/>
          <w:rtl/>
        </w:rPr>
        <w:t>في المسجد</w:t>
      </w:r>
      <w:r w:rsidR="00343A5F" w:rsidRPr="00A351F8">
        <w:rPr>
          <w:rFonts w:ascii="Times New Roman" w:hAnsi="Times New Roman" w:cs="Times New Roman"/>
          <w:b/>
          <w:bCs/>
          <w:color w:val="806000" w:themeColor="accent4" w:themeShade="80"/>
          <w:sz w:val="36"/>
          <w:szCs w:val="36"/>
          <w:rtl/>
        </w:rPr>
        <w:t>.</w:t>
      </w:r>
    </w:p>
    <w:p w:rsidR="007D1999"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w:t>
      </w:r>
      <w:r w:rsidR="00343A5F" w:rsidRPr="00C23F7E">
        <w:rPr>
          <w:rFonts w:ascii="Times New Roman" w:hAnsi="Times New Roman" w:cs="Times New Roman"/>
          <w:sz w:val="36"/>
          <w:szCs w:val="36"/>
          <w:rtl/>
        </w:rPr>
        <w:t xml:space="preserve">في </w:t>
      </w:r>
      <w:r w:rsidRPr="00C23F7E">
        <w:rPr>
          <w:rFonts w:ascii="Times New Roman" w:hAnsi="Times New Roman" w:cs="Times New Roman"/>
          <w:sz w:val="36"/>
          <w:szCs w:val="36"/>
          <w:rtl/>
        </w:rPr>
        <w:t xml:space="preserve">الغالبُ أنـَّه يأتي </w:t>
      </w:r>
      <w:r w:rsidR="00A351F8">
        <w:rPr>
          <w:rFonts w:ascii="Times New Roman" w:hAnsi="Times New Roman" w:cs="Times New Roman"/>
          <w:sz w:val="36"/>
          <w:szCs w:val="36"/>
          <w:rtl/>
        </w:rPr>
        <w:t>إل</w:t>
      </w:r>
      <w:r w:rsidR="00A351F8">
        <w:rPr>
          <w:rFonts w:ascii="Times New Roman" w:hAnsi="Times New Roman" w:cs="Times New Roman" w:hint="cs"/>
          <w:sz w:val="36"/>
          <w:szCs w:val="36"/>
          <w:rtl/>
        </w:rPr>
        <w:t>ى المسجد</w:t>
      </w:r>
      <w:r w:rsidR="00343A5F"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في وقت ن</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هي</w:t>
      </w:r>
      <w:r w:rsidR="00343A5F" w:rsidRPr="00C23F7E">
        <w:rPr>
          <w:rFonts w:ascii="Times New Roman" w:hAnsi="Times New Roman" w:cs="Times New Roman"/>
          <w:sz w:val="36"/>
          <w:szCs w:val="36"/>
          <w:rtl/>
        </w:rPr>
        <w:t>ٍ</w:t>
      </w:r>
      <w:r w:rsidR="007D1999" w:rsidRPr="00C23F7E">
        <w:rPr>
          <w:rFonts w:ascii="Times New Roman" w:hAnsi="Times New Roman" w:cs="Times New Roman"/>
          <w:sz w:val="36"/>
          <w:szCs w:val="36"/>
          <w:rtl/>
        </w:rPr>
        <w:t xml:space="preserve"> عن صلاة التطوع.</w:t>
      </w:r>
    </w:p>
    <w:p w:rsidR="00147B4B" w:rsidRPr="00A351F8" w:rsidRDefault="00147B4B"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sz w:val="36"/>
          <w:szCs w:val="36"/>
          <w:rtl/>
        </w:rPr>
        <w:t>وصلاة تحيـَّة المسجد في وقت النَّهي للعلماء</w:t>
      </w:r>
      <w:r w:rsidR="00A351F8">
        <w:rPr>
          <w:rFonts w:ascii="Times New Roman" w:hAnsi="Times New Roman" w:cs="Times New Roman"/>
          <w:b/>
          <w:bCs/>
          <w:sz w:val="36"/>
          <w:szCs w:val="36"/>
          <w:rtl/>
        </w:rPr>
        <w:t xml:space="preserve"> ــ رحمهم الله ــ</w:t>
      </w:r>
      <w:r w:rsidRPr="00A351F8">
        <w:rPr>
          <w:rFonts w:ascii="Times New Roman" w:hAnsi="Times New Roman" w:cs="Times New Roman"/>
          <w:b/>
          <w:bCs/>
          <w:sz w:val="36"/>
          <w:szCs w:val="36"/>
          <w:rtl/>
        </w:rPr>
        <w:t xml:space="preserve"> فيها قولان مشهوران:</w:t>
      </w:r>
    </w:p>
    <w:p w:rsidR="00147B4B" w:rsidRPr="00C23F7E" w:rsidRDefault="00E234A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538135" w:themeColor="accent6" w:themeShade="BF"/>
          <w:sz w:val="36"/>
          <w:szCs w:val="36"/>
          <w:rtl/>
        </w:rPr>
        <w:t>القول الأو</w:t>
      </w:r>
      <w:r w:rsidR="007D1999" w:rsidRPr="00C23F7E">
        <w:rPr>
          <w:rFonts w:ascii="Times New Roman" w:hAnsi="Times New Roman" w:cs="Times New Roman"/>
          <w:b/>
          <w:bCs/>
          <w:color w:val="538135" w:themeColor="accent6" w:themeShade="BF"/>
          <w:sz w:val="36"/>
          <w:szCs w:val="36"/>
          <w:rtl/>
        </w:rPr>
        <w:t>َّ</w:t>
      </w:r>
      <w:r w:rsidRPr="00C23F7E">
        <w:rPr>
          <w:rFonts w:ascii="Times New Roman" w:hAnsi="Times New Roman" w:cs="Times New Roman"/>
          <w:b/>
          <w:bCs/>
          <w:color w:val="538135" w:themeColor="accent6" w:themeShade="BF"/>
          <w:sz w:val="36"/>
          <w:szCs w:val="36"/>
          <w:rtl/>
        </w:rPr>
        <w:t>ل</w:t>
      </w:r>
      <w:r w:rsidR="00147B4B" w:rsidRPr="00C23F7E">
        <w:rPr>
          <w:rFonts w:ascii="Times New Roman" w:hAnsi="Times New Roman" w:cs="Times New Roman"/>
          <w:b/>
          <w:bCs/>
          <w:color w:val="538135" w:themeColor="accent6" w:themeShade="BF"/>
          <w:sz w:val="36"/>
          <w:szCs w:val="36"/>
          <w:rtl/>
        </w:rPr>
        <w:t>:</w:t>
      </w:r>
      <w:r w:rsidRPr="00C23F7E">
        <w:rPr>
          <w:rFonts w:ascii="Times New Roman" w:hAnsi="Times New Roman" w:cs="Times New Roman"/>
          <w:b/>
          <w:bCs/>
          <w:sz w:val="36"/>
          <w:szCs w:val="36"/>
          <w:rtl/>
        </w:rPr>
        <w:t xml:space="preserve"> </w:t>
      </w:r>
      <w:r w:rsidR="00147B4B" w:rsidRPr="00A351F8">
        <w:rPr>
          <w:rFonts w:ascii="Times New Roman" w:hAnsi="Times New Roman" w:cs="Times New Roman"/>
          <w:b/>
          <w:bCs/>
          <w:color w:val="FF0000"/>
          <w:sz w:val="36"/>
          <w:szCs w:val="36"/>
          <w:rtl/>
        </w:rPr>
        <w:t>أنَّها لا تُصلَّى</w:t>
      </w:r>
      <w:r w:rsidR="00A351F8">
        <w:rPr>
          <w:rFonts w:ascii="Times New Roman" w:hAnsi="Times New Roman" w:cs="Times New Roman" w:hint="cs"/>
          <w:b/>
          <w:bCs/>
          <w:color w:val="FF0000"/>
          <w:sz w:val="36"/>
          <w:szCs w:val="36"/>
          <w:rtl/>
        </w:rPr>
        <w:t xml:space="preserve"> في المسجد وقت النَّهي</w:t>
      </w:r>
      <w:r w:rsidR="00147B4B" w:rsidRPr="00A351F8">
        <w:rPr>
          <w:rFonts w:ascii="Times New Roman" w:hAnsi="Times New Roman" w:cs="Times New Roman"/>
          <w:b/>
          <w:bCs/>
          <w:color w:val="FF0000"/>
          <w:sz w:val="36"/>
          <w:szCs w:val="36"/>
          <w:rtl/>
        </w:rPr>
        <w:t>.</w:t>
      </w:r>
    </w:p>
    <w:p w:rsidR="00E234A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وهو قول أكثر أهل العلم</w:t>
      </w:r>
      <w:r w:rsidR="00E234AB" w:rsidRPr="00C23F7E">
        <w:rPr>
          <w:rFonts w:ascii="Times New Roman" w:hAnsi="Times New Roman" w:cs="Times New Roman"/>
          <w:sz w:val="36"/>
          <w:szCs w:val="36"/>
          <w:rtl/>
        </w:rPr>
        <w:t>.</w:t>
      </w:r>
    </w:p>
    <w:p w:rsidR="004544F3" w:rsidRPr="00C23F7E" w:rsidRDefault="004544F3"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للأحاديث المُتعدِّدة</w:t>
      </w:r>
      <w:r w:rsidR="00147B4B" w:rsidRPr="00C23F7E">
        <w:rPr>
          <w:rFonts w:ascii="Times New Roman" w:hAnsi="Times New Roman" w:cs="Times New Roman"/>
          <w:sz w:val="36"/>
          <w:szCs w:val="36"/>
          <w:rtl/>
        </w:rPr>
        <w:t xml:space="preserve"> </w:t>
      </w:r>
      <w:r w:rsidR="00E234AB" w:rsidRPr="00C23F7E">
        <w:rPr>
          <w:rFonts w:ascii="Times New Roman" w:hAnsi="Times New Roman" w:cs="Times New Roman"/>
          <w:sz w:val="36"/>
          <w:szCs w:val="36"/>
          <w:rtl/>
        </w:rPr>
        <w:t>في</w:t>
      </w:r>
      <w:r w:rsidRPr="00C23F7E">
        <w:rPr>
          <w:rFonts w:ascii="Times New Roman" w:hAnsi="Times New Roman" w:cs="Times New Roman"/>
          <w:sz w:val="36"/>
          <w:szCs w:val="36"/>
          <w:rtl/>
        </w:rPr>
        <w:t xml:space="preserve"> النَّهي عن الصَّلاة مِن طلوع الشمس حتى ترتفع.</w:t>
      </w:r>
    </w:p>
    <w:p w:rsidR="00147B4B" w:rsidRPr="00A351F8" w:rsidRDefault="00147B4B" w:rsidP="006C7B9C">
      <w:pPr>
        <w:spacing w:line="276" w:lineRule="auto"/>
        <w:ind w:left="0"/>
        <w:jc w:val="left"/>
        <w:rPr>
          <w:rFonts w:ascii="Times New Roman" w:hAnsi="Times New Roman" w:cs="Times New Roman"/>
          <w:b/>
          <w:bCs/>
          <w:color w:val="1F4E79" w:themeColor="accent1" w:themeShade="80"/>
          <w:sz w:val="36"/>
          <w:szCs w:val="36"/>
          <w:rtl/>
        </w:rPr>
      </w:pPr>
      <w:r w:rsidRPr="00A351F8">
        <w:rPr>
          <w:rFonts w:ascii="Times New Roman" w:hAnsi="Times New Roman" w:cs="Times New Roman"/>
          <w:b/>
          <w:bCs/>
          <w:color w:val="1F4E79" w:themeColor="accent1" w:themeShade="80"/>
          <w:sz w:val="36"/>
          <w:szCs w:val="36"/>
          <w:rtl/>
        </w:rPr>
        <w:t>وم</w:t>
      </w:r>
      <w:r w:rsidR="007D1999" w:rsidRPr="00A351F8">
        <w:rPr>
          <w:rFonts w:ascii="Times New Roman" w:hAnsi="Times New Roman" w:cs="Times New Roman"/>
          <w:b/>
          <w:bCs/>
          <w:color w:val="1F4E79" w:themeColor="accent1" w:themeShade="80"/>
          <w:sz w:val="36"/>
          <w:szCs w:val="36"/>
          <w:rtl/>
        </w:rPr>
        <w:t>ِ</w:t>
      </w:r>
      <w:r w:rsidRPr="00A351F8">
        <w:rPr>
          <w:rFonts w:ascii="Times New Roman" w:hAnsi="Times New Roman" w:cs="Times New Roman"/>
          <w:b/>
          <w:bCs/>
          <w:color w:val="1F4E79" w:themeColor="accent1" w:themeShade="80"/>
          <w:sz w:val="36"/>
          <w:szCs w:val="36"/>
          <w:rtl/>
        </w:rPr>
        <w:t>ن هذه الأحاديث:</w:t>
      </w:r>
    </w:p>
    <w:p w:rsidR="00A351F8"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ما أخرجه مسلم (831) عن ع</w:t>
      </w:r>
      <w:r w:rsidR="00A351F8">
        <w:rPr>
          <w:rFonts w:ascii="Times New Roman" w:hAnsi="Times New Roman" w:cs="Times New Roman" w:hint="cs"/>
          <w:sz w:val="36"/>
          <w:szCs w:val="36"/>
          <w:rtl/>
        </w:rPr>
        <w:t>ُ</w:t>
      </w:r>
      <w:r w:rsidRPr="00C23F7E">
        <w:rPr>
          <w:rFonts w:ascii="Times New Roman" w:hAnsi="Times New Roman" w:cs="Times New Roman"/>
          <w:sz w:val="36"/>
          <w:szCs w:val="36"/>
          <w:rtl/>
        </w:rPr>
        <w:t xml:space="preserve">قبة بن عامر الجهني </w:t>
      </w:r>
      <w:r w:rsidR="00E234AB" w:rsidRPr="00C23F7E">
        <w:rPr>
          <w:rFonts w:ascii="Times New Roman" w:hAnsi="Times New Roman" w:cs="Times New Roman"/>
          <w:sz w:val="36"/>
          <w:szCs w:val="36"/>
          <w:rtl/>
        </w:rPr>
        <w:t>ــ رضي الله عنه ــ أنَّه</w:t>
      </w:r>
      <w:r w:rsidRPr="00C23F7E">
        <w:rPr>
          <w:rFonts w:ascii="Times New Roman" w:hAnsi="Times New Roman" w:cs="Times New Roman"/>
          <w:sz w:val="36"/>
          <w:szCs w:val="36"/>
          <w:rtl/>
        </w:rPr>
        <w:t xml:space="preserve"> 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 ))</w:t>
      </w:r>
      <w:r w:rsidRPr="00C23F7E">
        <w:rPr>
          <w:rFonts w:ascii="Times New Roman" w:hAnsi="Times New Roman" w:cs="Times New Roman"/>
          <w:sz w:val="36"/>
          <w:szCs w:val="36"/>
          <w:rtl/>
        </w:rPr>
        <w:t>.</w:t>
      </w:r>
    </w:p>
    <w:p w:rsidR="007D1999" w:rsidRPr="00C23F7E" w:rsidRDefault="007D1999"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القول هو الأظهر.</w:t>
      </w:r>
    </w:p>
    <w:p w:rsidR="00147B4B" w:rsidRPr="00C23F7E" w:rsidRDefault="00E234A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538135" w:themeColor="accent6" w:themeShade="BF"/>
          <w:sz w:val="36"/>
          <w:szCs w:val="36"/>
          <w:rtl/>
        </w:rPr>
        <w:t>القول الثاني:</w:t>
      </w:r>
      <w:r w:rsidRPr="00C23F7E">
        <w:rPr>
          <w:rFonts w:ascii="Times New Roman" w:hAnsi="Times New Roman" w:cs="Times New Roman"/>
          <w:b/>
          <w:bCs/>
          <w:sz w:val="36"/>
          <w:szCs w:val="36"/>
          <w:rtl/>
        </w:rPr>
        <w:t xml:space="preserve"> </w:t>
      </w:r>
      <w:r w:rsidRPr="00A351F8">
        <w:rPr>
          <w:rFonts w:ascii="Times New Roman" w:hAnsi="Times New Roman" w:cs="Times New Roman"/>
          <w:b/>
          <w:bCs/>
          <w:color w:val="FF0000"/>
          <w:sz w:val="36"/>
          <w:szCs w:val="36"/>
          <w:rtl/>
        </w:rPr>
        <w:t>أن</w:t>
      </w:r>
      <w:r w:rsidR="007D1999" w:rsidRPr="00A351F8">
        <w:rPr>
          <w:rFonts w:ascii="Times New Roman" w:hAnsi="Times New Roman" w:cs="Times New Roman"/>
          <w:b/>
          <w:bCs/>
          <w:color w:val="FF0000"/>
          <w:sz w:val="36"/>
          <w:szCs w:val="36"/>
          <w:rtl/>
        </w:rPr>
        <w:t>َّ</w:t>
      </w:r>
      <w:r w:rsidRPr="00A351F8">
        <w:rPr>
          <w:rFonts w:ascii="Times New Roman" w:hAnsi="Times New Roman" w:cs="Times New Roman"/>
          <w:b/>
          <w:bCs/>
          <w:color w:val="FF0000"/>
          <w:sz w:val="36"/>
          <w:szCs w:val="36"/>
          <w:rtl/>
        </w:rPr>
        <w:t>ها تُصلَّى</w:t>
      </w:r>
      <w:r w:rsidR="00A351F8">
        <w:rPr>
          <w:rFonts w:ascii="Times New Roman" w:hAnsi="Times New Roman" w:cs="Times New Roman" w:hint="cs"/>
          <w:b/>
          <w:bCs/>
          <w:color w:val="FF0000"/>
          <w:sz w:val="36"/>
          <w:szCs w:val="36"/>
          <w:rtl/>
        </w:rPr>
        <w:t xml:space="preserve"> وقت النَّهي في المسجد</w:t>
      </w:r>
      <w:r w:rsidR="00147B4B" w:rsidRPr="00A351F8">
        <w:rPr>
          <w:rFonts w:ascii="Times New Roman" w:hAnsi="Times New Roman" w:cs="Times New Roman"/>
          <w:b/>
          <w:bCs/>
          <w:color w:val="FF000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وهو </w:t>
      </w:r>
      <w:r w:rsidR="004544F3" w:rsidRPr="00C23F7E">
        <w:rPr>
          <w:rFonts w:ascii="Times New Roman" w:hAnsi="Times New Roman" w:cs="Times New Roman"/>
          <w:sz w:val="36"/>
          <w:szCs w:val="36"/>
          <w:rtl/>
        </w:rPr>
        <w:t>ال</w:t>
      </w:r>
      <w:r w:rsidRPr="00C23F7E">
        <w:rPr>
          <w:rFonts w:ascii="Times New Roman" w:hAnsi="Times New Roman" w:cs="Times New Roman"/>
          <w:sz w:val="36"/>
          <w:szCs w:val="36"/>
          <w:rtl/>
        </w:rPr>
        <w:t xml:space="preserve">قول </w:t>
      </w:r>
      <w:r w:rsidR="004544F3" w:rsidRPr="00C23F7E">
        <w:rPr>
          <w:rFonts w:ascii="Times New Roman" w:hAnsi="Times New Roman" w:cs="Times New Roman"/>
          <w:sz w:val="36"/>
          <w:szCs w:val="36"/>
          <w:rtl/>
        </w:rPr>
        <w:t xml:space="preserve">المشهور عن </w:t>
      </w:r>
      <w:r w:rsidRPr="00C23F7E">
        <w:rPr>
          <w:rFonts w:ascii="Times New Roman" w:hAnsi="Times New Roman" w:cs="Times New Roman"/>
          <w:sz w:val="36"/>
          <w:szCs w:val="36"/>
          <w:rtl/>
        </w:rPr>
        <w:t xml:space="preserve">الإمام الشَّافعي </w:t>
      </w:r>
      <w:r w:rsidR="00E234AB" w:rsidRPr="00C23F7E">
        <w:rPr>
          <w:rFonts w:ascii="Times New Roman" w:hAnsi="Times New Roman" w:cs="Times New Roman"/>
          <w:sz w:val="36"/>
          <w:szCs w:val="36"/>
          <w:rtl/>
        </w:rPr>
        <w:t>ــ رحمه الله ــ</w:t>
      </w:r>
      <w:r w:rsidRPr="00C23F7E">
        <w:rPr>
          <w:rFonts w:ascii="Times New Roman" w:hAnsi="Times New Roman" w:cs="Times New Roman"/>
          <w:sz w:val="36"/>
          <w:szCs w:val="36"/>
          <w:rtl/>
        </w:rPr>
        <w:t>.</w:t>
      </w:r>
    </w:p>
    <w:p w:rsidR="004544F3" w:rsidRPr="00C23F7E" w:rsidRDefault="004544F3"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ووجْه هذا القول: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أنَّ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علَّق فِعل ا</w:t>
      </w:r>
      <w:r w:rsidR="00E234AB" w:rsidRPr="00C23F7E">
        <w:rPr>
          <w:rFonts w:ascii="Times New Roman" w:hAnsi="Times New Roman" w:cs="Times New Roman"/>
          <w:sz w:val="36"/>
          <w:szCs w:val="36"/>
          <w:rtl/>
        </w:rPr>
        <w:t>لتَّحية بدخولِ المسجد، وقد وقع،</w:t>
      </w:r>
      <w:r w:rsidRPr="00C23F7E">
        <w:rPr>
          <w:rFonts w:ascii="Times New Roman" w:hAnsi="Times New Roman" w:cs="Times New Roman"/>
          <w:sz w:val="36"/>
          <w:szCs w:val="36"/>
          <w:rtl/>
        </w:rPr>
        <w:t xml:space="preserve"> فتُصلّ</w:t>
      </w:r>
      <w:r w:rsidR="00E234AB" w:rsidRPr="00C23F7E">
        <w:rPr>
          <w:rFonts w:ascii="Times New Roman" w:hAnsi="Times New Roman" w:cs="Times New Roman"/>
          <w:sz w:val="36"/>
          <w:szCs w:val="36"/>
          <w:rtl/>
        </w:rPr>
        <w:t>َى</w:t>
      </w:r>
      <w:r w:rsidRPr="00C23F7E">
        <w:rPr>
          <w:rFonts w:ascii="Times New Roman" w:hAnsi="Times New Roman" w:cs="Times New Roman"/>
          <w:sz w:val="36"/>
          <w:szCs w:val="36"/>
          <w:rtl/>
        </w:rPr>
        <w:t>.</w:t>
      </w:r>
    </w:p>
    <w:p w:rsidR="00147B4B" w:rsidRPr="00A351F8" w:rsidRDefault="007D1999" w:rsidP="006C7B9C">
      <w:pPr>
        <w:spacing w:line="276" w:lineRule="auto"/>
        <w:ind w:left="0"/>
        <w:jc w:val="left"/>
        <w:rPr>
          <w:rFonts w:ascii="Times New Roman" w:hAnsi="Times New Roman" w:cs="Times New Roman"/>
          <w:b/>
          <w:bCs/>
          <w:color w:val="1F4E79" w:themeColor="accent1" w:themeShade="80"/>
          <w:sz w:val="36"/>
          <w:szCs w:val="36"/>
          <w:rtl/>
        </w:rPr>
      </w:pPr>
      <w:r w:rsidRPr="00A351F8">
        <w:rPr>
          <w:rFonts w:ascii="Times New Roman" w:hAnsi="Times New Roman" w:cs="Times New Roman"/>
          <w:b/>
          <w:bCs/>
          <w:color w:val="1F4E79" w:themeColor="accent1" w:themeShade="80"/>
          <w:sz w:val="36"/>
          <w:szCs w:val="36"/>
          <w:rtl/>
        </w:rPr>
        <w:t>وقد أُ</w:t>
      </w:r>
      <w:r w:rsidR="00147B4B" w:rsidRPr="00A351F8">
        <w:rPr>
          <w:rFonts w:ascii="Times New Roman" w:hAnsi="Times New Roman" w:cs="Times New Roman"/>
          <w:b/>
          <w:bCs/>
          <w:color w:val="1F4E79" w:themeColor="accent1" w:themeShade="80"/>
          <w:sz w:val="36"/>
          <w:szCs w:val="36"/>
          <w:rtl/>
        </w:rPr>
        <w:t>ج</w:t>
      </w:r>
      <w:r w:rsidRPr="00A351F8">
        <w:rPr>
          <w:rFonts w:ascii="Times New Roman" w:hAnsi="Times New Roman" w:cs="Times New Roman"/>
          <w:b/>
          <w:bCs/>
          <w:color w:val="1F4E79" w:themeColor="accent1" w:themeShade="80"/>
          <w:sz w:val="36"/>
          <w:szCs w:val="36"/>
          <w:rtl/>
        </w:rPr>
        <w:t>ِ</w:t>
      </w:r>
      <w:r w:rsidR="00147B4B" w:rsidRPr="00A351F8">
        <w:rPr>
          <w:rFonts w:ascii="Times New Roman" w:hAnsi="Times New Roman" w:cs="Times New Roman"/>
          <w:b/>
          <w:bCs/>
          <w:color w:val="1F4E79" w:themeColor="accent1" w:themeShade="80"/>
          <w:sz w:val="36"/>
          <w:szCs w:val="36"/>
          <w:rtl/>
        </w:rPr>
        <w:t>يب</w:t>
      </w:r>
      <w:r w:rsidR="007B3825" w:rsidRPr="00A351F8">
        <w:rPr>
          <w:rFonts w:ascii="Times New Roman" w:hAnsi="Times New Roman" w:cs="Times New Roman"/>
          <w:b/>
          <w:bCs/>
          <w:color w:val="1F4E79" w:themeColor="accent1" w:themeShade="80"/>
          <w:sz w:val="36"/>
          <w:szCs w:val="36"/>
          <w:rtl/>
        </w:rPr>
        <w:t>َ</w:t>
      </w:r>
      <w:r w:rsidR="00147B4B" w:rsidRPr="00A351F8">
        <w:rPr>
          <w:rFonts w:ascii="Times New Roman" w:hAnsi="Times New Roman" w:cs="Times New Roman"/>
          <w:b/>
          <w:bCs/>
          <w:color w:val="1F4E79" w:themeColor="accent1" w:themeShade="80"/>
          <w:sz w:val="36"/>
          <w:szCs w:val="36"/>
          <w:rtl/>
        </w:rPr>
        <w:t xml:space="preserve"> عن هذا الاستدلال بجوابين:</w:t>
      </w:r>
    </w:p>
    <w:p w:rsidR="00A351F8" w:rsidRDefault="00A351F8"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الجواب </w:t>
      </w:r>
      <w:r w:rsidR="00147B4B" w:rsidRPr="00C23F7E">
        <w:rPr>
          <w:rFonts w:ascii="Times New Roman" w:hAnsi="Times New Roman" w:cs="Times New Roman"/>
          <w:b/>
          <w:bCs/>
          <w:color w:val="C45911" w:themeColor="accent2" w:themeShade="BF"/>
          <w:sz w:val="36"/>
          <w:szCs w:val="36"/>
          <w:rtl/>
        </w:rPr>
        <w:t>الأو</w:t>
      </w:r>
      <w:r w:rsidR="007D1999" w:rsidRPr="00C23F7E">
        <w:rPr>
          <w:rFonts w:ascii="Times New Roman" w:hAnsi="Times New Roman" w:cs="Times New Roman"/>
          <w:b/>
          <w:bCs/>
          <w:color w:val="C45911" w:themeColor="accent2" w:themeShade="BF"/>
          <w:sz w:val="36"/>
          <w:szCs w:val="36"/>
          <w:rtl/>
        </w:rPr>
        <w:t>َّ</w:t>
      </w:r>
      <w:r w:rsidR="00147B4B" w:rsidRPr="00C23F7E">
        <w:rPr>
          <w:rFonts w:ascii="Times New Roman" w:hAnsi="Times New Roman" w:cs="Times New Roman"/>
          <w:b/>
          <w:bCs/>
          <w:color w:val="C45911" w:themeColor="accent2" w:themeShade="BF"/>
          <w:sz w:val="36"/>
          <w:szCs w:val="36"/>
          <w:rtl/>
        </w:rPr>
        <w:t>ل:</w:t>
      </w:r>
    </w:p>
    <w:p w:rsidR="00A351F8"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أنَّ حديث </w:t>
      </w:r>
      <w:r w:rsidR="007B3825" w:rsidRPr="00C23F7E">
        <w:rPr>
          <w:rFonts w:ascii="Times New Roman" w:hAnsi="Times New Roman" w:cs="Times New Roman"/>
          <w:sz w:val="36"/>
          <w:szCs w:val="36"/>
          <w:rtl/>
        </w:rPr>
        <w:t>الأمْر ب</w:t>
      </w:r>
      <w:r w:rsidRPr="00C23F7E">
        <w:rPr>
          <w:rFonts w:ascii="Times New Roman" w:hAnsi="Times New Roman" w:cs="Times New Roman"/>
          <w:sz w:val="36"/>
          <w:szCs w:val="36"/>
          <w:rtl/>
        </w:rPr>
        <w:t>الصَّلاة عند الدُّخول إلى المسجد عامٌّ في جميع الأوقات، وحديث النَّهي خاصّ</w:t>
      </w:r>
      <w:r w:rsidR="007D1999" w:rsidRPr="00C23F7E">
        <w:rPr>
          <w:rFonts w:ascii="Times New Roman" w:hAnsi="Times New Roman" w:cs="Times New Roman"/>
          <w:sz w:val="36"/>
          <w:szCs w:val="36"/>
          <w:rtl/>
        </w:rPr>
        <w:t>ٌ ببعض الأوقات</w:t>
      </w:r>
      <w:r w:rsidR="00A351F8">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فيُقد</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م</w:t>
      </w:r>
      <w:r w:rsidR="007B3825" w:rsidRPr="00C23F7E">
        <w:rPr>
          <w:rFonts w:ascii="Times New Roman" w:hAnsi="Times New Roman" w:cs="Times New Roman"/>
          <w:sz w:val="36"/>
          <w:szCs w:val="36"/>
          <w:rtl/>
        </w:rPr>
        <w:t xml:space="preserve"> العمل بخاصِّ الأوقات على عامِّ</w:t>
      </w:r>
      <w:r w:rsidRPr="00C23F7E">
        <w:rPr>
          <w:rFonts w:ascii="Times New Roman" w:hAnsi="Times New Roman" w:cs="Times New Roman"/>
          <w:sz w:val="36"/>
          <w:szCs w:val="36"/>
          <w:rtl/>
        </w:rPr>
        <w:t>ها.</w:t>
      </w:r>
    </w:p>
    <w:p w:rsidR="00A351F8" w:rsidRDefault="00A351F8"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الجواب </w:t>
      </w:r>
      <w:r w:rsidR="00147B4B" w:rsidRPr="00C23F7E">
        <w:rPr>
          <w:rFonts w:ascii="Times New Roman" w:hAnsi="Times New Roman" w:cs="Times New Roman"/>
          <w:b/>
          <w:bCs/>
          <w:color w:val="C45911" w:themeColor="accent2" w:themeShade="BF"/>
          <w:sz w:val="36"/>
          <w:szCs w:val="36"/>
          <w:rtl/>
        </w:rPr>
        <w:t>الثَّاني:</w:t>
      </w:r>
    </w:p>
    <w:p w:rsidR="007B3825"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أنَّ النَّهي الوارد للتَّحريم، وتحيَّـة المسجد سُنَّـة</w:t>
      </w:r>
      <w:r w:rsidR="007B3825" w:rsidRPr="00C23F7E">
        <w:rPr>
          <w:rFonts w:ascii="Times New Roman" w:hAnsi="Times New Roman" w:cs="Times New Roman"/>
          <w:sz w:val="36"/>
          <w:szCs w:val="36"/>
          <w:rtl/>
        </w:rPr>
        <w:t xml:space="preserve"> بالإجماع، و</w:t>
      </w:r>
      <w:r w:rsidRPr="00C23F7E">
        <w:rPr>
          <w:rFonts w:ascii="Times New Roman" w:hAnsi="Times New Roman" w:cs="Times New Roman"/>
          <w:sz w:val="36"/>
          <w:szCs w:val="36"/>
          <w:rtl/>
        </w:rPr>
        <w:t>تر</w:t>
      </w:r>
      <w:r w:rsidR="008641D2" w:rsidRPr="00C23F7E">
        <w:rPr>
          <w:rFonts w:ascii="Times New Roman" w:hAnsi="Times New Roman" w:cs="Times New Roman"/>
          <w:sz w:val="36"/>
          <w:szCs w:val="36"/>
          <w:rtl/>
        </w:rPr>
        <w:t>ْ</w:t>
      </w:r>
      <w:r w:rsidRPr="00C23F7E">
        <w:rPr>
          <w:rFonts w:ascii="Times New Roman" w:hAnsi="Times New Roman" w:cs="Times New Roman"/>
          <w:sz w:val="36"/>
          <w:szCs w:val="36"/>
          <w:rtl/>
        </w:rPr>
        <w:t>ك المحرَّم أوْلى مِن ف</w:t>
      </w:r>
      <w:r w:rsidR="007D1999" w:rsidRPr="00C23F7E">
        <w:rPr>
          <w:rFonts w:ascii="Times New Roman" w:hAnsi="Times New Roman" w:cs="Times New Roman"/>
          <w:sz w:val="36"/>
          <w:szCs w:val="36"/>
          <w:rtl/>
        </w:rPr>
        <w:t>ِ</w:t>
      </w:r>
      <w:r w:rsidRPr="00C23F7E">
        <w:rPr>
          <w:rFonts w:ascii="Times New Roman" w:hAnsi="Times New Roman" w:cs="Times New Roman"/>
          <w:sz w:val="36"/>
          <w:szCs w:val="36"/>
          <w:rtl/>
        </w:rPr>
        <w:t>عل الم</w:t>
      </w:r>
      <w:r w:rsidR="007B3825" w:rsidRPr="00C23F7E">
        <w:rPr>
          <w:rFonts w:ascii="Times New Roman" w:hAnsi="Times New Roman" w:cs="Times New Roman"/>
          <w:sz w:val="36"/>
          <w:szCs w:val="36"/>
          <w:rtl/>
        </w:rPr>
        <w:t>ُ</w:t>
      </w:r>
      <w:r w:rsidRPr="00C23F7E">
        <w:rPr>
          <w:rFonts w:ascii="Times New Roman" w:hAnsi="Times New Roman" w:cs="Times New Roman"/>
          <w:sz w:val="36"/>
          <w:szCs w:val="36"/>
          <w:rtl/>
        </w:rPr>
        <w:t>ستحبّ.</w:t>
      </w:r>
    </w:p>
    <w:p w:rsidR="007B3825" w:rsidRPr="00A351F8" w:rsidRDefault="007B3825"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sz w:val="36"/>
          <w:szCs w:val="36"/>
          <w:rtl/>
        </w:rPr>
        <w:t xml:space="preserve">وقد كتبت قبل أكثر مِن </w:t>
      </w:r>
      <w:r w:rsidR="00A351F8">
        <w:rPr>
          <w:rFonts w:ascii="Times New Roman" w:hAnsi="Times New Roman" w:cs="Times New Roman" w:hint="cs"/>
          <w:b/>
          <w:bCs/>
          <w:sz w:val="36"/>
          <w:szCs w:val="36"/>
          <w:rtl/>
        </w:rPr>
        <w:t>عشرين سنة</w:t>
      </w:r>
      <w:r w:rsidRPr="00A351F8">
        <w:rPr>
          <w:rFonts w:ascii="Times New Roman" w:hAnsi="Times New Roman" w:cs="Times New Roman"/>
          <w:b/>
          <w:bCs/>
          <w:sz w:val="36"/>
          <w:szCs w:val="36"/>
          <w:rtl/>
        </w:rPr>
        <w:t xml:space="preserve"> رسالة بعنوان: </w:t>
      </w:r>
    </w:p>
    <w:p w:rsidR="007B3825" w:rsidRPr="00A351F8" w:rsidRDefault="00A351F8" w:rsidP="006C7B9C">
      <w:pPr>
        <w:spacing w:line="276" w:lineRule="auto"/>
        <w:ind w:left="0"/>
        <w:jc w:val="left"/>
        <w:rPr>
          <w:rFonts w:ascii="Times New Roman" w:hAnsi="Times New Roman" w:cs="Times New Roman"/>
          <w:sz w:val="36"/>
          <w:szCs w:val="36"/>
          <w:rtl/>
        </w:rPr>
      </w:pPr>
      <w:r w:rsidRPr="00A351F8">
        <w:rPr>
          <w:rFonts w:ascii="Times New Roman" w:hAnsi="Times New Roman" w:cs="Times New Roman"/>
          <w:kern w:val="28"/>
          <w:sz w:val="36"/>
          <w:szCs w:val="36"/>
          <w:rtl/>
        </w:rPr>
        <w:t>«</w:t>
      </w:r>
      <w:r w:rsidR="007B3825" w:rsidRPr="00A351F8">
        <w:rPr>
          <w:rFonts w:ascii="Times New Roman" w:hAnsi="Times New Roman" w:cs="Times New Roman"/>
          <w:sz w:val="36"/>
          <w:szCs w:val="36"/>
          <w:rtl/>
        </w:rPr>
        <w:t>إفادة الأَنْجَاب بأنَّ الأمْر النَّبوي الوارِد في تحيَّة المسجد بإجماع لِلنَّدْب لا الإيجَاب</w:t>
      </w:r>
      <w:r w:rsidRPr="00A351F8">
        <w:rPr>
          <w:rFonts w:ascii="Times New Roman" w:hAnsi="Times New Roman" w:cs="Times New Roman"/>
          <w:kern w:val="28"/>
          <w:sz w:val="36"/>
          <w:szCs w:val="36"/>
          <w:rtl/>
        </w:rPr>
        <w:t>»</w:t>
      </w:r>
      <w:r w:rsidRPr="00A351F8">
        <w:rPr>
          <w:rFonts w:ascii="Times New Roman" w:hAnsi="Times New Roman" w:cs="Times New Roman"/>
          <w:sz w:val="36"/>
          <w:szCs w:val="36"/>
          <w:rtl/>
        </w:rPr>
        <w:t>.</w:t>
      </w:r>
    </w:p>
    <w:p w:rsidR="007B3825" w:rsidRPr="00C23F7E" w:rsidRDefault="007B38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وهي مو</w:t>
      </w:r>
      <w:r w:rsidR="00A351F8">
        <w:rPr>
          <w:rFonts w:ascii="Times New Roman" w:hAnsi="Times New Roman" w:cs="Times New Roman"/>
          <w:sz w:val="36"/>
          <w:szCs w:val="36"/>
          <w:rtl/>
        </w:rPr>
        <w:t>جودة في موقعي على شبكة الإنترنت</w:t>
      </w:r>
      <w:r w:rsidR="00A351F8">
        <w:rPr>
          <w:rFonts w:ascii="Times New Roman" w:hAnsi="Times New Roman" w:cs="Times New Roman" w:hint="cs"/>
          <w:sz w:val="36"/>
          <w:szCs w:val="36"/>
          <w:rtl/>
        </w:rPr>
        <w:t>، لِمَن أحب مراجعتها.</w:t>
      </w:r>
    </w:p>
    <w:p w:rsidR="00A351F8" w:rsidRDefault="00147B4B" w:rsidP="006C7B9C">
      <w:pPr>
        <w:spacing w:line="276" w:lineRule="auto"/>
        <w:ind w:left="0"/>
        <w:jc w:val="left"/>
        <w:rPr>
          <w:rFonts w:ascii="Times New Roman" w:hAnsi="Times New Roman" w:cs="Times New Roman"/>
          <w:b/>
          <w:bCs/>
          <w:color w:val="C00000"/>
          <w:sz w:val="36"/>
          <w:szCs w:val="36"/>
          <w:rtl/>
        </w:rPr>
      </w:pPr>
      <w:r w:rsidRPr="00C23F7E">
        <w:rPr>
          <w:rFonts w:ascii="Times New Roman" w:hAnsi="Times New Roman" w:cs="Times New Roman"/>
          <w:b/>
          <w:bCs/>
          <w:color w:val="0070C0"/>
          <w:sz w:val="36"/>
          <w:szCs w:val="36"/>
          <w:u w:val="single"/>
          <w:rtl/>
        </w:rPr>
        <w:t>المسألة السابعة</w:t>
      </w:r>
      <w:r w:rsidR="00A351F8">
        <w:rPr>
          <w:rFonts w:ascii="Times New Roman" w:hAnsi="Times New Roman" w:cs="Times New Roman" w:hint="cs"/>
          <w:b/>
          <w:bCs/>
          <w:sz w:val="36"/>
          <w:szCs w:val="36"/>
          <w:rtl/>
        </w:rPr>
        <w:t>:</w:t>
      </w:r>
      <w:r w:rsidRPr="00C23F7E">
        <w:rPr>
          <w:rFonts w:ascii="Times New Roman" w:hAnsi="Times New Roman" w:cs="Times New Roman"/>
          <w:b/>
          <w:bCs/>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عن التَّكبيرات الزَّوائد في صلاة العيد</w:t>
      </w:r>
      <w:r w:rsidRPr="00C23F7E">
        <w:rPr>
          <w:rFonts w:ascii="Times New Roman" w:hAnsi="Times New Roman" w:cs="Times New Roman"/>
          <w:b/>
          <w:bCs/>
          <w:sz w:val="36"/>
          <w:szCs w:val="36"/>
          <w:rtl/>
        </w:rPr>
        <w:t>.</w:t>
      </w:r>
    </w:p>
    <w:p w:rsidR="00147B4B" w:rsidRPr="00C23F7E" w:rsidRDefault="007B382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وتحت هذه المسألة</w:t>
      </w:r>
      <w:r w:rsidR="00147B4B" w:rsidRPr="00C23F7E">
        <w:rPr>
          <w:rFonts w:ascii="Times New Roman" w:hAnsi="Times New Roman" w:cs="Times New Roman"/>
          <w:b/>
          <w:bCs/>
          <w:sz w:val="36"/>
          <w:szCs w:val="36"/>
          <w:rtl/>
        </w:rPr>
        <w:t xml:space="preserve"> سِتَّة فروع:</w:t>
      </w:r>
    </w:p>
    <w:p w:rsidR="00A351F8"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A351F8">
        <w:rPr>
          <w:rFonts w:ascii="Times New Roman" w:hAnsi="Times New Roman" w:cs="Times New Roman"/>
          <w:b/>
          <w:bCs/>
          <w:color w:val="7030A0"/>
          <w:sz w:val="36"/>
          <w:szCs w:val="36"/>
          <w:u w:val="single"/>
          <w:rtl/>
        </w:rPr>
        <w:t>الفرع الأوَّل</w:t>
      </w:r>
      <w:r w:rsidRPr="00C23F7E">
        <w:rPr>
          <w:rFonts w:ascii="Times New Roman" w:hAnsi="Times New Roman" w:cs="Times New Roman"/>
          <w:b/>
          <w:bCs/>
          <w:color w:val="7030A0"/>
          <w:sz w:val="36"/>
          <w:szCs w:val="36"/>
          <w:rtl/>
        </w:rPr>
        <w:t>:</w:t>
      </w:r>
      <w:r w:rsidRPr="00C23F7E">
        <w:rPr>
          <w:rFonts w:ascii="Times New Roman" w:hAnsi="Times New Roman" w:cs="Times New Roman"/>
          <w:b/>
          <w:bCs/>
          <w:sz w:val="36"/>
          <w:szCs w:val="36"/>
          <w:rtl/>
        </w:rPr>
        <w:t xml:space="preserve"> </w:t>
      </w:r>
    </w:p>
    <w:p w:rsidR="00995DDA" w:rsidRPr="00C23F7E" w:rsidRDefault="00995DDA"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t>عن المُراد بالتَّكبيرات الزَّوائد في صلاة العيد.</w:t>
      </w:r>
    </w:p>
    <w:p w:rsidR="00A351F8"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الم</w:t>
      </w:r>
      <w:r w:rsidR="00A351F8">
        <w:rPr>
          <w:rFonts w:ascii="Times New Roman" w:hAnsi="Times New Roman" w:cs="Times New Roman" w:hint="cs"/>
          <w:b/>
          <w:bCs/>
          <w:sz w:val="36"/>
          <w:szCs w:val="36"/>
          <w:rtl/>
        </w:rPr>
        <w:t>ُ</w:t>
      </w:r>
      <w:r w:rsidRPr="00C23F7E">
        <w:rPr>
          <w:rFonts w:ascii="Times New Roman" w:hAnsi="Times New Roman" w:cs="Times New Roman"/>
          <w:b/>
          <w:bCs/>
          <w:sz w:val="36"/>
          <w:szCs w:val="36"/>
          <w:rtl/>
        </w:rPr>
        <w:t>راد بالتَّكبيرات الزَّوائد في صلاة العيد:</w:t>
      </w:r>
    </w:p>
    <w:p w:rsidR="00995DDA" w:rsidRPr="00C23F7E" w:rsidRDefault="00A351F8"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995DDA" w:rsidRPr="00C23F7E">
        <w:rPr>
          <w:rFonts w:ascii="Times New Roman" w:hAnsi="Times New Roman" w:cs="Times New Roman"/>
          <w:sz w:val="36"/>
          <w:szCs w:val="36"/>
          <w:rtl/>
        </w:rPr>
        <w:t>التَّكبيرات التي تكون بعد تكبيرة الإحرام في الرَّكعة الأولى، وبعد تكبيرة النُّهوض إلى الرَّكعة الثَّانية</w:t>
      </w:r>
      <w:r>
        <w:rPr>
          <w:rFonts w:ascii="Times New Roman" w:hAnsi="Times New Roman" w:cs="Times New Roman"/>
          <w:kern w:val="28"/>
          <w:sz w:val="36"/>
          <w:szCs w:val="36"/>
          <w:rtl/>
        </w:rPr>
        <w:t>»</w:t>
      </w:r>
      <w:r>
        <w:rPr>
          <w:rFonts w:ascii="Times New Roman" w:hAnsi="Times New Roman" w:cs="Times New Roman"/>
          <w:sz w:val="36"/>
          <w:szCs w:val="36"/>
          <w:rtl/>
        </w:rPr>
        <w:t>.</w:t>
      </w:r>
    </w:p>
    <w:p w:rsidR="00A351F8" w:rsidRDefault="00995DDA"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995DDA" w:rsidRPr="00C23F7E"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مشروعية التَّكبيرات الزَّوائد في صلاة العيد.</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التَّكبيرات الزَّوائد في صلاة عيد الفِطر وعيد الأضحى مشروعة بآثار الصحابة ــ رضي الله عنهم ــ، وإجماع أهل العلم.</w:t>
      </w:r>
    </w:p>
    <w:p w:rsidR="00995DDA" w:rsidRPr="00A351F8" w:rsidRDefault="00995DDA" w:rsidP="006C7B9C">
      <w:pPr>
        <w:spacing w:line="276" w:lineRule="auto"/>
        <w:ind w:left="0"/>
        <w:jc w:val="left"/>
        <w:rPr>
          <w:rFonts w:ascii="Times New Roman" w:hAnsi="Times New Roman" w:cs="Times New Roman"/>
          <w:b/>
          <w:bCs/>
          <w:color w:val="806000" w:themeColor="accent4" w:themeShade="80"/>
          <w:sz w:val="36"/>
          <w:szCs w:val="36"/>
          <w:rtl/>
        </w:rPr>
      </w:pPr>
      <w:r w:rsidRPr="00A351F8">
        <w:rPr>
          <w:rFonts w:ascii="Times New Roman" w:hAnsi="Times New Roman" w:cs="Times New Roman"/>
          <w:b/>
          <w:bCs/>
          <w:color w:val="806000" w:themeColor="accent4" w:themeShade="80"/>
          <w:sz w:val="36"/>
          <w:szCs w:val="36"/>
          <w:rtl/>
        </w:rPr>
        <w:t>أمَّا آثار الصحابة:</w:t>
      </w:r>
    </w:p>
    <w:p w:rsidR="00A351F8" w:rsidRDefault="00995DDA" w:rsidP="006C7B9C">
      <w:pPr>
        <w:spacing w:line="276" w:lineRule="auto"/>
        <w:ind w:left="0"/>
        <w:jc w:val="left"/>
        <w:rPr>
          <w:rFonts w:ascii="Times New Roman" w:hAnsi="Times New Roman" w:cs="Times New Roman"/>
          <w:b/>
          <w:bCs/>
          <w:color w:val="002060"/>
          <w:sz w:val="36"/>
          <w:szCs w:val="36"/>
          <w:rtl/>
        </w:rPr>
      </w:pPr>
      <w:r w:rsidRPr="00C23F7E">
        <w:rPr>
          <w:rFonts w:ascii="Times New Roman" w:hAnsi="Times New Roman" w:cs="Times New Roman"/>
          <w:b/>
          <w:bCs/>
          <w:sz w:val="36"/>
          <w:szCs w:val="36"/>
          <w:rtl/>
        </w:rPr>
        <w:lastRenderedPageBreak/>
        <w:t>فقد ثبَتت التَّكبيرات الزَّوائد في صلاة العيد عن:</w:t>
      </w:r>
      <w:r w:rsidRPr="00C23F7E">
        <w:rPr>
          <w:rFonts w:ascii="Times New Roman" w:hAnsi="Times New Roman" w:cs="Times New Roman"/>
          <w:b/>
          <w:bCs/>
          <w:color w:val="002060"/>
          <w:sz w:val="36"/>
          <w:szCs w:val="36"/>
          <w:rtl/>
        </w:rPr>
        <w:t xml:space="preserve"> </w:t>
      </w:r>
    </w:p>
    <w:p w:rsidR="00995DDA" w:rsidRPr="00C23F7E" w:rsidRDefault="00995DDA" w:rsidP="006C7B9C">
      <w:pPr>
        <w:spacing w:line="276" w:lineRule="auto"/>
        <w:ind w:left="0"/>
        <w:jc w:val="left"/>
        <w:rPr>
          <w:rFonts w:ascii="Times New Roman" w:hAnsi="Times New Roman" w:cs="Times New Roman"/>
          <w:b/>
          <w:bCs/>
          <w:color w:val="002060"/>
          <w:sz w:val="36"/>
          <w:szCs w:val="36"/>
          <w:rtl/>
        </w:rPr>
      </w:pPr>
      <w:r w:rsidRPr="00C23F7E">
        <w:rPr>
          <w:rFonts w:ascii="Times New Roman" w:hAnsi="Times New Roman" w:cs="Times New Roman"/>
          <w:sz w:val="36"/>
          <w:szCs w:val="36"/>
          <w:rtl/>
        </w:rPr>
        <w:t>ابن مسعود، وابن عباس، وأبي سعيد الخُدري، والمُغيرة بن شُعبة، وأنس بن مالك، مِن أصحاب النَّبي صلى الله عليه وسلم.</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وسيأتي ذِكر بعض هذه الآثار.</w:t>
      </w:r>
    </w:p>
    <w:p w:rsidR="00995DDA" w:rsidRPr="00A351F8" w:rsidRDefault="00995DDA" w:rsidP="006C7B9C">
      <w:pPr>
        <w:spacing w:line="276" w:lineRule="auto"/>
        <w:ind w:left="0"/>
        <w:jc w:val="left"/>
        <w:rPr>
          <w:rFonts w:ascii="Times New Roman" w:hAnsi="Times New Roman" w:cs="Times New Roman"/>
          <w:b/>
          <w:bCs/>
          <w:color w:val="806000" w:themeColor="accent4" w:themeShade="80"/>
          <w:sz w:val="36"/>
          <w:szCs w:val="36"/>
        </w:rPr>
      </w:pPr>
      <w:r w:rsidRPr="00A351F8">
        <w:rPr>
          <w:rFonts w:ascii="Times New Roman" w:hAnsi="Times New Roman" w:cs="Times New Roman"/>
          <w:b/>
          <w:bCs/>
          <w:color w:val="806000" w:themeColor="accent4" w:themeShade="80"/>
          <w:sz w:val="36"/>
          <w:szCs w:val="36"/>
          <w:rtl/>
        </w:rPr>
        <w:t>وأمَّا الإجماع:</w:t>
      </w:r>
    </w:p>
    <w:p w:rsidR="00995DDA" w:rsidRPr="00A351F8" w:rsidRDefault="00A351F8"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A351F8">
        <w:rPr>
          <w:rFonts w:ascii="Times New Roman" w:hAnsi="Times New Roman" w:cs="Times New Roman"/>
          <w:b/>
          <w:bCs/>
          <w:color w:val="002060"/>
          <w:sz w:val="36"/>
          <w:szCs w:val="36"/>
          <w:rtl/>
        </w:rPr>
        <w:t>فقد قال الإمام أبو جعفر الطحاوي الحنفي ــ رحمه الله ــ في كتابه "شرح معاني الآثار" (4/ 350- حديث رقم: 6779):</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ورأينا صلاة العيدين </w:t>
      </w:r>
      <w:r w:rsidRPr="00AF171C">
        <w:rPr>
          <w:rFonts w:ascii="Times New Roman" w:hAnsi="Times New Roman" w:cs="Times New Roman"/>
          <w:sz w:val="36"/>
          <w:szCs w:val="36"/>
          <w:u w:val="single"/>
          <w:rtl/>
        </w:rPr>
        <w:t>قد أُجْمِع أنَّ فيهما تكبيرات زائدة</w:t>
      </w:r>
      <w:r w:rsidRPr="00C23F7E">
        <w:rPr>
          <w:rFonts w:ascii="Times New Roman" w:hAnsi="Times New Roman" w:cs="Times New Roman"/>
          <w:sz w:val="36"/>
          <w:szCs w:val="36"/>
          <w:rtl/>
        </w:rPr>
        <w:t xml:space="preserve"> على غيرهما مِن الصلوات</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351F8" w:rsidRDefault="00A351F8"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351F8">
        <w:rPr>
          <w:rFonts w:ascii="Times New Roman" w:hAnsi="Times New Roman" w:cs="Times New Roman"/>
          <w:b/>
          <w:bCs/>
          <w:color w:val="002060"/>
          <w:sz w:val="36"/>
          <w:szCs w:val="36"/>
          <w:rtl/>
        </w:rPr>
        <w:t>وقال الإمام ابن تيمية ــ رحمه الله ــ كما في "مجموع الفتاوى" (24/ 224):</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AF171C">
        <w:rPr>
          <w:rFonts w:ascii="Times New Roman" w:hAnsi="Times New Roman" w:cs="Times New Roman"/>
          <w:b/>
          <w:bCs/>
          <w:sz w:val="36"/>
          <w:szCs w:val="36"/>
          <w:rtl/>
        </w:rPr>
        <w:t>واتفقت الأمَّة على</w:t>
      </w:r>
      <w:r w:rsidR="00AF171C" w:rsidRPr="00AF171C">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أنَّ صلاة العيد مخصوصة بتكبير زائد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351F8" w:rsidRDefault="00A351F8"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351F8">
        <w:rPr>
          <w:rFonts w:ascii="Times New Roman" w:hAnsi="Times New Roman" w:cs="Times New Roman"/>
          <w:b/>
          <w:bCs/>
          <w:color w:val="002060"/>
          <w:sz w:val="36"/>
          <w:szCs w:val="36"/>
          <w:rtl/>
        </w:rPr>
        <w:t>وقال الفقيه بدر الدِّين العَيني الحنفي ــ رحمه</w:t>
      </w:r>
      <w:r w:rsidR="00AF171C">
        <w:rPr>
          <w:rFonts w:ascii="Times New Roman" w:hAnsi="Times New Roman" w:cs="Times New Roman"/>
          <w:b/>
          <w:bCs/>
          <w:color w:val="002060"/>
          <w:sz w:val="36"/>
          <w:szCs w:val="36"/>
          <w:rtl/>
        </w:rPr>
        <w:t xml:space="preserve"> الله ــ في كتابه "نُخب الأفكار</w:t>
      </w:r>
      <w:r w:rsidR="00995DDA" w:rsidRPr="00A351F8">
        <w:rPr>
          <w:rFonts w:ascii="Times New Roman" w:hAnsi="Times New Roman" w:cs="Times New Roman"/>
          <w:b/>
          <w:bCs/>
          <w:color w:val="002060"/>
          <w:sz w:val="36"/>
          <w:szCs w:val="36"/>
          <w:rtl/>
        </w:rPr>
        <w:t>" (16/ 461)</w:t>
      </w:r>
      <w:r w:rsidRPr="00A351F8">
        <w:rPr>
          <w:rFonts w:ascii="Times New Roman" w:hAnsi="Times New Roman" w:cs="Times New Roman" w:hint="cs"/>
          <w:b/>
          <w:bCs/>
          <w:color w:val="002060"/>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وقع عليه الإجماع</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F171C" w:rsidRDefault="00AF171C" w:rsidP="006C7B9C">
      <w:pPr>
        <w:spacing w:line="276" w:lineRule="auto"/>
        <w:ind w:left="0"/>
        <w:jc w:val="left"/>
        <w:rPr>
          <w:rFonts w:ascii="Times New Roman" w:hAnsi="Times New Roman" w:cs="Times New Roman"/>
          <w:b/>
          <w:bCs/>
          <w:color w:val="C45911" w:themeColor="accent2" w:themeShade="BF"/>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C45911" w:themeColor="accent2" w:themeShade="BF"/>
          <w:sz w:val="36"/>
          <w:szCs w:val="36"/>
          <w:rtl/>
        </w:rPr>
        <w:t>ومشروعي</w:t>
      </w:r>
      <w:r>
        <w:rPr>
          <w:rFonts w:ascii="Times New Roman" w:hAnsi="Times New Roman" w:cs="Times New Roman" w:hint="cs"/>
          <w:b/>
          <w:bCs/>
          <w:color w:val="C45911" w:themeColor="accent2" w:themeShade="BF"/>
          <w:sz w:val="36"/>
          <w:szCs w:val="36"/>
          <w:rtl/>
        </w:rPr>
        <w:t>ة التكبيرات الزوائد في صلاة العيد</w:t>
      </w:r>
      <w:r w:rsidR="00995DDA" w:rsidRPr="00AF171C">
        <w:rPr>
          <w:rFonts w:ascii="Times New Roman" w:hAnsi="Times New Roman" w:cs="Times New Roman"/>
          <w:b/>
          <w:bCs/>
          <w:color w:val="C45911" w:themeColor="accent2" w:themeShade="BF"/>
          <w:sz w:val="36"/>
          <w:szCs w:val="36"/>
          <w:rtl/>
        </w:rPr>
        <w:t xml:space="preserve"> مشروعية استحباب </w:t>
      </w:r>
      <w:r>
        <w:rPr>
          <w:rFonts w:ascii="Times New Roman" w:hAnsi="Times New Roman" w:cs="Times New Roman" w:hint="cs"/>
          <w:b/>
          <w:bCs/>
          <w:color w:val="C45911" w:themeColor="accent2" w:themeShade="BF"/>
          <w:sz w:val="36"/>
          <w:szCs w:val="36"/>
          <w:rtl/>
        </w:rPr>
        <w:t>بلا خلاف بين العلماء</w:t>
      </w:r>
      <w:r w:rsidR="00995DDA" w:rsidRPr="00AF171C">
        <w:rPr>
          <w:rFonts w:ascii="Times New Roman" w:hAnsi="Times New Roman" w:cs="Times New Roman"/>
          <w:b/>
          <w:bCs/>
          <w:color w:val="C45911" w:themeColor="accent2" w:themeShade="BF"/>
          <w:sz w:val="36"/>
          <w:szCs w:val="36"/>
          <w:rtl/>
        </w:rPr>
        <w:t>.</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حيث قال الإمام موفق الدِّين ابن قدامة المقدسي الحنبلي ــ رحمه الله ــ في كتابه "المُغْنِي" (3/ 275):</w:t>
      </w:r>
    </w:p>
    <w:p w:rsidR="00995DDA" w:rsidRPr="00C23F7E" w:rsidRDefault="00995DDA"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والتَّكبيرات والذِّكر بينها سُنَّة، وليس بواجب، ولا تبطل الصَّلاة بتركه عمدًا أو سهوًا، </w:t>
      </w:r>
      <w:r w:rsidRPr="00AF171C">
        <w:rPr>
          <w:rFonts w:ascii="Times New Roman" w:hAnsi="Times New Roman" w:cs="Times New Roman"/>
          <w:sz w:val="36"/>
          <w:szCs w:val="36"/>
          <w:u w:val="single"/>
          <w:rtl/>
        </w:rPr>
        <w:t>ولا أعلم فيه خلافـًا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الفقيه شمس الدِّين السفاريني الحنبلي ــ رحمه الله ــ في كتابه "كشف اللثام شرح عمدة الأحكام" (3/ 186):</w:t>
      </w:r>
    </w:p>
    <w:p w:rsidR="00995DDA" w:rsidRPr="00C23F7E" w:rsidRDefault="00995DDA"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التكبيرات الزوائد، والذِّكر بينهما، والخطبتان، سُنَّة، لا تبطل الصلاة بترْك شيء مِن ذلك، ولو عمدًا، </w:t>
      </w:r>
      <w:r w:rsidRPr="00AF171C">
        <w:rPr>
          <w:rFonts w:ascii="Times New Roman" w:hAnsi="Times New Roman" w:cs="Times New Roman"/>
          <w:sz w:val="36"/>
          <w:szCs w:val="36"/>
          <w:u w:val="single"/>
          <w:rtl/>
        </w:rPr>
        <w:t>بلا خلاف</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A351F8" w:rsidRDefault="00995DDA"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color w:val="7030A0"/>
          <w:sz w:val="36"/>
          <w:szCs w:val="36"/>
          <w:u w:val="single"/>
          <w:rtl/>
        </w:rPr>
        <w:t>الفرع الثالث</w:t>
      </w:r>
      <w:r w:rsidRPr="00C23F7E">
        <w:rPr>
          <w:rFonts w:ascii="Times New Roman" w:hAnsi="Times New Roman" w:cs="Times New Roman"/>
          <w:b/>
          <w:bCs/>
          <w:color w:val="7030A0"/>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833C0B" w:themeColor="accent2" w:themeShade="80"/>
          <w:sz w:val="36"/>
          <w:szCs w:val="36"/>
          <w:rtl/>
        </w:rPr>
        <w:t>عن عدد التَّكبيرات الزَّوائد في كلِّ ركعة مِن صلاة العيد.</w:t>
      </w:r>
    </w:p>
    <w:p w:rsidR="002553BD" w:rsidRPr="00AF171C" w:rsidRDefault="00995DDA" w:rsidP="006C7B9C">
      <w:pPr>
        <w:spacing w:line="276" w:lineRule="auto"/>
        <w:ind w:left="0"/>
        <w:jc w:val="left"/>
        <w:rPr>
          <w:rFonts w:ascii="Times New Roman" w:hAnsi="Times New Roman" w:cs="Times New Roman"/>
          <w:b/>
          <w:bCs/>
          <w:color w:val="1F4E79" w:themeColor="accent1" w:themeShade="80"/>
          <w:sz w:val="36"/>
          <w:szCs w:val="36"/>
          <w:rtl/>
        </w:rPr>
      </w:pPr>
      <w:r w:rsidRPr="00AF171C">
        <w:rPr>
          <w:rFonts w:ascii="Times New Roman" w:hAnsi="Times New Roman" w:cs="Times New Roman"/>
          <w:b/>
          <w:bCs/>
          <w:color w:val="1F4E79" w:themeColor="accent1" w:themeShade="80"/>
          <w:sz w:val="36"/>
          <w:szCs w:val="36"/>
          <w:rtl/>
        </w:rPr>
        <w:t xml:space="preserve">ذهب أكثر أهل العلم </w:t>
      </w:r>
      <w:r w:rsidR="00AF171C">
        <w:rPr>
          <w:rFonts w:ascii="Times New Roman" w:hAnsi="Times New Roman" w:cs="Times New Roman" w:hint="cs"/>
          <w:b/>
          <w:bCs/>
          <w:color w:val="1F4E79" w:themeColor="accent1" w:themeShade="80"/>
          <w:sz w:val="36"/>
          <w:szCs w:val="36"/>
          <w:rtl/>
        </w:rPr>
        <w:t xml:space="preserve">ــ رحمهم الله ــ </w:t>
      </w:r>
      <w:r w:rsidRPr="00AF171C">
        <w:rPr>
          <w:rFonts w:ascii="Times New Roman" w:hAnsi="Times New Roman" w:cs="Times New Roman"/>
          <w:b/>
          <w:bCs/>
          <w:color w:val="1F4E79" w:themeColor="accent1" w:themeShade="80"/>
          <w:sz w:val="36"/>
          <w:szCs w:val="36"/>
          <w:rtl/>
        </w:rPr>
        <w:t xml:space="preserve">إلى أنَّ الإمام: </w:t>
      </w:r>
    </w:p>
    <w:p w:rsidR="00B96490" w:rsidRPr="00C23F7E" w:rsidRDefault="00AF171C" w:rsidP="006C7B9C">
      <w:pPr>
        <w:spacing w:line="276" w:lineRule="auto"/>
        <w:ind w:left="0"/>
        <w:jc w:val="left"/>
        <w:rPr>
          <w:rFonts w:ascii="Times New Roman" w:hAnsi="Times New Roman" w:cs="Times New Roman"/>
          <w:sz w:val="36"/>
          <w:szCs w:val="36"/>
          <w:rtl/>
        </w:rPr>
      </w:pPr>
      <w:r w:rsidRPr="00AF171C">
        <w:rPr>
          <w:rFonts w:ascii="Times New Roman" w:hAnsi="Times New Roman" w:cs="Times New Roman" w:hint="cs"/>
          <w:b/>
          <w:bCs/>
          <w:color w:val="FF0000"/>
          <w:sz w:val="36"/>
          <w:szCs w:val="36"/>
          <w:rtl/>
        </w:rPr>
        <w:t>1 ــ</w:t>
      </w:r>
      <w:r>
        <w:rPr>
          <w:rFonts w:ascii="Times New Roman" w:hAnsi="Times New Roman" w:cs="Times New Roman" w:hint="cs"/>
          <w:sz w:val="36"/>
          <w:szCs w:val="36"/>
          <w:rtl/>
        </w:rPr>
        <w:t xml:space="preserve"> </w:t>
      </w:r>
      <w:r w:rsidR="00995DDA" w:rsidRPr="00C23F7E">
        <w:rPr>
          <w:rFonts w:ascii="Times New Roman" w:hAnsi="Times New Roman" w:cs="Times New Roman"/>
          <w:sz w:val="36"/>
          <w:szCs w:val="36"/>
          <w:rtl/>
        </w:rPr>
        <w:t>يُكبِّر في صلاة العيد</w:t>
      </w:r>
      <w:r w:rsidR="00B96490" w:rsidRPr="00C23F7E">
        <w:rPr>
          <w:rFonts w:ascii="Times New Roman" w:hAnsi="Times New Roman" w:cs="Times New Roman"/>
          <w:sz w:val="36"/>
          <w:szCs w:val="36"/>
          <w:rtl/>
        </w:rPr>
        <w:t xml:space="preserve"> سَبع تكبيرات في الركعة الأولى</w:t>
      </w:r>
      <w:r>
        <w:rPr>
          <w:rFonts w:ascii="Times New Roman" w:hAnsi="Times New Roman" w:cs="Times New Roman" w:hint="cs"/>
          <w:sz w:val="36"/>
          <w:szCs w:val="36"/>
          <w:rtl/>
        </w:rPr>
        <w:t xml:space="preserve"> مِنها</w:t>
      </w:r>
      <w:r w:rsidR="00B96490" w:rsidRPr="00C23F7E">
        <w:rPr>
          <w:rFonts w:ascii="Times New Roman" w:hAnsi="Times New Roman" w:cs="Times New Roman"/>
          <w:sz w:val="36"/>
          <w:szCs w:val="36"/>
          <w:rtl/>
        </w:rPr>
        <w:t>.</w:t>
      </w:r>
    </w:p>
    <w:p w:rsidR="00995DDA" w:rsidRPr="00C23F7E" w:rsidRDefault="00B96490"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واختلفوا هل مع </w:t>
      </w:r>
      <w:r w:rsidR="00AF171C">
        <w:rPr>
          <w:rFonts w:ascii="Times New Roman" w:hAnsi="Times New Roman" w:cs="Times New Roman" w:hint="cs"/>
          <w:sz w:val="36"/>
          <w:szCs w:val="36"/>
          <w:rtl/>
        </w:rPr>
        <w:t xml:space="preserve">هذه </w:t>
      </w:r>
      <w:r w:rsidRPr="00C23F7E">
        <w:rPr>
          <w:rFonts w:ascii="Times New Roman" w:hAnsi="Times New Roman" w:cs="Times New Roman"/>
          <w:sz w:val="36"/>
          <w:szCs w:val="36"/>
          <w:rtl/>
        </w:rPr>
        <w:t>السَّبع</w:t>
      </w:r>
      <w:r w:rsidR="00AF171C">
        <w:rPr>
          <w:rFonts w:ascii="Times New Roman" w:hAnsi="Times New Roman" w:cs="Times New Roman"/>
          <w:sz w:val="36"/>
          <w:szCs w:val="36"/>
          <w:rtl/>
        </w:rPr>
        <w:t xml:space="preserve"> تكبيرة الإحرام أمْ لا</w:t>
      </w:r>
      <w:r w:rsidR="00AF171C">
        <w:rPr>
          <w:rFonts w:ascii="Times New Roman" w:hAnsi="Times New Roman" w:cs="Times New Roman" w:hint="cs"/>
          <w:sz w:val="36"/>
          <w:szCs w:val="36"/>
          <w:rtl/>
        </w:rPr>
        <w:t>؟</w:t>
      </w:r>
    </w:p>
    <w:p w:rsidR="00995DDA" w:rsidRPr="00C23F7E" w:rsidRDefault="00AF171C"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C23F7E">
        <w:rPr>
          <w:rFonts w:ascii="Times New Roman" w:hAnsi="Times New Roman" w:cs="Times New Roman"/>
          <w:sz w:val="36"/>
          <w:szCs w:val="36"/>
          <w:rtl/>
        </w:rPr>
        <w:t>و</w:t>
      </w:r>
      <w:r>
        <w:rPr>
          <w:rFonts w:ascii="Times New Roman" w:hAnsi="Times New Roman" w:cs="Times New Roman" w:hint="cs"/>
          <w:sz w:val="36"/>
          <w:szCs w:val="36"/>
          <w:rtl/>
        </w:rPr>
        <w:t xml:space="preserve">يُكبِّر </w:t>
      </w:r>
      <w:r w:rsidR="00995DDA" w:rsidRPr="00C23F7E">
        <w:rPr>
          <w:rFonts w:ascii="Times New Roman" w:hAnsi="Times New Roman" w:cs="Times New Roman"/>
          <w:sz w:val="36"/>
          <w:szCs w:val="36"/>
          <w:rtl/>
        </w:rPr>
        <w:t>خمس تكبيرات في الركعة الثانية، غير تكبيرة النُّهوض لَهَا.</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وذلك للآثار ال</w:t>
      </w:r>
      <w:r w:rsidR="002553BD" w:rsidRPr="00C23F7E">
        <w:rPr>
          <w:rFonts w:ascii="Times New Roman" w:hAnsi="Times New Roman" w:cs="Times New Roman"/>
          <w:sz w:val="36"/>
          <w:szCs w:val="36"/>
          <w:rtl/>
        </w:rPr>
        <w:t>ثابتة</w:t>
      </w:r>
      <w:r w:rsidRPr="00C23F7E">
        <w:rPr>
          <w:rFonts w:ascii="Times New Roman" w:hAnsi="Times New Roman" w:cs="Times New Roman"/>
          <w:sz w:val="36"/>
          <w:szCs w:val="36"/>
          <w:rtl/>
        </w:rPr>
        <w:t xml:space="preserve"> عن الصحابة ــ رضي الله عنهم ــ بهذا العدد.</w:t>
      </w:r>
    </w:p>
    <w:p w:rsidR="00995DDA" w:rsidRPr="00AF171C"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AF171C">
        <w:rPr>
          <w:rFonts w:ascii="Times New Roman" w:hAnsi="Times New Roman" w:cs="Times New Roman"/>
          <w:b/>
          <w:bCs/>
          <w:sz w:val="36"/>
          <w:szCs w:val="36"/>
          <w:rtl/>
        </w:rPr>
        <w:t>حيث قال الإمام مالك بن أنس ــ رحمه الله ــ في كتابه "الموطَّـأ" (ص:144 – رقم:421):</w:t>
      </w:r>
    </w:p>
    <w:p w:rsidR="00AF171C" w:rsidRDefault="00995DDA"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 xml:space="preserve"> أخبرنا نافع مولى عبد الله بن عمر، أنـَّه قال: </w:t>
      </w:r>
    </w:p>
    <w:p w:rsidR="00AF171C"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شَهِدْتُ الأَضْحَى وَالْفِطْرَ مَعَ أَبِي هُرَيْرَةَ فَكَبَّرَ فِي الأُولَى سَبْعَ تَكْبِيرَاتٍ قَبْلَ الْقِرَاءَةِ، وَفِي الآخِرَةِ بِخَمْسِ تَكْبِيرَاتٍ قَبْلَ الْقِرَاءَةِ ))</w:t>
      </w:r>
      <w:r w:rsidR="00AF171C">
        <w:rPr>
          <w:rFonts w:ascii="Times New Roman" w:hAnsi="Times New Roman" w:cs="Times New Roman" w:hint="cs"/>
          <w:sz w:val="36"/>
          <w:szCs w:val="36"/>
          <w:rtl/>
        </w:rPr>
        <w:t>.</w:t>
      </w:r>
    </w:p>
    <w:p w:rsidR="00995DDA" w:rsidRPr="00C23F7E" w:rsidRDefault="00995DDA"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وإسنادُه صحيح جدًّا.</w:t>
      </w:r>
    </w:p>
    <w:p w:rsidR="00995DDA" w:rsidRPr="00AF171C" w:rsidRDefault="00995DDA" w:rsidP="006C7B9C">
      <w:pPr>
        <w:spacing w:line="276" w:lineRule="auto"/>
        <w:ind w:left="0"/>
        <w:jc w:val="left"/>
        <w:rPr>
          <w:rFonts w:ascii="Times New Roman" w:hAnsi="Times New Roman" w:cs="Times New Roman"/>
          <w:b/>
          <w:bCs/>
          <w:sz w:val="36"/>
          <w:szCs w:val="36"/>
          <w:rtl/>
        </w:rPr>
      </w:pPr>
      <w:r w:rsidRPr="00AF171C">
        <w:rPr>
          <w:rFonts w:ascii="Times New Roman" w:hAnsi="Times New Roman" w:cs="Times New Roman"/>
          <w:b/>
          <w:bCs/>
          <w:sz w:val="36"/>
          <w:szCs w:val="36"/>
          <w:rtl/>
        </w:rPr>
        <w:t>وقال الحافظ ابن أبي شَيبة ــ رحمه الله ــ في "مصنَّفه" (5703):</w:t>
      </w:r>
    </w:p>
    <w:p w:rsidR="00AF171C" w:rsidRDefault="00995DDA"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حدثنا ابن إدريس، عن عُبيد الله، عن نافع، عن أبي هريرة</w:t>
      </w:r>
      <w:r w:rsidR="00AF171C">
        <w:rPr>
          <w:rFonts w:ascii="Times New Roman" w:hAnsi="Times New Roman" w:cs="Times New Roman" w:hint="cs"/>
          <w:sz w:val="36"/>
          <w:szCs w:val="36"/>
          <w:rtl/>
        </w:rPr>
        <w:t xml:space="preserve"> ــ رضي الله عنه ــ</w:t>
      </w:r>
      <w:r w:rsidRPr="00C23F7E">
        <w:rPr>
          <w:rFonts w:ascii="Times New Roman" w:hAnsi="Times New Roman" w:cs="Times New Roman"/>
          <w:sz w:val="36"/>
          <w:szCs w:val="36"/>
          <w:rtl/>
        </w:rPr>
        <w:t xml:space="preserve">، قال: </w:t>
      </w:r>
    </w:p>
    <w:p w:rsidR="00AF171C"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lastRenderedPageBreak/>
        <w:t>(( كَانَ يُكَبِّرُ فِي الْأُولَى سَبْعَ تَكْبِيرَاتٍ، وَفِي الثَّانِيَةِ خَمْسًا، كُلُّهُنَّ قَبْلَ الْقِرَاءَةِ ))</w:t>
      </w:r>
      <w:r w:rsidR="00AF171C">
        <w:rPr>
          <w:rFonts w:ascii="Times New Roman" w:hAnsi="Times New Roman" w:cs="Times New Roman" w:hint="cs"/>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وإسناده صحيح.</w:t>
      </w:r>
    </w:p>
    <w:p w:rsidR="00AF171C" w:rsidRPr="00AF171C" w:rsidRDefault="008B41E2"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sidR="00AF171C" w:rsidRPr="00AF171C">
        <w:rPr>
          <w:rFonts w:ascii="Times New Roman" w:hAnsi="Times New Roman" w:cs="Times New Roman"/>
          <w:b/>
          <w:bCs/>
          <w:sz w:val="36"/>
          <w:szCs w:val="36"/>
          <w:rtl/>
        </w:rPr>
        <w:t>وبنحوه عند</w:t>
      </w:r>
      <w:r w:rsidR="00AF171C" w:rsidRPr="00AF171C">
        <w:rPr>
          <w:rFonts w:ascii="Times New Roman" w:hAnsi="Times New Roman" w:cs="Times New Roman" w:hint="cs"/>
          <w:b/>
          <w:bCs/>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عبد الرزاق في "مُصنَّفه" (5680 و 5681 و 5682)، بسند صحيح.</w:t>
      </w:r>
    </w:p>
    <w:p w:rsidR="00AF171C" w:rsidRPr="00AF171C" w:rsidRDefault="008B41E2"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sidR="00995DDA" w:rsidRPr="00AF171C">
        <w:rPr>
          <w:rFonts w:ascii="Times New Roman" w:hAnsi="Times New Roman" w:cs="Times New Roman"/>
          <w:b/>
          <w:bCs/>
          <w:sz w:val="36"/>
          <w:szCs w:val="36"/>
          <w:rtl/>
        </w:rPr>
        <w:t xml:space="preserve">وثبت نحوه </w:t>
      </w:r>
      <w:r w:rsidR="00AF171C" w:rsidRPr="00AF171C">
        <w:rPr>
          <w:rFonts w:ascii="Times New Roman" w:hAnsi="Times New Roman" w:cs="Times New Roman" w:hint="cs"/>
          <w:b/>
          <w:bCs/>
          <w:sz w:val="36"/>
          <w:szCs w:val="36"/>
          <w:rtl/>
        </w:rPr>
        <w:t>أيضًا:</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عن عبد الله بن عبَّاس ــ رضي الله عنهما ــ.</w:t>
      </w:r>
    </w:p>
    <w:p w:rsidR="00AF171C" w:rsidRPr="00AF171C" w:rsidRDefault="00995DDA" w:rsidP="006C7B9C">
      <w:pPr>
        <w:spacing w:line="276" w:lineRule="auto"/>
        <w:ind w:left="0"/>
        <w:jc w:val="left"/>
        <w:rPr>
          <w:rFonts w:ascii="Times New Roman" w:hAnsi="Times New Roman" w:cs="Times New Roman"/>
          <w:b/>
          <w:bCs/>
          <w:sz w:val="36"/>
          <w:szCs w:val="36"/>
          <w:rtl/>
        </w:rPr>
      </w:pPr>
      <w:r w:rsidRPr="00AF171C">
        <w:rPr>
          <w:rFonts w:ascii="Times New Roman" w:hAnsi="Times New Roman" w:cs="Times New Roman"/>
          <w:b/>
          <w:bCs/>
          <w:sz w:val="36"/>
          <w:szCs w:val="36"/>
          <w:rtl/>
        </w:rPr>
        <w:t xml:space="preserve">وقد </w:t>
      </w:r>
      <w:r w:rsidR="00AF171C" w:rsidRPr="00AF171C">
        <w:rPr>
          <w:rFonts w:ascii="Times New Roman" w:hAnsi="Times New Roman" w:cs="Times New Roman"/>
          <w:b/>
          <w:bCs/>
          <w:sz w:val="36"/>
          <w:szCs w:val="36"/>
          <w:rtl/>
        </w:rPr>
        <w:t>أخرجه</w:t>
      </w:r>
      <w:r w:rsidR="00AF171C" w:rsidRPr="00AF171C">
        <w:rPr>
          <w:rFonts w:ascii="Times New Roman" w:hAnsi="Times New Roman" w:cs="Times New Roman" w:hint="cs"/>
          <w:b/>
          <w:bCs/>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ابن أبي شَيبة في "مصنَّفه" (5704 و 5724)، والفِريابي في "أحكام العيدين" (126- 127 و 129)، وابن المُنذر في "الأوسط" (2154 و 2154)، وغيرهم.</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الفقيه أبو سليمان الخطَّابي الشافعي ــ رحمه الله ــ في كتابه "معالم السُّنن" (1/ 217 – رقم:319)، عن هذا العدد:</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وهذا قول أكثر أهل العلم</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فقيه الشافعية أبو زكريا النَّووي ــ رحمه الله ــ في كتابه "المجموع شرح الم</w:t>
      </w:r>
      <w:r>
        <w:rPr>
          <w:rFonts w:ascii="Times New Roman" w:hAnsi="Times New Roman" w:cs="Times New Roman" w:hint="cs"/>
          <w:b/>
          <w:bCs/>
          <w:color w:val="002060"/>
          <w:sz w:val="36"/>
          <w:szCs w:val="36"/>
          <w:rtl/>
        </w:rPr>
        <w:t>ُ</w:t>
      </w:r>
      <w:r w:rsidR="00995DDA" w:rsidRPr="00AF171C">
        <w:rPr>
          <w:rFonts w:ascii="Times New Roman" w:hAnsi="Times New Roman" w:cs="Times New Roman"/>
          <w:b/>
          <w:bCs/>
          <w:color w:val="002060"/>
          <w:sz w:val="36"/>
          <w:szCs w:val="36"/>
          <w:rtl/>
        </w:rPr>
        <w:t>هذ</w:t>
      </w:r>
      <w:r>
        <w:rPr>
          <w:rFonts w:ascii="Times New Roman" w:hAnsi="Times New Roman" w:cs="Times New Roman" w:hint="cs"/>
          <w:b/>
          <w:bCs/>
          <w:color w:val="002060"/>
          <w:sz w:val="36"/>
          <w:szCs w:val="36"/>
          <w:rtl/>
        </w:rPr>
        <w:t>َّ</w:t>
      </w:r>
      <w:r w:rsidR="00995DDA" w:rsidRPr="00AF171C">
        <w:rPr>
          <w:rFonts w:ascii="Times New Roman" w:hAnsi="Times New Roman" w:cs="Times New Roman"/>
          <w:b/>
          <w:bCs/>
          <w:color w:val="002060"/>
          <w:sz w:val="36"/>
          <w:szCs w:val="36"/>
          <w:rtl/>
        </w:rPr>
        <w:t xml:space="preserve">ب" (5/ </w:t>
      </w:r>
      <w:r w:rsidR="00823FE0" w:rsidRPr="00AF171C">
        <w:rPr>
          <w:rFonts w:ascii="Times New Roman" w:hAnsi="Times New Roman" w:cs="Times New Roman"/>
          <w:b/>
          <w:bCs/>
          <w:color w:val="002060"/>
          <w:sz w:val="36"/>
          <w:szCs w:val="36"/>
          <w:rtl/>
        </w:rPr>
        <w:t>19</w:t>
      </w:r>
      <w:r w:rsidR="00995DDA" w:rsidRPr="00AF171C">
        <w:rPr>
          <w:rFonts w:ascii="Times New Roman" w:hAnsi="Times New Roman" w:cs="Times New Roman"/>
          <w:b/>
          <w:bCs/>
          <w:color w:val="002060"/>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AF171C">
        <w:rPr>
          <w:rFonts w:ascii="Times New Roman" w:hAnsi="Times New Roman" w:cs="Times New Roman"/>
          <w:b/>
          <w:bCs/>
          <w:sz w:val="36"/>
          <w:szCs w:val="36"/>
          <w:rtl/>
        </w:rPr>
        <w:t>وحَكاهُ صاحب "الحَاوي"</w:t>
      </w:r>
      <w:r w:rsidR="00AF171C" w:rsidRPr="00AF171C">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عن أكثر الصَّحابة</w:t>
      </w:r>
      <w:r w:rsidR="00AF171C">
        <w:rPr>
          <w:rFonts w:ascii="Times New Roman" w:hAnsi="Times New Roman" w:cs="Times New Roman" w:hint="cs"/>
          <w:sz w:val="36"/>
          <w:szCs w:val="36"/>
          <w:rtl/>
        </w:rPr>
        <w:t>،</w:t>
      </w:r>
      <w:r w:rsidRPr="00C23F7E">
        <w:rPr>
          <w:rFonts w:ascii="Times New Roman" w:hAnsi="Times New Roman" w:cs="Times New Roman"/>
          <w:sz w:val="36"/>
          <w:szCs w:val="36"/>
          <w:rtl/>
        </w:rPr>
        <w:t xml:space="preserve"> والتَّابعين</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الإمام ابن تيمية ــ رحمه الله ــ كما في "مجموع الفتاوى" ( 24/ 220):</w:t>
      </w:r>
    </w:p>
    <w:p w:rsidR="00AF171C"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AF171C">
        <w:rPr>
          <w:rFonts w:ascii="Times New Roman" w:hAnsi="Times New Roman" w:cs="Times New Roman"/>
          <w:b/>
          <w:bCs/>
          <w:sz w:val="36"/>
          <w:szCs w:val="36"/>
          <w:rtl/>
        </w:rPr>
        <w:t>وأمـَّا التَّكبير في الصَّلاة،</w:t>
      </w:r>
      <w:r w:rsidR="00AF171C">
        <w:rPr>
          <w:rFonts w:ascii="Times New Roman" w:hAnsi="Times New Roman" w:cs="Times New Roman"/>
          <w:sz w:val="36"/>
          <w:szCs w:val="36"/>
          <w:rtl/>
        </w:rPr>
        <w:t xml:space="preserve"> فيكبِّر المأموم تبعًا للإمام</w:t>
      </w:r>
      <w:r w:rsidR="00AF171C">
        <w:rPr>
          <w:rFonts w:ascii="Times New Roman" w:hAnsi="Times New Roman" w:cs="Times New Roman" w:hint="cs"/>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AF171C">
        <w:rPr>
          <w:rFonts w:ascii="Times New Roman" w:hAnsi="Times New Roman" w:cs="Times New Roman"/>
          <w:b/>
          <w:bCs/>
          <w:sz w:val="36"/>
          <w:szCs w:val="36"/>
          <w:rtl/>
        </w:rPr>
        <w:lastRenderedPageBreak/>
        <w:t>وأكثر الصَّحابة ــ رضي الله عنهم ــ والأئمَّـة:</w:t>
      </w:r>
      <w:r w:rsidRPr="00C23F7E">
        <w:rPr>
          <w:rFonts w:ascii="Times New Roman" w:hAnsi="Times New Roman" w:cs="Times New Roman"/>
          <w:sz w:val="36"/>
          <w:szCs w:val="36"/>
          <w:rtl/>
        </w:rPr>
        <w:t xml:space="preserve"> يكبِّرون سبعًا في الأُولى، وخمسًا في الثَّانية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الحافظ ابن رجب الحنبلي ــ رحمه الله ــ في كتابه "فتح الباري شرح صحيح البخاري" (6/ 177):</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فأمَّا التكبير في الأولى سبعًا، وفي الثانية خمسًا، فهو قول جمهور العلماء.</w:t>
      </w:r>
    </w:p>
    <w:p w:rsidR="00AF171C"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وقد رُوي عن:</w:t>
      </w:r>
      <w:r w:rsidRPr="00C23F7E">
        <w:rPr>
          <w:rFonts w:ascii="Times New Roman" w:hAnsi="Times New Roman" w:cs="Times New Roman"/>
          <w:sz w:val="36"/>
          <w:szCs w:val="36"/>
          <w:rtl/>
        </w:rPr>
        <w:t xml:space="preserve"> </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عمر، وعثمان، وعلي، وابن عمر، وابن عباس، وأبي هريرة، وعن عمر بن عبد العزيز، وسعيد بن جُبير، ومجاهد، والزُّهري، وقال: </w:t>
      </w:r>
      <w:r w:rsidRPr="00C23F7E">
        <w:rPr>
          <w:rFonts w:ascii="Times New Roman" w:hAnsi="Times New Roman" w:cs="Times New Roman"/>
          <w:b/>
          <w:bCs/>
          <w:color w:val="00B050"/>
          <w:sz w:val="36"/>
          <w:szCs w:val="36"/>
          <w:rtl/>
        </w:rPr>
        <w:t>(( مَضَت السُّنَّة بِه ))</w:t>
      </w:r>
      <w:r w:rsidRPr="00C23F7E">
        <w:rPr>
          <w:rFonts w:ascii="Times New Roman" w:hAnsi="Times New Roman" w:cs="Times New Roman"/>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وحكاه ابن أبي الزِّناد عن فقهاء المدينة السَّبعة.</w:t>
      </w:r>
    </w:p>
    <w:p w:rsidR="00AF171C" w:rsidRDefault="00995DDA" w:rsidP="006C7B9C">
      <w:pPr>
        <w:spacing w:line="276" w:lineRule="auto"/>
        <w:ind w:left="0"/>
        <w:jc w:val="left"/>
        <w:rPr>
          <w:rFonts w:ascii="Times New Roman" w:hAnsi="Times New Roman" w:cs="Times New Roman"/>
          <w:sz w:val="36"/>
          <w:szCs w:val="36"/>
          <w:rtl/>
        </w:rPr>
      </w:pPr>
      <w:r w:rsidRPr="00AF171C">
        <w:rPr>
          <w:rFonts w:ascii="Times New Roman" w:hAnsi="Times New Roman" w:cs="Times New Roman"/>
          <w:b/>
          <w:bCs/>
          <w:sz w:val="36"/>
          <w:szCs w:val="36"/>
          <w:rtl/>
        </w:rPr>
        <w:t>وهو قول</w:t>
      </w:r>
      <w:r w:rsidR="00AF171C" w:rsidRPr="00AF171C">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مكحول، وربيعة، والليث، والأوزاعي، ومالك،</w:t>
      </w:r>
      <w:r w:rsidR="00AF171C">
        <w:rPr>
          <w:rFonts w:ascii="Times New Roman" w:hAnsi="Times New Roman" w:cs="Times New Roman"/>
          <w:sz w:val="36"/>
          <w:szCs w:val="36"/>
          <w:rtl/>
        </w:rPr>
        <w:t xml:space="preserve"> والشافعي، وأحمد، وإسحاق، وداود</w:t>
      </w:r>
      <w:r w:rsidR="00AF171C">
        <w:rPr>
          <w:rFonts w:ascii="Times New Roman" w:hAnsi="Times New Roman" w:cs="Times New Roman" w:hint="cs"/>
          <w:sz w:val="36"/>
          <w:szCs w:val="36"/>
          <w:rtl/>
        </w:rPr>
        <w:t>.</w:t>
      </w:r>
    </w:p>
    <w:p w:rsidR="00995DDA"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وأكثر أهل الحديث، </w:t>
      </w:r>
      <w:r w:rsidRPr="00C23F7E">
        <w:rPr>
          <w:rFonts w:ascii="Times New Roman" w:hAnsi="Times New Roman" w:cs="Times New Roman"/>
          <w:b/>
          <w:bCs/>
          <w:sz w:val="36"/>
          <w:szCs w:val="36"/>
          <w:rtl/>
        </w:rPr>
        <w:t>مِنهم:</w:t>
      </w:r>
      <w:r w:rsidRPr="00C23F7E">
        <w:rPr>
          <w:rFonts w:ascii="Times New Roman" w:hAnsi="Times New Roman" w:cs="Times New Roman"/>
          <w:sz w:val="36"/>
          <w:szCs w:val="36"/>
          <w:rtl/>
        </w:rPr>
        <w:t xml:space="preserve"> ابن المَديني، وابن أبي شَيبة، وأبو خيثمة، وسليمان بن داود الهاشمي، وغيرهم</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CB3A4B" w:rsidRDefault="00CB3A4B" w:rsidP="006C7B9C">
      <w:pPr>
        <w:spacing w:line="276" w:lineRule="auto"/>
        <w:ind w:left="0"/>
        <w:jc w:val="left"/>
        <w:rPr>
          <w:rFonts w:ascii="Times New Roman" w:hAnsi="Times New Roman" w:cs="Times New Roman"/>
          <w:sz w:val="36"/>
          <w:szCs w:val="36"/>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hint="cs"/>
          <w:sz w:val="36"/>
          <w:szCs w:val="36"/>
          <w:rtl/>
        </w:rPr>
        <w:t xml:space="preserve"> </w:t>
      </w:r>
      <w:r w:rsidRPr="00CB3A4B">
        <w:rPr>
          <w:rFonts w:ascii="Times New Roman" w:hAnsi="Times New Roman" w:cs="Times New Roman" w:hint="cs"/>
          <w:b/>
          <w:bCs/>
          <w:color w:val="002060"/>
          <w:sz w:val="36"/>
          <w:szCs w:val="36"/>
          <w:rtl/>
        </w:rPr>
        <w:t>وقال الفقيه عبد الرحمن ابن قاسم الحنبلي ــ رحمه الله ــ في كتابه "</w:t>
      </w:r>
      <w:r w:rsidRPr="00CB3A4B">
        <w:rPr>
          <w:rFonts w:ascii="Times New Roman" w:hAnsi="Times New Roman" w:cs="Times New Roman"/>
          <w:b/>
          <w:bCs/>
          <w:color w:val="002060"/>
          <w:sz w:val="36"/>
          <w:szCs w:val="36"/>
          <w:rtl/>
        </w:rPr>
        <w:t>حاشية الر</w:t>
      </w:r>
      <w:r w:rsidRPr="00CB3A4B">
        <w:rPr>
          <w:rFonts w:ascii="Times New Roman" w:hAnsi="Times New Roman" w:cs="Times New Roman" w:hint="cs"/>
          <w:b/>
          <w:bCs/>
          <w:color w:val="002060"/>
          <w:sz w:val="36"/>
          <w:szCs w:val="36"/>
          <w:rtl/>
        </w:rPr>
        <w:t>َّ</w:t>
      </w:r>
      <w:r w:rsidRPr="00CB3A4B">
        <w:rPr>
          <w:rFonts w:ascii="Times New Roman" w:hAnsi="Times New Roman" w:cs="Times New Roman"/>
          <w:b/>
          <w:bCs/>
          <w:color w:val="002060"/>
          <w:sz w:val="36"/>
          <w:szCs w:val="36"/>
          <w:rtl/>
        </w:rPr>
        <w:t>وض الم</w:t>
      </w:r>
      <w:r w:rsidRPr="00CB3A4B">
        <w:rPr>
          <w:rFonts w:ascii="Times New Roman" w:hAnsi="Times New Roman" w:cs="Times New Roman" w:hint="cs"/>
          <w:b/>
          <w:bCs/>
          <w:color w:val="002060"/>
          <w:sz w:val="36"/>
          <w:szCs w:val="36"/>
          <w:rtl/>
        </w:rPr>
        <w:t>ُ</w:t>
      </w:r>
      <w:r w:rsidRPr="00CB3A4B">
        <w:rPr>
          <w:rFonts w:ascii="Times New Roman" w:hAnsi="Times New Roman" w:cs="Times New Roman"/>
          <w:b/>
          <w:bCs/>
          <w:color w:val="002060"/>
          <w:sz w:val="36"/>
          <w:szCs w:val="36"/>
          <w:rtl/>
        </w:rPr>
        <w:t>رب</w:t>
      </w:r>
      <w:r w:rsidRPr="00CB3A4B">
        <w:rPr>
          <w:rFonts w:ascii="Times New Roman" w:hAnsi="Times New Roman" w:cs="Times New Roman" w:hint="cs"/>
          <w:b/>
          <w:bCs/>
          <w:color w:val="002060"/>
          <w:sz w:val="36"/>
          <w:szCs w:val="36"/>
          <w:rtl/>
        </w:rPr>
        <w:t>ِ</w:t>
      </w:r>
      <w:r w:rsidRPr="00CB3A4B">
        <w:rPr>
          <w:rFonts w:ascii="Times New Roman" w:hAnsi="Times New Roman" w:cs="Times New Roman"/>
          <w:b/>
          <w:bCs/>
          <w:color w:val="002060"/>
          <w:sz w:val="36"/>
          <w:szCs w:val="36"/>
          <w:rtl/>
        </w:rPr>
        <w:t>ع</w:t>
      </w:r>
      <w:r w:rsidRPr="00CB3A4B">
        <w:rPr>
          <w:rFonts w:ascii="Times New Roman" w:hAnsi="Times New Roman" w:cs="Times New Roman" w:hint="cs"/>
          <w:b/>
          <w:bCs/>
          <w:color w:val="002060"/>
          <w:sz w:val="36"/>
          <w:szCs w:val="36"/>
          <w:rtl/>
        </w:rPr>
        <w:t>"</w:t>
      </w:r>
      <w:r w:rsidRPr="00CB3A4B">
        <w:rPr>
          <w:rFonts w:ascii="Times New Roman" w:hAnsi="Times New Roman" w:cs="Times New Roman"/>
          <w:b/>
          <w:bCs/>
          <w:color w:val="002060"/>
          <w:sz w:val="36"/>
          <w:szCs w:val="36"/>
          <w:rtl/>
        </w:rPr>
        <w:t xml:space="preserve"> (2/ 506)</w:t>
      </w:r>
      <w:r w:rsidRPr="00CB3A4B">
        <w:rPr>
          <w:rFonts w:ascii="Times New Roman" w:hAnsi="Times New Roman" w:cs="Times New Roman" w:hint="cs"/>
          <w:b/>
          <w:bCs/>
          <w:color w:val="002060"/>
          <w:sz w:val="36"/>
          <w:szCs w:val="36"/>
          <w:rtl/>
        </w:rPr>
        <w:t>:</w:t>
      </w:r>
    </w:p>
    <w:p w:rsidR="00CB3A4B" w:rsidRDefault="00CB3A4B"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والمذهب هو الأشهر، فعن ابن عباس سبع في الأولى، وخمس في الآخرة</w:t>
      </w:r>
      <w:r>
        <w:rPr>
          <w:rFonts w:ascii="Times New Roman" w:hAnsi="Times New Roman" w:cs="Times New Roman" w:hint="cs"/>
          <w:sz w:val="36"/>
          <w:szCs w:val="36"/>
          <w:rtl/>
        </w:rPr>
        <w:t>.</w:t>
      </w:r>
    </w:p>
    <w:p w:rsidR="00CB3A4B" w:rsidRDefault="00CB3A4B"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ونحوه عن أبي هريرة وغيرهما</w:t>
      </w:r>
      <w:r>
        <w:rPr>
          <w:rFonts w:ascii="Times New Roman" w:hAnsi="Times New Roman" w:cs="Times New Roman" w:hint="cs"/>
          <w:sz w:val="36"/>
          <w:szCs w:val="36"/>
          <w:rtl/>
        </w:rPr>
        <w:t xml:space="preserve">، </w:t>
      </w:r>
      <w:r>
        <w:rPr>
          <w:rFonts w:ascii="Times New Roman" w:hAnsi="Times New Roman" w:cs="Times New Roman"/>
          <w:sz w:val="36"/>
          <w:szCs w:val="36"/>
          <w:rtl/>
        </w:rPr>
        <w:t>وعن عروة أن أبيًّا وزيدًا أمراه أن</w:t>
      </w:r>
      <w:r>
        <w:rPr>
          <w:rFonts w:ascii="Times New Roman" w:hAnsi="Times New Roman" w:cs="Times New Roman" w:hint="cs"/>
          <w:sz w:val="36"/>
          <w:szCs w:val="36"/>
          <w:rtl/>
        </w:rPr>
        <w:t>ْ</w:t>
      </w:r>
      <w:r>
        <w:rPr>
          <w:rFonts w:ascii="Times New Roman" w:hAnsi="Times New Roman" w:cs="Times New Roman"/>
          <w:sz w:val="36"/>
          <w:szCs w:val="36"/>
          <w:rtl/>
        </w:rPr>
        <w:t xml:space="preserve"> ي</w:t>
      </w:r>
      <w:r>
        <w:rPr>
          <w:rFonts w:ascii="Times New Roman" w:hAnsi="Times New Roman" w:cs="Times New Roman" w:hint="cs"/>
          <w:sz w:val="36"/>
          <w:szCs w:val="36"/>
          <w:rtl/>
        </w:rPr>
        <w:t>ُ</w:t>
      </w:r>
      <w:r>
        <w:rPr>
          <w:rFonts w:ascii="Times New Roman" w:hAnsi="Times New Roman" w:cs="Times New Roman"/>
          <w:sz w:val="36"/>
          <w:szCs w:val="36"/>
          <w:rtl/>
        </w:rPr>
        <w:t>كب</w:t>
      </w:r>
      <w:r>
        <w:rPr>
          <w:rFonts w:ascii="Times New Roman" w:hAnsi="Times New Roman" w:cs="Times New Roman" w:hint="cs"/>
          <w:sz w:val="36"/>
          <w:szCs w:val="36"/>
          <w:rtl/>
        </w:rPr>
        <w:t>ِّ</w:t>
      </w:r>
      <w:r>
        <w:rPr>
          <w:rFonts w:ascii="Times New Roman" w:hAnsi="Times New Roman" w:cs="Times New Roman"/>
          <w:sz w:val="36"/>
          <w:szCs w:val="36"/>
          <w:rtl/>
        </w:rPr>
        <w:t>ر سبعًا وخمسًا</w:t>
      </w:r>
      <w:r>
        <w:rPr>
          <w:rFonts w:ascii="Times New Roman" w:hAnsi="Times New Roman" w:cs="Times New Roman" w:hint="cs"/>
          <w:sz w:val="36"/>
          <w:szCs w:val="36"/>
          <w:rtl/>
        </w:rPr>
        <w:t>.</w:t>
      </w:r>
    </w:p>
    <w:p w:rsidR="00CB3A4B" w:rsidRDefault="00CB3A4B"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وهو مذهب الشافعي، وغيره من الأئمة، والفقهاء الس</w:t>
      </w:r>
      <w:r>
        <w:rPr>
          <w:rFonts w:ascii="Times New Roman" w:hAnsi="Times New Roman" w:cs="Times New Roman" w:hint="cs"/>
          <w:sz w:val="36"/>
          <w:szCs w:val="36"/>
          <w:rtl/>
        </w:rPr>
        <w:t>َّ</w:t>
      </w:r>
      <w:r>
        <w:rPr>
          <w:rFonts w:ascii="Times New Roman" w:hAnsi="Times New Roman" w:cs="Times New Roman"/>
          <w:sz w:val="36"/>
          <w:szCs w:val="36"/>
          <w:rtl/>
        </w:rPr>
        <w:t>بعة</w:t>
      </w:r>
      <w:r>
        <w:rPr>
          <w:rFonts w:ascii="Times New Roman" w:hAnsi="Times New Roman" w:cs="Times New Roman" w:hint="cs"/>
          <w:sz w:val="36"/>
          <w:szCs w:val="36"/>
          <w:rtl/>
        </w:rPr>
        <w:t>.</w:t>
      </w:r>
    </w:p>
    <w:p w:rsidR="00CB3A4B" w:rsidRDefault="00CB3A4B" w:rsidP="006C7B9C">
      <w:pPr>
        <w:spacing w:line="276" w:lineRule="auto"/>
        <w:ind w:left="0"/>
        <w:jc w:val="left"/>
        <w:rPr>
          <w:rFonts w:ascii="Times New Roman" w:hAnsi="Times New Roman" w:cs="Times New Roman"/>
          <w:sz w:val="36"/>
          <w:szCs w:val="36"/>
          <w:rtl/>
        </w:rPr>
      </w:pPr>
      <w:r w:rsidRPr="00CB3A4B">
        <w:rPr>
          <w:rFonts w:ascii="Times New Roman" w:hAnsi="Times New Roman" w:cs="Times New Roman"/>
          <w:b/>
          <w:bCs/>
          <w:sz w:val="36"/>
          <w:szCs w:val="36"/>
          <w:rtl/>
        </w:rPr>
        <w:lastRenderedPageBreak/>
        <w:t>وقال العراقي:</w:t>
      </w:r>
      <w:r>
        <w:rPr>
          <w:rFonts w:ascii="Times New Roman" w:hAnsi="Times New Roman" w:cs="Times New Roman"/>
          <w:sz w:val="36"/>
          <w:szCs w:val="36"/>
          <w:rtl/>
        </w:rPr>
        <w:t xml:space="preserve"> </w:t>
      </w:r>
      <w:r>
        <w:rPr>
          <w:rFonts w:ascii="Times New Roman" w:hAnsi="Times New Roman" w:cs="Times New Roman" w:hint="cs"/>
          <w:sz w:val="36"/>
          <w:szCs w:val="36"/>
          <w:rtl/>
        </w:rPr>
        <w:t>"</w:t>
      </w:r>
      <w:r>
        <w:rPr>
          <w:rFonts w:ascii="Times New Roman" w:hAnsi="Times New Roman" w:cs="Times New Roman"/>
          <w:sz w:val="36"/>
          <w:szCs w:val="36"/>
          <w:rtl/>
        </w:rPr>
        <w:t>هو قول أكثر أهل العلم م</w:t>
      </w:r>
      <w:r>
        <w:rPr>
          <w:rFonts w:ascii="Times New Roman" w:hAnsi="Times New Roman" w:cs="Times New Roman" w:hint="cs"/>
          <w:sz w:val="36"/>
          <w:szCs w:val="36"/>
          <w:rtl/>
        </w:rPr>
        <w:t>ِ</w:t>
      </w:r>
      <w:r>
        <w:rPr>
          <w:rFonts w:ascii="Times New Roman" w:hAnsi="Times New Roman" w:cs="Times New Roman"/>
          <w:sz w:val="36"/>
          <w:szCs w:val="36"/>
          <w:rtl/>
        </w:rPr>
        <w:t>ن الصحابة والتابعين والأئمة</w:t>
      </w:r>
      <w:r>
        <w:rPr>
          <w:rFonts w:ascii="Times New Roman" w:hAnsi="Times New Roman" w:cs="Times New Roman" w:hint="cs"/>
          <w:sz w:val="36"/>
          <w:szCs w:val="36"/>
          <w:rtl/>
        </w:rPr>
        <w:t>".</w:t>
      </w:r>
    </w:p>
    <w:p w:rsidR="00CB3A4B" w:rsidRDefault="00CB3A4B" w:rsidP="006C7B9C">
      <w:pPr>
        <w:spacing w:line="276" w:lineRule="auto"/>
        <w:ind w:left="0"/>
        <w:jc w:val="left"/>
        <w:rPr>
          <w:rFonts w:ascii="Times New Roman" w:hAnsi="Times New Roman" w:cs="Times New Roman"/>
          <w:sz w:val="36"/>
          <w:szCs w:val="36"/>
          <w:rtl/>
        </w:rPr>
      </w:pPr>
      <w:r w:rsidRPr="00CB3A4B">
        <w:rPr>
          <w:rFonts w:ascii="Times New Roman" w:hAnsi="Times New Roman" w:cs="Times New Roman"/>
          <w:b/>
          <w:bCs/>
          <w:sz w:val="36"/>
          <w:szCs w:val="36"/>
          <w:rtl/>
        </w:rPr>
        <w:t>وقال مالك</w:t>
      </w:r>
      <w:r w:rsidRPr="00CB3A4B">
        <w:rPr>
          <w:rFonts w:ascii="Times New Roman" w:hAnsi="Times New Roman" w:cs="Times New Roman" w:hint="cs"/>
          <w:b/>
          <w:bCs/>
          <w:sz w:val="36"/>
          <w:szCs w:val="36"/>
          <w:rtl/>
        </w:rPr>
        <w:t>:</w:t>
      </w:r>
      <w:r>
        <w:rPr>
          <w:rFonts w:ascii="Times New Roman" w:hAnsi="Times New Roman" w:cs="Times New Roman"/>
          <w:sz w:val="36"/>
          <w:szCs w:val="36"/>
          <w:rtl/>
        </w:rPr>
        <w:t xml:space="preserve"> هو الأمر عندنا</w:t>
      </w:r>
      <w:r>
        <w:rPr>
          <w:rFonts w:ascii="Times New Roman" w:hAnsi="Times New Roman" w:cs="Times New Roman" w:hint="cs"/>
          <w:sz w:val="36"/>
          <w:szCs w:val="36"/>
          <w:rtl/>
        </w:rPr>
        <w:t>.</w:t>
      </w:r>
    </w:p>
    <w:p w:rsidR="00CB3A4B" w:rsidRPr="00C23F7E" w:rsidRDefault="00CB3A4B"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وجاءت فيه الأحاديث المرفوعة، فهو سنة</w:t>
      </w:r>
      <w:r>
        <w:rPr>
          <w:rFonts w:ascii="Times New Roman" w:hAnsi="Times New Roman" w:cs="Times New Roman" w:hint="cs"/>
          <w:sz w:val="36"/>
          <w:szCs w:val="36"/>
          <w:rtl/>
        </w:rPr>
        <w:t xml:space="preserve">، </w:t>
      </w:r>
      <w:r>
        <w:rPr>
          <w:rFonts w:ascii="Times New Roman" w:hAnsi="Times New Roman" w:cs="Times New Roman"/>
          <w:sz w:val="36"/>
          <w:szCs w:val="36"/>
          <w:rtl/>
        </w:rPr>
        <w:t>قال الم</w:t>
      </w:r>
      <w:r>
        <w:rPr>
          <w:rFonts w:ascii="Times New Roman" w:hAnsi="Times New Roman" w:cs="Times New Roman" w:hint="cs"/>
          <w:sz w:val="36"/>
          <w:szCs w:val="36"/>
          <w:rtl/>
        </w:rPr>
        <w:t>ُ</w:t>
      </w:r>
      <w:r>
        <w:rPr>
          <w:rFonts w:ascii="Times New Roman" w:hAnsi="Times New Roman" w:cs="Times New Roman"/>
          <w:sz w:val="36"/>
          <w:szCs w:val="36"/>
          <w:rtl/>
        </w:rPr>
        <w:t>وف</w:t>
      </w:r>
      <w:r>
        <w:rPr>
          <w:rFonts w:ascii="Times New Roman" w:hAnsi="Times New Roman" w:cs="Times New Roman" w:hint="cs"/>
          <w:sz w:val="36"/>
          <w:szCs w:val="36"/>
          <w:rtl/>
        </w:rPr>
        <w:t>َّ</w:t>
      </w:r>
      <w:r>
        <w:rPr>
          <w:rFonts w:ascii="Times New Roman" w:hAnsi="Times New Roman" w:cs="Times New Roman"/>
          <w:sz w:val="36"/>
          <w:szCs w:val="36"/>
          <w:rtl/>
        </w:rPr>
        <w:t xml:space="preserve">ق: </w:t>
      </w:r>
      <w:r>
        <w:rPr>
          <w:rFonts w:ascii="Times New Roman" w:hAnsi="Times New Roman" w:cs="Times New Roman" w:hint="cs"/>
          <w:sz w:val="36"/>
          <w:szCs w:val="36"/>
          <w:rtl/>
        </w:rPr>
        <w:t>"</w:t>
      </w:r>
      <w:r>
        <w:rPr>
          <w:rFonts w:ascii="Times New Roman" w:hAnsi="Times New Roman" w:cs="Times New Roman"/>
          <w:sz w:val="36"/>
          <w:szCs w:val="36"/>
          <w:rtl/>
        </w:rPr>
        <w:t>لا أعلم فيه خلافًا</w:t>
      </w:r>
      <w:r>
        <w:rPr>
          <w:rFonts w:ascii="Times New Roman" w:hAnsi="Times New Roman" w:cs="Times New Roman" w:hint="cs"/>
          <w:sz w:val="36"/>
          <w:szCs w:val="36"/>
          <w:rtl/>
        </w:rPr>
        <w:t>"</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A351F8" w:rsidRDefault="002553BD"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color w:val="7030A0"/>
          <w:sz w:val="36"/>
          <w:szCs w:val="36"/>
          <w:u w:val="single"/>
          <w:rtl/>
        </w:rPr>
        <w:t>الفرع الرابع</w:t>
      </w:r>
      <w:r w:rsidRPr="00C23F7E">
        <w:rPr>
          <w:rFonts w:ascii="Times New Roman" w:hAnsi="Times New Roman" w:cs="Times New Roman"/>
          <w:b/>
          <w:bCs/>
          <w:color w:val="7030A0"/>
          <w:sz w:val="36"/>
          <w:szCs w:val="36"/>
          <w:rtl/>
        </w:rPr>
        <w:t>:</w:t>
      </w:r>
    </w:p>
    <w:p w:rsidR="00995DDA" w:rsidRPr="00C23F7E"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تَرك التَّكبيرات الزَّوائد في صلاة العيد أو شيءٍ مِنها عمدًا أو سهوًا.</w:t>
      </w:r>
    </w:p>
    <w:p w:rsidR="00995DDA" w:rsidRPr="00C23F7E" w:rsidRDefault="002553BD"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وتحت هذا الفرع </w:t>
      </w:r>
      <w:r w:rsidR="007F7F72">
        <w:rPr>
          <w:rFonts w:ascii="Times New Roman" w:hAnsi="Times New Roman" w:cs="Times New Roman" w:hint="cs"/>
          <w:b/>
          <w:bCs/>
          <w:sz w:val="36"/>
          <w:szCs w:val="36"/>
          <w:rtl/>
        </w:rPr>
        <w:t>ثلاثة أمور</w:t>
      </w:r>
      <w:r w:rsidR="00995DDA" w:rsidRPr="00C23F7E">
        <w:rPr>
          <w:rFonts w:ascii="Times New Roman" w:hAnsi="Times New Roman" w:cs="Times New Roman"/>
          <w:b/>
          <w:bCs/>
          <w:sz w:val="36"/>
          <w:szCs w:val="36"/>
          <w:rtl/>
        </w:rPr>
        <w:t>:</w:t>
      </w:r>
    </w:p>
    <w:p w:rsidR="00AF171C" w:rsidRDefault="00995DDA" w:rsidP="006C7B9C">
      <w:pPr>
        <w:spacing w:line="276" w:lineRule="auto"/>
        <w:ind w:left="0"/>
        <w:jc w:val="left"/>
        <w:rPr>
          <w:rFonts w:ascii="Times New Roman" w:hAnsi="Times New Roman" w:cs="Times New Roman"/>
          <w:b/>
          <w:bCs/>
          <w:color w:val="FF0000"/>
          <w:sz w:val="36"/>
          <w:szCs w:val="36"/>
          <w:rtl/>
        </w:rPr>
      </w:pPr>
      <w:r w:rsidRPr="00C23F7E">
        <w:rPr>
          <w:rFonts w:ascii="Times New Roman" w:hAnsi="Times New Roman" w:cs="Times New Roman"/>
          <w:b/>
          <w:bCs/>
          <w:color w:val="C45911" w:themeColor="accent2" w:themeShade="BF"/>
          <w:sz w:val="36"/>
          <w:szCs w:val="36"/>
          <w:rtl/>
        </w:rPr>
        <w:t>ال</w:t>
      </w:r>
      <w:r w:rsidR="002553BD" w:rsidRPr="00C23F7E">
        <w:rPr>
          <w:rFonts w:ascii="Times New Roman" w:hAnsi="Times New Roman" w:cs="Times New Roman"/>
          <w:b/>
          <w:bCs/>
          <w:color w:val="C45911" w:themeColor="accent2" w:themeShade="BF"/>
          <w:sz w:val="36"/>
          <w:szCs w:val="36"/>
          <w:rtl/>
        </w:rPr>
        <w:t>أمر</w:t>
      </w:r>
      <w:r w:rsidRPr="00C23F7E">
        <w:rPr>
          <w:rFonts w:ascii="Times New Roman" w:hAnsi="Times New Roman" w:cs="Times New Roman"/>
          <w:b/>
          <w:bCs/>
          <w:color w:val="C45911" w:themeColor="accent2" w:themeShade="BF"/>
          <w:sz w:val="36"/>
          <w:szCs w:val="36"/>
          <w:rtl/>
        </w:rPr>
        <w:t xml:space="preserve"> الأوَّل:</w:t>
      </w:r>
      <w:r w:rsidRPr="00C23F7E">
        <w:rPr>
          <w:rFonts w:ascii="Times New Roman" w:hAnsi="Times New Roman" w:cs="Times New Roman"/>
          <w:b/>
          <w:bCs/>
          <w:sz w:val="36"/>
          <w:szCs w:val="36"/>
          <w:rtl/>
        </w:rPr>
        <w:t xml:space="preserve"> </w:t>
      </w:r>
    </w:p>
    <w:p w:rsidR="00995DDA" w:rsidRPr="00C23F7E" w:rsidRDefault="00995DDA" w:rsidP="006C7B9C">
      <w:pPr>
        <w:spacing w:line="276" w:lineRule="auto"/>
        <w:ind w:left="0"/>
        <w:jc w:val="left"/>
        <w:rPr>
          <w:rFonts w:ascii="Times New Roman" w:hAnsi="Times New Roman" w:cs="Times New Roman"/>
          <w:b/>
          <w:bCs/>
          <w:sz w:val="36"/>
          <w:szCs w:val="36"/>
          <w:rtl/>
        </w:rPr>
      </w:pPr>
      <w:r w:rsidRPr="00AF171C">
        <w:rPr>
          <w:rFonts w:ascii="Times New Roman" w:hAnsi="Times New Roman" w:cs="Times New Roman"/>
          <w:b/>
          <w:bCs/>
          <w:color w:val="FF0000"/>
          <w:sz w:val="36"/>
          <w:szCs w:val="36"/>
          <w:rtl/>
        </w:rPr>
        <w:t>عن حُكم تَرْك التَّكبيرات الزوائد في صلاة العيد أو شيء مِنها عمدًا أو سهوًا.</w:t>
      </w:r>
    </w:p>
    <w:p w:rsidR="00995DDA"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قال الإمام موفق الد</w:t>
      </w:r>
      <w:r w:rsidR="002553BD" w:rsidRPr="00AF171C">
        <w:rPr>
          <w:rFonts w:ascii="Times New Roman" w:hAnsi="Times New Roman" w:cs="Times New Roman"/>
          <w:b/>
          <w:bCs/>
          <w:color w:val="002060"/>
          <w:sz w:val="36"/>
          <w:szCs w:val="36"/>
          <w:rtl/>
        </w:rPr>
        <w:t>ِّ</w:t>
      </w:r>
      <w:r w:rsidR="00995DDA" w:rsidRPr="00AF171C">
        <w:rPr>
          <w:rFonts w:ascii="Times New Roman" w:hAnsi="Times New Roman" w:cs="Times New Roman"/>
          <w:b/>
          <w:bCs/>
          <w:color w:val="002060"/>
          <w:sz w:val="36"/>
          <w:szCs w:val="36"/>
          <w:rtl/>
        </w:rPr>
        <w:t>ين ابن قدامة المقدسي الحنبلي ــ رحمه الله ــ في كتابه "المُغْنِي" (3/ 275):</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والتَّكبيرات والذِّكر بينها سُنَّة، وليس بواجب، ولا تبطل الصَّلاة بتركه عمدًا أو سهوًا، </w:t>
      </w:r>
      <w:r w:rsidRPr="00AF171C">
        <w:rPr>
          <w:rFonts w:ascii="Times New Roman" w:hAnsi="Times New Roman" w:cs="Times New Roman"/>
          <w:sz w:val="36"/>
          <w:szCs w:val="36"/>
          <w:u w:val="single"/>
          <w:rtl/>
        </w:rPr>
        <w:t>ولا أعلم فيه خلافـًا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يعني:</w:t>
      </w:r>
      <w:r w:rsidRPr="00C23F7E">
        <w:rPr>
          <w:rFonts w:ascii="Times New Roman" w:hAnsi="Times New Roman" w:cs="Times New Roman"/>
          <w:sz w:val="36"/>
          <w:szCs w:val="36"/>
          <w:rtl/>
        </w:rPr>
        <w:t xml:space="preserve"> خلافًا بين أهل العلم.</w:t>
      </w:r>
    </w:p>
    <w:p w:rsidR="002553BD" w:rsidRPr="00AF171C" w:rsidRDefault="00AF17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AF171C">
        <w:rPr>
          <w:rFonts w:ascii="Times New Roman" w:hAnsi="Times New Roman" w:cs="Times New Roman"/>
          <w:b/>
          <w:bCs/>
          <w:color w:val="002060"/>
          <w:sz w:val="36"/>
          <w:szCs w:val="36"/>
          <w:rtl/>
        </w:rPr>
        <w:t>وقال الفقيه منصور البهوتي الحنبلي ــ رحمه الله ــ في كتابه "كشَّاف القِناع عن مَتن الإقناع" (2/ 56):</w:t>
      </w:r>
    </w:p>
    <w:p w:rsidR="002553BD"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b/>
          <w:bCs/>
          <w:sz w:val="36"/>
          <w:szCs w:val="36"/>
          <w:rtl/>
        </w:rPr>
        <w:t xml:space="preserve">[ والتكبيرات الزوائد ] </w:t>
      </w:r>
      <w:r w:rsidRPr="00C23F7E">
        <w:rPr>
          <w:rFonts w:ascii="Times New Roman" w:hAnsi="Times New Roman" w:cs="Times New Roman"/>
          <w:sz w:val="36"/>
          <w:szCs w:val="36"/>
          <w:rtl/>
        </w:rPr>
        <w:t xml:space="preserve">سُنَّة لا تَبطل الصلاة بتركها عمدًا ولا سهوًا، </w:t>
      </w:r>
      <w:r w:rsidRPr="00AF171C">
        <w:rPr>
          <w:rFonts w:ascii="Times New Roman" w:hAnsi="Times New Roman" w:cs="Times New Roman"/>
          <w:sz w:val="36"/>
          <w:szCs w:val="36"/>
          <w:u w:val="single"/>
          <w:rtl/>
        </w:rPr>
        <w:t>بغير خلاف علِمناه</w:t>
      </w:r>
      <w:r w:rsidRPr="00C23F7E">
        <w:rPr>
          <w:rFonts w:ascii="Times New Roman" w:hAnsi="Times New Roman" w:cs="Times New Roman"/>
          <w:sz w:val="36"/>
          <w:szCs w:val="36"/>
          <w:rtl/>
        </w:rPr>
        <w:t>، قاله في "الش</w:t>
      </w:r>
      <w:r w:rsidR="00AF171C">
        <w:rPr>
          <w:rFonts w:ascii="Times New Roman" w:hAnsi="Times New Roman" w:cs="Times New Roman" w:hint="cs"/>
          <w:sz w:val="36"/>
          <w:szCs w:val="36"/>
          <w:rtl/>
        </w:rPr>
        <w:t>َّ</w:t>
      </w:r>
      <w:r w:rsidRPr="00C23F7E">
        <w:rPr>
          <w:rFonts w:ascii="Times New Roman" w:hAnsi="Times New Roman" w:cs="Times New Roman"/>
          <w:sz w:val="36"/>
          <w:szCs w:val="36"/>
          <w:rtl/>
        </w:rPr>
        <w:t>رح"</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r w:rsidRPr="00C23F7E">
        <w:rPr>
          <w:rFonts w:ascii="Times New Roman" w:hAnsi="Times New Roman" w:cs="Times New Roman"/>
          <w:kern w:val="28"/>
          <w:sz w:val="36"/>
          <w:szCs w:val="36"/>
          <w:rtl/>
        </w:rPr>
        <w:t xml:space="preserve"> </w:t>
      </w:r>
      <w:r w:rsidRPr="00C23F7E">
        <w:rPr>
          <w:rFonts w:ascii="Times New Roman" w:hAnsi="Times New Roman" w:cs="Times New Roman"/>
          <w:sz w:val="36"/>
          <w:szCs w:val="36"/>
          <w:rtl/>
        </w:rPr>
        <w:br/>
      </w:r>
      <w:r w:rsidR="00AF171C">
        <w:rPr>
          <w:rFonts w:ascii="Times New Roman" w:hAnsi="Times New Roman" w:cs="Times New Roman" w:hint="cs"/>
          <w:b/>
          <w:bCs/>
          <w:color w:val="FF0000"/>
          <w:sz w:val="36"/>
          <w:szCs w:val="36"/>
          <w:rtl/>
        </w:rPr>
        <w:t>3</w:t>
      </w:r>
      <w:r w:rsidR="00AF171C">
        <w:rPr>
          <w:rFonts w:ascii="Times New Roman" w:hAnsi="Times New Roman" w:cs="Times New Roman"/>
          <w:b/>
          <w:bCs/>
          <w:color w:val="FF0000"/>
          <w:sz w:val="36"/>
          <w:szCs w:val="36"/>
          <w:rtl/>
        </w:rPr>
        <w:t xml:space="preserve"> ــ</w:t>
      </w:r>
      <w:r w:rsidR="00AF171C">
        <w:rPr>
          <w:rFonts w:ascii="Times New Roman" w:hAnsi="Times New Roman" w:cs="Times New Roman"/>
          <w:b/>
          <w:bCs/>
          <w:color w:val="002060"/>
          <w:sz w:val="36"/>
          <w:szCs w:val="36"/>
          <w:rtl/>
        </w:rPr>
        <w:t xml:space="preserve"> </w:t>
      </w:r>
      <w:r w:rsidRPr="00AF171C">
        <w:rPr>
          <w:rFonts w:ascii="Times New Roman" w:hAnsi="Times New Roman" w:cs="Times New Roman"/>
          <w:b/>
          <w:bCs/>
          <w:color w:val="002060"/>
          <w:sz w:val="36"/>
          <w:szCs w:val="36"/>
          <w:rtl/>
        </w:rPr>
        <w:t>وقال الفقيه شمس الد</w:t>
      </w:r>
      <w:r w:rsidR="002553BD" w:rsidRPr="00AF171C">
        <w:rPr>
          <w:rFonts w:ascii="Times New Roman" w:hAnsi="Times New Roman" w:cs="Times New Roman"/>
          <w:b/>
          <w:bCs/>
          <w:color w:val="002060"/>
          <w:sz w:val="36"/>
          <w:szCs w:val="36"/>
          <w:rtl/>
        </w:rPr>
        <w:t>ِّ</w:t>
      </w:r>
      <w:r w:rsidRPr="00AF171C">
        <w:rPr>
          <w:rFonts w:ascii="Times New Roman" w:hAnsi="Times New Roman" w:cs="Times New Roman"/>
          <w:b/>
          <w:bCs/>
          <w:color w:val="002060"/>
          <w:sz w:val="36"/>
          <w:szCs w:val="36"/>
          <w:rtl/>
        </w:rPr>
        <w:t>ين السفاريني الحنبلي ــ رحمه الله ــ في كتابه "كشف اللثام شرح عمدة الأحكام" (3/ 186):</w:t>
      </w:r>
    </w:p>
    <w:p w:rsidR="00995DDA" w:rsidRPr="00C23F7E" w:rsidRDefault="00995DDA"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kern w:val="28"/>
          <w:sz w:val="36"/>
          <w:szCs w:val="36"/>
          <w:rtl/>
        </w:rPr>
        <w:lastRenderedPageBreak/>
        <w:t>«</w:t>
      </w:r>
      <w:r w:rsidRPr="00C23F7E">
        <w:rPr>
          <w:rFonts w:ascii="Times New Roman" w:hAnsi="Times New Roman" w:cs="Times New Roman"/>
          <w:sz w:val="36"/>
          <w:szCs w:val="36"/>
          <w:rtl/>
        </w:rPr>
        <w:t xml:space="preserve">التكبيرات الزوائد، والذِّكر بينهما، والخطبتان، سُنَّة، لا تبطل الصلاة بترْك شيء مِن ذلك، ولو عمدًا، </w:t>
      </w:r>
      <w:r w:rsidRPr="00AF171C">
        <w:rPr>
          <w:rFonts w:ascii="Times New Roman" w:hAnsi="Times New Roman" w:cs="Times New Roman"/>
          <w:sz w:val="36"/>
          <w:szCs w:val="36"/>
          <w:u w:val="single"/>
          <w:rtl/>
        </w:rPr>
        <w:t>بلا خلاف</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AF171C" w:rsidRDefault="002553BD" w:rsidP="006C7B9C">
      <w:pPr>
        <w:spacing w:line="276" w:lineRule="auto"/>
        <w:ind w:left="0"/>
        <w:jc w:val="left"/>
        <w:rPr>
          <w:rFonts w:ascii="Times New Roman" w:hAnsi="Times New Roman" w:cs="Times New Roman"/>
          <w:b/>
          <w:bCs/>
          <w:color w:val="1F4E79" w:themeColor="accent1" w:themeShade="80"/>
          <w:sz w:val="36"/>
          <w:szCs w:val="36"/>
          <w:rtl/>
        </w:rPr>
      </w:pPr>
      <w:r w:rsidRPr="00C23F7E">
        <w:rPr>
          <w:rFonts w:ascii="Times New Roman" w:hAnsi="Times New Roman" w:cs="Times New Roman"/>
          <w:b/>
          <w:bCs/>
          <w:color w:val="C45911" w:themeColor="accent2" w:themeShade="BF"/>
          <w:sz w:val="36"/>
          <w:szCs w:val="36"/>
          <w:rtl/>
        </w:rPr>
        <w:t>الأمْر الثاني:</w:t>
      </w:r>
      <w:r w:rsidR="00995DDA" w:rsidRPr="00C23F7E">
        <w:rPr>
          <w:rFonts w:ascii="Times New Roman" w:hAnsi="Times New Roman" w:cs="Times New Roman"/>
          <w:b/>
          <w:bCs/>
          <w:sz w:val="36"/>
          <w:szCs w:val="36"/>
          <w:rtl/>
        </w:rPr>
        <w:t xml:space="preserve"> </w:t>
      </w:r>
    </w:p>
    <w:p w:rsidR="00995DDA" w:rsidRPr="00AF171C" w:rsidRDefault="008B41E2" w:rsidP="006C7B9C">
      <w:pPr>
        <w:spacing w:line="276" w:lineRule="auto"/>
        <w:ind w:left="0"/>
        <w:jc w:val="left"/>
        <w:rPr>
          <w:rFonts w:ascii="Times New Roman" w:hAnsi="Times New Roman" w:cs="Times New Roman"/>
          <w:b/>
          <w:bCs/>
          <w:color w:val="FF0000"/>
          <w:sz w:val="36"/>
          <w:szCs w:val="36"/>
          <w:rtl/>
        </w:rPr>
      </w:pPr>
      <w:r>
        <w:rPr>
          <w:rFonts w:ascii="Times New Roman" w:hAnsi="Times New Roman" w:cs="Times New Roman"/>
          <w:b/>
          <w:bCs/>
          <w:color w:val="FF0000"/>
          <w:sz w:val="36"/>
          <w:szCs w:val="36"/>
          <w:rtl/>
        </w:rPr>
        <w:t>ع</w:t>
      </w:r>
      <w:r>
        <w:rPr>
          <w:rFonts w:ascii="Times New Roman" w:hAnsi="Times New Roman" w:cs="Times New Roman" w:hint="cs"/>
          <w:b/>
          <w:bCs/>
          <w:color w:val="FF0000"/>
          <w:sz w:val="36"/>
          <w:szCs w:val="36"/>
          <w:rtl/>
        </w:rPr>
        <w:t>ن الذي</w:t>
      </w:r>
      <w:r w:rsidR="00AF171C">
        <w:rPr>
          <w:rFonts w:ascii="Times New Roman" w:hAnsi="Times New Roman" w:cs="Times New Roman" w:hint="cs"/>
          <w:b/>
          <w:bCs/>
          <w:color w:val="FF0000"/>
          <w:sz w:val="36"/>
          <w:szCs w:val="36"/>
          <w:rtl/>
        </w:rPr>
        <w:t xml:space="preserve"> </w:t>
      </w:r>
      <w:r w:rsidR="00995DDA" w:rsidRPr="00AF171C">
        <w:rPr>
          <w:rFonts w:ascii="Times New Roman" w:hAnsi="Times New Roman" w:cs="Times New Roman"/>
          <w:b/>
          <w:bCs/>
          <w:color w:val="FF0000"/>
          <w:sz w:val="36"/>
          <w:szCs w:val="36"/>
          <w:rtl/>
        </w:rPr>
        <w:t>يَفعله مِن نَسِي</w:t>
      </w:r>
      <w:r>
        <w:rPr>
          <w:rFonts w:ascii="Times New Roman" w:hAnsi="Times New Roman" w:cs="Times New Roman" w:hint="cs"/>
          <w:b/>
          <w:bCs/>
          <w:color w:val="FF0000"/>
          <w:sz w:val="36"/>
          <w:szCs w:val="36"/>
          <w:rtl/>
        </w:rPr>
        <w:t>،</w:t>
      </w:r>
      <w:r w:rsidR="00995DDA" w:rsidRPr="00AF171C">
        <w:rPr>
          <w:rFonts w:ascii="Times New Roman" w:hAnsi="Times New Roman" w:cs="Times New Roman"/>
          <w:b/>
          <w:bCs/>
          <w:color w:val="FF0000"/>
          <w:sz w:val="36"/>
          <w:szCs w:val="36"/>
          <w:rtl/>
        </w:rPr>
        <w:t xml:space="preserve"> فتَرَك التَّكبيرات الزوائد في صلاة العيد أو شيء م</w:t>
      </w:r>
      <w:r w:rsidR="002553BD" w:rsidRPr="00AF171C">
        <w:rPr>
          <w:rFonts w:ascii="Times New Roman" w:hAnsi="Times New Roman" w:cs="Times New Roman"/>
          <w:b/>
          <w:bCs/>
          <w:color w:val="FF0000"/>
          <w:sz w:val="36"/>
          <w:szCs w:val="36"/>
          <w:rtl/>
        </w:rPr>
        <w:t>ِ</w:t>
      </w:r>
      <w:r w:rsidR="00995DDA" w:rsidRPr="00AF171C">
        <w:rPr>
          <w:rFonts w:ascii="Times New Roman" w:hAnsi="Times New Roman" w:cs="Times New Roman"/>
          <w:b/>
          <w:bCs/>
          <w:color w:val="FF0000"/>
          <w:sz w:val="36"/>
          <w:szCs w:val="36"/>
          <w:rtl/>
        </w:rPr>
        <w:t>نها بعد أنْ شرَع في قراءة الفاتحة.</w:t>
      </w:r>
    </w:p>
    <w:p w:rsidR="00995DDA" w:rsidRPr="00E726F9" w:rsidRDefault="00995DDA" w:rsidP="006C7B9C">
      <w:pPr>
        <w:spacing w:line="276" w:lineRule="auto"/>
        <w:ind w:left="0"/>
        <w:jc w:val="left"/>
        <w:rPr>
          <w:rFonts w:ascii="Times New Roman" w:hAnsi="Times New Roman" w:cs="Times New Roman"/>
          <w:b/>
          <w:bCs/>
          <w:sz w:val="36"/>
          <w:szCs w:val="36"/>
        </w:rPr>
      </w:pPr>
      <w:r w:rsidRPr="00E726F9">
        <w:rPr>
          <w:rFonts w:ascii="Times New Roman" w:hAnsi="Times New Roman" w:cs="Times New Roman"/>
          <w:b/>
          <w:bCs/>
          <w:sz w:val="36"/>
          <w:szCs w:val="36"/>
          <w:rtl/>
        </w:rPr>
        <w:t>اختلف العلماء ــ رحمهم الله ــ فيمَن نَسي التَّكبيرات الزوائد مِن صلاة العيد، وشَرَع في قراءة الفاتحة، ماذا يَفعل، على قولين:</w:t>
      </w:r>
    </w:p>
    <w:p w:rsidR="00995DDA" w:rsidRPr="00C23F7E" w:rsidRDefault="00995DDA" w:rsidP="006C7B9C">
      <w:pPr>
        <w:spacing w:line="276" w:lineRule="auto"/>
        <w:ind w:left="0"/>
        <w:jc w:val="left"/>
        <w:rPr>
          <w:rFonts w:ascii="Times New Roman" w:hAnsi="Times New Roman" w:cs="Times New Roman"/>
          <w:b/>
          <w:bCs/>
          <w:color w:val="806000" w:themeColor="accent4" w:themeShade="80"/>
          <w:sz w:val="36"/>
          <w:szCs w:val="36"/>
          <w:rtl/>
        </w:rPr>
      </w:pPr>
      <w:r w:rsidRPr="00E726F9">
        <w:rPr>
          <w:rFonts w:ascii="Times New Roman" w:hAnsi="Times New Roman" w:cs="Times New Roman"/>
          <w:b/>
          <w:bCs/>
          <w:color w:val="1F4E79" w:themeColor="accent1" w:themeShade="80"/>
          <w:sz w:val="36"/>
          <w:szCs w:val="36"/>
          <w:rtl/>
        </w:rPr>
        <w:t>القول الأوَّل:</w:t>
      </w:r>
      <w:r w:rsidRPr="00C23F7E">
        <w:rPr>
          <w:rFonts w:ascii="Times New Roman" w:hAnsi="Times New Roman" w:cs="Times New Roman"/>
          <w:b/>
          <w:bCs/>
          <w:sz w:val="36"/>
          <w:szCs w:val="36"/>
          <w:rtl/>
        </w:rPr>
        <w:t xml:space="preserve"> </w:t>
      </w:r>
      <w:r w:rsidRPr="00C23F7E">
        <w:rPr>
          <w:rFonts w:ascii="Times New Roman" w:hAnsi="Times New Roman" w:cs="Times New Roman"/>
          <w:b/>
          <w:bCs/>
          <w:color w:val="806000" w:themeColor="accent4" w:themeShade="80"/>
          <w:sz w:val="36"/>
          <w:szCs w:val="36"/>
          <w:rtl/>
        </w:rPr>
        <w:t>أنَّه يَرجِع ويأتي بالتَّكبيرات الزَّوائد، ثُمَّ يَقرأ الفاتحة، ويُكمِل صلاته.</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قول الأكثر.</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مِنهم:</w:t>
      </w:r>
      <w:r w:rsidRPr="00C23F7E">
        <w:rPr>
          <w:rFonts w:ascii="Times New Roman" w:hAnsi="Times New Roman" w:cs="Times New Roman"/>
          <w:sz w:val="36"/>
          <w:szCs w:val="36"/>
          <w:rtl/>
        </w:rPr>
        <w:t xml:space="preserve"> أبو حنيفة، ومالك، والشافعي في "القديم"،</w:t>
      </w:r>
      <w:r w:rsidR="00CD1C6D" w:rsidRPr="00C23F7E">
        <w:rPr>
          <w:rFonts w:ascii="Times New Roman" w:hAnsi="Times New Roman" w:cs="Times New Roman"/>
          <w:sz w:val="36"/>
          <w:szCs w:val="36"/>
          <w:rtl/>
        </w:rPr>
        <w:t xml:space="preserve"> وأبو ثور،</w:t>
      </w:r>
      <w:r w:rsidRPr="00C23F7E">
        <w:rPr>
          <w:rFonts w:ascii="Times New Roman" w:hAnsi="Times New Roman" w:cs="Times New Roman"/>
          <w:sz w:val="36"/>
          <w:szCs w:val="36"/>
          <w:rtl/>
        </w:rPr>
        <w:t xml:space="preserve"> </w:t>
      </w:r>
      <w:r w:rsidR="00CD1C6D" w:rsidRPr="00C23F7E">
        <w:rPr>
          <w:rFonts w:ascii="Times New Roman" w:hAnsi="Times New Roman" w:cs="Times New Roman"/>
          <w:sz w:val="36"/>
          <w:szCs w:val="36"/>
          <w:rtl/>
        </w:rPr>
        <w:t>وغيرهم.</w:t>
      </w:r>
    </w:p>
    <w:p w:rsidR="00995DDA" w:rsidRPr="00C23F7E"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ووجْه هذا القول:</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أنَّه لا يَزال في مَحَلِّ التكبير، وهو القيام، ولم يَفُت، فَيُنتَقل مِنه إلى موضِعٍ آخَر كالركوع.</w:t>
      </w:r>
    </w:p>
    <w:p w:rsidR="00995DDA" w:rsidRPr="00E726F9" w:rsidRDefault="00E726F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E726F9">
        <w:rPr>
          <w:rFonts w:ascii="Times New Roman" w:hAnsi="Times New Roman" w:cs="Times New Roman"/>
          <w:b/>
          <w:bCs/>
          <w:color w:val="002060"/>
          <w:sz w:val="36"/>
          <w:szCs w:val="36"/>
          <w:rtl/>
        </w:rPr>
        <w:t xml:space="preserve">وقال القاضي عبد الوهاب المالكي </w:t>
      </w:r>
      <w:r w:rsidR="002553BD" w:rsidRPr="00E726F9">
        <w:rPr>
          <w:rFonts w:ascii="Times New Roman" w:hAnsi="Times New Roman" w:cs="Times New Roman"/>
          <w:b/>
          <w:bCs/>
          <w:color w:val="002060"/>
          <w:sz w:val="36"/>
          <w:szCs w:val="36"/>
          <w:rtl/>
        </w:rPr>
        <w:t xml:space="preserve">ــ رحمه الله ــ </w:t>
      </w:r>
      <w:r>
        <w:rPr>
          <w:rFonts w:ascii="Times New Roman" w:hAnsi="Times New Roman" w:cs="Times New Roman"/>
          <w:b/>
          <w:bCs/>
          <w:color w:val="002060"/>
          <w:sz w:val="36"/>
          <w:szCs w:val="36"/>
          <w:rtl/>
        </w:rPr>
        <w:t xml:space="preserve">في </w:t>
      </w:r>
      <w:r w:rsidR="00995DDA" w:rsidRPr="00E726F9">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 على كتاب</w:t>
      </w:r>
      <w:r w:rsidR="00995DDA" w:rsidRPr="00E726F9">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w:t>
      </w:r>
      <w:r w:rsidR="00995DDA" w:rsidRPr="00E726F9">
        <w:rPr>
          <w:rFonts w:ascii="Times New Roman" w:hAnsi="Times New Roman" w:cs="Times New Roman"/>
          <w:b/>
          <w:bCs/>
          <w:color w:val="002060"/>
          <w:sz w:val="36"/>
          <w:szCs w:val="36"/>
          <w:rtl/>
        </w:rPr>
        <w:t>الرسالة" (1/ 34):</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E726F9">
        <w:rPr>
          <w:rFonts w:ascii="Times New Roman" w:hAnsi="Times New Roman" w:cs="Times New Roman"/>
          <w:b/>
          <w:bCs/>
          <w:sz w:val="36"/>
          <w:szCs w:val="36"/>
          <w:rtl/>
        </w:rPr>
        <w:t>قال مالك:</w:t>
      </w:r>
      <w:r w:rsidRPr="00C23F7E">
        <w:rPr>
          <w:rFonts w:ascii="Times New Roman" w:hAnsi="Times New Roman" w:cs="Times New Roman"/>
          <w:sz w:val="36"/>
          <w:szCs w:val="36"/>
          <w:rtl/>
        </w:rPr>
        <w:t xml:space="preserve"> إذا سَها الإمام فقرأ قبل التكبير أتَى بالتكبير، ثم أعاد القراءة، وسجد بعد السلام.</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ما لم يَركع.</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وقال الشافعي في "القديم": يعود إلى التكبير</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995DDA" w:rsidRPr="00E726F9" w:rsidRDefault="00E726F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995DDA" w:rsidRPr="00E726F9">
        <w:rPr>
          <w:rFonts w:ascii="Times New Roman" w:hAnsi="Times New Roman" w:cs="Times New Roman"/>
          <w:b/>
          <w:bCs/>
          <w:color w:val="002060"/>
          <w:sz w:val="36"/>
          <w:szCs w:val="36"/>
          <w:rtl/>
        </w:rPr>
        <w:t>وقال (1/ 35)، أيضًا:</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lastRenderedPageBreak/>
        <w:t>«</w:t>
      </w:r>
      <w:r w:rsidRPr="00C23F7E">
        <w:rPr>
          <w:rFonts w:ascii="Times New Roman" w:hAnsi="Times New Roman" w:cs="Times New Roman"/>
          <w:sz w:val="36"/>
          <w:szCs w:val="36"/>
          <w:rtl/>
        </w:rPr>
        <w:t>إذا أتَى بالتكبير أعاد القراءة، ولم يَعتد بالقراءة الأولى، وفيه خلاف على مذهب الشافعي.</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وإنَّما قُلنا ذلك:</w:t>
      </w:r>
      <w:r w:rsidRPr="00C23F7E">
        <w:rPr>
          <w:rFonts w:ascii="Times New Roman" w:hAnsi="Times New Roman" w:cs="Times New Roman"/>
          <w:sz w:val="36"/>
          <w:szCs w:val="36"/>
          <w:rtl/>
        </w:rPr>
        <w:t xml:space="preserve"> </w:t>
      </w:r>
      <w:r w:rsidRPr="00E726F9">
        <w:rPr>
          <w:rFonts w:ascii="Times New Roman" w:hAnsi="Times New Roman" w:cs="Times New Roman"/>
          <w:sz w:val="36"/>
          <w:szCs w:val="36"/>
          <w:u w:val="single"/>
          <w:rtl/>
        </w:rPr>
        <w:t>لأنَّ م</w:t>
      </w:r>
      <w:r w:rsidR="002553BD" w:rsidRPr="00E726F9">
        <w:rPr>
          <w:rFonts w:ascii="Times New Roman" w:hAnsi="Times New Roman" w:cs="Times New Roman"/>
          <w:sz w:val="36"/>
          <w:szCs w:val="36"/>
          <w:u w:val="single"/>
          <w:rtl/>
        </w:rPr>
        <w:t>َ</w:t>
      </w:r>
      <w:r w:rsidRPr="00E726F9">
        <w:rPr>
          <w:rFonts w:ascii="Times New Roman" w:hAnsi="Times New Roman" w:cs="Times New Roman"/>
          <w:sz w:val="36"/>
          <w:szCs w:val="36"/>
          <w:u w:val="single"/>
          <w:rtl/>
        </w:rPr>
        <w:t>حل</w:t>
      </w:r>
      <w:r w:rsidR="002553BD" w:rsidRPr="00E726F9">
        <w:rPr>
          <w:rFonts w:ascii="Times New Roman" w:hAnsi="Times New Roman" w:cs="Times New Roman"/>
          <w:sz w:val="36"/>
          <w:szCs w:val="36"/>
          <w:u w:val="single"/>
          <w:rtl/>
        </w:rPr>
        <w:t>َّ</w:t>
      </w:r>
      <w:r w:rsidRPr="00E726F9">
        <w:rPr>
          <w:rFonts w:ascii="Times New Roman" w:hAnsi="Times New Roman" w:cs="Times New Roman"/>
          <w:sz w:val="36"/>
          <w:szCs w:val="36"/>
          <w:u w:val="single"/>
          <w:rtl/>
        </w:rPr>
        <w:t xml:space="preserve"> القراءة باق عندنا ما لم يَركع</w:t>
      </w:r>
      <w:r w:rsidRPr="00C23F7E">
        <w:rPr>
          <w:rFonts w:ascii="Times New Roman" w:hAnsi="Times New Roman" w:cs="Times New Roman"/>
          <w:sz w:val="36"/>
          <w:szCs w:val="36"/>
          <w:rtl/>
        </w:rPr>
        <w:t xml:space="preserve">، </w:t>
      </w:r>
      <w:r w:rsidRPr="00E726F9">
        <w:rPr>
          <w:rFonts w:ascii="Times New Roman" w:hAnsi="Times New Roman" w:cs="Times New Roman"/>
          <w:sz w:val="36"/>
          <w:szCs w:val="36"/>
          <w:u w:val="single"/>
          <w:rtl/>
        </w:rPr>
        <w:t>فيجب أنْ يأتي بها لِبقاء محل</w:t>
      </w:r>
      <w:r w:rsidR="002553BD" w:rsidRPr="00E726F9">
        <w:rPr>
          <w:rFonts w:ascii="Times New Roman" w:hAnsi="Times New Roman" w:cs="Times New Roman"/>
          <w:sz w:val="36"/>
          <w:szCs w:val="36"/>
          <w:u w:val="single"/>
          <w:rtl/>
        </w:rPr>
        <w:t>ِّ</w:t>
      </w:r>
      <w:r w:rsidRPr="00E726F9">
        <w:rPr>
          <w:rFonts w:ascii="Times New Roman" w:hAnsi="Times New Roman" w:cs="Times New Roman"/>
          <w:sz w:val="36"/>
          <w:szCs w:val="36"/>
          <w:u w:val="single"/>
          <w:rtl/>
        </w:rPr>
        <w:t>ها</w:t>
      </w:r>
      <w:r w:rsidRPr="00C23F7E">
        <w:rPr>
          <w:rFonts w:ascii="Times New Roman" w:hAnsi="Times New Roman" w:cs="Times New Roman"/>
          <w:sz w:val="36"/>
          <w:szCs w:val="36"/>
          <w:rtl/>
        </w:rPr>
        <w:t>.</w:t>
      </w:r>
    </w:p>
    <w:p w:rsidR="00995DDA" w:rsidRPr="00C23F7E" w:rsidRDefault="00995DDA" w:rsidP="006C7B9C">
      <w:pPr>
        <w:spacing w:line="276" w:lineRule="auto"/>
        <w:ind w:left="0"/>
        <w:jc w:val="left"/>
        <w:rPr>
          <w:rFonts w:ascii="Times New Roman" w:hAnsi="Times New Roman" w:cs="Times New Roman"/>
          <w:sz w:val="36"/>
          <w:szCs w:val="36"/>
          <w:rtl/>
        </w:rPr>
      </w:pPr>
      <w:r w:rsidRPr="00E726F9">
        <w:rPr>
          <w:rFonts w:ascii="Times New Roman" w:hAnsi="Times New Roman" w:cs="Times New Roman"/>
          <w:b/>
          <w:bCs/>
          <w:sz w:val="36"/>
          <w:szCs w:val="36"/>
          <w:rtl/>
        </w:rPr>
        <w:t>وأمَّا سجود السهو،</w:t>
      </w:r>
      <w:r w:rsidRPr="00C23F7E">
        <w:rPr>
          <w:rFonts w:ascii="Times New Roman" w:hAnsi="Times New Roman" w:cs="Times New Roman"/>
          <w:sz w:val="36"/>
          <w:szCs w:val="36"/>
          <w:rtl/>
        </w:rPr>
        <w:t xml:space="preserve"> فلأنَّه تارك ل</w:t>
      </w:r>
      <w:r w:rsidR="002553BD" w:rsidRPr="00C23F7E">
        <w:rPr>
          <w:rFonts w:ascii="Times New Roman" w:hAnsi="Times New Roman" w:cs="Times New Roman"/>
          <w:sz w:val="36"/>
          <w:szCs w:val="36"/>
          <w:rtl/>
        </w:rPr>
        <w:t>ِ</w:t>
      </w:r>
      <w:r w:rsidRPr="00C23F7E">
        <w:rPr>
          <w:rFonts w:ascii="Times New Roman" w:hAnsi="Times New Roman" w:cs="Times New Roman"/>
          <w:sz w:val="36"/>
          <w:szCs w:val="36"/>
          <w:rtl/>
        </w:rPr>
        <w:t>مسنون، وهو التكبير، فيلزمُه السهو.</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وإنَّما قلنا:</w:t>
      </w:r>
      <w:r w:rsidRPr="00C23F7E">
        <w:rPr>
          <w:rFonts w:ascii="Times New Roman" w:hAnsi="Times New Roman" w:cs="Times New Roman"/>
          <w:sz w:val="36"/>
          <w:szCs w:val="36"/>
          <w:rtl/>
        </w:rPr>
        <w:t xml:space="preserve"> إنَّه بعد السلام، لأنَّه سهو زيادة، ألا تَرى أن</w:t>
      </w:r>
      <w:r w:rsidR="002553B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القراءة الأولى غير مُعتد</w:t>
      </w:r>
      <w:r w:rsidR="002553B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بها، وإنَّما الاعتداد بالقراءة الثانية.</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فإنْ لم يَذكر حتى ركع، مضَى، وسجد قبل السلام لتركه التكبير</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CD1C6D" w:rsidRPr="00E726F9" w:rsidRDefault="00E726F9"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CD1C6D" w:rsidRPr="00E726F9">
        <w:rPr>
          <w:rFonts w:ascii="Times New Roman" w:hAnsi="Times New Roman" w:cs="Times New Roman"/>
          <w:b/>
          <w:bCs/>
          <w:color w:val="002060"/>
          <w:sz w:val="36"/>
          <w:szCs w:val="36"/>
          <w:rtl/>
        </w:rPr>
        <w:t>وقال الفقيه أبو الحسين العِمراني الشافعي ــ رحمه الله ــ في كتابه "البيان في مذهب الإمام الشافعي" (2/ 639):</w:t>
      </w:r>
    </w:p>
    <w:p w:rsidR="00E726F9" w:rsidRDefault="00CD1C6D"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w:t>
      </w:r>
      <w:r w:rsidRPr="00E726F9">
        <w:rPr>
          <w:rFonts w:ascii="Times New Roman" w:hAnsi="Times New Roman" w:cs="Times New Roman"/>
          <w:b/>
          <w:bCs/>
          <w:sz w:val="36"/>
          <w:szCs w:val="36"/>
          <w:rtl/>
        </w:rPr>
        <w:t>فإذا قُلنا بالقديم،</w:t>
      </w:r>
      <w:r w:rsidRPr="00C23F7E">
        <w:rPr>
          <w:rFonts w:ascii="Times New Roman" w:hAnsi="Times New Roman" w:cs="Times New Roman"/>
          <w:sz w:val="36"/>
          <w:szCs w:val="36"/>
          <w:rtl/>
        </w:rPr>
        <w:t xml:space="preserve"> وذَكَر ذلك في أثناء الفاتحة، قطَع الفاتحة، وأتَى بالتكبيرات، فإذا فرَغ مِن التكبيرات أعاد الفاتحة، لأنَّه قد قطعها بغيرها متعمدًا</w:t>
      </w:r>
      <w:r w:rsidR="00E726F9">
        <w:rPr>
          <w:rFonts w:ascii="Times New Roman" w:hAnsi="Times New Roman" w:cs="Times New Roman" w:hint="cs"/>
          <w:kern w:val="28"/>
          <w:sz w:val="36"/>
          <w:szCs w:val="36"/>
          <w:rtl/>
        </w:rPr>
        <w:t>.</w:t>
      </w:r>
    </w:p>
    <w:p w:rsidR="00CD1C6D" w:rsidRPr="00C23F7E" w:rsidRDefault="00CD1C6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وإنْ ذَكَر ذلك بعد الفراغ مِن الفاتحة، أتَى بالتكبيرات، ولا يَجب عليه إعادة الفاتحة، لأنَّها وقعَت موقعها، ولكن يُستحب له أنْ يُعيدها، لتكون بعد التكبيرات»</w:t>
      </w:r>
      <w:r w:rsidRPr="00C23F7E">
        <w:rPr>
          <w:rFonts w:ascii="Times New Roman" w:hAnsi="Times New Roman" w:cs="Times New Roman"/>
          <w:sz w:val="36"/>
          <w:szCs w:val="36"/>
          <w:rtl/>
        </w:rPr>
        <w:t>.اهـ</w:t>
      </w:r>
    </w:p>
    <w:p w:rsidR="00995DDA" w:rsidRPr="00C23F7E" w:rsidRDefault="00995DDA" w:rsidP="006C7B9C">
      <w:pPr>
        <w:spacing w:line="276" w:lineRule="auto"/>
        <w:ind w:left="0"/>
        <w:jc w:val="left"/>
        <w:rPr>
          <w:rFonts w:ascii="Times New Roman" w:hAnsi="Times New Roman" w:cs="Times New Roman"/>
          <w:b/>
          <w:bCs/>
          <w:color w:val="806000" w:themeColor="accent4" w:themeShade="80"/>
          <w:sz w:val="36"/>
          <w:szCs w:val="36"/>
          <w:rtl/>
        </w:rPr>
      </w:pPr>
      <w:r w:rsidRPr="00E726F9">
        <w:rPr>
          <w:rFonts w:ascii="Times New Roman" w:hAnsi="Times New Roman" w:cs="Times New Roman"/>
          <w:b/>
          <w:bCs/>
          <w:color w:val="1F4E79" w:themeColor="accent1" w:themeShade="80"/>
          <w:sz w:val="36"/>
          <w:szCs w:val="36"/>
          <w:rtl/>
        </w:rPr>
        <w:t>القول الثاني:</w:t>
      </w:r>
      <w:r w:rsidRPr="00C23F7E">
        <w:rPr>
          <w:rFonts w:ascii="Times New Roman" w:hAnsi="Times New Roman" w:cs="Times New Roman"/>
          <w:b/>
          <w:bCs/>
          <w:sz w:val="36"/>
          <w:szCs w:val="36"/>
          <w:rtl/>
        </w:rPr>
        <w:t xml:space="preserve"> </w:t>
      </w:r>
      <w:r w:rsidRPr="00C23F7E">
        <w:rPr>
          <w:rFonts w:ascii="Times New Roman" w:hAnsi="Times New Roman" w:cs="Times New Roman"/>
          <w:b/>
          <w:bCs/>
          <w:color w:val="806000" w:themeColor="accent4" w:themeShade="80"/>
          <w:sz w:val="36"/>
          <w:szCs w:val="36"/>
          <w:rtl/>
        </w:rPr>
        <w:t>أنَّه لا يَرجع، ويُكمِل قراءته.</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قول الشافعي في "الجديد"، وقول عند الحنابلة، وقول بعض الحنفية.</w:t>
      </w:r>
    </w:p>
    <w:p w:rsidR="00995DDA" w:rsidRPr="00C23F7E"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ووجْه هذا القول:</w:t>
      </w:r>
    </w:p>
    <w:p w:rsidR="00995DDA" w:rsidRPr="00C23F7E" w:rsidRDefault="00995DDA"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أنَّه تَرَك مسنونًا بالإجماع، ودَخل في رُكن يَعقبه، وهو قراءة الفاتحة، ففات بالقراءة.</w:t>
      </w:r>
    </w:p>
    <w:p w:rsidR="00995DDA" w:rsidRPr="00C23F7E"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lastRenderedPageBreak/>
        <w:t>واختاره:</w:t>
      </w:r>
      <w:r w:rsidR="002553BD" w:rsidRPr="00C23F7E">
        <w:rPr>
          <w:rFonts w:ascii="Times New Roman" w:hAnsi="Times New Roman" w:cs="Times New Roman"/>
          <w:b/>
          <w:bCs/>
          <w:sz w:val="36"/>
          <w:szCs w:val="36"/>
          <w:rtl/>
        </w:rPr>
        <w:t xml:space="preserve"> </w:t>
      </w:r>
      <w:r w:rsidRPr="00C23F7E">
        <w:rPr>
          <w:rFonts w:ascii="Times New Roman" w:hAnsi="Times New Roman" w:cs="Times New Roman"/>
          <w:sz w:val="36"/>
          <w:szCs w:val="36"/>
          <w:rtl/>
        </w:rPr>
        <w:t>ابن باز، وابن عثيمين.</w:t>
      </w:r>
    </w:p>
    <w:p w:rsidR="00880327" w:rsidRPr="00E726F9" w:rsidRDefault="00E726F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880327" w:rsidRPr="00E726F9">
        <w:rPr>
          <w:rFonts w:ascii="Times New Roman" w:hAnsi="Times New Roman" w:cs="Times New Roman"/>
          <w:b/>
          <w:bCs/>
          <w:color w:val="002060"/>
          <w:sz w:val="36"/>
          <w:szCs w:val="36"/>
          <w:rtl/>
        </w:rPr>
        <w:t>وقال الحافظ ابن المُنذر النيسابوري ــ رحمه الله ــ في كتابه "الإشراف على مذاهب العلماء" (2/ 175):</w:t>
      </w:r>
    </w:p>
    <w:p w:rsidR="00880327" w:rsidRPr="00C23F7E" w:rsidRDefault="0088032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b/>
          <w:bCs/>
          <w:sz w:val="36"/>
          <w:szCs w:val="36"/>
          <w:rtl/>
        </w:rPr>
        <w:t>ففى قول مالك، وأبي ثور:</w:t>
      </w:r>
      <w:r w:rsidRPr="00C23F7E">
        <w:rPr>
          <w:rFonts w:ascii="Times New Roman" w:hAnsi="Times New Roman" w:cs="Times New Roman"/>
          <w:sz w:val="36"/>
          <w:szCs w:val="36"/>
          <w:rtl/>
        </w:rPr>
        <w:t xml:space="preserve"> إنْ ذَكر قبل أنْ يركع عاد فكبَّر وسجد سجدتي السهو، وإنْ ركع مضَى ولم يُكبِّر ما فاته في الركعة الثانية وسجد سجدتي السهو.</w:t>
      </w:r>
    </w:p>
    <w:p w:rsidR="00880327" w:rsidRPr="00C23F7E" w:rsidRDefault="0088032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وفي قول الشافعي:</w:t>
      </w:r>
      <w:r w:rsidRPr="00C23F7E">
        <w:rPr>
          <w:rFonts w:ascii="Times New Roman" w:hAnsi="Times New Roman" w:cs="Times New Roman"/>
          <w:sz w:val="36"/>
          <w:szCs w:val="36"/>
          <w:rtl/>
        </w:rPr>
        <w:t xml:space="preserve"> إذا افتتح القراءة لا يقطعها، ولا قضاء عليه، آخِر قوليه، وقد كان يقول قبل كقول مالك</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B96490" w:rsidRPr="00E726F9" w:rsidRDefault="00E726F9" w:rsidP="006C7B9C">
      <w:pPr>
        <w:spacing w:line="276" w:lineRule="auto"/>
        <w:ind w:left="0"/>
        <w:jc w:val="left"/>
        <w:rPr>
          <w:rFonts w:ascii="Times New Roman" w:hAnsi="Times New Roman" w:cs="Times New Roman"/>
          <w:b/>
          <w:bCs/>
          <w:color w:val="1F4E79" w:themeColor="accent1" w:themeShade="80"/>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B96490" w:rsidRPr="00E726F9">
        <w:rPr>
          <w:rFonts w:ascii="Times New Roman" w:hAnsi="Times New Roman" w:cs="Times New Roman"/>
          <w:b/>
          <w:bCs/>
          <w:color w:val="002060"/>
          <w:sz w:val="36"/>
          <w:szCs w:val="36"/>
          <w:rtl/>
        </w:rPr>
        <w:t>وقال الفقيه أبو زكريا النَّووي الشافعي ــ رحمه الله ــ في كتابه "المجموع شرح المُهذَّب" (5/ 26):</w:t>
      </w:r>
    </w:p>
    <w:p w:rsidR="00B96490" w:rsidRPr="00C23F7E" w:rsidRDefault="00B96490" w:rsidP="006C7B9C">
      <w:pPr>
        <w:spacing w:line="276" w:lineRule="auto"/>
        <w:ind w:left="0"/>
        <w:jc w:val="left"/>
        <w:rPr>
          <w:rFonts w:ascii="Times New Roman" w:hAnsi="Times New Roman" w:cs="Times New Roman"/>
          <w:b/>
          <w:bCs/>
          <w:kern w:val="28"/>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b/>
          <w:bCs/>
          <w:kern w:val="28"/>
          <w:sz w:val="36"/>
          <w:szCs w:val="36"/>
          <w:rtl/>
        </w:rPr>
        <w:t xml:space="preserve">في مذاهبهم فيمَن نسِي التكبيرات الزائدة حتى شرع في القراءة. </w:t>
      </w:r>
    </w:p>
    <w:p w:rsidR="00B96490" w:rsidRPr="00C23F7E" w:rsidRDefault="00B96490" w:rsidP="006C7B9C">
      <w:pPr>
        <w:spacing w:line="276" w:lineRule="auto"/>
        <w:ind w:left="0"/>
        <w:jc w:val="left"/>
        <w:rPr>
          <w:rFonts w:ascii="Times New Roman" w:hAnsi="Times New Roman" w:cs="Times New Roman"/>
          <w:kern w:val="28"/>
          <w:sz w:val="36"/>
          <w:szCs w:val="36"/>
          <w:rtl/>
        </w:rPr>
      </w:pPr>
      <w:r w:rsidRPr="00E726F9">
        <w:rPr>
          <w:rFonts w:ascii="Times New Roman" w:hAnsi="Times New Roman" w:cs="Times New Roman"/>
          <w:b/>
          <w:bCs/>
          <w:kern w:val="28"/>
          <w:sz w:val="36"/>
          <w:szCs w:val="36"/>
          <w:rtl/>
        </w:rPr>
        <w:t>قد ذَكرنا أنَّ مذهبنا الجديد الصَّحيح:</w:t>
      </w:r>
      <w:r w:rsidRPr="00C23F7E">
        <w:rPr>
          <w:rFonts w:ascii="Times New Roman" w:hAnsi="Times New Roman" w:cs="Times New Roman"/>
          <w:kern w:val="28"/>
          <w:sz w:val="36"/>
          <w:szCs w:val="36"/>
          <w:rtl/>
        </w:rPr>
        <w:t xml:space="preserve"> أنَّها تفوت، ولا يعود يأتي بها.</w:t>
      </w:r>
    </w:p>
    <w:p w:rsidR="00B96490" w:rsidRPr="00C23F7E" w:rsidRDefault="00B96490"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وبهذا قال أحمد بن حنبل، والحسن بن زياد اللؤلؤي صاحب أبي حنيفة.</w:t>
      </w:r>
    </w:p>
    <w:p w:rsidR="00E726F9" w:rsidRDefault="00B96490" w:rsidP="006C7B9C">
      <w:pPr>
        <w:spacing w:line="276" w:lineRule="auto"/>
        <w:ind w:left="0"/>
        <w:jc w:val="left"/>
        <w:rPr>
          <w:rFonts w:ascii="Times New Roman" w:hAnsi="Times New Roman" w:cs="Times New Roman"/>
          <w:kern w:val="28"/>
          <w:sz w:val="36"/>
          <w:szCs w:val="36"/>
          <w:rtl/>
        </w:rPr>
      </w:pPr>
      <w:r w:rsidRPr="00E726F9">
        <w:rPr>
          <w:rFonts w:ascii="Times New Roman" w:hAnsi="Times New Roman" w:cs="Times New Roman"/>
          <w:b/>
          <w:bCs/>
          <w:kern w:val="28"/>
          <w:sz w:val="36"/>
          <w:szCs w:val="36"/>
          <w:rtl/>
        </w:rPr>
        <w:t>والقديم:</w:t>
      </w:r>
      <w:r w:rsidR="00E726F9">
        <w:rPr>
          <w:rFonts w:ascii="Times New Roman" w:hAnsi="Times New Roman" w:cs="Times New Roman"/>
          <w:kern w:val="28"/>
          <w:sz w:val="36"/>
          <w:szCs w:val="36"/>
          <w:rtl/>
        </w:rPr>
        <w:t xml:space="preserve"> أنه يأتي بها ما لم يَركع</w:t>
      </w:r>
      <w:r w:rsidR="00E726F9">
        <w:rPr>
          <w:rFonts w:ascii="Times New Roman" w:hAnsi="Times New Roman" w:cs="Times New Roman" w:hint="cs"/>
          <w:kern w:val="28"/>
          <w:sz w:val="36"/>
          <w:szCs w:val="36"/>
          <w:rtl/>
        </w:rPr>
        <w:t>.</w:t>
      </w:r>
    </w:p>
    <w:p w:rsidR="00B96490" w:rsidRDefault="00B96490"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وبِه قال أبو حنيفة، ومالك»</w:t>
      </w:r>
      <w:r w:rsidRPr="00C23F7E">
        <w:rPr>
          <w:rFonts w:ascii="Times New Roman" w:hAnsi="Times New Roman" w:cs="Times New Roman"/>
          <w:sz w:val="36"/>
          <w:szCs w:val="36"/>
          <w:rtl/>
        </w:rPr>
        <w:t>.اهـ</w:t>
      </w:r>
    </w:p>
    <w:p w:rsidR="007F7F72" w:rsidRDefault="007F7F72" w:rsidP="006C7B9C">
      <w:pPr>
        <w:spacing w:line="276" w:lineRule="auto"/>
        <w:ind w:left="0"/>
        <w:jc w:val="left"/>
        <w:rPr>
          <w:rFonts w:ascii="Times New Roman" w:hAnsi="Times New Roman" w:cs="Times New Roman"/>
          <w:b/>
          <w:bCs/>
          <w:color w:val="C45911" w:themeColor="accent2" w:themeShade="BF"/>
          <w:sz w:val="36"/>
          <w:szCs w:val="36"/>
          <w:rtl/>
        </w:rPr>
      </w:pPr>
      <w:r w:rsidRPr="007F7F72">
        <w:rPr>
          <w:rFonts w:ascii="Times New Roman" w:hAnsi="Times New Roman" w:cs="Times New Roman" w:hint="cs"/>
          <w:b/>
          <w:bCs/>
          <w:color w:val="C45911" w:themeColor="accent2" w:themeShade="BF"/>
          <w:sz w:val="36"/>
          <w:szCs w:val="36"/>
          <w:rtl/>
        </w:rPr>
        <w:t>الأمر الثالث:</w:t>
      </w:r>
    </w:p>
    <w:p w:rsidR="007F7F72" w:rsidRPr="007F7F72" w:rsidRDefault="007F7F72" w:rsidP="006C7B9C">
      <w:pPr>
        <w:spacing w:line="276" w:lineRule="auto"/>
        <w:ind w:left="0"/>
        <w:jc w:val="left"/>
        <w:rPr>
          <w:rFonts w:ascii="Times New Roman" w:hAnsi="Times New Roman" w:cs="Times New Roman"/>
          <w:b/>
          <w:bCs/>
          <w:color w:val="FF0000"/>
          <w:sz w:val="36"/>
          <w:szCs w:val="36"/>
        </w:rPr>
      </w:pPr>
      <w:r w:rsidRPr="007F7F72">
        <w:rPr>
          <w:rFonts w:ascii="Times New Roman" w:hAnsi="Times New Roman" w:cs="Times New Roman" w:hint="cs"/>
          <w:b/>
          <w:bCs/>
          <w:color w:val="FF0000"/>
          <w:sz w:val="36"/>
          <w:szCs w:val="36"/>
          <w:rtl/>
        </w:rPr>
        <w:t>مَن</w:t>
      </w:r>
      <w:r w:rsidRPr="007F7F72">
        <w:rPr>
          <w:rFonts w:ascii="Times New Roman" w:hAnsi="Times New Roman" w:cs="Times New Roman"/>
          <w:b/>
          <w:bCs/>
          <w:color w:val="FF0000"/>
          <w:sz w:val="36"/>
          <w:szCs w:val="36"/>
          <w:rtl/>
        </w:rPr>
        <w:t xml:space="preserve"> أدرك الإمام </w:t>
      </w:r>
      <w:r w:rsidRPr="007F7F72">
        <w:rPr>
          <w:rFonts w:ascii="Times New Roman" w:hAnsi="Times New Roman" w:cs="Times New Roman" w:hint="cs"/>
          <w:b/>
          <w:bCs/>
          <w:color w:val="FF0000"/>
          <w:sz w:val="36"/>
          <w:szCs w:val="36"/>
          <w:rtl/>
        </w:rPr>
        <w:t xml:space="preserve">وهو </w:t>
      </w:r>
      <w:r w:rsidRPr="007F7F72">
        <w:rPr>
          <w:rFonts w:ascii="Times New Roman" w:hAnsi="Times New Roman" w:cs="Times New Roman"/>
          <w:b/>
          <w:bCs/>
          <w:color w:val="FF0000"/>
          <w:sz w:val="36"/>
          <w:szCs w:val="36"/>
          <w:rtl/>
        </w:rPr>
        <w:t>راكع</w:t>
      </w:r>
      <w:r>
        <w:rPr>
          <w:rFonts w:ascii="Times New Roman" w:hAnsi="Times New Roman" w:cs="Times New Roman" w:hint="cs"/>
          <w:b/>
          <w:bCs/>
          <w:color w:val="FF0000"/>
          <w:sz w:val="36"/>
          <w:szCs w:val="36"/>
          <w:rtl/>
        </w:rPr>
        <w:t>،</w:t>
      </w:r>
      <w:r w:rsidRPr="007F7F72">
        <w:rPr>
          <w:rFonts w:ascii="Times New Roman" w:hAnsi="Times New Roman" w:cs="Times New Roman" w:hint="cs"/>
          <w:b/>
          <w:bCs/>
          <w:color w:val="FF0000"/>
          <w:sz w:val="36"/>
          <w:szCs w:val="36"/>
          <w:rtl/>
        </w:rPr>
        <w:t xml:space="preserve"> فإنَّه يُكبِّر تكبيرة الإحرام</w:t>
      </w:r>
      <w:r w:rsidRPr="007F7F72">
        <w:rPr>
          <w:rFonts w:ascii="Times New Roman" w:hAnsi="Times New Roman" w:cs="Times New Roman"/>
          <w:b/>
          <w:bCs/>
          <w:color w:val="FF0000"/>
          <w:sz w:val="36"/>
          <w:szCs w:val="36"/>
          <w:rtl/>
        </w:rPr>
        <w:t xml:space="preserve"> ثم </w:t>
      </w:r>
      <w:r w:rsidRPr="007F7F72">
        <w:rPr>
          <w:rFonts w:ascii="Times New Roman" w:hAnsi="Times New Roman" w:cs="Times New Roman" w:hint="cs"/>
          <w:b/>
          <w:bCs/>
          <w:color w:val="FF0000"/>
          <w:sz w:val="36"/>
          <w:szCs w:val="36"/>
          <w:rtl/>
        </w:rPr>
        <w:t>ي</w:t>
      </w:r>
      <w:r w:rsidRPr="007F7F72">
        <w:rPr>
          <w:rFonts w:ascii="Times New Roman" w:hAnsi="Times New Roman" w:cs="Times New Roman"/>
          <w:b/>
          <w:bCs/>
          <w:color w:val="FF0000"/>
          <w:sz w:val="36"/>
          <w:szCs w:val="36"/>
          <w:rtl/>
        </w:rPr>
        <w:t>ركع</w:t>
      </w:r>
      <w:r w:rsidRPr="007F7F72">
        <w:rPr>
          <w:rFonts w:ascii="Times New Roman" w:hAnsi="Times New Roman" w:cs="Times New Roman" w:hint="cs"/>
          <w:b/>
          <w:bCs/>
          <w:color w:val="FF0000"/>
          <w:sz w:val="36"/>
          <w:szCs w:val="36"/>
          <w:rtl/>
        </w:rPr>
        <w:t xml:space="preserve"> مُباشرة</w:t>
      </w:r>
      <w:r w:rsidRPr="007F7F72">
        <w:rPr>
          <w:rFonts w:ascii="Times New Roman" w:hAnsi="Times New Roman" w:cs="Times New Roman"/>
          <w:b/>
          <w:bCs/>
          <w:color w:val="FF0000"/>
          <w:sz w:val="36"/>
          <w:szCs w:val="36"/>
          <w:rtl/>
        </w:rPr>
        <w:t>، ولا يشتغل بقضاء التكبير</w:t>
      </w:r>
      <w:r w:rsidRPr="007F7F72">
        <w:rPr>
          <w:rFonts w:ascii="Times New Roman" w:hAnsi="Times New Roman" w:cs="Times New Roman" w:hint="cs"/>
          <w:b/>
          <w:bCs/>
          <w:color w:val="FF0000"/>
          <w:sz w:val="36"/>
          <w:szCs w:val="36"/>
          <w:rtl/>
        </w:rPr>
        <w:t xml:space="preserve"> الزوائد، بالإجماع.</w:t>
      </w:r>
    </w:p>
    <w:p w:rsidR="007F7F72" w:rsidRDefault="007F7F72" w:rsidP="006C7B9C">
      <w:pPr>
        <w:spacing w:line="276" w:lineRule="auto"/>
        <w:ind w:left="0"/>
        <w:jc w:val="left"/>
        <w:rPr>
          <w:rFonts w:ascii="Times New Roman" w:hAnsi="Times New Roman" w:cs="Times New Roman"/>
          <w:sz w:val="36"/>
          <w:szCs w:val="36"/>
        </w:rPr>
      </w:pPr>
      <w:r>
        <w:rPr>
          <w:rFonts w:ascii="Times New Roman" w:hAnsi="Times New Roman" w:cs="Times New Roman" w:hint="cs"/>
          <w:b/>
          <w:bCs/>
          <w:color w:val="002060"/>
          <w:sz w:val="36"/>
          <w:szCs w:val="36"/>
          <w:rtl/>
        </w:rPr>
        <w:t xml:space="preserve">حيث </w:t>
      </w:r>
      <w:r>
        <w:rPr>
          <w:rFonts w:ascii="Times New Roman" w:hAnsi="Times New Roman" w:cs="Times New Roman"/>
          <w:b/>
          <w:bCs/>
          <w:color w:val="002060"/>
          <w:sz w:val="36"/>
          <w:szCs w:val="36"/>
          <w:rtl/>
        </w:rPr>
        <w:t>قال الفقيه عبد الرحمن ابن قاسم الحنبلي ــ رحمه الله ــ في كتابه "حاشية الرَّوض المُربِع" (2/ 50</w:t>
      </w:r>
      <w:r>
        <w:rPr>
          <w:rFonts w:ascii="Times New Roman" w:hAnsi="Times New Roman" w:cs="Times New Roman" w:hint="cs"/>
          <w:b/>
          <w:bCs/>
          <w:color w:val="002060"/>
          <w:sz w:val="36"/>
          <w:szCs w:val="36"/>
          <w:rtl/>
        </w:rPr>
        <w:t>8</w:t>
      </w:r>
      <w:r>
        <w:rPr>
          <w:rFonts w:ascii="Times New Roman" w:hAnsi="Times New Roman" w:cs="Times New Roman"/>
          <w:b/>
          <w:bCs/>
          <w:color w:val="002060"/>
          <w:sz w:val="36"/>
          <w:szCs w:val="36"/>
          <w:rtl/>
        </w:rPr>
        <w:t>):</w:t>
      </w:r>
    </w:p>
    <w:p w:rsidR="007F7F72" w:rsidRPr="007F7F72" w:rsidRDefault="007F7F72" w:rsidP="006C7B9C">
      <w:pPr>
        <w:spacing w:line="276" w:lineRule="auto"/>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sz w:val="36"/>
          <w:szCs w:val="36"/>
          <w:rtl/>
        </w:rPr>
        <w:t>إجماعًا، كما أن</w:t>
      </w:r>
      <w:r>
        <w:rPr>
          <w:rFonts w:ascii="Times New Roman" w:hAnsi="Times New Roman" w:cs="Times New Roman" w:hint="cs"/>
          <w:sz w:val="36"/>
          <w:szCs w:val="36"/>
          <w:rtl/>
        </w:rPr>
        <w:t>َّ</w:t>
      </w:r>
      <w:r>
        <w:rPr>
          <w:rFonts w:ascii="Times New Roman" w:hAnsi="Times New Roman" w:cs="Times New Roman"/>
          <w:sz w:val="36"/>
          <w:szCs w:val="36"/>
          <w:rtl/>
        </w:rPr>
        <w:t>ه لا يشتغل بقراءة الفاتحة في الفريضة فه</w:t>
      </w:r>
      <w:r>
        <w:rPr>
          <w:rFonts w:ascii="Times New Roman" w:hAnsi="Times New Roman" w:cs="Times New Roman" w:hint="cs"/>
          <w:sz w:val="36"/>
          <w:szCs w:val="36"/>
          <w:rtl/>
        </w:rPr>
        <w:t>ُ</w:t>
      </w:r>
      <w:r>
        <w:rPr>
          <w:rFonts w:ascii="Times New Roman" w:hAnsi="Times New Roman" w:cs="Times New Roman"/>
          <w:sz w:val="36"/>
          <w:szCs w:val="36"/>
          <w:rtl/>
        </w:rPr>
        <w:t>نا أول</w:t>
      </w:r>
      <w:r>
        <w:rPr>
          <w:rFonts w:ascii="Times New Roman" w:hAnsi="Times New Roman" w:cs="Times New Roman" w:hint="cs"/>
          <w:sz w:val="36"/>
          <w:szCs w:val="36"/>
          <w:rtl/>
        </w:rPr>
        <w:t>َ</w:t>
      </w:r>
      <w:r>
        <w:rPr>
          <w:rFonts w:ascii="Times New Roman" w:hAnsi="Times New Roman" w:cs="Times New Roman"/>
          <w:sz w:val="36"/>
          <w:szCs w:val="36"/>
          <w:rtl/>
        </w:rPr>
        <w:t>ى</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A351F8" w:rsidRDefault="002553BD"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color w:val="7030A0"/>
          <w:sz w:val="36"/>
          <w:szCs w:val="36"/>
          <w:u w:val="single"/>
          <w:rtl/>
        </w:rPr>
        <w:lastRenderedPageBreak/>
        <w:t>الفرع الخامس</w:t>
      </w:r>
      <w:r w:rsidRPr="00C23F7E">
        <w:rPr>
          <w:rFonts w:ascii="Times New Roman" w:hAnsi="Times New Roman" w:cs="Times New Roman"/>
          <w:b/>
          <w:bCs/>
          <w:color w:val="7030A0"/>
          <w:sz w:val="36"/>
          <w:szCs w:val="36"/>
          <w:rtl/>
        </w:rPr>
        <w:t>:</w:t>
      </w:r>
    </w:p>
    <w:p w:rsidR="00995DDA" w:rsidRPr="00C23F7E"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رفع اليدين إلى ح</w:t>
      </w:r>
      <w:r w:rsidR="00E726F9">
        <w:rPr>
          <w:rFonts w:ascii="Times New Roman" w:hAnsi="Times New Roman" w:cs="Times New Roman" w:hint="cs"/>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ذ</w:t>
      </w:r>
      <w:r w:rsidR="00E726F9">
        <w:rPr>
          <w:rFonts w:ascii="Times New Roman" w:hAnsi="Times New Roman" w:cs="Times New Roman" w:hint="cs"/>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و المنكبين أو إلى ف</w:t>
      </w:r>
      <w:r w:rsidR="00E726F9">
        <w:rPr>
          <w:rFonts w:ascii="Times New Roman" w:hAnsi="Times New Roman" w:cs="Times New Roman" w:hint="cs"/>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روع الأذنين مع التَّكبيرات الزَّوائد.</w:t>
      </w:r>
    </w:p>
    <w:p w:rsidR="00995DDA" w:rsidRPr="00E726F9" w:rsidRDefault="00E726F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E726F9">
        <w:rPr>
          <w:rFonts w:ascii="Times New Roman" w:hAnsi="Times New Roman" w:cs="Times New Roman"/>
          <w:b/>
          <w:bCs/>
          <w:color w:val="002060"/>
          <w:sz w:val="36"/>
          <w:szCs w:val="36"/>
          <w:rtl/>
        </w:rPr>
        <w:t>قال الإمام ابن قيِّم الجوزية ــ رحمه الله ــ في كتابه "رفع اليدين في الصلاة" (ص:295):</w:t>
      </w:r>
    </w:p>
    <w:p w:rsidR="00995DDA" w:rsidRPr="00C23F7E" w:rsidRDefault="002553B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C23F7E">
        <w:rPr>
          <w:rFonts w:ascii="Times New Roman" w:hAnsi="Times New Roman" w:cs="Times New Roman"/>
          <w:sz w:val="36"/>
          <w:szCs w:val="36"/>
          <w:rtl/>
        </w:rPr>
        <w:t>وقد ثبت عن الصحابة رفع اليدين في تكبيرات العيدين</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E726F9"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وثبت عن ابن جُرَيْج ــ رحمه الله ــ أنـَّه قال: </w:t>
      </w:r>
    </w:p>
    <w:p w:rsidR="00995DDA" w:rsidRPr="00C23F7E" w:rsidRDefault="00995DDA"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قُلْتُ لِعَطَاءٍ: يَرْفَعُ الْإِمَامُ يَدَيْهِ كُلَّمَا كَبَّرَ هَذِهِ التَّكْبِيرَةِ الزِّيَادَةَ فِي صَلَاةِ الْفِطْرِ؟ قَالَ: «نَعَمْ، وَيَرْفَعُ النَّاسُ أَيْضًا ))</w:t>
      </w:r>
      <w:r w:rsidRPr="00C23F7E">
        <w:rPr>
          <w:rFonts w:ascii="Times New Roman" w:hAnsi="Times New Roman" w:cs="Times New Roman"/>
          <w:sz w:val="36"/>
          <w:szCs w:val="36"/>
          <w:rtl/>
        </w:rPr>
        <w:t>.</w:t>
      </w:r>
    </w:p>
    <w:p w:rsidR="00995DDA" w:rsidRPr="00C23F7E" w:rsidRDefault="00995DDA"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رواه عبد الرزاق في </w:t>
      </w:r>
      <w:r w:rsidR="002553BD"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م</w:t>
      </w:r>
      <w:r w:rsidR="002553BD"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صن</w:t>
      </w:r>
      <w:r w:rsidR="002553BD"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فه</w:t>
      </w:r>
      <w:r w:rsidR="002553BD"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 xml:space="preserve"> (5699). ]</w:t>
      </w:r>
    </w:p>
    <w:p w:rsidR="00995DDA" w:rsidRPr="00E726F9" w:rsidRDefault="00E726F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995DDA" w:rsidRPr="00E726F9">
        <w:rPr>
          <w:rFonts w:ascii="Times New Roman" w:hAnsi="Times New Roman" w:cs="Times New Roman"/>
          <w:b/>
          <w:bCs/>
          <w:color w:val="002060"/>
          <w:sz w:val="36"/>
          <w:szCs w:val="36"/>
          <w:rtl/>
        </w:rPr>
        <w:t xml:space="preserve">وقال الإمام أبو محمد البغوي الشافعي ــ رحمه الله ــ في كتابه </w:t>
      </w:r>
      <w:r w:rsidR="002553BD" w:rsidRPr="00E726F9">
        <w:rPr>
          <w:rFonts w:ascii="Times New Roman" w:hAnsi="Times New Roman" w:cs="Times New Roman"/>
          <w:b/>
          <w:bCs/>
          <w:color w:val="002060"/>
          <w:sz w:val="36"/>
          <w:szCs w:val="36"/>
          <w:rtl/>
        </w:rPr>
        <w:t>"</w:t>
      </w:r>
      <w:r w:rsidR="00995DDA" w:rsidRPr="00E726F9">
        <w:rPr>
          <w:rFonts w:ascii="Times New Roman" w:hAnsi="Times New Roman" w:cs="Times New Roman"/>
          <w:b/>
          <w:bCs/>
          <w:color w:val="002060"/>
          <w:sz w:val="36"/>
          <w:szCs w:val="36"/>
          <w:rtl/>
        </w:rPr>
        <w:t>شرح السُّنَّـة</w:t>
      </w:r>
      <w:r w:rsidR="002553BD" w:rsidRPr="00E726F9">
        <w:rPr>
          <w:rFonts w:ascii="Times New Roman" w:hAnsi="Times New Roman" w:cs="Times New Roman"/>
          <w:b/>
          <w:bCs/>
          <w:color w:val="002060"/>
          <w:sz w:val="36"/>
          <w:szCs w:val="36"/>
          <w:rtl/>
        </w:rPr>
        <w:t>"</w:t>
      </w:r>
      <w:r w:rsidR="00995DDA" w:rsidRPr="00E726F9">
        <w:rPr>
          <w:rFonts w:ascii="Times New Roman" w:hAnsi="Times New Roman" w:cs="Times New Roman"/>
          <w:b/>
          <w:bCs/>
          <w:color w:val="002060"/>
          <w:sz w:val="36"/>
          <w:szCs w:val="36"/>
          <w:rtl/>
        </w:rPr>
        <w:t xml:space="preserve"> (4/ 310):</w:t>
      </w:r>
    </w:p>
    <w:p w:rsidR="00995DDA" w:rsidRPr="00C23F7E" w:rsidRDefault="002553B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C23F7E">
        <w:rPr>
          <w:rFonts w:ascii="Times New Roman" w:hAnsi="Times New Roman" w:cs="Times New Roman"/>
          <w:sz w:val="36"/>
          <w:szCs w:val="36"/>
          <w:rtl/>
        </w:rPr>
        <w:t>ورفعُ اليدين في تكبيرات العيد سُنَّة عند أكثر أهل العلم</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F71D25" w:rsidRPr="00E726F9" w:rsidRDefault="00E726F9"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71D25" w:rsidRPr="00E726F9">
        <w:rPr>
          <w:rFonts w:ascii="Times New Roman" w:hAnsi="Times New Roman" w:cs="Times New Roman"/>
          <w:b/>
          <w:bCs/>
          <w:color w:val="002060"/>
          <w:sz w:val="36"/>
          <w:szCs w:val="36"/>
          <w:rtl/>
        </w:rPr>
        <w:t>وقال العلامة ابن قاسم الحنبلي ــ رحمه الله ــ في كتابه "حاشية الرَّوض المُربِع" (2/ 506)، عن هذا الرفع:</w:t>
      </w:r>
    </w:p>
    <w:p w:rsidR="00E726F9"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نص عليه، وهو مذهب جمهور العلماء، أبي حنيفة والشافعي، والأوزاعي، وداود، وابن المُنذر، وغيرهم</w:t>
      </w:r>
      <w:r w:rsidR="00E726F9">
        <w:rPr>
          <w:rFonts w:ascii="Times New Roman" w:hAnsi="Times New Roman" w:cs="Times New Roman"/>
          <w:sz w:val="36"/>
          <w:szCs w:val="36"/>
          <w:rtl/>
        </w:rPr>
        <w:t>، ورواية عن مالك، ورُوي عن عمر</w:t>
      </w:r>
      <w:r w:rsidR="00E726F9">
        <w:rPr>
          <w:rFonts w:ascii="Times New Roman" w:hAnsi="Times New Roman" w:cs="Times New Roman" w:hint="cs"/>
          <w:sz w:val="36"/>
          <w:szCs w:val="36"/>
          <w:rtl/>
        </w:rPr>
        <w:t>.</w:t>
      </w:r>
    </w:p>
    <w:p w:rsidR="00E726F9"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وقياسًا على الصلاة</w:t>
      </w:r>
      <w:r w:rsidR="00E726F9">
        <w:rPr>
          <w:rFonts w:ascii="Times New Roman" w:hAnsi="Times New Roman" w:cs="Times New Roman" w:hint="cs"/>
          <w:sz w:val="36"/>
          <w:szCs w:val="36"/>
          <w:rtl/>
        </w:rPr>
        <w:t>،</w:t>
      </w:r>
      <w:r w:rsidR="00E726F9">
        <w:rPr>
          <w:rFonts w:ascii="Times New Roman" w:hAnsi="Times New Roman" w:cs="Times New Roman"/>
          <w:sz w:val="36"/>
          <w:szCs w:val="36"/>
          <w:rtl/>
        </w:rPr>
        <w:t xml:space="preserve"> قاله الشافعي وغيره</w:t>
      </w:r>
      <w:r w:rsidR="00E726F9">
        <w:rPr>
          <w:rFonts w:ascii="Times New Roman" w:hAnsi="Times New Roman" w:cs="Times New Roman" w:hint="cs"/>
          <w:sz w:val="36"/>
          <w:szCs w:val="36"/>
          <w:rtl/>
        </w:rPr>
        <w:t>.</w:t>
      </w:r>
    </w:p>
    <w:p w:rsidR="00F71D25" w:rsidRPr="00C23F7E"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ورَوى الأثرم عن ابن عمر: </w:t>
      </w:r>
      <w:r w:rsidRPr="00C23F7E">
        <w:rPr>
          <w:rFonts w:ascii="Times New Roman" w:hAnsi="Times New Roman" w:cs="Times New Roman"/>
          <w:b/>
          <w:bCs/>
          <w:color w:val="00B050"/>
          <w:sz w:val="36"/>
          <w:szCs w:val="36"/>
          <w:rtl/>
        </w:rPr>
        <w:t>(( أنَّه كان يرفع يديه في كل تكبيرة، في الجنازة، وفي العيد ))</w:t>
      </w:r>
      <w:r w:rsidRPr="00C23F7E">
        <w:rPr>
          <w:rFonts w:ascii="Times New Roman" w:hAnsi="Times New Roman" w:cs="Times New Roman"/>
          <w:sz w:val="36"/>
          <w:szCs w:val="36"/>
          <w:rtl/>
        </w:rPr>
        <w:t>، ولم يُعرف له مخالِف من الصحابة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E726F9" w:rsidRDefault="00E726F9"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sz w:val="36"/>
          <w:szCs w:val="36"/>
          <w:rtl/>
        </w:rPr>
        <w:lastRenderedPageBreak/>
        <w:t>واختار</w:t>
      </w:r>
      <w:r>
        <w:rPr>
          <w:rFonts w:ascii="Times New Roman" w:hAnsi="Times New Roman" w:cs="Times New Roman" w:hint="cs"/>
          <w:b/>
          <w:bCs/>
          <w:sz w:val="36"/>
          <w:szCs w:val="36"/>
          <w:rtl/>
        </w:rPr>
        <w:t xml:space="preserve"> هذا القول</w:t>
      </w:r>
      <w:r w:rsidR="00995DDA" w:rsidRPr="00C23F7E">
        <w:rPr>
          <w:rFonts w:ascii="Times New Roman" w:hAnsi="Times New Roman" w:cs="Times New Roman"/>
          <w:b/>
          <w:bCs/>
          <w:sz w:val="36"/>
          <w:szCs w:val="36"/>
          <w:rtl/>
        </w:rPr>
        <w:t>:</w:t>
      </w:r>
      <w:r w:rsidR="002553BD" w:rsidRPr="00C23F7E">
        <w:rPr>
          <w:rFonts w:ascii="Times New Roman" w:hAnsi="Times New Roman" w:cs="Times New Roman"/>
          <w:b/>
          <w:bCs/>
          <w:sz w:val="36"/>
          <w:szCs w:val="36"/>
          <w:rtl/>
        </w:rPr>
        <w:t xml:space="preserve"> </w:t>
      </w:r>
      <w:r w:rsidR="00995DDA" w:rsidRPr="00C23F7E">
        <w:rPr>
          <w:rFonts w:ascii="Times New Roman" w:hAnsi="Times New Roman" w:cs="Times New Roman"/>
          <w:sz w:val="36"/>
          <w:szCs w:val="36"/>
          <w:rtl/>
        </w:rPr>
        <w:t>ابنُ قيم الجوزيَّة، وابنُ باز، وابنُ عثيمين</w:t>
      </w:r>
      <w:r>
        <w:rPr>
          <w:rFonts w:ascii="Times New Roman" w:hAnsi="Times New Roman" w:cs="Times New Roman" w:hint="cs"/>
          <w:sz w:val="36"/>
          <w:szCs w:val="36"/>
          <w:rtl/>
        </w:rPr>
        <w:t>.</w:t>
      </w:r>
    </w:p>
    <w:p w:rsidR="00A351F8" w:rsidRDefault="002553BD" w:rsidP="006C7B9C">
      <w:pPr>
        <w:spacing w:line="276" w:lineRule="auto"/>
        <w:ind w:left="0"/>
        <w:jc w:val="left"/>
        <w:rPr>
          <w:rFonts w:ascii="Times New Roman" w:hAnsi="Times New Roman" w:cs="Times New Roman"/>
          <w:b/>
          <w:bCs/>
          <w:sz w:val="36"/>
          <w:szCs w:val="36"/>
          <w:rtl/>
        </w:rPr>
      </w:pPr>
      <w:r w:rsidRPr="00A351F8">
        <w:rPr>
          <w:rFonts w:ascii="Times New Roman" w:hAnsi="Times New Roman" w:cs="Times New Roman"/>
          <w:b/>
          <w:bCs/>
          <w:color w:val="7030A0"/>
          <w:sz w:val="36"/>
          <w:szCs w:val="36"/>
          <w:u w:val="single"/>
          <w:rtl/>
        </w:rPr>
        <w:t>الفرع السادس</w:t>
      </w:r>
      <w:r w:rsidRPr="00C23F7E">
        <w:rPr>
          <w:rFonts w:ascii="Times New Roman" w:hAnsi="Times New Roman" w:cs="Times New Roman"/>
          <w:b/>
          <w:bCs/>
          <w:color w:val="7030A0"/>
          <w:sz w:val="36"/>
          <w:szCs w:val="36"/>
          <w:rtl/>
        </w:rPr>
        <w:t>:</w:t>
      </w:r>
    </w:p>
    <w:p w:rsidR="00995DDA" w:rsidRPr="00C23F7E" w:rsidRDefault="00995DDA" w:rsidP="006C7B9C">
      <w:pPr>
        <w:spacing w:line="276" w:lineRule="auto"/>
        <w:ind w:left="0"/>
        <w:jc w:val="left"/>
        <w:rPr>
          <w:rFonts w:ascii="Times New Roman" w:hAnsi="Times New Roman" w:cs="Times New Roman"/>
          <w:b/>
          <w:bCs/>
          <w:color w:val="833C0B" w:themeColor="accent2" w:themeShade="80"/>
          <w:sz w:val="36"/>
          <w:szCs w:val="36"/>
          <w:rtl/>
        </w:rPr>
      </w:pPr>
      <w:r w:rsidRPr="00C23F7E">
        <w:rPr>
          <w:rFonts w:ascii="Times New Roman" w:hAnsi="Times New Roman" w:cs="Times New Roman"/>
          <w:b/>
          <w:bCs/>
          <w:color w:val="833C0B" w:themeColor="accent2" w:themeShade="80"/>
          <w:sz w:val="36"/>
          <w:szCs w:val="36"/>
          <w:rtl/>
        </w:rPr>
        <w:t>عن ح</w:t>
      </w:r>
      <w:r w:rsidR="002553BD" w:rsidRPr="00C23F7E">
        <w:rPr>
          <w:rFonts w:ascii="Times New Roman" w:hAnsi="Times New Roman" w:cs="Times New Roman"/>
          <w:b/>
          <w:bCs/>
          <w:color w:val="833C0B" w:themeColor="accent2" w:themeShade="80"/>
          <w:sz w:val="36"/>
          <w:szCs w:val="36"/>
          <w:rtl/>
        </w:rPr>
        <w:t>ُ</w:t>
      </w:r>
      <w:r w:rsidRPr="00C23F7E">
        <w:rPr>
          <w:rFonts w:ascii="Times New Roman" w:hAnsi="Times New Roman" w:cs="Times New Roman"/>
          <w:b/>
          <w:bCs/>
          <w:color w:val="833C0B" w:themeColor="accent2" w:themeShade="80"/>
          <w:sz w:val="36"/>
          <w:szCs w:val="36"/>
          <w:rtl/>
        </w:rPr>
        <w:t>كم الذِّكر بين التَّكبيرات الزَّوائد</w:t>
      </w:r>
      <w:r w:rsidR="00880327" w:rsidRPr="00C23F7E">
        <w:rPr>
          <w:rFonts w:ascii="Times New Roman" w:hAnsi="Times New Roman" w:cs="Times New Roman"/>
          <w:b/>
          <w:bCs/>
          <w:color w:val="833C0B" w:themeColor="accent2" w:themeShade="80"/>
          <w:sz w:val="36"/>
          <w:szCs w:val="36"/>
          <w:rtl/>
        </w:rPr>
        <w:t>، بحمد الله تعالى، والثناء عليه، والدعاء، والصلاة على النَّبي صلى الله عليه وسلم</w:t>
      </w:r>
      <w:r w:rsidRPr="00C23F7E">
        <w:rPr>
          <w:rFonts w:ascii="Times New Roman" w:hAnsi="Times New Roman" w:cs="Times New Roman"/>
          <w:b/>
          <w:bCs/>
          <w:color w:val="833C0B" w:themeColor="accent2" w:themeShade="80"/>
          <w:sz w:val="36"/>
          <w:szCs w:val="36"/>
          <w:rtl/>
        </w:rPr>
        <w:t>.</w:t>
      </w:r>
    </w:p>
    <w:p w:rsidR="00995DDA" w:rsidRPr="00E726F9" w:rsidRDefault="00995DDA" w:rsidP="006C7B9C">
      <w:pPr>
        <w:spacing w:line="276" w:lineRule="auto"/>
        <w:ind w:left="0"/>
        <w:jc w:val="left"/>
        <w:rPr>
          <w:rFonts w:ascii="Times New Roman" w:hAnsi="Times New Roman" w:cs="Times New Roman"/>
          <w:b/>
          <w:bCs/>
          <w:sz w:val="36"/>
          <w:szCs w:val="36"/>
          <w:rtl/>
        </w:rPr>
      </w:pPr>
      <w:r w:rsidRPr="00E726F9">
        <w:rPr>
          <w:rFonts w:ascii="Times New Roman" w:hAnsi="Times New Roman" w:cs="Times New Roman"/>
          <w:b/>
          <w:bCs/>
          <w:sz w:val="36"/>
          <w:szCs w:val="36"/>
          <w:rtl/>
        </w:rPr>
        <w:t>اختلف العلماء ــ رحمهم الله ــ في حكم الذِّكر بين التكبيرات الزوائد مِن صلاة العيد على قولين:</w:t>
      </w:r>
    </w:p>
    <w:p w:rsidR="00995DDA" w:rsidRPr="00C23F7E" w:rsidRDefault="00995DDA" w:rsidP="006C7B9C">
      <w:pPr>
        <w:spacing w:line="276" w:lineRule="auto"/>
        <w:ind w:left="0"/>
        <w:jc w:val="left"/>
        <w:rPr>
          <w:rFonts w:ascii="Times New Roman" w:hAnsi="Times New Roman" w:cs="Times New Roman"/>
          <w:b/>
          <w:bCs/>
          <w:sz w:val="36"/>
          <w:szCs w:val="36"/>
          <w:rtl/>
        </w:rPr>
      </w:pPr>
      <w:r w:rsidRPr="00E726F9">
        <w:rPr>
          <w:rFonts w:ascii="Times New Roman" w:hAnsi="Times New Roman" w:cs="Times New Roman"/>
          <w:b/>
          <w:bCs/>
          <w:color w:val="1F4E79" w:themeColor="accent1" w:themeShade="80"/>
          <w:sz w:val="36"/>
          <w:szCs w:val="36"/>
          <w:rtl/>
        </w:rPr>
        <w:t>القول الأوَّل:</w:t>
      </w:r>
      <w:r w:rsidRPr="00C23F7E">
        <w:rPr>
          <w:rFonts w:ascii="Times New Roman" w:hAnsi="Times New Roman" w:cs="Times New Roman"/>
          <w:b/>
          <w:bCs/>
          <w:sz w:val="36"/>
          <w:szCs w:val="36"/>
          <w:rtl/>
        </w:rPr>
        <w:t xml:space="preserve"> </w:t>
      </w:r>
      <w:r w:rsidRPr="00C23F7E">
        <w:rPr>
          <w:rFonts w:ascii="Times New Roman" w:hAnsi="Times New Roman" w:cs="Times New Roman"/>
          <w:b/>
          <w:bCs/>
          <w:color w:val="806000" w:themeColor="accent4" w:themeShade="80"/>
          <w:sz w:val="36"/>
          <w:szCs w:val="36"/>
          <w:rtl/>
        </w:rPr>
        <w:t>أنَّه لا ذِكر يُقال بين التكبيرات الزوائد.</w:t>
      </w:r>
    </w:p>
    <w:p w:rsidR="002553BD"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قول أبي حنيفة، ومالك، والأوزاعي، وابن حز</w:t>
      </w:r>
      <w:r w:rsidR="002553BD" w:rsidRPr="00C23F7E">
        <w:rPr>
          <w:rFonts w:ascii="Times New Roman" w:hAnsi="Times New Roman" w:cs="Times New Roman"/>
          <w:sz w:val="36"/>
          <w:szCs w:val="36"/>
          <w:rtl/>
        </w:rPr>
        <w:t>م</w:t>
      </w:r>
      <w:r w:rsidR="00E726F9">
        <w:rPr>
          <w:rFonts w:ascii="Times New Roman" w:hAnsi="Times New Roman" w:cs="Times New Roman" w:hint="cs"/>
          <w:sz w:val="36"/>
          <w:szCs w:val="36"/>
          <w:rtl/>
        </w:rPr>
        <w:t>.</w:t>
      </w:r>
    </w:p>
    <w:p w:rsidR="00995DDA" w:rsidRPr="00C23F7E" w:rsidRDefault="002553B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واختاره:</w:t>
      </w:r>
      <w:r w:rsidR="00995DDA" w:rsidRPr="00C23F7E">
        <w:rPr>
          <w:rFonts w:ascii="Times New Roman" w:hAnsi="Times New Roman" w:cs="Times New Roman"/>
          <w:sz w:val="36"/>
          <w:szCs w:val="36"/>
          <w:rtl/>
        </w:rPr>
        <w:t xml:space="preserve"> ابن الأمير الصنعاني.</w:t>
      </w:r>
    </w:p>
    <w:p w:rsidR="00995DDA" w:rsidRPr="00E726F9" w:rsidRDefault="00995DDA" w:rsidP="006C7B9C">
      <w:pPr>
        <w:spacing w:line="276" w:lineRule="auto"/>
        <w:ind w:left="0"/>
        <w:jc w:val="left"/>
        <w:rPr>
          <w:rFonts w:ascii="Times New Roman" w:hAnsi="Times New Roman" w:cs="Times New Roman"/>
          <w:b/>
          <w:bCs/>
          <w:color w:val="002060"/>
          <w:sz w:val="36"/>
          <w:szCs w:val="36"/>
          <w:rtl/>
        </w:rPr>
      </w:pPr>
      <w:r w:rsidRPr="00E726F9">
        <w:rPr>
          <w:rFonts w:ascii="Times New Roman" w:hAnsi="Times New Roman" w:cs="Times New Roman"/>
          <w:b/>
          <w:bCs/>
          <w:color w:val="002060"/>
          <w:sz w:val="36"/>
          <w:szCs w:val="36"/>
          <w:rtl/>
        </w:rPr>
        <w:t>وقال فقيه الشافعية الن</w:t>
      </w:r>
      <w:r w:rsidR="002553BD" w:rsidRPr="00E726F9">
        <w:rPr>
          <w:rFonts w:ascii="Times New Roman" w:hAnsi="Times New Roman" w:cs="Times New Roman"/>
          <w:b/>
          <w:bCs/>
          <w:color w:val="002060"/>
          <w:sz w:val="36"/>
          <w:szCs w:val="36"/>
          <w:rtl/>
        </w:rPr>
        <w:t>َّ</w:t>
      </w:r>
      <w:r w:rsidRPr="00E726F9">
        <w:rPr>
          <w:rFonts w:ascii="Times New Roman" w:hAnsi="Times New Roman" w:cs="Times New Roman"/>
          <w:b/>
          <w:bCs/>
          <w:color w:val="002060"/>
          <w:sz w:val="36"/>
          <w:szCs w:val="36"/>
          <w:rtl/>
        </w:rPr>
        <w:t xml:space="preserve">ووي ــ رحمه الله ــ في شرح </w:t>
      </w:r>
      <w:r w:rsidR="00E726F9">
        <w:rPr>
          <w:rFonts w:ascii="Times New Roman" w:hAnsi="Times New Roman" w:cs="Times New Roman" w:hint="cs"/>
          <w:b/>
          <w:bCs/>
          <w:color w:val="002060"/>
          <w:sz w:val="36"/>
          <w:szCs w:val="36"/>
          <w:rtl/>
        </w:rPr>
        <w:t>على "</w:t>
      </w:r>
      <w:r w:rsidRPr="00E726F9">
        <w:rPr>
          <w:rFonts w:ascii="Times New Roman" w:hAnsi="Times New Roman" w:cs="Times New Roman"/>
          <w:b/>
          <w:bCs/>
          <w:color w:val="002060"/>
          <w:sz w:val="36"/>
          <w:szCs w:val="36"/>
          <w:rtl/>
        </w:rPr>
        <w:t>صحيح مسلم</w:t>
      </w:r>
      <w:r w:rsidR="002553BD" w:rsidRPr="00E726F9">
        <w:rPr>
          <w:rFonts w:ascii="Times New Roman" w:hAnsi="Times New Roman" w:cs="Times New Roman"/>
          <w:b/>
          <w:bCs/>
          <w:color w:val="002060"/>
          <w:sz w:val="36"/>
          <w:szCs w:val="36"/>
          <w:rtl/>
        </w:rPr>
        <w:t>"</w:t>
      </w:r>
      <w:r w:rsidRPr="00E726F9">
        <w:rPr>
          <w:rFonts w:ascii="Times New Roman" w:hAnsi="Times New Roman" w:cs="Times New Roman"/>
          <w:b/>
          <w:bCs/>
          <w:color w:val="002060"/>
          <w:sz w:val="36"/>
          <w:szCs w:val="36"/>
          <w:rtl/>
        </w:rPr>
        <w:t xml:space="preserve"> (6/ 180 – عند حديث رقم:890):</w:t>
      </w:r>
    </w:p>
    <w:p w:rsidR="00995DDA" w:rsidRDefault="002553B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E726F9">
        <w:rPr>
          <w:rFonts w:ascii="Times New Roman" w:hAnsi="Times New Roman" w:cs="Times New Roman"/>
          <w:b/>
          <w:bCs/>
          <w:sz w:val="36"/>
          <w:szCs w:val="36"/>
          <w:rtl/>
        </w:rPr>
        <w:t>وجمهور العلماء</w:t>
      </w:r>
      <w:r w:rsidR="00E726F9" w:rsidRPr="00E726F9">
        <w:rPr>
          <w:rFonts w:ascii="Times New Roman" w:hAnsi="Times New Roman" w:cs="Times New Roman" w:hint="cs"/>
          <w:b/>
          <w:bCs/>
          <w:sz w:val="36"/>
          <w:szCs w:val="36"/>
          <w:rtl/>
        </w:rPr>
        <w:t>:</w:t>
      </w:r>
      <w:r w:rsidR="00995DDA" w:rsidRPr="00C23F7E">
        <w:rPr>
          <w:rFonts w:ascii="Times New Roman" w:hAnsi="Times New Roman" w:cs="Times New Roman"/>
          <w:sz w:val="36"/>
          <w:szCs w:val="36"/>
          <w:rtl/>
        </w:rPr>
        <w:t xml:space="preserve"> يَرى هذه التكبيرات متوالية مُتَّصلة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E726F9" w:rsidRPr="00C23F7E" w:rsidRDefault="00E726F9" w:rsidP="006C7B9C">
      <w:pPr>
        <w:spacing w:line="276" w:lineRule="auto"/>
        <w:ind w:left="0"/>
        <w:jc w:val="left"/>
        <w:rPr>
          <w:rFonts w:ascii="Times New Roman" w:hAnsi="Times New Roman" w:cs="Times New Roman"/>
          <w:sz w:val="36"/>
          <w:szCs w:val="36"/>
          <w:rtl/>
        </w:rPr>
      </w:pPr>
      <w:r w:rsidRPr="00E726F9">
        <w:rPr>
          <w:rFonts w:ascii="Times New Roman" w:hAnsi="Times New Roman" w:cs="Times New Roman" w:hint="cs"/>
          <w:b/>
          <w:bCs/>
          <w:sz w:val="36"/>
          <w:szCs w:val="36"/>
          <w:rtl/>
        </w:rPr>
        <w:t>يَعني:</w:t>
      </w:r>
      <w:r>
        <w:rPr>
          <w:rFonts w:ascii="Times New Roman" w:hAnsi="Times New Roman" w:cs="Times New Roman" w:hint="cs"/>
          <w:sz w:val="36"/>
          <w:szCs w:val="36"/>
          <w:rtl/>
        </w:rPr>
        <w:t xml:space="preserve"> لا ذِكر بينها.</w:t>
      </w:r>
    </w:p>
    <w:p w:rsidR="00995DDA" w:rsidRPr="00C23F7E"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ومِن حُجَّة هذا القول:</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أنَّه لم يُحفظ عن الن</w:t>
      </w:r>
      <w:r w:rsidR="002553BD" w:rsidRPr="00C23F7E">
        <w:rPr>
          <w:rFonts w:ascii="Times New Roman" w:hAnsi="Times New Roman" w:cs="Times New Roman"/>
          <w:sz w:val="36"/>
          <w:szCs w:val="36"/>
          <w:rtl/>
        </w:rPr>
        <w:t>َّ</w:t>
      </w:r>
      <w:r w:rsidRPr="00C23F7E">
        <w:rPr>
          <w:rFonts w:ascii="Times New Roman" w:hAnsi="Times New Roman" w:cs="Times New Roman"/>
          <w:sz w:val="36"/>
          <w:szCs w:val="36"/>
          <w:rtl/>
        </w:rPr>
        <w:t>بي صلى الله عليه وسلم شيء في ذلك.</w:t>
      </w:r>
    </w:p>
    <w:p w:rsidR="00995DDA" w:rsidRPr="00E726F9" w:rsidRDefault="00995DDA" w:rsidP="006C7B9C">
      <w:pPr>
        <w:spacing w:line="276" w:lineRule="auto"/>
        <w:ind w:left="0"/>
        <w:jc w:val="left"/>
        <w:rPr>
          <w:rFonts w:ascii="Times New Roman" w:hAnsi="Times New Roman" w:cs="Times New Roman"/>
          <w:b/>
          <w:bCs/>
          <w:color w:val="002060"/>
          <w:sz w:val="36"/>
          <w:szCs w:val="36"/>
          <w:rtl/>
        </w:rPr>
      </w:pPr>
      <w:r w:rsidRPr="00E726F9">
        <w:rPr>
          <w:rFonts w:ascii="Times New Roman" w:hAnsi="Times New Roman" w:cs="Times New Roman"/>
          <w:b/>
          <w:bCs/>
          <w:color w:val="002060"/>
          <w:sz w:val="36"/>
          <w:szCs w:val="36"/>
          <w:rtl/>
        </w:rPr>
        <w:t xml:space="preserve">حيث قال الإمام ابن قيِّم الجوزية ــ رحمه الله ــ في كتابه </w:t>
      </w:r>
      <w:r w:rsidR="002553BD" w:rsidRPr="00E726F9">
        <w:rPr>
          <w:rFonts w:ascii="Times New Roman" w:hAnsi="Times New Roman" w:cs="Times New Roman"/>
          <w:b/>
          <w:bCs/>
          <w:color w:val="002060"/>
          <w:sz w:val="36"/>
          <w:szCs w:val="36"/>
          <w:rtl/>
        </w:rPr>
        <w:t>"</w:t>
      </w:r>
      <w:r w:rsidRPr="00E726F9">
        <w:rPr>
          <w:rFonts w:ascii="Times New Roman" w:hAnsi="Times New Roman" w:cs="Times New Roman"/>
          <w:b/>
          <w:bCs/>
          <w:color w:val="002060"/>
          <w:sz w:val="36"/>
          <w:szCs w:val="36"/>
          <w:rtl/>
        </w:rPr>
        <w:t>زاد المعاد</w:t>
      </w:r>
      <w:r w:rsidR="002553BD" w:rsidRPr="00E726F9">
        <w:rPr>
          <w:rFonts w:ascii="Times New Roman" w:hAnsi="Times New Roman" w:cs="Times New Roman"/>
          <w:b/>
          <w:bCs/>
          <w:color w:val="002060"/>
          <w:sz w:val="36"/>
          <w:szCs w:val="36"/>
          <w:rtl/>
        </w:rPr>
        <w:t xml:space="preserve"> في هَدي خير العِباد"</w:t>
      </w:r>
      <w:r w:rsidRPr="00E726F9">
        <w:rPr>
          <w:rFonts w:ascii="Times New Roman" w:hAnsi="Times New Roman" w:cs="Times New Roman"/>
          <w:b/>
          <w:bCs/>
          <w:color w:val="002060"/>
          <w:sz w:val="36"/>
          <w:szCs w:val="36"/>
          <w:rtl/>
        </w:rPr>
        <w:t xml:space="preserve"> (1/ 427):</w:t>
      </w:r>
    </w:p>
    <w:p w:rsidR="00995DDA" w:rsidRPr="00C23F7E"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C23F7E">
        <w:rPr>
          <w:rFonts w:ascii="Times New Roman" w:hAnsi="Times New Roman" w:cs="Times New Roman"/>
          <w:sz w:val="36"/>
          <w:szCs w:val="36"/>
          <w:rtl/>
        </w:rPr>
        <w:t xml:space="preserve">ولم يُحفظ عنه </w:t>
      </w:r>
      <w:r w:rsidRPr="00C23F7E">
        <w:rPr>
          <w:rFonts w:ascii="Times New Roman" w:hAnsi="Times New Roman" w:cs="Times New Roman"/>
          <w:sz w:val="36"/>
          <w:szCs w:val="36"/>
          <w:rtl/>
        </w:rPr>
        <w:t>صلى الله عليه وسلم</w:t>
      </w:r>
      <w:r w:rsidR="00995DDA" w:rsidRPr="00C23F7E">
        <w:rPr>
          <w:rFonts w:ascii="Times New Roman" w:hAnsi="Times New Roman" w:cs="Times New Roman"/>
          <w:sz w:val="36"/>
          <w:szCs w:val="36"/>
          <w:rtl/>
        </w:rPr>
        <w:t xml:space="preserve"> ذِكرٌ مُعيَّن، ولكن ذُكِر عن ابن مسعود…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r w:rsidR="00995DDA" w:rsidRPr="00C23F7E">
        <w:rPr>
          <w:rFonts w:ascii="Times New Roman" w:hAnsi="Times New Roman" w:cs="Times New Roman"/>
          <w:sz w:val="36"/>
          <w:szCs w:val="36"/>
          <w:rtl/>
        </w:rPr>
        <w:t>ـ</w:t>
      </w:r>
    </w:p>
    <w:p w:rsidR="00995DDA" w:rsidRPr="00C23F7E" w:rsidRDefault="00995DDA" w:rsidP="006C7B9C">
      <w:pPr>
        <w:spacing w:line="276" w:lineRule="auto"/>
        <w:ind w:left="0"/>
        <w:jc w:val="left"/>
        <w:rPr>
          <w:rFonts w:ascii="Times New Roman" w:hAnsi="Times New Roman" w:cs="Times New Roman"/>
          <w:b/>
          <w:bCs/>
          <w:color w:val="2E74B5" w:themeColor="accent1" w:themeShade="BF"/>
          <w:sz w:val="36"/>
          <w:szCs w:val="36"/>
          <w:rtl/>
        </w:rPr>
      </w:pPr>
      <w:r w:rsidRPr="00E726F9">
        <w:rPr>
          <w:rFonts w:ascii="Times New Roman" w:hAnsi="Times New Roman" w:cs="Times New Roman"/>
          <w:b/>
          <w:bCs/>
          <w:color w:val="1F4E79" w:themeColor="accent1" w:themeShade="80"/>
          <w:sz w:val="36"/>
          <w:szCs w:val="36"/>
          <w:rtl/>
        </w:rPr>
        <w:t>القول الثاني:</w:t>
      </w:r>
      <w:r w:rsidRPr="00C23F7E">
        <w:rPr>
          <w:rFonts w:ascii="Times New Roman" w:hAnsi="Times New Roman" w:cs="Times New Roman"/>
          <w:b/>
          <w:bCs/>
          <w:sz w:val="36"/>
          <w:szCs w:val="36"/>
          <w:rtl/>
        </w:rPr>
        <w:t xml:space="preserve"> </w:t>
      </w:r>
      <w:r w:rsidRPr="00C23F7E">
        <w:rPr>
          <w:rFonts w:ascii="Times New Roman" w:hAnsi="Times New Roman" w:cs="Times New Roman"/>
          <w:b/>
          <w:bCs/>
          <w:color w:val="806000" w:themeColor="accent4" w:themeShade="80"/>
          <w:sz w:val="36"/>
          <w:szCs w:val="36"/>
          <w:rtl/>
        </w:rPr>
        <w:t>أنَّه يُسَنُّ الذِّكر بين هذه التكبيرات.</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وهو قول عطاء بن أبي رباح مِن التابعين، والشافعي، وأحمد، وابن الم</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نذر، وابن تيمية، والفوزان.</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القول هو الراجح.</w:t>
      </w:r>
    </w:p>
    <w:p w:rsidR="00995DDA" w:rsidRPr="00C23F7E"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وذلك لِثبوت الذِّكر بين التكبيرات</w:t>
      </w:r>
      <w:r w:rsidR="00995DDA" w:rsidRPr="00C23F7E">
        <w:rPr>
          <w:rFonts w:ascii="Times New Roman" w:hAnsi="Times New Roman" w:cs="Times New Roman"/>
          <w:sz w:val="36"/>
          <w:szCs w:val="36"/>
          <w:rtl/>
        </w:rPr>
        <w:t xml:space="preserve"> عن جمْع مِن أصحاب الن</w:t>
      </w:r>
      <w:r w:rsidRPr="00C23F7E">
        <w:rPr>
          <w:rFonts w:ascii="Times New Roman" w:hAnsi="Times New Roman" w:cs="Times New Roman"/>
          <w:sz w:val="36"/>
          <w:szCs w:val="36"/>
          <w:rtl/>
        </w:rPr>
        <w:t>َّ</w:t>
      </w:r>
      <w:r w:rsidR="00995DDA" w:rsidRPr="00C23F7E">
        <w:rPr>
          <w:rFonts w:ascii="Times New Roman" w:hAnsi="Times New Roman" w:cs="Times New Roman"/>
          <w:sz w:val="36"/>
          <w:szCs w:val="36"/>
          <w:rtl/>
        </w:rPr>
        <w:t>بي صلى الله عليه وسلم.</w:t>
      </w:r>
    </w:p>
    <w:p w:rsidR="00E726F9" w:rsidRDefault="00E726F9"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hint="cs"/>
          <w:b/>
          <w:bCs/>
          <w:sz w:val="36"/>
          <w:szCs w:val="36"/>
          <w:rtl/>
        </w:rPr>
        <w:t xml:space="preserve"> </w:t>
      </w:r>
      <w:r w:rsidR="00995DDA" w:rsidRPr="00E726F9">
        <w:rPr>
          <w:rFonts w:ascii="Times New Roman" w:hAnsi="Times New Roman" w:cs="Times New Roman"/>
          <w:sz w:val="36"/>
          <w:szCs w:val="36"/>
          <w:rtl/>
        </w:rPr>
        <w:t xml:space="preserve">حيث أخرج الجهضمي في </w:t>
      </w:r>
      <w:r w:rsidRPr="00E726F9">
        <w:rPr>
          <w:rFonts w:ascii="Times New Roman" w:hAnsi="Times New Roman" w:cs="Times New Roman" w:hint="cs"/>
          <w:sz w:val="36"/>
          <w:szCs w:val="36"/>
          <w:rtl/>
        </w:rPr>
        <w:t xml:space="preserve">كتابه </w:t>
      </w:r>
      <w:r w:rsidR="00FA7817" w:rsidRPr="00E726F9">
        <w:rPr>
          <w:rFonts w:ascii="Times New Roman" w:hAnsi="Times New Roman" w:cs="Times New Roman"/>
          <w:sz w:val="36"/>
          <w:szCs w:val="36"/>
          <w:rtl/>
        </w:rPr>
        <w:t>"</w:t>
      </w:r>
      <w:r w:rsidR="00995DDA" w:rsidRPr="00E726F9">
        <w:rPr>
          <w:rFonts w:ascii="Times New Roman" w:hAnsi="Times New Roman" w:cs="Times New Roman"/>
          <w:sz w:val="36"/>
          <w:szCs w:val="36"/>
          <w:rtl/>
        </w:rPr>
        <w:t>فضل الصلاة على الن</w:t>
      </w:r>
      <w:r w:rsidR="00FA7817" w:rsidRPr="00E726F9">
        <w:rPr>
          <w:rFonts w:ascii="Times New Roman" w:hAnsi="Times New Roman" w:cs="Times New Roman"/>
          <w:sz w:val="36"/>
          <w:szCs w:val="36"/>
          <w:rtl/>
        </w:rPr>
        <w:t>َّ</w:t>
      </w:r>
      <w:r w:rsidR="00995DDA" w:rsidRPr="00E726F9">
        <w:rPr>
          <w:rFonts w:ascii="Times New Roman" w:hAnsi="Times New Roman" w:cs="Times New Roman"/>
          <w:sz w:val="36"/>
          <w:szCs w:val="36"/>
          <w:rtl/>
        </w:rPr>
        <w:t>بي</w:t>
      </w:r>
      <w:r w:rsidR="00FA7817" w:rsidRPr="00E726F9">
        <w:rPr>
          <w:rFonts w:ascii="Times New Roman" w:hAnsi="Times New Roman" w:cs="Times New Roman"/>
          <w:sz w:val="36"/>
          <w:szCs w:val="36"/>
          <w:rtl/>
        </w:rPr>
        <w:t xml:space="preserve"> صلى الله عليه وسلم"</w:t>
      </w:r>
      <w:r w:rsidR="00995DDA" w:rsidRPr="00E726F9">
        <w:rPr>
          <w:rFonts w:ascii="Times New Roman" w:hAnsi="Times New Roman" w:cs="Times New Roman"/>
          <w:sz w:val="36"/>
          <w:szCs w:val="36"/>
          <w:rtl/>
        </w:rPr>
        <w:t xml:space="preserve"> (88 و 89) واللفظ له، والبيهقي (6186)</w:t>
      </w:r>
      <w:r w:rsidRPr="00E726F9">
        <w:rPr>
          <w:rFonts w:ascii="Times New Roman" w:hAnsi="Times New Roman" w:cs="Times New Roman" w:hint="cs"/>
          <w:sz w:val="36"/>
          <w:szCs w:val="36"/>
          <w:rtl/>
        </w:rPr>
        <w:t xml:space="preserve">، </w:t>
      </w:r>
      <w:r w:rsidR="00995DDA" w:rsidRPr="00E726F9">
        <w:rPr>
          <w:rFonts w:ascii="Times New Roman" w:hAnsi="Times New Roman" w:cs="Times New Roman"/>
          <w:sz w:val="36"/>
          <w:szCs w:val="36"/>
          <w:rtl/>
        </w:rPr>
        <w:t>عن عل</w:t>
      </w:r>
      <w:r w:rsidR="00FA7817" w:rsidRPr="00E726F9">
        <w:rPr>
          <w:rFonts w:ascii="Times New Roman" w:hAnsi="Times New Roman" w:cs="Times New Roman"/>
          <w:sz w:val="36"/>
          <w:szCs w:val="36"/>
          <w:rtl/>
        </w:rPr>
        <w:t>ْ</w:t>
      </w:r>
      <w:r w:rsidR="00995DDA" w:rsidRPr="00E726F9">
        <w:rPr>
          <w:rFonts w:ascii="Times New Roman" w:hAnsi="Times New Roman" w:cs="Times New Roman"/>
          <w:sz w:val="36"/>
          <w:szCs w:val="36"/>
          <w:rtl/>
        </w:rPr>
        <w:t>ق</w:t>
      </w:r>
      <w:r w:rsidR="00FA7817" w:rsidRPr="00E726F9">
        <w:rPr>
          <w:rFonts w:ascii="Times New Roman" w:hAnsi="Times New Roman" w:cs="Times New Roman"/>
          <w:sz w:val="36"/>
          <w:szCs w:val="36"/>
          <w:rtl/>
        </w:rPr>
        <w:t>َ</w:t>
      </w:r>
      <w:r w:rsidR="00995DDA" w:rsidRPr="00E726F9">
        <w:rPr>
          <w:rFonts w:ascii="Times New Roman" w:hAnsi="Times New Roman" w:cs="Times New Roman"/>
          <w:sz w:val="36"/>
          <w:szCs w:val="36"/>
          <w:rtl/>
        </w:rPr>
        <w:t>مة ــ رحمه الله ــ:</w:t>
      </w:r>
      <w:r w:rsidR="00995DDA" w:rsidRPr="00C23F7E">
        <w:rPr>
          <w:rFonts w:ascii="Times New Roman" w:hAnsi="Times New Roman" w:cs="Times New Roman"/>
          <w:sz w:val="36"/>
          <w:szCs w:val="36"/>
          <w:rtl/>
        </w:rPr>
        <w:t xml:space="preserve"> </w:t>
      </w:r>
    </w:p>
    <w:p w:rsidR="00995DDA" w:rsidRPr="00E726F9"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xml:space="preserve">(( </w:t>
      </w:r>
      <w:r w:rsidRPr="00E726F9">
        <w:rPr>
          <w:rFonts w:ascii="Times New Roman" w:hAnsi="Times New Roman" w:cs="Times New Roman"/>
          <w:b/>
          <w:bCs/>
          <w:color w:val="00B050"/>
          <w:sz w:val="36"/>
          <w:szCs w:val="36"/>
          <w:u w:val="single"/>
          <w:rtl/>
        </w:rPr>
        <w:t>أَنَّ ابْنَ مَسْعُودٍ وَأَبَا مُوسَى وَحُذَيْفَةَ</w:t>
      </w:r>
      <w:r w:rsidRPr="00C23F7E">
        <w:rPr>
          <w:rFonts w:ascii="Times New Roman" w:hAnsi="Times New Roman" w:cs="Times New Roman"/>
          <w:b/>
          <w:bCs/>
          <w:color w:val="00B050"/>
          <w:sz w:val="36"/>
          <w:szCs w:val="36"/>
          <w:rtl/>
        </w:rPr>
        <w:t xml:space="preserve"> ــ رضي الله عنهم ــ خَرَجَ عَلَيْهِمُ الْوَلِيدُ بْنُ عُقْبَةَ قَبْلَ الْعِيدِ يَوْمًا فَقَالَ لَهُمْ: إِنَّ هَذَا الْعِيدَ قَدْ دَنَا فَكَيْفَ التَّكْبِيرُ فِيهِ؟ قَالَ عَبْدُ اللَّهِ: «تَبْدَأُ فَتُكَبِّرُ تَكْبِيرَةً تُفْتَتَحُ بِالصَّلَاةِ، وَتَحْمَدُ رَبَّكَ، وَتُصَلِّي عَلَى النَّبِيِّ مُحَمَّدٍ صلى الله عليه وسلم ثُمَّ تَدْعُو أَوْ تُكَبِّرُ وَتَفْعَلُ مِثْلَ ذَلِكَ، ثُمَّ تُكَبِّرُ وَتَفْعَلُ مِثْلَ ذَلِكَ، ثُمَّ تُكَبِّرُ وَتَفْعَلُ مِثْلَ ذَلِكَ، ثُمَّ تَقْرَأُ ثُمَّ تُكَبِّرُ وَتَرْكَعُ، ثُمَّ تَقُومُ فَتَقْرَأُ وَتَحْمَدُ رَبَّكَ وَتُصَلِّي عَلَى النَّبِيِّ مُحَمَّدٍ صَلَّى اللهُ عَلَيْهِ وَسَلَّمَ، ثُمَّ تَدْعُو وَتُكَبِّرُ اللَّهَ وَتَفْعَلُ مِثْلَ ذَلِكَ، ثُمَّ تُكَبِّرُ وَتَفْعَلُ مِثْلَ ذَلِكَ، ثُمَّ تَرْكَعُ</w:t>
      </w:r>
      <w:r w:rsidRPr="00E726F9">
        <w:rPr>
          <w:rFonts w:ascii="Times New Roman" w:hAnsi="Times New Roman" w:cs="Times New Roman"/>
          <w:b/>
          <w:bCs/>
          <w:color w:val="00B050"/>
          <w:sz w:val="36"/>
          <w:szCs w:val="36"/>
          <w:u w:val="single"/>
          <w:rtl/>
        </w:rPr>
        <w:t>»، فَقَالَ حُذَيْفَةُ وَأَبُو مُوسَى</w:t>
      </w:r>
      <w:r w:rsidRPr="00C23F7E">
        <w:rPr>
          <w:rFonts w:ascii="Times New Roman" w:hAnsi="Times New Roman" w:cs="Times New Roman"/>
          <w:b/>
          <w:bCs/>
          <w:color w:val="00B050"/>
          <w:sz w:val="36"/>
          <w:szCs w:val="36"/>
          <w:rtl/>
        </w:rPr>
        <w:t>: صَدَقَ أَبُو عَبْدِ الرَّحْمَنِ ))</w:t>
      </w:r>
      <w:r w:rsidRPr="00C23F7E">
        <w:rPr>
          <w:rFonts w:ascii="Times New Roman" w:hAnsi="Times New Roman" w:cs="Times New Roman"/>
          <w:sz w:val="36"/>
          <w:szCs w:val="36"/>
          <w:rtl/>
        </w:rPr>
        <w:t>.</w:t>
      </w:r>
    </w:p>
    <w:p w:rsidR="00995DDA" w:rsidRPr="00C23F7E" w:rsidRDefault="00995DDA"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وصحَّحه: </w:t>
      </w:r>
      <w:r w:rsidRPr="00C23F7E">
        <w:rPr>
          <w:rFonts w:ascii="Times New Roman" w:hAnsi="Times New Roman" w:cs="Times New Roman"/>
          <w:sz w:val="36"/>
          <w:szCs w:val="36"/>
          <w:rtl/>
        </w:rPr>
        <w:t>ابن كثير، والسَّخاوي، والألباني.</w:t>
      </w:r>
    </w:p>
    <w:p w:rsidR="00FA7817" w:rsidRPr="00C23F7E" w:rsidRDefault="00995DDA" w:rsidP="006C7B9C">
      <w:pPr>
        <w:spacing w:line="276" w:lineRule="auto"/>
        <w:ind w:left="0"/>
        <w:jc w:val="left"/>
        <w:rPr>
          <w:rFonts w:ascii="Times New Roman" w:hAnsi="Times New Roman" w:cs="Times New Roman"/>
          <w:sz w:val="36"/>
          <w:szCs w:val="36"/>
          <w:rtl/>
        </w:rPr>
      </w:pPr>
      <w:r w:rsidRPr="00E726F9">
        <w:rPr>
          <w:rFonts w:ascii="Times New Roman" w:hAnsi="Times New Roman" w:cs="Times New Roman"/>
          <w:b/>
          <w:bCs/>
          <w:sz w:val="36"/>
          <w:szCs w:val="36"/>
          <w:rtl/>
        </w:rPr>
        <w:t xml:space="preserve">وقال </w:t>
      </w:r>
      <w:r w:rsidR="00FA7817" w:rsidRPr="00E726F9">
        <w:rPr>
          <w:rFonts w:ascii="Times New Roman" w:hAnsi="Times New Roman" w:cs="Times New Roman"/>
          <w:b/>
          <w:bCs/>
          <w:sz w:val="36"/>
          <w:szCs w:val="36"/>
          <w:rtl/>
        </w:rPr>
        <w:t xml:space="preserve">الفقيه أبو زكريا </w:t>
      </w:r>
      <w:r w:rsidRPr="00E726F9">
        <w:rPr>
          <w:rFonts w:ascii="Times New Roman" w:hAnsi="Times New Roman" w:cs="Times New Roman"/>
          <w:b/>
          <w:bCs/>
          <w:sz w:val="36"/>
          <w:szCs w:val="36"/>
          <w:rtl/>
        </w:rPr>
        <w:t>الن</w:t>
      </w:r>
      <w:r w:rsidR="00FA7817" w:rsidRPr="00E726F9">
        <w:rPr>
          <w:rFonts w:ascii="Times New Roman" w:hAnsi="Times New Roman" w:cs="Times New Roman"/>
          <w:b/>
          <w:bCs/>
          <w:sz w:val="36"/>
          <w:szCs w:val="36"/>
          <w:rtl/>
        </w:rPr>
        <w:t>َّ</w:t>
      </w:r>
      <w:r w:rsidRPr="00E726F9">
        <w:rPr>
          <w:rFonts w:ascii="Times New Roman" w:hAnsi="Times New Roman" w:cs="Times New Roman"/>
          <w:b/>
          <w:bCs/>
          <w:sz w:val="36"/>
          <w:szCs w:val="36"/>
          <w:rtl/>
        </w:rPr>
        <w:t>ووي</w:t>
      </w:r>
      <w:r w:rsidR="00FA7817" w:rsidRPr="00E726F9">
        <w:rPr>
          <w:rFonts w:ascii="Times New Roman" w:hAnsi="Times New Roman" w:cs="Times New Roman"/>
          <w:b/>
          <w:bCs/>
          <w:sz w:val="36"/>
          <w:szCs w:val="36"/>
          <w:rtl/>
        </w:rPr>
        <w:t xml:space="preserve"> ــ رحمه الله ــ</w:t>
      </w:r>
      <w:r w:rsidRPr="00E726F9">
        <w:rPr>
          <w:rFonts w:ascii="Times New Roman" w:hAnsi="Times New Roman" w:cs="Times New Roman"/>
          <w:b/>
          <w:bCs/>
          <w:sz w:val="36"/>
          <w:szCs w:val="36"/>
          <w:rtl/>
        </w:rPr>
        <w:t>:</w:t>
      </w:r>
      <w:r w:rsidRPr="00C23F7E">
        <w:rPr>
          <w:rFonts w:ascii="Times New Roman" w:hAnsi="Times New Roman" w:cs="Times New Roman"/>
          <w:sz w:val="36"/>
          <w:szCs w:val="36"/>
          <w:rtl/>
        </w:rPr>
        <w:t xml:space="preserve"> </w:t>
      </w:r>
      <w:r w:rsidR="00FA7817" w:rsidRPr="00C23F7E">
        <w:rPr>
          <w:rFonts w:ascii="Times New Roman" w:hAnsi="Times New Roman" w:cs="Times New Roman"/>
          <w:kern w:val="28"/>
          <w:sz w:val="36"/>
          <w:szCs w:val="36"/>
          <w:rtl/>
        </w:rPr>
        <w:t>«</w:t>
      </w:r>
      <w:r w:rsidR="00FA7817" w:rsidRPr="00C23F7E">
        <w:rPr>
          <w:rFonts w:ascii="Times New Roman" w:hAnsi="Times New Roman" w:cs="Times New Roman"/>
          <w:sz w:val="36"/>
          <w:szCs w:val="36"/>
          <w:rtl/>
        </w:rPr>
        <w:t>ثبت</w:t>
      </w:r>
      <w:r w:rsidR="00FA7817" w:rsidRPr="00C23F7E">
        <w:rPr>
          <w:rFonts w:ascii="Times New Roman" w:hAnsi="Times New Roman" w:cs="Times New Roman"/>
          <w:kern w:val="28"/>
          <w:sz w:val="36"/>
          <w:szCs w:val="36"/>
          <w:rtl/>
        </w:rPr>
        <w:t>»</w:t>
      </w:r>
      <w:r w:rsidR="00FA7817" w:rsidRPr="00C23F7E">
        <w:rPr>
          <w:rFonts w:ascii="Times New Roman" w:hAnsi="Times New Roman" w:cs="Times New Roman"/>
          <w:sz w:val="36"/>
          <w:szCs w:val="36"/>
          <w:rtl/>
        </w:rPr>
        <w:t>.اهـ</w:t>
      </w:r>
    </w:p>
    <w:p w:rsidR="00995DDA" w:rsidRPr="00C23F7E" w:rsidRDefault="00995DDA" w:rsidP="006C7B9C">
      <w:pPr>
        <w:spacing w:line="276" w:lineRule="auto"/>
        <w:ind w:left="0"/>
        <w:jc w:val="left"/>
        <w:rPr>
          <w:rFonts w:ascii="Times New Roman" w:hAnsi="Times New Roman" w:cs="Times New Roman"/>
          <w:sz w:val="36"/>
          <w:szCs w:val="36"/>
          <w:rtl/>
        </w:rPr>
      </w:pPr>
      <w:r w:rsidRPr="00E726F9">
        <w:rPr>
          <w:rFonts w:ascii="Times New Roman" w:hAnsi="Times New Roman" w:cs="Times New Roman"/>
          <w:b/>
          <w:bCs/>
          <w:sz w:val="36"/>
          <w:szCs w:val="36"/>
          <w:rtl/>
        </w:rPr>
        <w:t>وقال مرَّة</w:t>
      </w:r>
      <w:r w:rsidR="00FA7817" w:rsidRPr="00E726F9">
        <w:rPr>
          <w:rFonts w:ascii="Times New Roman" w:hAnsi="Times New Roman" w:cs="Times New Roman"/>
          <w:b/>
          <w:bCs/>
          <w:sz w:val="36"/>
          <w:szCs w:val="36"/>
          <w:rtl/>
        </w:rPr>
        <w:t xml:space="preserve"> أُخْرى</w:t>
      </w:r>
      <w:r w:rsidRPr="00E726F9">
        <w:rPr>
          <w:rFonts w:ascii="Times New Roman" w:hAnsi="Times New Roman" w:cs="Times New Roman"/>
          <w:b/>
          <w:bCs/>
          <w:sz w:val="36"/>
          <w:szCs w:val="36"/>
          <w:rtl/>
        </w:rPr>
        <w:t>:</w:t>
      </w:r>
      <w:r w:rsidRPr="00C23F7E">
        <w:rPr>
          <w:rFonts w:ascii="Times New Roman" w:hAnsi="Times New Roman" w:cs="Times New Roman"/>
          <w:sz w:val="36"/>
          <w:szCs w:val="36"/>
          <w:rtl/>
        </w:rPr>
        <w:t xml:space="preserve"> </w:t>
      </w:r>
      <w:r w:rsidR="00FA7817"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رواه البيهقي بإسناد حسن</w:t>
      </w:r>
      <w:r w:rsidR="00FA7817" w:rsidRPr="00C23F7E">
        <w:rPr>
          <w:rFonts w:ascii="Times New Roman" w:hAnsi="Times New Roman" w:cs="Times New Roman"/>
          <w:kern w:val="28"/>
          <w:sz w:val="36"/>
          <w:szCs w:val="36"/>
          <w:rtl/>
        </w:rPr>
        <w:t>»</w:t>
      </w:r>
      <w:r w:rsidR="00FA7817" w:rsidRPr="00C23F7E">
        <w:rPr>
          <w:rFonts w:ascii="Times New Roman" w:hAnsi="Times New Roman" w:cs="Times New Roman"/>
          <w:sz w:val="36"/>
          <w:szCs w:val="36"/>
          <w:rtl/>
        </w:rPr>
        <w:t>.اهـ</w:t>
      </w:r>
    </w:p>
    <w:p w:rsidR="00995DDA" w:rsidRPr="00C23F7E" w:rsidRDefault="00995DDA" w:rsidP="006C7B9C">
      <w:pPr>
        <w:spacing w:line="276" w:lineRule="auto"/>
        <w:ind w:left="0"/>
        <w:jc w:val="left"/>
        <w:rPr>
          <w:rFonts w:ascii="Times New Roman" w:hAnsi="Times New Roman" w:cs="Times New Roman"/>
          <w:sz w:val="36"/>
          <w:szCs w:val="36"/>
          <w:rtl/>
        </w:rPr>
      </w:pPr>
      <w:r w:rsidRPr="00E726F9">
        <w:rPr>
          <w:rFonts w:ascii="Times New Roman" w:hAnsi="Times New Roman" w:cs="Times New Roman"/>
          <w:b/>
          <w:bCs/>
          <w:sz w:val="36"/>
          <w:szCs w:val="36"/>
          <w:rtl/>
        </w:rPr>
        <w:t>وقال الحافظ ابن ح</w:t>
      </w:r>
      <w:r w:rsidR="00FA7817" w:rsidRPr="00E726F9">
        <w:rPr>
          <w:rFonts w:ascii="Times New Roman" w:hAnsi="Times New Roman" w:cs="Times New Roman"/>
          <w:b/>
          <w:bCs/>
          <w:sz w:val="36"/>
          <w:szCs w:val="36"/>
          <w:rtl/>
        </w:rPr>
        <w:t>َ</w:t>
      </w:r>
      <w:r w:rsidRPr="00E726F9">
        <w:rPr>
          <w:rFonts w:ascii="Times New Roman" w:hAnsi="Times New Roman" w:cs="Times New Roman"/>
          <w:b/>
          <w:bCs/>
          <w:sz w:val="36"/>
          <w:szCs w:val="36"/>
          <w:rtl/>
        </w:rPr>
        <w:t>ج</w:t>
      </w:r>
      <w:r w:rsidR="00FA7817" w:rsidRPr="00E726F9">
        <w:rPr>
          <w:rFonts w:ascii="Times New Roman" w:hAnsi="Times New Roman" w:cs="Times New Roman"/>
          <w:b/>
          <w:bCs/>
          <w:sz w:val="36"/>
          <w:szCs w:val="36"/>
          <w:rtl/>
        </w:rPr>
        <w:t>َ</w:t>
      </w:r>
      <w:r w:rsidRPr="00E726F9">
        <w:rPr>
          <w:rFonts w:ascii="Times New Roman" w:hAnsi="Times New Roman" w:cs="Times New Roman"/>
          <w:b/>
          <w:bCs/>
          <w:sz w:val="36"/>
          <w:szCs w:val="36"/>
          <w:rtl/>
        </w:rPr>
        <w:t>ر العسقلاني</w:t>
      </w:r>
      <w:r w:rsidR="00FA7817" w:rsidRPr="00E726F9">
        <w:rPr>
          <w:rFonts w:ascii="Times New Roman" w:hAnsi="Times New Roman" w:cs="Times New Roman"/>
          <w:b/>
          <w:bCs/>
          <w:sz w:val="36"/>
          <w:szCs w:val="36"/>
          <w:rtl/>
        </w:rPr>
        <w:t xml:space="preserve"> ــ رحمه الله ــ</w:t>
      </w:r>
      <w:r w:rsidRPr="00E726F9">
        <w:rPr>
          <w:rFonts w:ascii="Times New Roman" w:hAnsi="Times New Roman" w:cs="Times New Roman"/>
          <w:b/>
          <w:bCs/>
          <w:sz w:val="36"/>
          <w:szCs w:val="36"/>
          <w:rtl/>
        </w:rPr>
        <w:t>:</w:t>
      </w:r>
      <w:r w:rsidRPr="00C23F7E">
        <w:rPr>
          <w:rFonts w:ascii="Times New Roman" w:hAnsi="Times New Roman" w:cs="Times New Roman"/>
          <w:sz w:val="36"/>
          <w:szCs w:val="36"/>
          <w:rtl/>
        </w:rPr>
        <w:t xml:space="preserve"> </w:t>
      </w:r>
      <w:r w:rsidR="00FA7817"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وسنده قوي</w:t>
      </w:r>
      <w:r w:rsidR="00FA7817" w:rsidRPr="00C23F7E">
        <w:rPr>
          <w:rFonts w:ascii="Times New Roman" w:hAnsi="Times New Roman" w:cs="Times New Roman"/>
          <w:kern w:val="28"/>
          <w:sz w:val="36"/>
          <w:szCs w:val="36"/>
          <w:rtl/>
        </w:rPr>
        <w:t>»</w:t>
      </w:r>
      <w:r w:rsidR="00FA7817" w:rsidRPr="00C23F7E">
        <w:rPr>
          <w:rFonts w:ascii="Times New Roman" w:hAnsi="Times New Roman" w:cs="Times New Roman"/>
          <w:sz w:val="36"/>
          <w:szCs w:val="36"/>
          <w:rtl/>
        </w:rPr>
        <w:t>.اهـ</w:t>
      </w:r>
    </w:p>
    <w:p w:rsidR="00E726F9" w:rsidRPr="00E726F9" w:rsidRDefault="00E726F9"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sidRPr="00E726F9">
        <w:rPr>
          <w:rFonts w:ascii="Times New Roman" w:hAnsi="Times New Roman" w:cs="Times New Roman"/>
          <w:b/>
          <w:bCs/>
          <w:sz w:val="36"/>
          <w:szCs w:val="36"/>
          <w:rtl/>
        </w:rPr>
        <w:t>وأخرجه</w:t>
      </w:r>
      <w:r w:rsidRPr="00E726F9">
        <w:rPr>
          <w:rFonts w:ascii="Times New Roman" w:hAnsi="Times New Roman" w:cs="Times New Roman" w:hint="cs"/>
          <w:b/>
          <w:bCs/>
          <w:sz w:val="36"/>
          <w:szCs w:val="36"/>
          <w:rtl/>
        </w:rPr>
        <w:t xml:space="preserve"> أيضًا:</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عبد الرزاق في </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م</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صن</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فه</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(5697) مختصرًا، ومِن طريقه الطبراني في </w:t>
      </w:r>
      <w:r w:rsidR="00E726F9">
        <w:rPr>
          <w:rFonts w:ascii="Times New Roman" w:hAnsi="Times New Roman" w:cs="Times New Roman" w:hint="cs"/>
          <w:sz w:val="36"/>
          <w:szCs w:val="36"/>
          <w:rtl/>
        </w:rPr>
        <w:t xml:space="preserve">كتابه </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الم</w:t>
      </w:r>
      <w:r w:rsidR="00E726F9">
        <w:rPr>
          <w:rFonts w:ascii="Times New Roman" w:hAnsi="Times New Roman" w:cs="Times New Roman" w:hint="cs"/>
          <w:sz w:val="36"/>
          <w:szCs w:val="36"/>
          <w:rtl/>
        </w:rPr>
        <w:t>ُ</w:t>
      </w:r>
      <w:r w:rsidRPr="00C23F7E">
        <w:rPr>
          <w:rFonts w:ascii="Times New Roman" w:hAnsi="Times New Roman" w:cs="Times New Roman"/>
          <w:sz w:val="36"/>
          <w:szCs w:val="36"/>
          <w:rtl/>
        </w:rPr>
        <w:t>عجم الكبير</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(9523).</w:t>
      </w:r>
    </w:p>
    <w:p w:rsidR="008B41E2" w:rsidRPr="008B41E2" w:rsidRDefault="00B357F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lastRenderedPageBreak/>
        <w:t>1 ــ</w:t>
      </w:r>
      <w:r>
        <w:rPr>
          <w:rFonts w:ascii="Times New Roman" w:hAnsi="Times New Roman" w:cs="Times New Roman"/>
          <w:b/>
          <w:bCs/>
          <w:color w:val="002060"/>
          <w:sz w:val="36"/>
          <w:szCs w:val="36"/>
          <w:rtl/>
        </w:rPr>
        <w:t xml:space="preserve"> </w:t>
      </w:r>
      <w:r w:rsidR="00995DDA" w:rsidRPr="008B41E2">
        <w:rPr>
          <w:rFonts w:ascii="Times New Roman" w:hAnsi="Times New Roman" w:cs="Times New Roman"/>
          <w:b/>
          <w:bCs/>
          <w:color w:val="002060"/>
          <w:sz w:val="36"/>
          <w:szCs w:val="36"/>
          <w:rtl/>
        </w:rPr>
        <w:t>و</w:t>
      </w:r>
      <w:r w:rsidR="008B41E2" w:rsidRPr="008B41E2">
        <w:rPr>
          <w:rFonts w:ascii="Times New Roman" w:hAnsi="Times New Roman" w:cs="Times New Roman" w:hint="cs"/>
          <w:b/>
          <w:bCs/>
          <w:color w:val="002060"/>
          <w:sz w:val="36"/>
          <w:szCs w:val="36"/>
          <w:rtl/>
        </w:rPr>
        <w:t xml:space="preserve">قد </w:t>
      </w:r>
      <w:r w:rsidR="00995DDA" w:rsidRPr="008B41E2">
        <w:rPr>
          <w:rFonts w:ascii="Times New Roman" w:hAnsi="Times New Roman" w:cs="Times New Roman"/>
          <w:b/>
          <w:bCs/>
          <w:color w:val="002060"/>
          <w:sz w:val="36"/>
          <w:szCs w:val="36"/>
          <w:rtl/>
        </w:rPr>
        <w:t xml:space="preserve">ذَكر الحافظ البيهقي الشافعي في </w:t>
      </w:r>
      <w:r w:rsidR="008B41E2" w:rsidRPr="008B41E2">
        <w:rPr>
          <w:rFonts w:ascii="Times New Roman" w:hAnsi="Times New Roman" w:cs="Times New Roman" w:hint="cs"/>
          <w:b/>
          <w:bCs/>
          <w:color w:val="002060"/>
          <w:sz w:val="36"/>
          <w:szCs w:val="36"/>
          <w:rtl/>
        </w:rPr>
        <w:t xml:space="preserve">كتابه </w:t>
      </w:r>
      <w:r w:rsidR="00FA7817" w:rsidRPr="008B41E2">
        <w:rPr>
          <w:rFonts w:ascii="Times New Roman" w:hAnsi="Times New Roman" w:cs="Times New Roman"/>
          <w:b/>
          <w:bCs/>
          <w:color w:val="002060"/>
          <w:sz w:val="36"/>
          <w:szCs w:val="36"/>
          <w:rtl/>
        </w:rPr>
        <w:t>"</w:t>
      </w:r>
      <w:r w:rsidR="00995DDA" w:rsidRPr="008B41E2">
        <w:rPr>
          <w:rFonts w:ascii="Times New Roman" w:hAnsi="Times New Roman" w:cs="Times New Roman"/>
          <w:b/>
          <w:bCs/>
          <w:color w:val="002060"/>
          <w:sz w:val="36"/>
          <w:szCs w:val="36"/>
          <w:rtl/>
        </w:rPr>
        <w:t>السُّنن الكبرى</w:t>
      </w:r>
      <w:r w:rsidR="00FA7817" w:rsidRPr="008B41E2">
        <w:rPr>
          <w:rFonts w:ascii="Times New Roman" w:hAnsi="Times New Roman" w:cs="Times New Roman"/>
          <w:b/>
          <w:bCs/>
          <w:color w:val="002060"/>
          <w:sz w:val="36"/>
          <w:szCs w:val="36"/>
          <w:rtl/>
        </w:rPr>
        <w:t>"</w:t>
      </w:r>
      <w:r w:rsidR="008B41E2" w:rsidRPr="008B41E2">
        <w:rPr>
          <w:rFonts w:ascii="Times New Roman" w:hAnsi="Times New Roman" w:cs="Times New Roman"/>
          <w:b/>
          <w:bCs/>
          <w:color w:val="002060"/>
          <w:sz w:val="36"/>
          <w:szCs w:val="36"/>
          <w:rtl/>
        </w:rPr>
        <w:t xml:space="preserve"> (6186)</w:t>
      </w:r>
      <w:r w:rsidR="008B41E2" w:rsidRPr="008B41E2">
        <w:rPr>
          <w:rFonts w:ascii="Times New Roman" w:hAnsi="Times New Roman" w:cs="Times New Roman" w:hint="cs"/>
          <w:b/>
          <w:bCs/>
          <w:color w:val="002060"/>
          <w:sz w:val="36"/>
          <w:szCs w:val="36"/>
          <w:rtl/>
        </w:rPr>
        <w:t>:</w:t>
      </w:r>
    </w:p>
    <w:p w:rsidR="008B41E2"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أنَّه لا يُعرف مُخال</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ف لابن </w:t>
      </w:r>
      <w:r w:rsidR="008B41E2">
        <w:rPr>
          <w:rFonts w:ascii="Times New Roman" w:hAnsi="Times New Roman" w:cs="Times New Roman"/>
          <w:sz w:val="36"/>
          <w:szCs w:val="36"/>
          <w:rtl/>
        </w:rPr>
        <w:t>مسعود ــ رضي الله عنه ــ في ذلك</w:t>
      </w:r>
      <w:r w:rsidR="008B41E2">
        <w:rPr>
          <w:rFonts w:ascii="Times New Roman" w:hAnsi="Times New Roman" w:cs="Times New Roman" w:hint="cs"/>
          <w:sz w:val="36"/>
          <w:szCs w:val="36"/>
          <w:rtl/>
        </w:rPr>
        <w:t>.</w:t>
      </w:r>
    </w:p>
    <w:p w:rsidR="00995DDA" w:rsidRPr="008B41E2" w:rsidRDefault="00995DDA" w:rsidP="006C7B9C">
      <w:pPr>
        <w:spacing w:line="276" w:lineRule="auto"/>
        <w:ind w:left="0"/>
        <w:jc w:val="left"/>
        <w:rPr>
          <w:rFonts w:ascii="Times New Roman" w:hAnsi="Times New Roman" w:cs="Times New Roman"/>
          <w:b/>
          <w:bCs/>
          <w:color w:val="002060"/>
          <w:sz w:val="36"/>
          <w:szCs w:val="36"/>
          <w:rtl/>
        </w:rPr>
      </w:pPr>
      <w:r w:rsidRPr="008B41E2">
        <w:rPr>
          <w:rFonts w:ascii="Times New Roman" w:hAnsi="Times New Roman" w:cs="Times New Roman"/>
          <w:b/>
          <w:bCs/>
          <w:color w:val="002060"/>
          <w:sz w:val="36"/>
          <w:szCs w:val="36"/>
          <w:rtl/>
        </w:rPr>
        <w:t>فقال</w:t>
      </w:r>
      <w:r w:rsidR="008B41E2" w:rsidRPr="008B41E2">
        <w:rPr>
          <w:rFonts w:ascii="Times New Roman" w:hAnsi="Times New Roman" w:cs="Times New Roman" w:hint="cs"/>
          <w:b/>
          <w:bCs/>
          <w:color w:val="002060"/>
          <w:sz w:val="36"/>
          <w:szCs w:val="36"/>
          <w:rtl/>
        </w:rPr>
        <w:t xml:space="preserve"> ــ رحمه الله ــ </w:t>
      </w:r>
      <w:r w:rsidRPr="008B41E2">
        <w:rPr>
          <w:rFonts w:ascii="Times New Roman" w:hAnsi="Times New Roman" w:cs="Times New Roman"/>
          <w:b/>
          <w:bCs/>
          <w:color w:val="002060"/>
          <w:sz w:val="36"/>
          <w:szCs w:val="36"/>
          <w:rtl/>
        </w:rPr>
        <w:t>:</w:t>
      </w:r>
    </w:p>
    <w:p w:rsidR="00995DDA"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C23F7E">
        <w:rPr>
          <w:rFonts w:ascii="Times New Roman" w:hAnsi="Times New Roman" w:cs="Times New Roman"/>
          <w:sz w:val="36"/>
          <w:szCs w:val="36"/>
          <w:rtl/>
        </w:rPr>
        <w:t>وهذا مِن قول عبد الله بن مسعود موقوفًا عليه، فنُتابعه للوقوف بين كل تكبيرتين للذِّكر، إذ لم يُروَ خلافه عن غيره</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B357FB" w:rsidRPr="00B357FB" w:rsidRDefault="00B357FB"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hint="cs"/>
          <w:sz w:val="36"/>
          <w:szCs w:val="36"/>
          <w:rtl/>
        </w:rPr>
        <w:t xml:space="preserve"> </w:t>
      </w:r>
      <w:r w:rsidRPr="00B357FB">
        <w:rPr>
          <w:rFonts w:ascii="Times New Roman" w:hAnsi="Times New Roman" w:cs="Times New Roman" w:hint="cs"/>
          <w:b/>
          <w:bCs/>
          <w:color w:val="002060"/>
          <w:sz w:val="36"/>
          <w:szCs w:val="36"/>
          <w:rtl/>
        </w:rPr>
        <w:t>وقال ال</w:t>
      </w:r>
      <w:r>
        <w:rPr>
          <w:rFonts w:ascii="Times New Roman" w:hAnsi="Times New Roman" w:cs="Times New Roman" w:hint="cs"/>
          <w:b/>
          <w:bCs/>
          <w:color w:val="002060"/>
          <w:sz w:val="36"/>
          <w:szCs w:val="36"/>
          <w:rtl/>
        </w:rPr>
        <w:t>قاضي</w:t>
      </w:r>
      <w:r w:rsidRPr="00B357FB">
        <w:rPr>
          <w:rFonts w:ascii="Times New Roman" w:hAnsi="Times New Roman" w:cs="Times New Roman" w:hint="cs"/>
          <w:b/>
          <w:bCs/>
          <w:color w:val="002060"/>
          <w:sz w:val="36"/>
          <w:szCs w:val="36"/>
          <w:rtl/>
        </w:rPr>
        <w:t xml:space="preserve"> </w:t>
      </w:r>
      <w:r w:rsidRPr="00B357FB">
        <w:rPr>
          <w:rFonts w:ascii="Times New Roman" w:hAnsi="Times New Roman" w:cs="Times New Roman"/>
          <w:b/>
          <w:bCs/>
          <w:color w:val="002060"/>
          <w:sz w:val="36"/>
          <w:szCs w:val="36"/>
          <w:rtl/>
        </w:rPr>
        <w:t>أبو ي</w:t>
      </w:r>
      <w:r>
        <w:rPr>
          <w:rFonts w:ascii="Times New Roman" w:hAnsi="Times New Roman" w:cs="Times New Roman" w:hint="cs"/>
          <w:b/>
          <w:bCs/>
          <w:color w:val="002060"/>
          <w:sz w:val="36"/>
          <w:szCs w:val="36"/>
          <w:rtl/>
        </w:rPr>
        <w:t>َ</w:t>
      </w:r>
      <w:r w:rsidRPr="00B357FB">
        <w:rPr>
          <w:rFonts w:ascii="Times New Roman" w:hAnsi="Times New Roman" w:cs="Times New Roman"/>
          <w:b/>
          <w:bCs/>
          <w:color w:val="002060"/>
          <w:sz w:val="36"/>
          <w:szCs w:val="36"/>
          <w:rtl/>
        </w:rPr>
        <w:t>على الفر</w:t>
      </w:r>
      <w:r>
        <w:rPr>
          <w:rFonts w:ascii="Times New Roman" w:hAnsi="Times New Roman" w:cs="Times New Roman" w:hint="cs"/>
          <w:b/>
          <w:bCs/>
          <w:color w:val="002060"/>
          <w:sz w:val="36"/>
          <w:szCs w:val="36"/>
          <w:rtl/>
        </w:rPr>
        <w:t>َّ</w:t>
      </w:r>
      <w:r w:rsidRPr="00B357FB">
        <w:rPr>
          <w:rFonts w:ascii="Times New Roman" w:hAnsi="Times New Roman" w:cs="Times New Roman"/>
          <w:b/>
          <w:bCs/>
          <w:color w:val="002060"/>
          <w:sz w:val="36"/>
          <w:szCs w:val="36"/>
          <w:rtl/>
        </w:rPr>
        <w:t>اء الحنبلي</w:t>
      </w:r>
      <w:r w:rsidRPr="00B357FB">
        <w:rPr>
          <w:rFonts w:ascii="Times New Roman" w:hAnsi="Times New Roman" w:cs="Times New Roman" w:hint="cs"/>
          <w:b/>
          <w:bCs/>
          <w:color w:val="002060"/>
          <w:sz w:val="36"/>
          <w:szCs w:val="36"/>
          <w:rtl/>
        </w:rPr>
        <w:t xml:space="preserve"> ــ رحمه الله ــ في كتابه "</w:t>
      </w:r>
      <w:r w:rsidRPr="00B357FB">
        <w:rPr>
          <w:rFonts w:ascii="Times New Roman" w:hAnsi="Times New Roman" w:cs="Times New Roman"/>
          <w:b/>
          <w:bCs/>
          <w:color w:val="002060"/>
          <w:sz w:val="36"/>
          <w:szCs w:val="36"/>
          <w:rtl/>
        </w:rPr>
        <w:t>التعليق الكبير في المسائل الخلافية بين الأئمة</w:t>
      </w:r>
      <w:r w:rsidRPr="00B357FB">
        <w:rPr>
          <w:rFonts w:ascii="Times New Roman" w:hAnsi="Times New Roman" w:cs="Times New Roman" w:hint="cs"/>
          <w:b/>
          <w:bCs/>
          <w:color w:val="002060"/>
          <w:sz w:val="36"/>
          <w:szCs w:val="36"/>
          <w:rtl/>
        </w:rPr>
        <w:t xml:space="preserve">" </w:t>
      </w:r>
      <w:r w:rsidRPr="00B357FB">
        <w:rPr>
          <w:rFonts w:ascii="Times New Roman" w:hAnsi="Times New Roman" w:cs="Times New Roman"/>
          <w:b/>
          <w:bCs/>
          <w:color w:val="002060"/>
          <w:sz w:val="36"/>
          <w:szCs w:val="36"/>
          <w:rtl/>
        </w:rPr>
        <w:t>(4/ 44)</w:t>
      </w:r>
      <w:r>
        <w:rPr>
          <w:rFonts w:ascii="Times New Roman" w:hAnsi="Times New Roman" w:cs="Times New Roman" w:hint="cs"/>
          <w:b/>
          <w:bCs/>
          <w:color w:val="002060"/>
          <w:sz w:val="36"/>
          <w:szCs w:val="36"/>
          <w:rtl/>
        </w:rPr>
        <w:t>، عن قول ابن مسعود هذا</w:t>
      </w:r>
      <w:r w:rsidRPr="00B357FB">
        <w:rPr>
          <w:rFonts w:ascii="Times New Roman" w:hAnsi="Times New Roman" w:cs="Times New Roman" w:hint="cs"/>
          <w:b/>
          <w:bCs/>
          <w:color w:val="002060"/>
          <w:sz w:val="36"/>
          <w:szCs w:val="36"/>
          <w:rtl/>
        </w:rPr>
        <w:t>:</w:t>
      </w:r>
    </w:p>
    <w:p w:rsidR="00B357FB" w:rsidRPr="00C23F7E" w:rsidRDefault="00B357FB"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B357FB">
        <w:rPr>
          <w:rFonts w:ascii="Times New Roman" w:hAnsi="Times New Roman" w:cs="Times New Roman"/>
          <w:b/>
          <w:bCs/>
          <w:sz w:val="36"/>
          <w:szCs w:val="36"/>
          <w:rtl/>
        </w:rPr>
        <w:t>قيل له:</w:t>
      </w:r>
      <w:r w:rsidRPr="00B357FB">
        <w:rPr>
          <w:rFonts w:ascii="Times New Roman" w:hAnsi="Times New Roman" w:cs="Times New Roman"/>
          <w:sz w:val="36"/>
          <w:szCs w:val="36"/>
          <w:rtl/>
        </w:rPr>
        <w:t xml:space="preserve"> هذا القول ظهر م</w:t>
      </w:r>
      <w:r>
        <w:rPr>
          <w:rFonts w:ascii="Times New Roman" w:hAnsi="Times New Roman" w:cs="Times New Roman" w:hint="cs"/>
          <w:sz w:val="36"/>
          <w:szCs w:val="36"/>
          <w:rtl/>
        </w:rPr>
        <w:t>ِ</w:t>
      </w:r>
      <w:r w:rsidRPr="00B357FB">
        <w:rPr>
          <w:rFonts w:ascii="Times New Roman" w:hAnsi="Times New Roman" w:cs="Times New Roman"/>
          <w:sz w:val="36"/>
          <w:szCs w:val="36"/>
          <w:rtl/>
        </w:rPr>
        <w:t>نه وانتشر</w:t>
      </w:r>
      <w:r>
        <w:rPr>
          <w:rFonts w:ascii="Times New Roman" w:hAnsi="Times New Roman" w:cs="Times New Roman" w:hint="cs"/>
          <w:sz w:val="36"/>
          <w:szCs w:val="36"/>
          <w:rtl/>
        </w:rPr>
        <w:t>،</w:t>
      </w:r>
      <w:r w:rsidRPr="00B357FB">
        <w:rPr>
          <w:rFonts w:ascii="Times New Roman" w:hAnsi="Times New Roman" w:cs="Times New Roman"/>
          <w:sz w:val="36"/>
          <w:szCs w:val="36"/>
          <w:rtl/>
        </w:rPr>
        <w:t xml:space="preserve"> ولم يع</w:t>
      </w:r>
      <w:r>
        <w:rPr>
          <w:rFonts w:ascii="Times New Roman" w:hAnsi="Times New Roman" w:cs="Times New Roman" w:hint="cs"/>
          <w:sz w:val="36"/>
          <w:szCs w:val="36"/>
          <w:rtl/>
        </w:rPr>
        <w:t>ُ</w:t>
      </w:r>
      <w:r w:rsidRPr="00B357FB">
        <w:rPr>
          <w:rFonts w:ascii="Times New Roman" w:hAnsi="Times New Roman" w:cs="Times New Roman"/>
          <w:sz w:val="36"/>
          <w:szCs w:val="36"/>
          <w:rtl/>
        </w:rPr>
        <w:t>رف له م</w:t>
      </w:r>
      <w:r>
        <w:rPr>
          <w:rFonts w:ascii="Times New Roman" w:hAnsi="Times New Roman" w:cs="Times New Roman" w:hint="cs"/>
          <w:sz w:val="36"/>
          <w:szCs w:val="36"/>
          <w:rtl/>
        </w:rPr>
        <w:t>ُ</w:t>
      </w:r>
      <w:r w:rsidRPr="00B357FB">
        <w:rPr>
          <w:rFonts w:ascii="Times New Roman" w:hAnsi="Times New Roman" w:cs="Times New Roman"/>
          <w:sz w:val="36"/>
          <w:szCs w:val="36"/>
          <w:rtl/>
        </w:rPr>
        <w:t>خالف، فيجب أن</w:t>
      </w:r>
      <w:r>
        <w:rPr>
          <w:rFonts w:ascii="Times New Roman" w:hAnsi="Times New Roman" w:cs="Times New Roman" w:hint="cs"/>
          <w:sz w:val="36"/>
          <w:szCs w:val="36"/>
          <w:rtl/>
        </w:rPr>
        <w:t>ْ</w:t>
      </w:r>
      <w:r w:rsidRPr="00B357FB">
        <w:rPr>
          <w:rFonts w:ascii="Times New Roman" w:hAnsi="Times New Roman" w:cs="Times New Roman"/>
          <w:sz w:val="36"/>
          <w:szCs w:val="36"/>
          <w:rtl/>
        </w:rPr>
        <w:t xml:space="preserve"> يكون ح</w:t>
      </w:r>
      <w:r>
        <w:rPr>
          <w:rFonts w:ascii="Times New Roman" w:hAnsi="Times New Roman" w:cs="Times New Roman" w:hint="cs"/>
          <w:sz w:val="36"/>
          <w:szCs w:val="36"/>
          <w:rtl/>
        </w:rPr>
        <w:t>ُ</w:t>
      </w:r>
      <w:r w:rsidRPr="00B357FB">
        <w:rPr>
          <w:rFonts w:ascii="Times New Roman" w:hAnsi="Times New Roman" w:cs="Times New Roman"/>
          <w:sz w:val="36"/>
          <w:szCs w:val="36"/>
          <w:rtl/>
        </w:rPr>
        <w:t>ج</w:t>
      </w:r>
      <w:r>
        <w:rPr>
          <w:rFonts w:ascii="Times New Roman" w:hAnsi="Times New Roman" w:cs="Times New Roman" w:hint="cs"/>
          <w:sz w:val="36"/>
          <w:szCs w:val="36"/>
          <w:rtl/>
        </w:rPr>
        <w:t>َّ</w:t>
      </w:r>
      <w:r w:rsidRPr="00B357FB">
        <w:rPr>
          <w:rFonts w:ascii="Times New Roman" w:hAnsi="Times New Roman" w:cs="Times New Roman"/>
          <w:sz w:val="36"/>
          <w:szCs w:val="36"/>
          <w:rtl/>
        </w:rPr>
        <w:t>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8B41E2" w:rsidRDefault="008B41E2" w:rsidP="006C7B9C">
      <w:pPr>
        <w:spacing w:line="276" w:lineRule="auto"/>
        <w:ind w:left="0"/>
        <w:jc w:val="left"/>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8B41E2" w:rsidRPr="008B41E2" w:rsidRDefault="008B41E2" w:rsidP="006C7B9C">
      <w:pPr>
        <w:spacing w:line="276" w:lineRule="auto"/>
        <w:ind w:left="0"/>
        <w:jc w:val="left"/>
        <w:rPr>
          <w:rFonts w:ascii="Times New Roman" w:hAnsi="Times New Roman" w:cs="Times New Roman"/>
          <w:b/>
          <w:bCs/>
          <w:sz w:val="36"/>
          <w:szCs w:val="36"/>
          <w:rtl/>
        </w:rPr>
      </w:pPr>
      <w:r w:rsidRPr="008B41E2">
        <w:rPr>
          <w:rFonts w:ascii="Times New Roman" w:hAnsi="Times New Roman" w:cs="Times New Roman"/>
          <w:b/>
          <w:bCs/>
          <w:sz w:val="36"/>
          <w:szCs w:val="36"/>
          <w:rtl/>
        </w:rPr>
        <w:t xml:space="preserve"> </w:t>
      </w:r>
      <w:r w:rsidR="00FA7817" w:rsidRPr="008B41E2">
        <w:rPr>
          <w:rFonts w:ascii="Times New Roman" w:hAnsi="Times New Roman" w:cs="Times New Roman"/>
          <w:b/>
          <w:bCs/>
          <w:sz w:val="36"/>
          <w:szCs w:val="36"/>
          <w:rtl/>
        </w:rPr>
        <w:t xml:space="preserve">وقد أقرَّ ابن مسعود </w:t>
      </w:r>
      <w:r>
        <w:rPr>
          <w:rFonts w:ascii="Times New Roman" w:hAnsi="Times New Roman" w:cs="Times New Roman" w:hint="cs"/>
          <w:b/>
          <w:bCs/>
          <w:sz w:val="36"/>
          <w:szCs w:val="36"/>
          <w:rtl/>
        </w:rPr>
        <w:t xml:space="preserve">ــ رضي الله </w:t>
      </w:r>
      <w:r w:rsidRPr="008B41E2">
        <w:rPr>
          <w:rFonts w:ascii="Times New Roman" w:hAnsi="Times New Roman" w:cs="Times New Roman"/>
          <w:b/>
          <w:bCs/>
          <w:sz w:val="36"/>
          <w:szCs w:val="36"/>
          <w:rtl/>
        </w:rPr>
        <w:t>ع</w:t>
      </w:r>
      <w:r>
        <w:rPr>
          <w:rFonts w:ascii="Times New Roman" w:hAnsi="Times New Roman" w:cs="Times New Roman" w:hint="cs"/>
          <w:b/>
          <w:bCs/>
          <w:sz w:val="36"/>
          <w:szCs w:val="36"/>
          <w:rtl/>
        </w:rPr>
        <w:t>نه</w:t>
      </w:r>
      <w:r w:rsidRPr="008B41E2">
        <w:rPr>
          <w:rFonts w:ascii="Times New Roman" w:hAnsi="Times New Roman" w:cs="Times New Roman"/>
          <w:b/>
          <w:bCs/>
          <w:sz w:val="36"/>
          <w:szCs w:val="36"/>
          <w:rtl/>
        </w:rPr>
        <w:t xml:space="preserve"> </w:t>
      </w:r>
      <w:r>
        <w:rPr>
          <w:rFonts w:ascii="Times New Roman" w:hAnsi="Times New Roman" w:cs="Times New Roman" w:hint="cs"/>
          <w:b/>
          <w:bCs/>
          <w:sz w:val="36"/>
          <w:szCs w:val="36"/>
          <w:rtl/>
        </w:rPr>
        <w:t xml:space="preserve">ــ عليه </w:t>
      </w:r>
      <w:r w:rsidRPr="008B41E2">
        <w:rPr>
          <w:rFonts w:ascii="Times New Roman" w:hAnsi="Times New Roman" w:cs="Times New Roman"/>
          <w:b/>
          <w:bCs/>
          <w:sz w:val="36"/>
          <w:szCs w:val="36"/>
          <w:rtl/>
        </w:rPr>
        <w:t>أيضًا</w:t>
      </w:r>
      <w:r>
        <w:rPr>
          <w:rFonts w:ascii="Times New Roman" w:hAnsi="Times New Roman" w:cs="Times New Roman" w:hint="cs"/>
          <w:b/>
          <w:bCs/>
          <w:sz w:val="36"/>
          <w:szCs w:val="36"/>
          <w:rtl/>
        </w:rPr>
        <w:t>، وصدَّقه فيه</w:t>
      </w:r>
      <w:r w:rsidRPr="008B41E2">
        <w:rPr>
          <w:rFonts w:ascii="Times New Roman" w:hAnsi="Times New Roman" w:cs="Times New Roman" w:hint="cs"/>
          <w:b/>
          <w:bCs/>
          <w:sz w:val="36"/>
          <w:szCs w:val="36"/>
          <w:rtl/>
        </w:rPr>
        <w:t>:</w:t>
      </w:r>
    </w:p>
    <w:p w:rsidR="008B41E2" w:rsidRDefault="00995DDA"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 xml:space="preserve">صحابيان، </w:t>
      </w:r>
      <w:r w:rsidRPr="008B41E2">
        <w:rPr>
          <w:rFonts w:ascii="Times New Roman" w:hAnsi="Times New Roman" w:cs="Times New Roman"/>
          <w:b/>
          <w:bCs/>
          <w:sz w:val="36"/>
          <w:szCs w:val="36"/>
          <w:rtl/>
        </w:rPr>
        <w:t>ه</w:t>
      </w:r>
      <w:r w:rsidR="008B41E2" w:rsidRPr="008B41E2">
        <w:rPr>
          <w:rFonts w:ascii="Times New Roman" w:hAnsi="Times New Roman" w:cs="Times New Roman" w:hint="cs"/>
          <w:b/>
          <w:bCs/>
          <w:sz w:val="36"/>
          <w:szCs w:val="36"/>
          <w:rtl/>
        </w:rPr>
        <w:t>ُ</w:t>
      </w:r>
      <w:r w:rsidRPr="008B41E2">
        <w:rPr>
          <w:rFonts w:ascii="Times New Roman" w:hAnsi="Times New Roman" w:cs="Times New Roman"/>
          <w:b/>
          <w:bCs/>
          <w:sz w:val="36"/>
          <w:szCs w:val="36"/>
          <w:rtl/>
        </w:rPr>
        <w:t>ما</w:t>
      </w:r>
      <w:r w:rsidR="008B41E2" w:rsidRPr="008B41E2">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أبو موسى الأشعري وحذيفة ــ رضي الله عنهما ــ فقالا: </w:t>
      </w:r>
    </w:p>
    <w:p w:rsidR="00995DDA"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صَدَقَ أَبُو عَبْدِ الرَّحْمَنِ ))</w:t>
      </w:r>
      <w:r w:rsidRPr="00C23F7E">
        <w:rPr>
          <w:rFonts w:ascii="Times New Roman" w:hAnsi="Times New Roman" w:cs="Times New Roman"/>
          <w:sz w:val="36"/>
          <w:szCs w:val="36"/>
          <w:rtl/>
        </w:rPr>
        <w:t>.</w:t>
      </w:r>
    </w:p>
    <w:p w:rsidR="008B41E2" w:rsidRPr="00C23F7E" w:rsidRDefault="008B41E2"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وقولهما مُشعِر بالرَّفع.</w:t>
      </w:r>
    </w:p>
    <w:p w:rsidR="008B41E2" w:rsidRPr="008B41E2" w:rsidRDefault="00995DDA" w:rsidP="006C7B9C">
      <w:pPr>
        <w:spacing w:line="276" w:lineRule="auto"/>
        <w:ind w:left="0"/>
        <w:jc w:val="left"/>
        <w:rPr>
          <w:rFonts w:ascii="Times New Roman" w:hAnsi="Times New Roman" w:cs="Times New Roman"/>
          <w:b/>
          <w:bCs/>
          <w:sz w:val="36"/>
          <w:szCs w:val="36"/>
          <w:rtl/>
        </w:rPr>
      </w:pPr>
      <w:r w:rsidRPr="008B41E2">
        <w:rPr>
          <w:rFonts w:ascii="Times New Roman" w:hAnsi="Times New Roman" w:cs="Times New Roman"/>
          <w:b/>
          <w:bCs/>
          <w:sz w:val="36"/>
          <w:szCs w:val="36"/>
          <w:rtl/>
        </w:rPr>
        <w:t>و</w:t>
      </w:r>
      <w:r w:rsidR="008B41E2" w:rsidRPr="008B41E2">
        <w:rPr>
          <w:rFonts w:ascii="Times New Roman" w:hAnsi="Times New Roman" w:cs="Times New Roman" w:hint="cs"/>
          <w:b/>
          <w:bCs/>
          <w:sz w:val="36"/>
          <w:szCs w:val="36"/>
          <w:rtl/>
        </w:rPr>
        <w:t>بِه قال أيضًا:</w:t>
      </w:r>
    </w:p>
    <w:p w:rsidR="008B41E2"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عطاء بن أبي رباح</w:t>
      </w:r>
      <w:r w:rsidR="008B41E2" w:rsidRPr="008B41E2">
        <w:rPr>
          <w:rFonts w:ascii="Times New Roman" w:hAnsi="Times New Roman" w:cs="Times New Roman"/>
          <w:sz w:val="36"/>
          <w:szCs w:val="36"/>
          <w:rtl/>
        </w:rPr>
        <w:t xml:space="preserve"> </w:t>
      </w:r>
      <w:r w:rsidR="008B41E2">
        <w:rPr>
          <w:rFonts w:ascii="Times New Roman" w:hAnsi="Times New Roman" w:cs="Times New Roman"/>
          <w:sz w:val="36"/>
          <w:szCs w:val="36"/>
          <w:rtl/>
        </w:rPr>
        <w:t xml:space="preserve">تلميذ الصحابة </w:t>
      </w:r>
      <w:r w:rsidRPr="00C23F7E">
        <w:rPr>
          <w:rFonts w:ascii="Times New Roman" w:hAnsi="Times New Roman" w:cs="Times New Roman"/>
          <w:sz w:val="36"/>
          <w:szCs w:val="36"/>
          <w:rtl/>
        </w:rPr>
        <w:t xml:space="preserve">ــ رحمه الله ــ </w:t>
      </w:r>
    </w:p>
    <w:p w:rsidR="008B41E2" w:rsidRPr="008B41E2" w:rsidRDefault="008B41E2" w:rsidP="006C7B9C">
      <w:pPr>
        <w:spacing w:line="276" w:lineRule="auto"/>
        <w:ind w:left="0"/>
        <w:jc w:val="left"/>
        <w:rPr>
          <w:rFonts w:ascii="Times New Roman" w:hAnsi="Times New Roman" w:cs="Times New Roman"/>
          <w:b/>
          <w:bCs/>
          <w:sz w:val="36"/>
          <w:szCs w:val="36"/>
          <w:rtl/>
        </w:rPr>
      </w:pPr>
      <w:r w:rsidRPr="008B41E2">
        <w:rPr>
          <w:rFonts w:ascii="Times New Roman" w:hAnsi="Times New Roman" w:cs="Times New Roman" w:hint="cs"/>
          <w:b/>
          <w:bCs/>
          <w:sz w:val="36"/>
          <w:szCs w:val="36"/>
          <w:rtl/>
        </w:rPr>
        <w:t>و</w:t>
      </w:r>
      <w:r w:rsidR="00995DDA" w:rsidRPr="008B41E2">
        <w:rPr>
          <w:rFonts w:ascii="Times New Roman" w:hAnsi="Times New Roman" w:cs="Times New Roman"/>
          <w:b/>
          <w:bCs/>
          <w:sz w:val="36"/>
          <w:szCs w:val="36"/>
          <w:rtl/>
        </w:rPr>
        <w:t xml:space="preserve">قد أخرجه </w:t>
      </w:r>
      <w:r w:rsidRPr="008B41E2">
        <w:rPr>
          <w:rFonts w:ascii="Times New Roman" w:hAnsi="Times New Roman" w:cs="Times New Roman" w:hint="cs"/>
          <w:b/>
          <w:bCs/>
          <w:sz w:val="36"/>
          <w:szCs w:val="36"/>
          <w:rtl/>
        </w:rPr>
        <w:t>عنه:</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عبد الرزاق في </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م</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صن</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فه</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(5696)، بسند صحيح.</w:t>
      </w:r>
    </w:p>
    <w:p w:rsidR="00995DDA" w:rsidRPr="00C23F7E" w:rsidRDefault="00995DD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ومَن لم يَذكر الله تعالى بين التكبيرات الزوائد بالحمد، والدعاء، والصلاة على الن</w:t>
      </w:r>
      <w:r w:rsidR="00FA7817" w:rsidRPr="00C23F7E">
        <w:rPr>
          <w:rFonts w:ascii="Times New Roman" w:hAnsi="Times New Roman" w:cs="Times New Roman"/>
          <w:sz w:val="36"/>
          <w:szCs w:val="36"/>
          <w:rtl/>
        </w:rPr>
        <w:t>َّ</w:t>
      </w:r>
      <w:r w:rsidRPr="00C23F7E">
        <w:rPr>
          <w:rFonts w:ascii="Times New Roman" w:hAnsi="Times New Roman" w:cs="Times New Roman"/>
          <w:sz w:val="36"/>
          <w:szCs w:val="36"/>
          <w:rtl/>
        </w:rPr>
        <w:t>بي صلى الله عليه وسلم، وما أشبَه ذلك، فلا جُناح عليه، وصلاته صحيحة</w:t>
      </w:r>
      <w:r w:rsidR="008B41E2">
        <w:rPr>
          <w:rFonts w:ascii="Times New Roman" w:hAnsi="Times New Roman" w:cs="Times New Roman" w:hint="cs"/>
          <w:sz w:val="36"/>
          <w:szCs w:val="36"/>
          <w:rtl/>
        </w:rPr>
        <w:t xml:space="preserve"> بلا خلاف بين العلماء</w:t>
      </w:r>
      <w:r w:rsidRPr="00C23F7E">
        <w:rPr>
          <w:rFonts w:ascii="Times New Roman" w:hAnsi="Times New Roman" w:cs="Times New Roman"/>
          <w:sz w:val="36"/>
          <w:szCs w:val="36"/>
          <w:rtl/>
        </w:rPr>
        <w:t>.</w:t>
      </w:r>
    </w:p>
    <w:p w:rsidR="00995DDA" w:rsidRPr="008B41E2" w:rsidRDefault="008B41E2"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995DDA" w:rsidRPr="008B41E2">
        <w:rPr>
          <w:rFonts w:ascii="Times New Roman" w:hAnsi="Times New Roman" w:cs="Times New Roman"/>
          <w:b/>
          <w:bCs/>
          <w:color w:val="002060"/>
          <w:sz w:val="36"/>
          <w:szCs w:val="36"/>
          <w:rtl/>
        </w:rPr>
        <w:t>حيث قال الإمام موفق الد</w:t>
      </w:r>
      <w:r w:rsidR="00FA7817" w:rsidRPr="008B41E2">
        <w:rPr>
          <w:rFonts w:ascii="Times New Roman" w:hAnsi="Times New Roman" w:cs="Times New Roman"/>
          <w:b/>
          <w:bCs/>
          <w:color w:val="002060"/>
          <w:sz w:val="36"/>
          <w:szCs w:val="36"/>
          <w:rtl/>
        </w:rPr>
        <w:t>ِّ</w:t>
      </w:r>
      <w:r w:rsidR="00995DDA" w:rsidRPr="008B41E2">
        <w:rPr>
          <w:rFonts w:ascii="Times New Roman" w:hAnsi="Times New Roman" w:cs="Times New Roman"/>
          <w:b/>
          <w:bCs/>
          <w:color w:val="002060"/>
          <w:sz w:val="36"/>
          <w:szCs w:val="36"/>
          <w:rtl/>
        </w:rPr>
        <w:t xml:space="preserve">ين ابن قدامة المقدسي الحنبلي ــ رحمه الله ــ في كتابه </w:t>
      </w:r>
      <w:r w:rsidR="00FA7817" w:rsidRPr="008B41E2">
        <w:rPr>
          <w:rFonts w:ascii="Times New Roman" w:hAnsi="Times New Roman" w:cs="Times New Roman"/>
          <w:b/>
          <w:bCs/>
          <w:color w:val="002060"/>
          <w:sz w:val="36"/>
          <w:szCs w:val="36"/>
          <w:rtl/>
        </w:rPr>
        <w:t>"</w:t>
      </w:r>
      <w:r w:rsidR="00995DDA" w:rsidRPr="008B41E2">
        <w:rPr>
          <w:rFonts w:ascii="Times New Roman" w:hAnsi="Times New Roman" w:cs="Times New Roman"/>
          <w:b/>
          <w:bCs/>
          <w:color w:val="002060"/>
          <w:sz w:val="36"/>
          <w:szCs w:val="36"/>
          <w:rtl/>
        </w:rPr>
        <w:t>الم</w:t>
      </w:r>
      <w:r w:rsidR="00FA7817" w:rsidRPr="008B41E2">
        <w:rPr>
          <w:rFonts w:ascii="Times New Roman" w:hAnsi="Times New Roman" w:cs="Times New Roman"/>
          <w:b/>
          <w:bCs/>
          <w:color w:val="002060"/>
          <w:sz w:val="36"/>
          <w:szCs w:val="36"/>
          <w:rtl/>
        </w:rPr>
        <w:t>ُ</w:t>
      </w:r>
      <w:r w:rsidR="00995DDA" w:rsidRPr="008B41E2">
        <w:rPr>
          <w:rFonts w:ascii="Times New Roman" w:hAnsi="Times New Roman" w:cs="Times New Roman"/>
          <w:b/>
          <w:bCs/>
          <w:color w:val="002060"/>
          <w:sz w:val="36"/>
          <w:szCs w:val="36"/>
          <w:rtl/>
        </w:rPr>
        <w:t>غني</w:t>
      </w:r>
      <w:r w:rsidR="00FA7817" w:rsidRPr="008B41E2">
        <w:rPr>
          <w:rFonts w:ascii="Times New Roman" w:hAnsi="Times New Roman" w:cs="Times New Roman"/>
          <w:b/>
          <w:bCs/>
          <w:color w:val="002060"/>
          <w:sz w:val="36"/>
          <w:szCs w:val="36"/>
          <w:rtl/>
        </w:rPr>
        <w:t>"</w:t>
      </w:r>
      <w:r w:rsidR="00995DDA" w:rsidRPr="008B41E2">
        <w:rPr>
          <w:rFonts w:ascii="Times New Roman" w:hAnsi="Times New Roman" w:cs="Times New Roman"/>
          <w:b/>
          <w:bCs/>
          <w:color w:val="002060"/>
          <w:sz w:val="36"/>
          <w:szCs w:val="36"/>
          <w:rtl/>
        </w:rPr>
        <w:t xml:space="preserve"> (3/ 275):</w:t>
      </w:r>
    </w:p>
    <w:p w:rsidR="00FA7817"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995DDA" w:rsidRPr="00C23F7E">
        <w:rPr>
          <w:rFonts w:ascii="Times New Roman" w:hAnsi="Times New Roman" w:cs="Times New Roman"/>
          <w:sz w:val="36"/>
          <w:szCs w:val="36"/>
          <w:rtl/>
        </w:rPr>
        <w:t>والتَّكبيرات والذِّكر بينها سُنَّة وليس بواجب، ولا تبطل الصَّلاة بتركه عمدًا أو سهوًا، ولا أعلم فيه خلافـًا</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8B41E2" w:rsidRDefault="003C6B0C"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sidR="008B41E2">
        <w:rPr>
          <w:rFonts w:ascii="Times New Roman" w:hAnsi="Times New Roman" w:cs="Times New Roman"/>
          <w:b/>
          <w:bCs/>
          <w:color w:val="FF0000"/>
          <w:sz w:val="36"/>
          <w:szCs w:val="36"/>
          <w:rtl/>
        </w:rPr>
        <w:t xml:space="preserve"> ــ</w:t>
      </w:r>
      <w:r w:rsidR="008B41E2">
        <w:rPr>
          <w:rFonts w:ascii="Times New Roman" w:hAnsi="Times New Roman" w:cs="Times New Roman" w:hint="cs"/>
          <w:sz w:val="36"/>
          <w:szCs w:val="36"/>
          <w:rtl/>
        </w:rPr>
        <w:t xml:space="preserve"> </w:t>
      </w:r>
      <w:r w:rsidR="008B41E2" w:rsidRPr="003C6B0C">
        <w:rPr>
          <w:rFonts w:ascii="Times New Roman" w:hAnsi="Times New Roman" w:cs="Times New Roman" w:hint="cs"/>
          <w:b/>
          <w:bCs/>
          <w:color w:val="002060"/>
          <w:sz w:val="36"/>
          <w:szCs w:val="36"/>
          <w:rtl/>
        </w:rPr>
        <w:t xml:space="preserve">وقال الفقيه شمس الدِّين </w:t>
      </w:r>
      <w:r w:rsidRPr="003C6B0C">
        <w:rPr>
          <w:rFonts w:ascii="Times New Roman" w:hAnsi="Times New Roman" w:cs="Times New Roman" w:hint="cs"/>
          <w:b/>
          <w:bCs/>
          <w:color w:val="002060"/>
          <w:sz w:val="36"/>
          <w:szCs w:val="36"/>
          <w:rtl/>
        </w:rPr>
        <w:t xml:space="preserve">أبو الفرَج </w:t>
      </w:r>
      <w:r w:rsidR="008B41E2" w:rsidRPr="003C6B0C">
        <w:rPr>
          <w:rFonts w:ascii="Times New Roman" w:hAnsi="Times New Roman" w:cs="Times New Roman"/>
          <w:b/>
          <w:bCs/>
          <w:color w:val="002060"/>
          <w:sz w:val="36"/>
          <w:szCs w:val="36"/>
          <w:rtl/>
        </w:rPr>
        <w:t xml:space="preserve">عبد الرحمن </w:t>
      </w:r>
      <w:r w:rsidRPr="003C6B0C">
        <w:rPr>
          <w:rFonts w:ascii="Times New Roman" w:hAnsi="Times New Roman" w:cs="Times New Roman" w:hint="cs"/>
          <w:b/>
          <w:bCs/>
          <w:color w:val="002060"/>
          <w:sz w:val="36"/>
          <w:szCs w:val="36"/>
          <w:rtl/>
        </w:rPr>
        <w:t>ا</w:t>
      </w:r>
      <w:r w:rsidR="008B41E2" w:rsidRPr="003C6B0C">
        <w:rPr>
          <w:rFonts w:ascii="Times New Roman" w:hAnsi="Times New Roman" w:cs="Times New Roman"/>
          <w:b/>
          <w:bCs/>
          <w:color w:val="002060"/>
          <w:sz w:val="36"/>
          <w:szCs w:val="36"/>
          <w:rtl/>
        </w:rPr>
        <w:t xml:space="preserve">بن قدامة </w:t>
      </w:r>
      <w:r w:rsidRPr="003C6B0C">
        <w:rPr>
          <w:rFonts w:ascii="Times New Roman" w:hAnsi="Times New Roman" w:cs="Times New Roman"/>
          <w:b/>
          <w:bCs/>
          <w:color w:val="002060"/>
          <w:sz w:val="36"/>
          <w:szCs w:val="36"/>
          <w:rtl/>
        </w:rPr>
        <w:t>الحنبلي</w:t>
      </w:r>
      <w:r w:rsidRPr="003C6B0C">
        <w:rPr>
          <w:rFonts w:ascii="Times New Roman" w:hAnsi="Times New Roman" w:cs="Times New Roman" w:hint="cs"/>
          <w:b/>
          <w:bCs/>
          <w:color w:val="002060"/>
          <w:sz w:val="36"/>
          <w:szCs w:val="36"/>
          <w:rtl/>
        </w:rPr>
        <w:t xml:space="preserve"> ــ رحمه الله ــ في كتابه "الشرح الكبير" (2/ 245):</w:t>
      </w:r>
    </w:p>
    <w:p w:rsidR="008B41E2" w:rsidRDefault="003C6B0C"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3C6B0C">
        <w:rPr>
          <w:rFonts w:ascii="Times New Roman" w:hAnsi="Times New Roman" w:cs="Times New Roman"/>
          <w:b/>
          <w:bCs/>
          <w:sz w:val="36"/>
          <w:szCs w:val="36"/>
          <w:rtl/>
        </w:rPr>
        <w:t>مسألة</w:t>
      </w:r>
      <w:r w:rsidRPr="003C6B0C">
        <w:rPr>
          <w:rFonts w:ascii="Times New Roman" w:hAnsi="Times New Roman" w:cs="Times New Roman" w:hint="cs"/>
          <w:b/>
          <w:bCs/>
          <w:sz w:val="36"/>
          <w:szCs w:val="36"/>
          <w:rtl/>
        </w:rPr>
        <w:t>:</w:t>
      </w:r>
      <w:r>
        <w:rPr>
          <w:rFonts w:ascii="Times New Roman" w:hAnsi="Times New Roman" w:cs="Times New Roman" w:hint="cs"/>
          <w:sz w:val="36"/>
          <w:szCs w:val="36"/>
          <w:rtl/>
        </w:rPr>
        <w:t xml:space="preserve"> "</w:t>
      </w:r>
      <w:r w:rsidR="008B41E2" w:rsidRPr="008B41E2">
        <w:rPr>
          <w:rFonts w:ascii="Times New Roman" w:hAnsi="Times New Roman" w:cs="Times New Roman"/>
          <w:sz w:val="36"/>
          <w:szCs w:val="36"/>
          <w:rtl/>
        </w:rPr>
        <w:t>والتكبيرات الزوائد</w:t>
      </w:r>
      <w:r>
        <w:rPr>
          <w:rFonts w:ascii="Times New Roman" w:hAnsi="Times New Roman" w:cs="Times New Roman" w:hint="cs"/>
          <w:sz w:val="36"/>
          <w:szCs w:val="36"/>
          <w:rtl/>
        </w:rPr>
        <w:t>"</w:t>
      </w:r>
      <w:r w:rsidR="008B41E2" w:rsidRPr="008B41E2">
        <w:rPr>
          <w:rFonts w:ascii="Times New Roman" w:hAnsi="Times New Roman" w:cs="Times New Roman"/>
          <w:sz w:val="36"/>
          <w:szCs w:val="36"/>
          <w:rtl/>
        </w:rPr>
        <w:t xml:space="preserve"> والذ</w:t>
      </w:r>
      <w:r>
        <w:rPr>
          <w:rFonts w:ascii="Times New Roman" w:hAnsi="Times New Roman" w:cs="Times New Roman" w:hint="cs"/>
          <w:sz w:val="36"/>
          <w:szCs w:val="36"/>
          <w:rtl/>
        </w:rPr>
        <w:t>ِّ</w:t>
      </w:r>
      <w:r w:rsidR="008B41E2" w:rsidRPr="008B41E2">
        <w:rPr>
          <w:rFonts w:ascii="Times New Roman" w:hAnsi="Times New Roman" w:cs="Times New Roman"/>
          <w:sz w:val="36"/>
          <w:szCs w:val="36"/>
          <w:rtl/>
        </w:rPr>
        <w:t>كر بينهما</w:t>
      </w:r>
      <w:r>
        <w:rPr>
          <w:rFonts w:ascii="Times New Roman" w:hAnsi="Times New Roman" w:cs="Times New Roman" w:hint="cs"/>
          <w:sz w:val="36"/>
          <w:szCs w:val="36"/>
          <w:rtl/>
        </w:rPr>
        <w:t>"</w:t>
      </w:r>
      <w:r w:rsidR="008B41E2" w:rsidRPr="008B41E2">
        <w:rPr>
          <w:rFonts w:ascii="Times New Roman" w:hAnsi="Times New Roman" w:cs="Times New Roman"/>
          <w:sz w:val="36"/>
          <w:szCs w:val="36"/>
          <w:rtl/>
        </w:rPr>
        <w:t xml:space="preserve"> والخطبتان س</w:t>
      </w:r>
      <w:r>
        <w:rPr>
          <w:rFonts w:ascii="Times New Roman" w:hAnsi="Times New Roman" w:cs="Times New Roman" w:hint="cs"/>
          <w:sz w:val="36"/>
          <w:szCs w:val="36"/>
          <w:rtl/>
        </w:rPr>
        <w:t>ُ</w:t>
      </w:r>
      <w:r w:rsidR="008B41E2" w:rsidRPr="008B41E2">
        <w:rPr>
          <w:rFonts w:ascii="Times New Roman" w:hAnsi="Times New Roman" w:cs="Times New Roman"/>
          <w:sz w:val="36"/>
          <w:szCs w:val="36"/>
          <w:rtl/>
        </w:rPr>
        <w:t>نة</w:t>
      </w:r>
      <w:r>
        <w:rPr>
          <w:rFonts w:ascii="Times New Roman" w:hAnsi="Times New Roman" w:cs="Times New Roman" w:hint="cs"/>
          <w:sz w:val="36"/>
          <w:szCs w:val="36"/>
          <w:rtl/>
        </w:rPr>
        <w:t>"</w:t>
      </w:r>
      <w:r>
        <w:rPr>
          <w:rFonts w:ascii="Times New Roman" w:hAnsi="Times New Roman" w:cs="Times New Roman"/>
          <w:sz w:val="36"/>
          <w:szCs w:val="36"/>
          <w:rtl/>
        </w:rPr>
        <w:t xml:space="preserve"> لا تبطل بتركه الصلاة عمد</w:t>
      </w:r>
      <w:r>
        <w:rPr>
          <w:rFonts w:ascii="Times New Roman" w:hAnsi="Times New Roman" w:cs="Times New Roman" w:hint="cs"/>
          <w:sz w:val="36"/>
          <w:szCs w:val="36"/>
          <w:rtl/>
        </w:rPr>
        <w:t>ً</w:t>
      </w:r>
      <w:r>
        <w:rPr>
          <w:rFonts w:ascii="Times New Roman" w:hAnsi="Times New Roman" w:cs="Times New Roman"/>
          <w:sz w:val="36"/>
          <w:szCs w:val="36"/>
          <w:rtl/>
        </w:rPr>
        <w:t>ا ولا سهو</w:t>
      </w:r>
      <w:r>
        <w:rPr>
          <w:rFonts w:ascii="Times New Roman" w:hAnsi="Times New Roman" w:cs="Times New Roman" w:hint="cs"/>
          <w:sz w:val="36"/>
          <w:szCs w:val="36"/>
          <w:rtl/>
        </w:rPr>
        <w:t>ً</w:t>
      </w:r>
      <w:r>
        <w:rPr>
          <w:rFonts w:ascii="Times New Roman" w:hAnsi="Times New Roman" w:cs="Times New Roman"/>
          <w:sz w:val="36"/>
          <w:szCs w:val="36"/>
          <w:rtl/>
        </w:rPr>
        <w:t>ا</w:t>
      </w:r>
      <w:r w:rsidR="008B41E2" w:rsidRPr="008B41E2">
        <w:rPr>
          <w:rFonts w:ascii="Times New Roman" w:hAnsi="Times New Roman" w:cs="Times New Roman"/>
          <w:sz w:val="36"/>
          <w:szCs w:val="36"/>
          <w:rtl/>
        </w:rPr>
        <w:t xml:space="preserve"> بغير خلاف علمناه</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8B41E2" w:rsidRDefault="008B41E2" w:rsidP="006C7B9C">
      <w:pPr>
        <w:spacing w:line="276" w:lineRule="auto"/>
        <w:ind w:left="0"/>
        <w:jc w:val="left"/>
        <w:rPr>
          <w:rFonts w:ascii="Times New Roman" w:hAnsi="Times New Roman" w:cs="Times New Roman"/>
          <w:sz w:val="36"/>
          <w:szCs w:val="36"/>
        </w:rPr>
      </w:pPr>
      <w:r>
        <w:rPr>
          <w:rFonts w:ascii="Times New Roman" w:hAnsi="Times New Roman" w:cs="Times New Roman"/>
          <w:b/>
          <w:bCs/>
          <w:color w:val="FF0000"/>
          <w:sz w:val="36"/>
          <w:szCs w:val="36"/>
          <w:rtl/>
        </w:rPr>
        <w:t>3 ــ</w:t>
      </w:r>
      <w:r>
        <w:rPr>
          <w:rFonts w:ascii="Times New Roman" w:hAnsi="Times New Roman" w:cs="Times New Roman"/>
          <w:b/>
          <w:bCs/>
          <w:color w:val="002060"/>
          <w:sz w:val="36"/>
          <w:szCs w:val="36"/>
          <w:rtl/>
        </w:rPr>
        <w:t xml:space="preserve"> وقال الفقيه شمس الدِّين السفاريني الحنبلي ــ رحمه الله ــ في كتابه "كشف اللثام شرح عمدة الأحكام" (3/ 186):</w:t>
      </w:r>
    </w:p>
    <w:p w:rsidR="008B41E2" w:rsidRPr="00C23F7E" w:rsidRDefault="008B41E2"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 xml:space="preserve">التكبيرات الزوائد، والذِّكر بينهما، والخطبتان، سُنَّة، لا تبطل الصلاة بترْك شيء مِن ذلك، ولو عمدًا، </w:t>
      </w:r>
      <w:r>
        <w:rPr>
          <w:rFonts w:ascii="Times New Roman" w:hAnsi="Times New Roman" w:cs="Times New Roman"/>
          <w:sz w:val="36"/>
          <w:szCs w:val="36"/>
          <w:u w:val="single"/>
          <w:rtl/>
        </w:rPr>
        <w:t>بلا خلاف</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A351F8"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الثامنة</w:t>
      </w:r>
      <w:r w:rsidR="00A351F8">
        <w:rPr>
          <w:rFonts w:ascii="Times New Roman" w:hAnsi="Times New Roman" w:cs="Times New Roman" w:hint="cs"/>
          <w:b/>
          <w:bCs/>
          <w:sz w:val="36"/>
          <w:szCs w:val="36"/>
          <w:rtl/>
        </w:rPr>
        <w:t>:</w:t>
      </w:r>
    </w:p>
    <w:p w:rsidR="00D72536"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 xml:space="preserve">عن دعاء الاستفتاح في صلاة العيد. </w:t>
      </w:r>
    </w:p>
    <w:p w:rsidR="00FA7817" w:rsidRPr="00C23F7E" w:rsidRDefault="00FA7817"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دعاء الاستفتاح مُستحبٌّ في صلاة العيد قياسًا على باقي الصَّلوات.</w:t>
      </w:r>
    </w:p>
    <w:p w:rsidR="00FA7817" w:rsidRPr="00C23F7E"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وإلى هذا ذهب عامَّة مَن يَرى مشروعيَّة دعاء الاستفتاح</w:t>
      </w:r>
      <w:r w:rsidR="00D4001F" w:rsidRPr="00C23F7E">
        <w:rPr>
          <w:rFonts w:ascii="Times New Roman" w:hAnsi="Times New Roman" w:cs="Times New Roman"/>
          <w:sz w:val="36"/>
          <w:szCs w:val="36"/>
          <w:rtl/>
        </w:rPr>
        <w:t xml:space="preserve"> في الصلاة</w:t>
      </w:r>
      <w:r w:rsidRPr="00C23F7E">
        <w:rPr>
          <w:rFonts w:ascii="Times New Roman" w:hAnsi="Times New Roman" w:cs="Times New Roman"/>
          <w:sz w:val="36"/>
          <w:szCs w:val="36"/>
          <w:rtl/>
        </w:rPr>
        <w:t>.</w:t>
      </w:r>
    </w:p>
    <w:p w:rsidR="00FA7817" w:rsidRPr="003C6B0C" w:rsidRDefault="00FA7817" w:rsidP="006C7B9C">
      <w:pPr>
        <w:spacing w:line="276" w:lineRule="auto"/>
        <w:ind w:left="0"/>
        <w:jc w:val="left"/>
        <w:rPr>
          <w:rFonts w:ascii="Times New Roman" w:hAnsi="Times New Roman" w:cs="Times New Roman"/>
          <w:b/>
          <w:bCs/>
          <w:sz w:val="36"/>
          <w:szCs w:val="36"/>
          <w:rtl/>
        </w:rPr>
      </w:pPr>
      <w:r w:rsidRPr="003C6B0C">
        <w:rPr>
          <w:rFonts w:ascii="Times New Roman" w:hAnsi="Times New Roman" w:cs="Times New Roman"/>
          <w:b/>
          <w:bCs/>
          <w:sz w:val="36"/>
          <w:szCs w:val="36"/>
          <w:rtl/>
        </w:rPr>
        <w:t>إلَّا إ</w:t>
      </w:r>
      <w:r w:rsidR="00D4001F" w:rsidRPr="003C6B0C">
        <w:rPr>
          <w:rFonts w:ascii="Times New Roman" w:hAnsi="Times New Roman" w:cs="Times New Roman"/>
          <w:b/>
          <w:bCs/>
          <w:sz w:val="36"/>
          <w:szCs w:val="36"/>
          <w:rtl/>
        </w:rPr>
        <w:t>نَّهم اختلفوا فيه على أقوال ثلاثة</w:t>
      </w:r>
      <w:r w:rsidRPr="003C6B0C">
        <w:rPr>
          <w:rFonts w:ascii="Times New Roman" w:hAnsi="Times New Roman" w:cs="Times New Roman"/>
          <w:b/>
          <w:bCs/>
          <w:sz w:val="36"/>
          <w:szCs w:val="36"/>
          <w:rtl/>
        </w:rPr>
        <w:t>:</w:t>
      </w:r>
    </w:p>
    <w:p w:rsidR="00FA7817" w:rsidRPr="00C23F7E" w:rsidRDefault="00FA7817" w:rsidP="006C7B9C">
      <w:pPr>
        <w:spacing w:line="276" w:lineRule="auto"/>
        <w:ind w:left="0"/>
        <w:jc w:val="left"/>
        <w:rPr>
          <w:rFonts w:ascii="Times New Roman" w:hAnsi="Times New Roman" w:cs="Times New Roman"/>
          <w:b/>
          <w:bCs/>
          <w:sz w:val="36"/>
          <w:szCs w:val="36"/>
          <w:rtl/>
        </w:rPr>
      </w:pPr>
      <w:r w:rsidRPr="003C6B0C">
        <w:rPr>
          <w:rFonts w:ascii="Times New Roman" w:hAnsi="Times New Roman" w:cs="Times New Roman"/>
          <w:b/>
          <w:bCs/>
          <w:color w:val="1F4E79" w:themeColor="accent1" w:themeShade="80"/>
          <w:sz w:val="36"/>
          <w:szCs w:val="36"/>
          <w:rtl/>
        </w:rPr>
        <w:lastRenderedPageBreak/>
        <w:t>القول الأوَّل:</w:t>
      </w:r>
      <w:r w:rsidRPr="00C23F7E">
        <w:rPr>
          <w:rFonts w:ascii="Times New Roman" w:hAnsi="Times New Roman" w:cs="Times New Roman"/>
          <w:b/>
          <w:bCs/>
          <w:sz w:val="36"/>
          <w:szCs w:val="36"/>
          <w:rtl/>
        </w:rPr>
        <w:t xml:space="preserve"> </w:t>
      </w:r>
      <w:r w:rsidR="003C6B0C">
        <w:rPr>
          <w:rFonts w:ascii="Times New Roman" w:hAnsi="Times New Roman" w:cs="Times New Roman"/>
          <w:b/>
          <w:bCs/>
          <w:color w:val="806000" w:themeColor="accent4" w:themeShade="80"/>
          <w:sz w:val="36"/>
          <w:szCs w:val="36"/>
          <w:rtl/>
        </w:rPr>
        <w:t>أنَّ المُصلِّي يُقول</w:t>
      </w:r>
      <w:r w:rsidR="003C6B0C">
        <w:rPr>
          <w:rFonts w:ascii="Times New Roman" w:hAnsi="Times New Roman" w:cs="Times New Roman" w:hint="cs"/>
          <w:b/>
          <w:bCs/>
          <w:color w:val="806000" w:themeColor="accent4" w:themeShade="80"/>
          <w:sz w:val="36"/>
          <w:szCs w:val="36"/>
          <w:rtl/>
        </w:rPr>
        <w:t xml:space="preserve"> دعاء الاستفتاح</w:t>
      </w:r>
      <w:r w:rsidRPr="00C23F7E">
        <w:rPr>
          <w:rFonts w:ascii="Times New Roman" w:hAnsi="Times New Roman" w:cs="Times New Roman"/>
          <w:b/>
          <w:bCs/>
          <w:color w:val="806000" w:themeColor="accent4" w:themeShade="80"/>
          <w:sz w:val="36"/>
          <w:szCs w:val="36"/>
          <w:rtl/>
        </w:rPr>
        <w:t xml:space="preserve"> بعد تكبيرة الإحرام، ثمَّ يُكبِّر بعده التَّكبيرات الزَّوائد.</w:t>
      </w:r>
    </w:p>
    <w:p w:rsidR="00FA7817" w:rsidRPr="00C23F7E" w:rsidRDefault="003C6B0C"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 xml:space="preserve">وهو قولُ </w:t>
      </w:r>
      <w:r w:rsidR="00FA7817" w:rsidRPr="00C23F7E">
        <w:rPr>
          <w:rFonts w:ascii="Times New Roman" w:hAnsi="Times New Roman" w:cs="Times New Roman"/>
          <w:sz w:val="36"/>
          <w:szCs w:val="36"/>
          <w:rtl/>
        </w:rPr>
        <w:t>أكثر</w:t>
      </w:r>
      <w:r>
        <w:rPr>
          <w:rFonts w:ascii="Times New Roman" w:hAnsi="Times New Roman" w:cs="Times New Roman" w:hint="cs"/>
          <w:sz w:val="36"/>
          <w:szCs w:val="36"/>
          <w:rtl/>
        </w:rPr>
        <w:t xml:space="preserve"> العلماء، أو عامَّتهم</w:t>
      </w:r>
      <w:r w:rsidR="00FA7817" w:rsidRPr="00C23F7E">
        <w:rPr>
          <w:rFonts w:ascii="Times New Roman" w:hAnsi="Times New Roman" w:cs="Times New Roman"/>
          <w:sz w:val="36"/>
          <w:szCs w:val="36"/>
          <w:rtl/>
        </w:rPr>
        <w:t>.</w:t>
      </w:r>
    </w:p>
    <w:p w:rsidR="00D4001F" w:rsidRPr="00C23F7E" w:rsidRDefault="00190A9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مِنهم:</w:t>
      </w:r>
      <w:r w:rsidRPr="00C23F7E">
        <w:rPr>
          <w:rFonts w:ascii="Times New Roman" w:hAnsi="Times New Roman" w:cs="Times New Roman"/>
          <w:sz w:val="36"/>
          <w:szCs w:val="36"/>
          <w:rtl/>
        </w:rPr>
        <w:t xml:space="preserve"> </w:t>
      </w:r>
      <w:r w:rsidR="00CA106D" w:rsidRPr="00C23F7E">
        <w:rPr>
          <w:rFonts w:ascii="Times New Roman" w:hAnsi="Times New Roman" w:cs="Times New Roman"/>
          <w:sz w:val="36"/>
          <w:szCs w:val="36"/>
          <w:rtl/>
        </w:rPr>
        <w:t xml:space="preserve">أبو حنيفة، </w:t>
      </w:r>
      <w:r w:rsidRPr="00C23F7E">
        <w:rPr>
          <w:rFonts w:ascii="Times New Roman" w:hAnsi="Times New Roman" w:cs="Times New Roman"/>
          <w:sz w:val="36"/>
          <w:szCs w:val="36"/>
          <w:rtl/>
        </w:rPr>
        <w:t xml:space="preserve">والشافعي، وأحمد في </w:t>
      </w:r>
      <w:r w:rsidR="003C6B0C">
        <w:rPr>
          <w:rFonts w:ascii="Times New Roman" w:hAnsi="Times New Roman" w:cs="Times New Roman"/>
          <w:sz w:val="36"/>
          <w:szCs w:val="36"/>
          <w:rtl/>
        </w:rPr>
        <w:t>الرواية التي عليها أكثر أصحابه</w:t>
      </w:r>
      <w:r w:rsidR="003C6B0C">
        <w:rPr>
          <w:rFonts w:ascii="Times New Roman" w:hAnsi="Times New Roman" w:cs="Times New Roman" w:hint="cs"/>
          <w:sz w:val="36"/>
          <w:szCs w:val="36"/>
          <w:rtl/>
        </w:rPr>
        <w:t>.</w:t>
      </w:r>
    </w:p>
    <w:p w:rsidR="00190A96" w:rsidRPr="00C23F7E" w:rsidRDefault="00190A96"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واختاره:</w:t>
      </w:r>
      <w:r w:rsidRPr="00C23F7E">
        <w:rPr>
          <w:rFonts w:ascii="Times New Roman" w:hAnsi="Times New Roman" w:cs="Times New Roman"/>
          <w:sz w:val="36"/>
          <w:szCs w:val="36"/>
          <w:rtl/>
        </w:rPr>
        <w:t xml:space="preserve"> ابن باز، وابن عثيمين.</w:t>
      </w:r>
    </w:p>
    <w:p w:rsidR="00CA106D" w:rsidRPr="003C6B0C" w:rsidRDefault="003C6B0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CA106D" w:rsidRPr="003C6B0C">
        <w:rPr>
          <w:rFonts w:ascii="Times New Roman" w:hAnsi="Times New Roman" w:cs="Times New Roman"/>
          <w:b/>
          <w:bCs/>
          <w:color w:val="002060"/>
          <w:sz w:val="36"/>
          <w:szCs w:val="36"/>
          <w:rtl/>
        </w:rPr>
        <w:t>وقال الفقيه شمس الدِّين السرخسي الحنفي ــ رحمه الله ــ في كتابه "المبسوط" (20/ 42):</w:t>
      </w:r>
    </w:p>
    <w:p w:rsidR="00CA106D" w:rsidRPr="00C23F7E" w:rsidRDefault="00CA106D"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w:t>
      </w:r>
      <w:r w:rsidRPr="003C6B0C">
        <w:rPr>
          <w:rFonts w:ascii="Times New Roman" w:hAnsi="Times New Roman" w:cs="Times New Roman"/>
          <w:b/>
          <w:bCs/>
          <w:kern w:val="28"/>
          <w:sz w:val="36"/>
          <w:szCs w:val="36"/>
          <w:rtl/>
        </w:rPr>
        <w:t>ثم لا خِلاف</w:t>
      </w:r>
      <w:r w:rsidR="003C6B0C" w:rsidRPr="003C6B0C">
        <w:rPr>
          <w:rFonts w:ascii="Times New Roman" w:hAnsi="Times New Roman" w:cs="Times New Roman" w:hint="cs"/>
          <w:b/>
          <w:bCs/>
          <w:kern w:val="28"/>
          <w:sz w:val="36"/>
          <w:szCs w:val="36"/>
          <w:rtl/>
        </w:rPr>
        <w:t>:</w:t>
      </w:r>
      <w:r w:rsidRPr="00C23F7E">
        <w:rPr>
          <w:rFonts w:ascii="Times New Roman" w:hAnsi="Times New Roman" w:cs="Times New Roman"/>
          <w:kern w:val="28"/>
          <w:sz w:val="36"/>
          <w:szCs w:val="36"/>
          <w:rtl/>
        </w:rPr>
        <w:t xml:space="preserve"> أنَّه يأتي بثناء الافتتاح عقيب تكبيرة الافتتاح والزوائد إلا في قول ابن أبي ليلى، فإنه يقول: يأتي بالثناء بعد تكبيرات الزوائد»</w:t>
      </w:r>
      <w:r w:rsidRPr="00C23F7E">
        <w:rPr>
          <w:rFonts w:ascii="Times New Roman" w:hAnsi="Times New Roman" w:cs="Times New Roman"/>
          <w:sz w:val="36"/>
          <w:szCs w:val="36"/>
          <w:rtl/>
        </w:rPr>
        <w:t>.اهـ</w:t>
      </w:r>
    </w:p>
    <w:p w:rsidR="00FA7817" w:rsidRPr="003C6B0C" w:rsidRDefault="003C6B0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CA106D" w:rsidRPr="003C6B0C">
        <w:rPr>
          <w:rFonts w:ascii="Times New Roman" w:hAnsi="Times New Roman" w:cs="Times New Roman"/>
          <w:b/>
          <w:bCs/>
          <w:color w:val="002060"/>
          <w:sz w:val="36"/>
          <w:szCs w:val="36"/>
          <w:rtl/>
        </w:rPr>
        <w:t>و</w:t>
      </w:r>
      <w:r w:rsidR="00FA7817" w:rsidRPr="003C6B0C">
        <w:rPr>
          <w:rFonts w:ascii="Times New Roman" w:hAnsi="Times New Roman" w:cs="Times New Roman"/>
          <w:b/>
          <w:bCs/>
          <w:color w:val="002060"/>
          <w:sz w:val="36"/>
          <w:szCs w:val="36"/>
          <w:rtl/>
        </w:rPr>
        <w:t>قال الفقيه عبد الملك الجُويني الشافعي ــ رحمه الله ــ في كتابه "نهاية المَطلب في دراية المذهب" (2/ 616):</w:t>
      </w:r>
    </w:p>
    <w:p w:rsidR="003C6B0C"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والذي عليه اتفاق الأئ</w:t>
      </w:r>
      <w:r w:rsidR="003C6B0C">
        <w:rPr>
          <w:rFonts w:ascii="Times New Roman" w:hAnsi="Times New Roman" w:cs="Times New Roman"/>
          <w:sz w:val="36"/>
          <w:szCs w:val="36"/>
          <w:rtl/>
        </w:rPr>
        <w:t>مة، وهو المنصوص عليه في التكبير</w:t>
      </w:r>
      <w:r w:rsidR="003C6B0C">
        <w:rPr>
          <w:rFonts w:ascii="Times New Roman" w:hAnsi="Times New Roman" w:cs="Times New Roman" w:hint="cs"/>
          <w:sz w:val="36"/>
          <w:szCs w:val="36"/>
          <w:rtl/>
        </w:rPr>
        <w:t>:</w:t>
      </w:r>
      <w:r w:rsidRPr="00C23F7E">
        <w:rPr>
          <w:rFonts w:ascii="Times New Roman" w:hAnsi="Times New Roman" w:cs="Times New Roman"/>
          <w:sz w:val="36"/>
          <w:szCs w:val="36"/>
          <w:rtl/>
        </w:rPr>
        <w:t xml:space="preserve"> </w:t>
      </w:r>
    </w:p>
    <w:p w:rsidR="00FA7817" w:rsidRPr="00C23F7E" w:rsidRDefault="00FA78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أنَّه يأتي بدعاء الاستفتاح عقيب تكبيرة الإحرام، ثم إذا نَجَز، ابتدأ التكبيرات الزائدة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D41F33" w:rsidRPr="003C6B0C" w:rsidRDefault="003C6B0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41F33" w:rsidRPr="003C6B0C">
        <w:rPr>
          <w:rFonts w:ascii="Times New Roman" w:hAnsi="Times New Roman" w:cs="Times New Roman"/>
          <w:b/>
          <w:bCs/>
          <w:color w:val="002060"/>
          <w:sz w:val="36"/>
          <w:szCs w:val="36"/>
          <w:rtl/>
        </w:rPr>
        <w:t>وقال الفقيه أبو زكريا النَّووي الشافعي ــ رحمه الله ــ في كتابه "المجموع شرح المُهذَّب" (5/ 21):</w:t>
      </w:r>
    </w:p>
    <w:p w:rsidR="00D41F33" w:rsidRPr="00C23F7E" w:rsidRDefault="00D41F33"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b/>
          <w:bCs/>
          <w:kern w:val="28"/>
          <w:sz w:val="36"/>
          <w:szCs w:val="36"/>
          <w:rtl/>
        </w:rPr>
        <w:t>مذاهبهم في مَحَلِّ التكبير:</w:t>
      </w:r>
    </w:p>
    <w:p w:rsidR="00D41F33" w:rsidRPr="00C23F7E" w:rsidRDefault="00D41F33"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قد ذَكرنا أنَّ مذهبنا أنَّ التكبيرات الزوائد تكون بين دعاء الاستفتاح والتعوذ، وبِه قال العلماء كافة إلا أبا حنيفة فقال: :يقرأ في الثانية قبل التكبيرات ثم يُكبِّر»</w:t>
      </w:r>
      <w:r w:rsidRPr="00C23F7E">
        <w:rPr>
          <w:rFonts w:ascii="Times New Roman" w:hAnsi="Times New Roman" w:cs="Times New Roman"/>
          <w:sz w:val="36"/>
          <w:szCs w:val="36"/>
          <w:rtl/>
        </w:rPr>
        <w:t>.اهـ</w:t>
      </w:r>
    </w:p>
    <w:p w:rsidR="00CD1C6D" w:rsidRPr="003C6B0C" w:rsidRDefault="00CD1C6D" w:rsidP="006C7B9C">
      <w:pPr>
        <w:spacing w:line="276" w:lineRule="auto"/>
        <w:ind w:left="0"/>
        <w:jc w:val="left"/>
        <w:rPr>
          <w:rFonts w:ascii="Times New Roman" w:hAnsi="Times New Roman" w:cs="Times New Roman"/>
          <w:b/>
          <w:bCs/>
          <w:color w:val="BF8F00" w:themeColor="accent4" w:themeShade="BF"/>
          <w:sz w:val="36"/>
          <w:szCs w:val="36"/>
          <w:rtl/>
        </w:rPr>
      </w:pPr>
      <w:r w:rsidRPr="003C6B0C">
        <w:rPr>
          <w:rFonts w:ascii="Times New Roman" w:hAnsi="Times New Roman" w:cs="Times New Roman"/>
          <w:b/>
          <w:bCs/>
          <w:color w:val="BF8F00" w:themeColor="accent4" w:themeShade="BF"/>
          <w:sz w:val="36"/>
          <w:szCs w:val="36"/>
          <w:rtl/>
        </w:rPr>
        <w:t>ووجْه هذا القول:</w:t>
      </w:r>
    </w:p>
    <w:p w:rsidR="00CD1C6D" w:rsidRPr="003C6B0C" w:rsidRDefault="00CD1C6D" w:rsidP="006C7B9C">
      <w:pPr>
        <w:spacing w:line="276" w:lineRule="auto"/>
        <w:ind w:left="0"/>
        <w:jc w:val="left"/>
        <w:rPr>
          <w:rFonts w:ascii="Times New Roman" w:hAnsi="Times New Roman" w:cs="Times New Roman"/>
          <w:b/>
          <w:bCs/>
          <w:color w:val="002060"/>
          <w:sz w:val="36"/>
          <w:szCs w:val="36"/>
        </w:rPr>
      </w:pPr>
      <w:r w:rsidRPr="003C6B0C">
        <w:rPr>
          <w:rFonts w:ascii="Times New Roman" w:hAnsi="Times New Roman" w:cs="Times New Roman"/>
          <w:b/>
          <w:bCs/>
          <w:color w:val="002060"/>
          <w:sz w:val="36"/>
          <w:szCs w:val="36"/>
          <w:rtl/>
        </w:rPr>
        <w:lastRenderedPageBreak/>
        <w:t>ما قاله الفقيه فخْر الدِّين الزَّيلعي الحنفي ــ رحمه الله ــ في كتابه "تبيين الحقائق شرح كنز الدقائق"(1/ 225):</w:t>
      </w:r>
    </w:p>
    <w:p w:rsidR="00CD1C6D" w:rsidRDefault="00CD1C6D"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w:t>
      </w:r>
      <w:r w:rsidRPr="003C6B0C">
        <w:rPr>
          <w:rFonts w:ascii="Times New Roman" w:hAnsi="Times New Roman" w:cs="Times New Roman"/>
          <w:b/>
          <w:bCs/>
          <w:kern w:val="28"/>
          <w:sz w:val="36"/>
          <w:szCs w:val="36"/>
          <w:rtl/>
        </w:rPr>
        <w:t>وأمَّا الثَّنَاء قبْل التكبيرات الزَّوائد،</w:t>
      </w:r>
      <w:r w:rsidRPr="00C23F7E">
        <w:rPr>
          <w:rFonts w:ascii="Times New Roman" w:hAnsi="Times New Roman" w:cs="Times New Roman"/>
          <w:kern w:val="28"/>
          <w:sz w:val="36"/>
          <w:szCs w:val="36"/>
          <w:rtl/>
        </w:rPr>
        <w:t xml:space="preserve"> فلأنَّه شُرِع في أوَّل الصلاة، فيُقدَّم على سائر الأفعال والأذكار»</w:t>
      </w:r>
      <w:r w:rsidRPr="00C23F7E">
        <w:rPr>
          <w:rFonts w:ascii="Times New Roman" w:hAnsi="Times New Roman" w:cs="Times New Roman"/>
          <w:sz w:val="36"/>
          <w:szCs w:val="36"/>
          <w:rtl/>
        </w:rPr>
        <w:t>.اهـ</w:t>
      </w:r>
    </w:p>
    <w:p w:rsidR="003C6B0C" w:rsidRPr="00C23F7E" w:rsidRDefault="003C6B0C" w:rsidP="006C7B9C">
      <w:pPr>
        <w:spacing w:line="276" w:lineRule="auto"/>
        <w:ind w:left="0"/>
        <w:jc w:val="left"/>
        <w:rPr>
          <w:rFonts w:ascii="Times New Roman" w:hAnsi="Times New Roman" w:cs="Times New Roman"/>
          <w:kern w:val="28"/>
          <w:sz w:val="36"/>
          <w:szCs w:val="36"/>
          <w:rtl/>
        </w:rPr>
      </w:pPr>
      <w:r w:rsidRPr="003C6B0C">
        <w:rPr>
          <w:rFonts w:ascii="Times New Roman" w:hAnsi="Times New Roman" w:cs="Times New Roman" w:hint="cs"/>
          <w:b/>
          <w:bCs/>
          <w:kern w:val="28"/>
          <w:sz w:val="36"/>
          <w:szCs w:val="36"/>
          <w:rtl/>
        </w:rPr>
        <w:t>ومُراده بالثناء:</w:t>
      </w:r>
      <w:r>
        <w:rPr>
          <w:rFonts w:ascii="Times New Roman" w:hAnsi="Times New Roman" w:cs="Times New Roman" w:hint="cs"/>
          <w:kern w:val="28"/>
          <w:sz w:val="36"/>
          <w:szCs w:val="36"/>
          <w:rtl/>
        </w:rPr>
        <w:t xml:space="preserve"> دعاء الاستفتاح.</w:t>
      </w:r>
    </w:p>
    <w:p w:rsidR="00B96490" w:rsidRPr="00C23F7E" w:rsidRDefault="00B96490" w:rsidP="006C7B9C">
      <w:pPr>
        <w:spacing w:line="276" w:lineRule="auto"/>
        <w:ind w:left="0"/>
        <w:jc w:val="left"/>
        <w:rPr>
          <w:rFonts w:ascii="Times New Roman" w:hAnsi="Times New Roman" w:cs="Times New Roman"/>
          <w:kern w:val="28"/>
          <w:sz w:val="36"/>
          <w:szCs w:val="36"/>
          <w:rtl/>
        </w:rPr>
      </w:pPr>
      <w:r w:rsidRPr="00C23F7E">
        <w:rPr>
          <w:rFonts w:ascii="Times New Roman" w:hAnsi="Times New Roman" w:cs="Times New Roman"/>
          <w:kern w:val="28"/>
          <w:sz w:val="36"/>
          <w:szCs w:val="36"/>
          <w:rtl/>
        </w:rPr>
        <w:t>وهذا القول هو الأظهر.</w:t>
      </w:r>
    </w:p>
    <w:p w:rsidR="00FA7817" w:rsidRPr="00C23F7E" w:rsidRDefault="00FA7817" w:rsidP="006C7B9C">
      <w:pPr>
        <w:spacing w:line="276" w:lineRule="auto"/>
        <w:ind w:left="0"/>
        <w:jc w:val="left"/>
        <w:rPr>
          <w:rFonts w:ascii="Times New Roman" w:hAnsi="Times New Roman" w:cs="Times New Roman"/>
          <w:b/>
          <w:bCs/>
          <w:sz w:val="36"/>
          <w:szCs w:val="36"/>
          <w:rtl/>
        </w:rPr>
      </w:pPr>
      <w:r w:rsidRPr="003C6B0C">
        <w:rPr>
          <w:rFonts w:ascii="Times New Roman" w:hAnsi="Times New Roman" w:cs="Times New Roman"/>
          <w:b/>
          <w:bCs/>
          <w:color w:val="1F4E79" w:themeColor="accent1" w:themeShade="80"/>
          <w:sz w:val="36"/>
          <w:szCs w:val="36"/>
          <w:rtl/>
        </w:rPr>
        <w:t>القول الثاني:</w:t>
      </w:r>
      <w:r w:rsidRPr="00C23F7E">
        <w:rPr>
          <w:rFonts w:ascii="Times New Roman" w:hAnsi="Times New Roman" w:cs="Times New Roman"/>
          <w:b/>
          <w:bCs/>
          <w:sz w:val="36"/>
          <w:szCs w:val="36"/>
          <w:rtl/>
        </w:rPr>
        <w:t xml:space="preserve"> </w:t>
      </w:r>
      <w:r w:rsidR="003C6B0C">
        <w:rPr>
          <w:rFonts w:ascii="Times New Roman" w:hAnsi="Times New Roman" w:cs="Times New Roman"/>
          <w:b/>
          <w:bCs/>
          <w:color w:val="806000" w:themeColor="accent4" w:themeShade="80"/>
          <w:sz w:val="36"/>
          <w:szCs w:val="36"/>
          <w:rtl/>
        </w:rPr>
        <w:t>أنَّ المُصلِّي يقول</w:t>
      </w:r>
      <w:r w:rsidR="003C6B0C">
        <w:rPr>
          <w:rFonts w:ascii="Times New Roman" w:hAnsi="Times New Roman" w:cs="Times New Roman" w:hint="cs"/>
          <w:b/>
          <w:bCs/>
          <w:color w:val="806000" w:themeColor="accent4" w:themeShade="80"/>
          <w:sz w:val="36"/>
          <w:szCs w:val="36"/>
          <w:rtl/>
        </w:rPr>
        <w:t xml:space="preserve"> دعاء الاستفتاح</w:t>
      </w:r>
      <w:r w:rsidRPr="00C23F7E">
        <w:rPr>
          <w:rFonts w:ascii="Times New Roman" w:hAnsi="Times New Roman" w:cs="Times New Roman"/>
          <w:b/>
          <w:bCs/>
          <w:color w:val="806000" w:themeColor="accent4" w:themeShade="80"/>
          <w:sz w:val="36"/>
          <w:szCs w:val="36"/>
          <w:rtl/>
        </w:rPr>
        <w:t xml:space="preserve"> بعد الانتهاء مِن التَّكبيرات الزَّوائد.</w:t>
      </w:r>
    </w:p>
    <w:p w:rsidR="00EC1DF4" w:rsidRPr="00C23F7E" w:rsidRDefault="00D3143F"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 xml:space="preserve">ونُقِل </w:t>
      </w:r>
      <w:r w:rsidR="003C6B0C">
        <w:rPr>
          <w:rFonts w:ascii="Times New Roman" w:hAnsi="Times New Roman" w:cs="Times New Roman" w:hint="cs"/>
          <w:sz w:val="36"/>
          <w:szCs w:val="36"/>
          <w:rtl/>
        </w:rPr>
        <w:t xml:space="preserve">هذا القول </w:t>
      </w:r>
      <w:r w:rsidRPr="00C23F7E">
        <w:rPr>
          <w:rFonts w:ascii="Times New Roman" w:hAnsi="Times New Roman" w:cs="Times New Roman"/>
          <w:sz w:val="36"/>
          <w:szCs w:val="36"/>
          <w:rtl/>
        </w:rPr>
        <w:t>عن</w:t>
      </w:r>
      <w:r w:rsidR="00190A96" w:rsidRPr="00C23F7E">
        <w:rPr>
          <w:rFonts w:ascii="Times New Roman" w:hAnsi="Times New Roman" w:cs="Times New Roman"/>
          <w:sz w:val="36"/>
          <w:szCs w:val="36"/>
          <w:rtl/>
        </w:rPr>
        <w:t xml:space="preserve"> ابن أبي ليلى، و</w:t>
      </w:r>
      <w:r w:rsidR="00D41F33" w:rsidRPr="00C23F7E">
        <w:rPr>
          <w:rFonts w:ascii="Times New Roman" w:hAnsi="Times New Roman" w:cs="Times New Roman"/>
          <w:sz w:val="36"/>
          <w:szCs w:val="36"/>
          <w:rtl/>
        </w:rPr>
        <w:t xml:space="preserve">هو قول </w:t>
      </w:r>
      <w:r w:rsidR="00190A96" w:rsidRPr="00C23F7E">
        <w:rPr>
          <w:rFonts w:ascii="Times New Roman" w:hAnsi="Times New Roman" w:cs="Times New Roman"/>
          <w:sz w:val="36"/>
          <w:szCs w:val="36"/>
          <w:rtl/>
        </w:rPr>
        <w:t>الأوزاعي، ورواية عن أحمد</w:t>
      </w:r>
      <w:r w:rsidR="00D41F33" w:rsidRPr="00C23F7E">
        <w:rPr>
          <w:rFonts w:ascii="Times New Roman" w:hAnsi="Times New Roman" w:cs="Times New Roman"/>
          <w:b/>
          <w:bCs/>
          <w:sz w:val="36"/>
          <w:szCs w:val="36"/>
          <w:rtl/>
        </w:rPr>
        <w:t>.</w:t>
      </w:r>
    </w:p>
    <w:p w:rsidR="00CA106D" w:rsidRPr="003C6B0C" w:rsidRDefault="00CA106D" w:rsidP="006C7B9C">
      <w:pPr>
        <w:spacing w:line="276" w:lineRule="auto"/>
        <w:ind w:left="0"/>
        <w:jc w:val="left"/>
        <w:rPr>
          <w:rFonts w:ascii="Times New Roman" w:hAnsi="Times New Roman" w:cs="Times New Roman"/>
          <w:b/>
          <w:bCs/>
          <w:color w:val="BF8F00" w:themeColor="accent4" w:themeShade="BF"/>
          <w:sz w:val="36"/>
          <w:szCs w:val="36"/>
          <w:rtl/>
        </w:rPr>
      </w:pPr>
      <w:r w:rsidRPr="003C6B0C">
        <w:rPr>
          <w:rFonts w:ascii="Times New Roman" w:hAnsi="Times New Roman" w:cs="Times New Roman"/>
          <w:b/>
          <w:bCs/>
          <w:color w:val="BF8F00" w:themeColor="accent4" w:themeShade="BF"/>
          <w:sz w:val="36"/>
          <w:szCs w:val="36"/>
          <w:rtl/>
        </w:rPr>
        <w:t>ووج</w:t>
      </w:r>
      <w:r w:rsidR="00D41F33" w:rsidRPr="003C6B0C">
        <w:rPr>
          <w:rFonts w:ascii="Times New Roman" w:hAnsi="Times New Roman" w:cs="Times New Roman"/>
          <w:b/>
          <w:bCs/>
          <w:color w:val="BF8F00" w:themeColor="accent4" w:themeShade="BF"/>
          <w:sz w:val="36"/>
          <w:szCs w:val="36"/>
          <w:rtl/>
        </w:rPr>
        <w:t>ْ</w:t>
      </w:r>
      <w:r w:rsidRPr="003C6B0C">
        <w:rPr>
          <w:rFonts w:ascii="Times New Roman" w:hAnsi="Times New Roman" w:cs="Times New Roman"/>
          <w:b/>
          <w:bCs/>
          <w:color w:val="BF8F00" w:themeColor="accent4" w:themeShade="BF"/>
          <w:sz w:val="36"/>
          <w:szCs w:val="36"/>
          <w:rtl/>
        </w:rPr>
        <w:t>ه هذا القول:</w:t>
      </w:r>
    </w:p>
    <w:p w:rsidR="00880327" w:rsidRPr="003C6B0C" w:rsidRDefault="00CA106D" w:rsidP="006C7B9C">
      <w:pPr>
        <w:spacing w:line="276" w:lineRule="auto"/>
        <w:ind w:left="0"/>
        <w:jc w:val="left"/>
        <w:rPr>
          <w:rFonts w:ascii="Times New Roman" w:hAnsi="Times New Roman" w:cs="Times New Roman"/>
          <w:b/>
          <w:bCs/>
          <w:color w:val="002060"/>
          <w:sz w:val="36"/>
          <w:szCs w:val="36"/>
          <w:rtl/>
        </w:rPr>
      </w:pPr>
      <w:r w:rsidRPr="003C6B0C">
        <w:rPr>
          <w:rFonts w:ascii="Times New Roman" w:hAnsi="Times New Roman" w:cs="Times New Roman"/>
          <w:b/>
          <w:bCs/>
          <w:color w:val="002060"/>
          <w:sz w:val="36"/>
          <w:szCs w:val="36"/>
          <w:rtl/>
        </w:rPr>
        <w:t>ما قاله الحافظ ابن المُنذر النيسابوري ــ رحمه الله ــ في كتابه "</w:t>
      </w:r>
      <w:r w:rsidR="00880327" w:rsidRPr="003C6B0C">
        <w:rPr>
          <w:rFonts w:ascii="Times New Roman" w:hAnsi="Times New Roman" w:cs="Times New Roman"/>
          <w:b/>
          <w:bCs/>
          <w:color w:val="002060"/>
          <w:sz w:val="36"/>
          <w:szCs w:val="36"/>
          <w:rtl/>
        </w:rPr>
        <w:t>الأوسط في الس</w:t>
      </w:r>
      <w:r w:rsidRPr="003C6B0C">
        <w:rPr>
          <w:rFonts w:ascii="Times New Roman" w:hAnsi="Times New Roman" w:cs="Times New Roman"/>
          <w:b/>
          <w:bCs/>
          <w:color w:val="002060"/>
          <w:sz w:val="36"/>
          <w:szCs w:val="36"/>
          <w:rtl/>
        </w:rPr>
        <w:t>ُّ</w:t>
      </w:r>
      <w:r w:rsidR="00880327" w:rsidRPr="003C6B0C">
        <w:rPr>
          <w:rFonts w:ascii="Times New Roman" w:hAnsi="Times New Roman" w:cs="Times New Roman"/>
          <w:b/>
          <w:bCs/>
          <w:color w:val="002060"/>
          <w:sz w:val="36"/>
          <w:szCs w:val="36"/>
          <w:rtl/>
        </w:rPr>
        <w:t>نن والإجماع والاختلاف</w:t>
      </w:r>
      <w:r w:rsidRPr="003C6B0C">
        <w:rPr>
          <w:rFonts w:ascii="Times New Roman" w:hAnsi="Times New Roman" w:cs="Times New Roman"/>
          <w:b/>
          <w:bCs/>
          <w:color w:val="002060"/>
          <w:sz w:val="36"/>
          <w:szCs w:val="36"/>
          <w:rtl/>
        </w:rPr>
        <w:t>"</w:t>
      </w:r>
      <w:r w:rsidR="00880327" w:rsidRPr="003C6B0C">
        <w:rPr>
          <w:rFonts w:ascii="Times New Roman" w:hAnsi="Times New Roman" w:cs="Times New Roman"/>
          <w:b/>
          <w:bCs/>
          <w:color w:val="002060"/>
          <w:sz w:val="36"/>
          <w:szCs w:val="36"/>
          <w:rtl/>
        </w:rPr>
        <w:t xml:space="preserve"> (4/ 281)</w:t>
      </w:r>
      <w:r w:rsidRPr="003C6B0C">
        <w:rPr>
          <w:rFonts w:ascii="Times New Roman" w:hAnsi="Times New Roman" w:cs="Times New Roman"/>
          <w:b/>
          <w:bCs/>
          <w:color w:val="002060"/>
          <w:sz w:val="36"/>
          <w:szCs w:val="36"/>
          <w:rtl/>
        </w:rPr>
        <w:t>:</w:t>
      </w:r>
    </w:p>
    <w:p w:rsidR="00EA02FA" w:rsidRPr="00C23F7E" w:rsidRDefault="00EA02FA"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CA106D" w:rsidRPr="00C23F7E">
        <w:rPr>
          <w:rFonts w:ascii="Times New Roman" w:hAnsi="Times New Roman" w:cs="Times New Roman"/>
          <w:sz w:val="36"/>
          <w:szCs w:val="36"/>
          <w:rtl/>
        </w:rPr>
        <w:t>واحتَجَّ بعض</w:t>
      </w:r>
      <w:r w:rsidR="00880327" w:rsidRPr="00C23F7E">
        <w:rPr>
          <w:rFonts w:ascii="Times New Roman" w:hAnsi="Times New Roman" w:cs="Times New Roman"/>
          <w:sz w:val="36"/>
          <w:szCs w:val="36"/>
          <w:rtl/>
        </w:rPr>
        <w:t xml:space="preserve"> </w:t>
      </w:r>
      <w:r w:rsidR="00CA106D" w:rsidRPr="00C23F7E">
        <w:rPr>
          <w:rFonts w:ascii="Times New Roman" w:hAnsi="Times New Roman" w:cs="Times New Roman"/>
          <w:sz w:val="36"/>
          <w:szCs w:val="36"/>
          <w:rtl/>
        </w:rPr>
        <w:t>مَن وافق</w:t>
      </w:r>
      <w:r w:rsidR="00880327" w:rsidRPr="00C23F7E">
        <w:rPr>
          <w:rFonts w:ascii="Times New Roman" w:hAnsi="Times New Roman" w:cs="Times New Roman"/>
          <w:sz w:val="36"/>
          <w:szCs w:val="36"/>
          <w:rtl/>
        </w:rPr>
        <w:t xml:space="preserve"> </w:t>
      </w:r>
      <w:r w:rsidR="00CA106D" w:rsidRPr="00C23F7E">
        <w:rPr>
          <w:rFonts w:ascii="Times New Roman" w:hAnsi="Times New Roman" w:cs="Times New Roman"/>
          <w:sz w:val="36"/>
          <w:szCs w:val="36"/>
          <w:rtl/>
        </w:rPr>
        <w:t xml:space="preserve">الأوزاعي في هذا القول، قال: </w:t>
      </w:r>
      <w:r w:rsidR="00880327" w:rsidRPr="00C23F7E">
        <w:rPr>
          <w:rFonts w:ascii="Times New Roman" w:hAnsi="Times New Roman" w:cs="Times New Roman"/>
          <w:sz w:val="36"/>
          <w:szCs w:val="36"/>
          <w:rtl/>
        </w:rPr>
        <w:t xml:space="preserve"> </w:t>
      </w:r>
    </w:p>
    <w:p w:rsidR="00D41F33" w:rsidRPr="00C23F7E" w:rsidRDefault="00CA106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لَمَّا كان ذلك في كل صلاة بعد</w:t>
      </w:r>
      <w:r w:rsidR="00880327"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التكبير</w:t>
      </w:r>
      <w:r w:rsidR="00EA02FA"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كان كذلك في صلاة العيد</w:t>
      </w:r>
      <w:r w:rsidR="00EA02FA" w:rsidRPr="00C23F7E">
        <w:rPr>
          <w:rFonts w:ascii="Times New Roman" w:hAnsi="Times New Roman" w:cs="Times New Roman"/>
          <w:sz w:val="36"/>
          <w:szCs w:val="36"/>
          <w:rtl/>
        </w:rPr>
        <w:t>، يقوله بعد التكبير</w:t>
      </w:r>
      <w:r w:rsidR="00EA02FA" w:rsidRPr="00C23F7E">
        <w:rPr>
          <w:rFonts w:ascii="Times New Roman" w:hAnsi="Times New Roman" w:cs="Times New Roman"/>
          <w:kern w:val="28"/>
          <w:sz w:val="36"/>
          <w:szCs w:val="36"/>
          <w:rtl/>
        </w:rPr>
        <w:t>»</w:t>
      </w:r>
      <w:r w:rsidR="00EA02FA" w:rsidRPr="00C23F7E">
        <w:rPr>
          <w:rFonts w:ascii="Times New Roman" w:hAnsi="Times New Roman" w:cs="Times New Roman"/>
          <w:sz w:val="36"/>
          <w:szCs w:val="36"/>
          <w:rtl/>
        </w:rPr>
        <w:t>.اهـ</w:t>
      </w:r>
    </w:p>
    <w:p w:rsidR="00D4001F" w:rsidRPr="00C23F7E" w:rsidRDefault="00D4001F" w:rsidP="006C7B9C">
      <w:pPr>
        <w:spacing w:line="276" w:lineRule="auto"/>
        <w:ind w:left="0"/>
        <w:jc w:val="left"/>
        <w:rPr>
          <w:rFonts w:ascii="Times New Roman" w:hAnsi="Times New Roman" w:cs="Times New Roman"/>
          <w:b/>
          <w:bCs/>
          <w:color w:val="806000" w:themeColor="accent4" w:themeShade="80"/>
          <w:sz w:val="36"/>
          <w:szCs w:val="36"/>
          <w:rtl/>
        </w:rPr>
      </w:pPr>
      <w:r w:rsidRPr="003C6B0C">
        <w:rPr>
          <w:rFonts w:ascii="Times New Roman" w:hAnsi="Times New Roman" w:cs="Times New Roman"/>
          <w:b/>
          <w:bCs/>
          <w:color w:val="1F4E79" w:themeColor="accent1" w:themeShade="80"/>
          <w:sz w:val="36"/>
          <w:szCs w:val="36"/>
          <w:rtl/>
        </w:rPr>
        <w:t>القول الثالث:</w:t>
      </w:r>
      <w:r w:rsidRPr="00C23F7E">
        <w:rPr>
          <w:rFonts w:ascii="Times New Roman" w:hAnsi="Times New Roman" w:cs="Times New Roman"/>
          <w:b/>
          <w:bCs/>
          <w:sz w:val="36"/>
          <w:szCs w:val="36"/>
          <w:rtl/>
        </w:rPr>
        <w:t xml:space="preserve"> </w:t>
      </w:r>
      <w:r w:rsidRPr="00C23F7E">
        <w:rPr>
          <w:rFonts w:ascii="Times New Roman" w:hAnsi="Times New Roman" w:cs="Times New Roman"/>
          <w:b/>
          <w:bCs/>
          <w:color w:val="806000" w:themeColor="accent4" w:themeShade="80"/>
          <w:sz w:val="36"/>
          <w:szCs w:val="36"/>
          <w:rtl/>
        </w:rPr>
        <w:t>أنَّ المُصلِّي مُخيَّر</w:t>
      </w:r>
      <w:r w:rsidR="003C6B0C">
        <w:rPr>
          <w:rFonts w:ascii="Times New Roman" w:hAnsi="Times New Roman" w:cs="Times New Roman" w:hint="cs"/>
          <w:b/>
          <w:bCs/>
          <w:color w:val="806000" w:themeColor="accent4" w:themeShade="80"/>
          <w:sz w:val="36"/>
          <w:szCs w:val="36"/>
          <w:rtl/>
        </w:rPr>
        <w:t xml:space="preserve"> في دعاء الاستفتاح،</w:t>
      </w:r>
      <w:r w:rsidRPr="00C23F7E">
        <w:rPr>
          <w:rFonts w:ascii="Times New Roman" w:hAnsi="Times New Roman" w:cs="Times New Roman"/>
          <w:b/>
          <w:bCs/>
          <w:color w:val="806000" w:themeColor="accent4" w:themeShade="80"/>
          <w:sz w:val="36"/>
          <w:szCs w:val="36"/>
          <w:rtl/>
        </w:rPr>
        <w:t xml:space="preserve"> إنْ شاء قاله قبل التكبيرات الزوائد وإنْ شاء بعدها.</w:t>
      </w:r>
    </w:p>
    <w:p w:rsidR="00D4001F" w:rsidRPr="00C23F7E" w:rsidRDefault="00D4001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رواية عن أحمد.</w:t>
      </w:r>
    </w:p>
    <w:p w:rsidR="00D4001F" w:rsidRPr="00CB3A4B" w:rsidRDefault="003C6B0C" w:rsidP="006C7B9C">
      <w:pPr>
        <w:spacing w:line="276" w:lineRule="auto"/>
        <w:ind w:left="0"/>
        <w:jc w:val="left"/>
        <w:rPr>
          <w:rFonts w:ascii="Times New Roman" w:hAnsi="Times New Roman" w:cs="Times New Roman"/>
          <w:b/>
          <w:bCs/>
          <w:sz w:val="36"/>
          <w:szCs w:val="36"/>
          <w:rtl/>
        </w:rPr>
      </w:pPr>
      <w:r w:rsidRPr="003C6B0C">
        <w:rPr>
          <w:rFonts w:ascii="Times New Roman" w:hAnsi="Times New Roman" w:cs="Times New Roman"/>
          <w:b/>
          <w:bCs/>
          <w:sz w:val="36"/>
          <w:szCs w:val="36"/>
          <w:rtl/>
        </w:rPr>
        <w:t>وسهَّل في ذلك</w:t>
      </w:r>
      <w:r>
        <w:rPr>
          <w:rFonts w:ascii="Times New Roman" w:hAnsi="Times New Roman" w:cs="Times New Roman" w:hint="cs"/>
          <w:b/>
          <w:bCs/>
          <w:sz w:val="36"/>
          <w:szCs w:val="36"/>
          <w:rtl/>
        </w:rPr>
        <w:t xml:space="preserve"> الفقيهان</w:t>
      </w:r>
      <w:r w:rsidRPr="003C6B0C">
        <w:rPr>
          <w:rFonts w:ascii="Times New Roman" w:hAnsi="Times New Roman" w:cs="Times New Roman" w:hint="cs"/>
          <w:b/>
          <w:bCs/>
          <w:sz w:val="36"/>
          <w:szCs w:val="36"/>
          <w:rtl/>
        </w:rPr>
        <w:t>:</w:t>
      </w:r>
      <w:r w:rsidR="00CB3A4B">
        <w:rPr>
          <w:rFonts w:ascii="Times New Roman" w:hAnsi="Times New Roman" w:cs="Times New Roman" w:hint="cs"/>
          <w:b/>
          <w:bCs/>
          <w:sz w:val="36"/>
          <w:szCs w:val="36"/>
          <w:rtl/>
        </w:rPr>
        <w:t xml:space="preserve"> </w:t>
      </w:r>
      <w:r w:rsidR="00D4001F" w:rsidRPr="00C23F7E">
        <w:rPr>
          <w:rFonts w:ascii="Times New Roman" w:hAnsi="Times New Roman" w:cs="Times New Roman"/>
          <w:sz w:val="36"/>
          <w:szCs w:val="36"/>
          <w:rtl/>
        </w:rPr>
        <w:t xml:space="preserve">ابن باز، </w:t>
      </w:r>
      <w:r>
        <w:rPr>
          <w:rFonts w:ascii="Times New Roman" w:hAnsi="Times New Roman" w:cs="Times New Roman" w:hint="cs"/>
          <w:sz w:val="36"/>
          <w:szCs w:val="36"/>
          <w:rtl/>
        </w:rPr>
        <w:t>وابن عثيمين</w:t>
      </w:r>
      <w:r w:rsidR="00D4001F" w:rsidRPr="00C23F7E">
        <w:rPr>
          <w:rFonts w:ascii="Times New Roman" w:hAnsi="Times New Roman" w:cs="Times New Roman"/>
          <w:sz w:val="36"/>
          <w:szCs w:val="36"/>
          <w:rtl/>
        </w:rPr>
        <w:t>.</w:t>
      </w:r>
    </w:p>
    <w:p w:rsidR="00D4001F" w:rsidRPr="00CB3A4B" w:rsidRDefault="00D4001F" w:rsidP="006C7B9C">
      <w:pPr>
        <w:spacing w:line="276" w:lineRule="auto"/>
        <w:ind w:left="0"/>
        <w:jc w:val="left"/>
        <w:rPr>
          <w:rFonts w:ascii="Times New Roman" w:hAnsi="Times New Roman" w:cs="Times New Roman"/>
          <w:b/>
          <w:bCs/>
          <w:color w:val="002060"/>
          <w:sz w:val="36"/>
          <w:szCs w:val="36"/>
          <w:rtl/>
        </w:rPr>
      </w:pPr>
      <w:r w:rsidRPr="00CB3A4B">
        <w:rPr>
          <w:rFonts w:ascii="Times New Roman" w:hAnsi="Times New Roman" w:cs="Times New Roman"/>
          <w:b/>
          <w:bCs/>
          <w:color w:val="002060"/>
          <w:sz w:val="36"/>
          <w:szCs w:val="36"/>
          <w:rtl/>
        </w:rPr>
        <w:t>وقال الفقيه علاء الدِّين الم</w:t>
      </w:r>
      <w:r w:rsidR="00CB3A4B">
        <w:rPr>
          <w:rFonts w:ascii="Times New Roman" w:hAnsi="Times New Roman" w:cs="Times New Roman" w:hint="cs"/>
          <w:b/>
          <w:bCs/>
          <w:color w:val="002060"/>
          <w:sz w:val="36"/>
          <w:szCs w:val="36"/>
          <w:rtl/>
        </w:rPr>
        <w:t>َ</w:t>
      </w:r>
      <w:r w:rsidRPr="00CB3A4B">
        <w:rPr>
          <w:rFonts w:ascii="Times New Roman" w:hAnsi="Times New Roman" w:cs="Times New Roman"/>
          <w:b/>
          <w:bCs/>
          <w:color w:val="002060"/>
          <w:sz w:val="36"/>
          <w:szCs w:val="36"/>
          <w:rtl/>
        </w:rPr>
        <w:t>رداوي الحنبلي ــ رحمه الله ــ في كتابه "الإنصاف في معرفة الراجح من الخلاف</w:t>
      </w:r>
      <w:r w:rsidR="00FA5258" w:rsidRPr="00CB3A4B">
        <w:rPr>
          <w:rFonts w:ascii="Times New Roman" w:hAnsi="Times New Roman" w:cs="Times New Roman"/>
          <w:b/>
          <w:bCs/>
          <w:color w:val="002060"/>
          <w:sz w:val="36"/>
          <w:szCs w:val="36"/>
          <w:rtl/>
        </w:rPr>
        <w:t>"</w:t>
      </w:r>
      <w:r w:rsidRPr="00CB3A4B">
        <w:rPr>
          <w:rFonts w:ascii="Times New Roman" w:hAnsi="Times New Roman" w:cs="Times New Roman"/>
          <w:b/>
          <w:bCs/>
          <w:color w:val="002060"/>
          <w:sz w:val="36"/>
          <w:szCs w:val="36"/>
          <w:rtl/>
        </w:rPr>
        <w:t>(5/ 341)</w:t>
      </w:r>
      <w:r w:rsidR="00FA5258" w:rsidRPr="00CB3A4B">
        <w:rPr>
          <w:rFonts w:ascii="Times New Roman" w:hAnsi="Times New Roman" w:cs="Times New Roman"/>
          <w:b/>
          <w:bCs/>
          <w:color w:val="002060"/>
          <w:sz w:val="36"/>
          <w:szCs w:val="36"/>
          <w:rtl/>
        </w:rPr>
        <w:t>:</w:t>
      </w:r>
    </w:p>
    <w:p w:rsidR="00FA5258" w:rsidRPr="00C23F7E" w:rsidRDefault="00FA525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lastRenderedPageBreak/>
        <w:t>«</w:t>
      </w:r>
      <w:r w:rsidR="00D4001F" w:rsidRPr="00C23F7E">
        <w:rPr>
          <w:rFonts w:ascii="Times New Roman" w:hAnsi="Times New Roman" w:cs="Times New Roman"/>
          <w:sz w:val="36"/>
          <w:szCs w:val="36"/>
          <w:rtl/>
        </w:rPr>
        <w:t xml:space="preserve">وقوله: </w:t>
      </w:r>
      <w:r w:rsidRPr="00C23F7E">
        <w:rPr>
          <w:rFonts w:ascii="Times New Roman" w:hAnsi="Times New Roman" w:cs="Times New Roman"/>
          <w:b/>
          <w:bCs/>
          <w:sz w:val="36"/>
          <w:szCs w:val="36"/>
          <w:rtl/>
        </w:rPr>
        <w:t>[ بعد الاستفتاحِ ]</w:t>
      </w:r>
      <w:r w:rsidRPr="00C23F7E">
        <w:rPr>
          <w:rFonts w:ascii="Times New Roman" w:hAnsi="Times New Roman" w:cs="Times New Roman"/>
          <w:sz w:val="36"/>
          <w:szCs w:val="36"/>
          <w:rtl/>
        </w:rPr>
        <w:t xml:space="preserve"> هو المذهب</w:t>
      </w:r>
      <w:r w:rsidR="00D4001F" w:rsidRPr="00C23F7E">
        <w:rPr>
          <w:rFonts w:ascii="Times New Roman" w:hAnsi="Times New Roman" w:cs="Times New Roman"/>
          <w:sz w:val="36"/>
          <w:szCs w:val="36"/>
          <w:rtl/>
        </w:rPr>
        <w:t>، وعليه</w:t>
      </w:r>
      <w:r w:rsidRPr="00C23F7E">
        <w:rPr>
          <w:rFonts w:ascii="Times New Roman" w:hAnsi="Times New Roman" w:cs="Times New Roman"/>
          <w:sz w:val="36"/>
          <w:szCs w:val="36"/>
          <w:rtl/>
        </w:rPr>
        <w:t xml:space="preserve"> الأكثر</w:t>
      </w:r>
      <w:r w:rsidR="00D4001F" w:rsidRPr="00C23F7E">
        <w:rPr>
          <w:rFonts w:ascii="Times New Roman" w:hAnsi="Times New Roman" w:cs="Times New Roman"/>
          <w:sz w:val="36"/>
          <w:szCs w:val="36"/>
          <w:rtl/>
        </w:rPr>
        <w:t xml:space="preserve">. </w:t>
      </w:r>
    </w:p>
    <w:p w:rsidR="00FA5258" w:rsidRPr="00C23F7E" w:rsidRDefault="00FA525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وعنه:</w:t>
      </w:r>
      <w:r w:rsidR="00D4001F" w:rsidRPr="00C23F7E">
        <w:rPr>
          <w:rFonts w:ascii="Times New Roman" w:hAnsi="Times New Roman" w:cs="Times New Roman"/>
          <w:sz w:val="36"/>
          <w:szCs w:val="36"/>
          <w:rtl/>
        </w:rPr>
        <w:t xml:space="preserve"> ي</w:t>
      </w:r>
      <w:r w:rsidRPr="00C23F7E">
        <w:rPr>
          <w:rFonts w:ascii="Times New Roman" w:hAnsi="Times New Roman" w:cs="Times New Roman"/>
          <w:sz w:val="36"/>
          <w:szCs w:val="36"/>
          <w:rtl/>
        </w:rPr>
        <w:t>َستَفتِح بعد التكبيرات الزَّوائد، اختار</w:t>
      </w:r>
      <w:r w:rsidR="00D4001F" w:rsidRPr="00C23F7E">
        <w:rPr>
          <w:rFonts w:ascii="Times New Roman" w:hAnsi="Times New Roman" w:cs="Times New Roman"/>
          <w:sz w:val="36"/>
          <w:szCs w:val="36"/>
          <w:rtl/>
        </w:rPr>
        <w:t>ه</w:t>
      </w:r>
      <w:r w:rsidRPr="00C23F7E">
        <w:rPr>
          <w:rFonts w:ascii="Times New Roman" w:hAnsi="Times New Roman" w:cs="Times New Roman"/>
          <w:sz w:val="36"/>
          <w:szCs w:val="36"/>
          <w:rtl/>
        </w:rPr>
        <w:t>: أبو بكر الخَلَّال، وصاحبه أبو بكر عبد العزيز، وأط</w:t>
      </w:r>
      <w:r w:rsidR="00D4001F" w:rsidRPr="00C23F7E">
        <w:rPr>
          <w:rFonts w:ascii="Times New Roman" w:hAnsi="Times New Roman" w:cs="Times New Roman"/>
          <w:sz w:val="36"/>
          <w:szCs w:val="36"/>
          <w:rtl/>
        </w:rPr>
        <w:t>لَقَه</w:t>
      </w:r>
      <w:r w:rsidRPr="00C23F7E">
        <w:rPr>
          <w:rFonts w:ascii="Times New Roman" w:hAnsi="Times New Roman" w:cs="Times New Roman"/>
          <w:sz w:val="36"/>
          <w:szCs w:val="36"/>
          <w:rtl/>
        </w:rPr>
        <w:t xml:space="preserve">ُما فى </w:t>
      </w:r>
      <w:r w:rsidR="00BC717D" w:rsidRPr="00C23F7E">
        <w:rPr>
          <w:rFonts w:ascii="Times New Roman" w:hAnsi="Times New Roman" w:cs="Times New Roman"/>
          <w:sz w:val="36"/>
          <w:szCs w:val="36"/>
          <w:rtl/>
        </w:rPr>
        <w:t>"</w:t>
      </w:r>
      <w:r w:rsidRPr="00C23F7E">
        <w:rPr>
          <w:rFonts w:ascii="Times New Roman" w:hAnsi="Times New Roman" w:cs="Times New Roman"/>
          <w:sz w:val="36"/>
          <w:szCs w:val="36"/>
          <w:rtl/>
        </w:rPr>
        <w:t>المُستَوعِب</w:t>
      </w:r>
      <w:r w:rsidR="00BC717D" w:rsidRPr="00C23F7E">
        <w:rPr>
          <w:rFonts w:ascii="Times New Roman" w:hAnsi="Times New Roman" w:cs="Times New Roman"/>
          <w:sz w:val="36"/>
          <w:szCs w:val="36"/>
          <w:rtl/>
        </w:rPr>
        <w:t>"</w:t>
      </w:r>
      <w:r w:rsidR="00D4001F" w:rsidRPr="00C23F7E">
        <w:rPr>
          <w:rFonts w:ascii="Times New Roman" w:hAnsi="Times New Roman" w:cs="Times New Roman"/>
          <w:sz w:val="36"/>
          <w:szCs w:val="36"/>
          <w:rtl/>
        </w:rPr>
        <w:t xml:space="preserve">. </w:t>
      </w:r>
    </w:p>
    <w:p w:rsidR="00D4001F" w:rsidRPr="00C23F7E" w:rsidRDefault="00FA525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وعنه:</w:t>
      </w:r>
      <w:r w:rsidRPr="00C23F7E">
        <w:rPr>
          <w:rFonts w:ascii="Times New Roman" w:hAnsi="Times New Roman" w:cs="Times New Roman"/>
          <w:sz w:val="36"/>
          <w:szCs w:val="36"/>
          <w:rtl/>
        </w:rPr>
        <w:t xml:space="preserve"> يُخَيَّر</w:t>
      </w:r>
      <w:r w:rsidR="00D4001F" w:rsidRPr="00C23F7E">
        <w:rPr>
          <w:rFonts w:ascii="Times New Roman" w:hAnsi="Times New Roman" w:cs="Times New Roman"/>
          <w:sz w:val="36"/>
          <w:szCs w:val="36"/>
          <w:rtl/>
        </w:rPr>
        <w:t xml:space="preserve"> بينَ ذلك</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CB3A4B" w:rsidRDefault="00F71D2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التاسعة</w:t>
      </w:r>
      <w:r w:rsidR="00CB3A4B">
        <w:rPr>
          <w:rFonts w:ascii="Times New Roman" w:hAnsi="Times New Roman" w:cs="Times New Roman" w:hint="cs"/>
          <w:b/>
          <w:bCs/>
          <w:sz w:val="36"/>
          <w:szCs w:val="36"/>
          <w:rtl/>
        </w:rPr>
        <w:t>:</w:t>
      </w:r>
    </w:p>
    <w:p w:rsidR="00F71D25" w:rsidRPr="00C23F7E" w:rsidRDefault="00CB3A4B" w:rsidP="006C7B9C">
      <w:pPr>
        <w:spacing w:line="276" w:lineRule="auto"/>
        <w:ind w:left="0"/>
        <w:jc w:val="left"/>
        <w:rPr>
          <w:rFonts w:ascii="Times New Roman" w:hAnsi="Times New Roman" w:cs="Times New Roman"/>
          <w:sz w:val="36"/>
          <w:szCs w:val="36"/>
        </w:rPr>
      </w:pPr>
      <w:r>
        <w:rPr>
          <w:rFonts w:ascii="Times New Roman" w:hAnsi="Times New Roman" w:cs="Times New Roman"/>
          <w:b/>
          <w:bCs/>
          <w:color w:val="C00000"/>
          <w:sz w:val="36"/>
          <w:szCs w:val="36"/>
          <w:rtl/>
        </w:rPr>
        <w:t xml:space="preserve">عن التعوذ قبل </w:t>
      </w:r>
      <w:r w:rsidR="00F71D25" w:rsidRPr="00C23F7E">
        <w:rPr>
          <w:rFonts w:ascii="Times New Roman" w:hAnsi="Times New Roman" w:cs="Times New Roman"/>
          <w:b/>
          <w:bCs/>
          <w:color w:val="C00000"/>
          <w:sz w:val="36"/>
          <w:szCs w:val="36"/>
          <w:rtl/>
        </w:rPr>
        <w:t xml:space="preserve">قراءة </w:t>
      </w:r>
      <w:r>
        <w:rPr>
          <w:rFonts w:ascii="Times New Roman" w:hAnsi="Times New Roman" w:cs="Times New Roman" w:hint="cs"/>
          <w:b/>
          <w:bCs/>
          <w:color w:val="C00000"/>
          <w:sz w:val="36"/>
          <w:szCs w:val="36"/>
          <w:rtl/>
        </w:rPr>
        <w:t xml:space="preserve">الفاتحة </w:t>
      </w:r>
      <w:r w:rsidR="00F71D25" w:rsidRPr="00C23F7E">
        <w:rPr>
          <w:rFonts w:ascii="Times New Roman" w:hAnsi="Times New Roman" w:cs="Times New Roman"/>
          <w:b/>
          <w:bCs/>
          <w:color w:val="C00000"/>
          <w:sz w:val="36"/>
          <w:szCs w:val="36"/>
          <w:rtl/>
        </w:rPr>
        <w:t xml:space="preserve">في صلاة العيد. </w:t>
      </w:r>
    </w:p>
    <w:p w:rsidR="00F71D25" w:rsidRPr="00CB3A4B" w:rsidRDefault="00CB3A4B"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F71D25" w:rsidRPr="00CB3A4B">
        <w:rPr>
          <w:rFonts w:ascii="Times New Roman" w:hAnsi="Times New Roman" w:cs="Times New Roman"/>
          <w:b/>
          <w:bCs/>
          <w:color w:val="002060"/>
          <w:sz w:val="36"/>
          <w:szCs w:val="36"/>
          <w:rtl/>
        </w:rPr>
        <w:t>قال الفقيه عبد الملك الجُويني الشافعي ــ رحمه الله ــ في كتابه "نهاية المَطلب في دراية المذهب" (2/ 616):</w:t>
      </w:r>
    </w:p>
    <w:p w:rsidR="00CB3A4B"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ثم إذا نَجَز ابتدأ التكبيرات الزائدة، فيأتي </w:t>
      </w:r>
      <w:r w:rsidR="00CB3A4B">
        <w:rPr>
          <w:rFonts w:ascii="Times New Roman" w:hAnsi="Times New Roman" w:cs="Times New Roman"/>
          <w:sz w:val="36"/>
          <w:szCs w:val="36"/>
          <w:rtl/>
        </w:rPr>
        <w:t>بسبع تكبيرات سوى تكبيرة العَقد</w:t>
      </w:r>
      <w:r w:rsidR="00CB3A4B">
        <w:rPr>
          <w:rFonts w:ascii="Times New Roman" w:hAnsi="Times New Roman" w:cs="Times New Roman" w:hint="cs"/>
          <w:sz w:val="36"/>
          <w:szCs w:val="36"/>
          <w:rtl/>
        </w:rPr>
        <w:t>.</w:t>
      </w:r>
    </w:p>
    <w:p w:rsidR="00CB3A4B" w:rsidRPr="00CB3A4B" w:rsidRDefault="00F71D25" w:rsidP="006C7B9C">
      <w:pPr>
        <w:spacing w:line="276" w:lineRule="auto"/>
        <w:ind w:left="0"/>
        <w:jc w:val="left"/>
        <w:rPr>
          <w:rFonts w:ascii="Times New Roman" w:hAnsi="Times New Roman" w:cs="Times New Roman"/>
          <w:b/>
          <w:bCs/>
          <w:sz w:val="36"/>
          <w:szCs w:val="36"/>
          <w:rtl/>
        </w:rPr>
      </w:pPr>
      <w:r w:rsidRPr="00CB3A4B">
        <w:rPr>
          <w:rFonts w:ascii="Times New Roman" w:hAnsi="Times New Roman" w:cs="Times New Roman"/>
          <w:b/>
          <w:bCs/>
          <w:sz w:val="36"/>
          <w:szCs w:val="36"/>
          <w:rtl/>
        </w:rPr>
        <w:t>فإذا فرَغ مِن الت</w:t>
      </w:r>
      <w:r w:rsidR="00CB3A4B" w:rsidRPr="00CB3A4B">
        <w:rPr>
          <w:rFonts w:ascii="Times New Roman" w:hAnsi="Times New Roman" w:cs="Times New Roman"/>
          <w:b/>
          <w:bCs/>
          <w:sz w:val="36"/>
          <w:szCs w:val="36"/>
          <w:rtl/>
        </w:rPr>
        <w:t>كبيرات السَّبع، فقد ذَكر الأئمة</w:t>
      </w:r>
      <w:r w:rsidR="00CB3A4B" w:rsidRPr="00CB3A4B">
        <w:rPr>
          <w:rFonts w:ascii="Times New Roman" w:hAnsi="Times New Roman" w:cs="Times New Roman" w:hint="cs"/>
          <w:b/>
          <w:bCs/>
          <w:sz w:val="36"/>
          <w:szCs w:val="36"/>
          <w:rtl/>
        </w:rPr>
        <w:t>:</w:t>
      </w:r>
    </w:p>
    <w:p w:rsidR="00F71D25" w:rsidRPr="00C23F7E" w:rsidRDefault="00F71D25"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أنَّه يَتعوذ بعد الفراغ مِن التكبيرات الزائدة، فإنَّ التعوذ حقُّه أنْ يَتصِل بالقراءة، ولا يَتخلل بينه وبين القراءة شيء</w:t>
      </w:r>
      <w:r w:rsidRPr="00C23F7E">
        <w:rPr>
          <w:rFonts w:ascii="Times New Roman" w:hAnsi="Times New Roman" w:cs="Times New Roman"/>
          <w:kern w:val="28"/>
          <w:sz w:val="36"/>
          <w:szCs w:val="36"/>
          <w:rtl/>
        </w:rPr>
        <w:t xml:space="preserve"> »</w:t>
      </w:r>
      <w:r w:rsidRPr="00C23F7E">
        <w:rPr>
          <w:rFonts w:ascii="Times New Roman" w:hAnsi="Times New Roman" w:cs="Times New Roman"/>
          <w:sz w:val="36"/>
          <w:szCs w:val="36"/>
          <w:rtl/>
        </w:rPr>
        <w:t>.اهـ</w:t>
      </w:r>
    </w:p>
    <w:p w:rsidR="00F71D25" w:rsidRPr="00CB3A4B" w:rsidRDefault="00CB3A4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71D25" w:rsidRPr="00CB3A4B">
        <w:rPr>
          <w:rFonts w:ascii="Times New Roman" w:hAnsi="Times New Roman" w:cs="Times New Roman"/>
          <w:b/>
          <w:bCs/>
          <w:color w:val="002060"/>
          <w:sz w:val="36"/>
          <w:szCs w:val="36"/>
          <w:rtl/>
        </w:rPr>
        <w:t>وقال العلامة ابن قاسم الحنبلي ــ رحمه الله ــ في كتابه "حاشية الرَّوض المُربِع" (2/ 505):</w:t>
      </w:r>
    </w:p>
    <w:p w:rsidR="00CB3A4B"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Pr="00CB3A4B">
        <w:rPr>
          <w:rFonts w:ascii="Times New Roman" w:hAnsi="Times New Roman" w:cs="Times New Roman"/>
          <w:b/>
          <w:bCs/>
          <w:sz w:val="36"/>
          <w:szCs w:val="36"/>
          <w:rtl/>
        </w:rPr>
        <w:t>وكون التكبيرات الزوائ</w:t>
      </w:r>
      <w:r w:rsidR="00CB3A4B" w:rsidRPr="00CB3A4B">
        <w:rPr>
          <w:rFonts w:ascii="Times New Roman" w:hAnsi="Times New Roman" w:cs="Times New Roman"/>
          <w:b/>
          <w:bCs/>
          <w:sz w:val="36"/>
          <w:szCs w:val="36"/>
          <w:rtl/>
        </w:rPr>
        <w:t>د بعد الاستفتاح وقبل التعوذ، هو</w:t>
      </w:r>
      <w:r w:rsidR="00CB3A4B" w:rsidRPr="00CB3A4B">
        <w:rPr>
          <w:rFonts w:ascii="Times New Roman" w:hAnsi="Times New Roman" w:cs="Times New Roman" w:hint="cs"/>
          <w:b/>
          <w:bCs/>
          <w:sz w:val="36"/>
          <w:szCs w:val="36"/>
          <w:rtl/>
        </w:rPr>
        <w:t>:</w:t>
      </w:r>
    </w:p>
    <w:p w:rsidR="00F71D25" w:rsidRPr="00C23F7E" w:rsidRDefault="00F71D2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قول العلماء كافة إلا أبا حنيفة</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D051F0"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w:t>
      </w:r>
      <w:r w:rsidR="00147B46">
        <w:rPr>
          <w:rFonts w:ascii="Times New Roman" w:hAnsi="Times New Roman" w:cs="Times New Roman" w:hint="cs"/>
          <w:b/>
          <w:bCs/>
          <w:color w:val="0070C0"/>
          <w:sz w:val="36"/>
          <w:szCs w:val="36"/>
          <w:u w:val="single"/>
          <w:rtl/>
        </w:rPr>
        <w:t>عاشرة</w:t>
      </w:r>
      <w:r w:rsidR="00D051F0">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 xml:space="preserve">عن </w:t>
      </w:r>
      <w:r w:rsidR="00D051F0">
        <w:rPr>
          <w:rFonts w:ascii="Times New Roman" w:hAnsi="Times New Roman" w:cs="Times New Roman" w:hint="cs"/>
          <w:b/>
          <w:bCs/>
          <w:color w:val="C00000"/>
          <w:sz w:val="36"/>
          <w:szCs w:val="36"/>
          <w:rtl/>
        </w:rPr>
        <w:t xml:space="preserve">حُكم </w:t>
      </w:r>
      <w:r w:rsidRPr="00C23F7E">
        <w:rPr>
          <w:rFonts w:ascii="Times New Roman" w:hAnsi="Times New Roman" w:cs="Times New Roman"/>
          <w:b/>
          <w:bCs/>
          <w:color w:val="C00000"/>
          <w:sz w:val="36"/>
          <w:szCs w:val="36"/>
          <w:rtl/>
        </w:rPr>
        <w:t xml:space="preserve">قضاء صلاة </w:t>
      </w:r>
      <w:r w:rsidRPr="00D051F0">
        <w:rPr>
          <w:rFonts w:ascii="Times New Roman" w:hAnsi="Times New Roman" w:cs="Times New Roman"/>
          <w:b/>
          <w:bCs/>
          <w:color w:val="C00000"/>
          <w:sz w:val="36"/>
          <w:szCs w:val="36"/>
          <w:rtl/>
        </w:rPr>
        <w:t>العيد</w:t>
      </w:r>
      <w:r w:rsidR="00D051F0" w:rsidRPr="00D051F0">
        <w:rPr>
          <w:rFonts w:ascii="Times New Roman" w:hAnsi="Times New Roman" w:cs="Times New Roman" w:hint="cs"/>
          <w:b/>
          <w:bCs/>
          <w:color w:val="C00000"/>
          <w:sz w:val="36"/>
          <w:szCs w:val="36"/>
          <w:rtl/>
        </w:rPr>
        <w:t>، وكيفية هذا القضاء</w:t>
      </w:r>
      <w:r w:rsidRPr="00C23F7E">
        <w:rPr>
          <w:rFonts w:ascii="Times New Roman" w:hAnsi="Times New Roman" w:cs="Times New Roman"/>
          <w:b/>
          <w:bCs/>
          <w:sz w:val="36"/>
          <w:szCs w:val="36"/>
          <w:rtl/>
        </w:rPr>
        <w:t>.</w:t>
      </w:r>
    </w:p>
    <w:p w:rsidR="00D051F0" w:rsidRPr="00D051F0"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D051F0">
        <w:rPr>
          <w:rFonts w:ascii="Times New Roman" w:hAnsi="Times New Roman" w:cs="Times New Roman"/>
          <w:b/>
          <w:bCs/>
          <w:color w:val="833C0B" w:themeColor="accent2" w:themeShade="80"/>
          <w:sz w:val="36"/>
          <w:szCs w:val="36"/>
          <w:rtl/>
        </w:rPr>
        <w:t>مَن فاتَته صلاة العيد</w:t>
      </w:r>
      <w:r w:rsidR="00D051F0" w:rsidRPr="00D051F0">
        <w:rPr>
          <w:rFonts w:ascii="Times New Roman" w:hAnsi="Times New Roman" w:cs="Times New Roman"/>
          <w:b/>
          <w:bCs/>
          <w:color w:val="833C0B" w:themeColor="accent2" w:themeShade="80"/>
          <w:sz w:val="36"/>
          <w:szCs w:val="36"/>
          <w:rtl/>
        </w:rPr>
        <w:t xml:space="preserve"> مع الإمام</w:t>
      </w:r>
      <w:r w:rsidR="00D051F0" w:rsidRPr="00D051F0">
        <w:rPr>
          <w:rFonts w:ascii="Times New Roman" w:hAnsi="Times New Roman" w:cs="Times New Roman" w:hint="cs"/>
          <w:b/>
          <w:bCs/>
          <w:color w:val="833C0B" w:themeColor="accent2" w:themeShade="80"/>
          <w:sz w:val="36"/>
          <w:szCs w:val="36"/>
          <w:rtl/>
        </w:rPr>
        <w:t>:</w:t>
      </w:r>
    </w:p>
    <w:p w:rsidR="00686AFE" w:rsidRPr="00C23F7E" w:rsidRDefault="00D051F0"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lastRenderedPageBreak/>
        <w:t>فإنَّ</w:t>
      </w:r>
      <w:r>
        <w:rPr>
          <w:rFonts w:ascii="Times New Roman" w:hAnsi="Times New Roman" w:cs="Times New Roman" w:hint="cs"/>
          <w:sz w:val="36"/>
          <w:szCs w:val="36"/>
          <w:rtl/>
        </w:rPr>
        <w:t xml:space="preserve"> له أنْ</w:t>
      </w:r>
      <w:r w:rsidR="00686AFE" w:rsidRPr="00C23F7E">
        <w:rPr>
          <w:rFonts w:ascii="Times New Roman" w:hAnsi="Times New Roman" w:cs="Times New Roman"/>
          <w:sz w:val="36"/>
          <w:szCs w:val="36"/>
          <w:rtl/>
        </w:rPr>
        <w:t xml:space="preserve"> يَقضيَها، ويكون قضاؤه لَه</w:t>
      </w:r>
      <w:r>
        <w:rPr>
          <w:rFonts w:ascii="Times New Roman" w:hAnsi="Times New Roman" w:cs="Times New Roman" w:hint="cs"/>
          <w:sz w:val="36"/>
          <w:szCs w:val="36"/>
          <w:rtl/>
        </w:rPr>
        <w:t>َ</w:t>
      </w:r>
      <w:r w:rsidR="00686AFE" w:rsidRPr="00C23F7E">
        <w:rPr>
          <w:rFonts w:ascii="Times New Roman" w:hAnsi="Times New Roman" w:cs="Times New Roman"/>
          <w:sz w:val="36"/>
          <w:szCs w:val="36"/>
          <w:rtl/>
        </w:rPr>
        <w:t>ا على نفس صفتها المشهورة التي يُصلِّيها الأئمة في مُصلَّى العيد</w:t>
      </w:r>
      <w:r>
        <w:rPr>
          <w:rFonts w:ascii="Times New Roman" w:hAnsi="Times New Roman" w:cs="Times New Roman" w:hint="cs"/>
          <w:sz w:val="36"/>
          <w:szCs w:val="36"/>
          <w:rtl/>
        </w:rPr>
        <w:t>، وسواء قضاها في بيته، أو في مُصلَّى العيد، أو في غيرهما مِن الأماكن.</w:t>
      </w:r>
    </w:p>
    <w:p w:rsidR="00686AFE" w:rsidRPr="00C23F7E" w:rsidRDefault="00686AFE"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وإلى هذا ذهب أكثر العلماء.</w:t>
      </w:r>
    </w:p>
    <w:p w:rsidR="007F7F72" w:rsidRDefault="00686AFE"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مِنهم:</w:t>
      </w:r>
      <w:r w:rsidRPr="00C23F7E">
        <w:rPr>
          <w:rFonts w:ascii="Times New Roman" w:hAnsi="Times New Roman" w:cs="Times New Roman"/>
          <w:sz w:val="36"/>
          <w:szCs w:val="36"/>
          <w:rtl/>
        </w:rPr>
        <w:t xml:space="preserve"> قتادة، وعطاء بن أبي رباح، </w:t>
      </w:r>
      <w:r w:rsidR="003B75C5" w:rsidRPr="00C23F7E">
        <w:rPr>
          <w:rFonts w:ascii="Times New Roman" w:hAnsi="Times New Roman" w:cs="Times New Roman"/>
          <w:sz w:val="36"/>
          <w:szCs w:val="36"/>
          <w:rtl/>
        </w:rPr>
        <w:t xml:space="preserve">وابن الحنفية، ومجاهد، وعكرمة، </w:t>
      </w:r>
      <w:r w:rsidRPr="00C23F7E">
        <w:rPr>
          <w:rFonts w:ascii="Times New Roman" w:hAnsi="Times New Roman" w:cs="Times New Roman"/>
          <w:sz w:val="36"/>
          <w:szCs w:val="36"/>
          <w:rtl/>
        </w:rPr>
        <w:t>والحسن البصري،</w:t>
      </w:r>
      <w:r w:rsidR="009508BD" w:rsidRPr="00C23F7E">
        <w:rPr>
          <w:rFonts w:ascii="Times New Roman" w:hAnsi="Times New Roman" w:cs="Times New Roman"/>
          <w:sz w:val="36"/>
          <w:szCs w:val="36"/>
          <w:rtl/>
        </w:rPr>
        <w:t xml:space="preserve"> وإبراهيم النَّخعي،</w:t>
      </w:r>
      <w:r w:rsidR="007F7F72">
        <w:rPr>
          <w:rFonts w:ascii="Times New Roman" w:hAnsi="Times New Roman" w:cs="Times New Roman"/>
          <w:sz w:val="36"/>
          <w:szCs w:val="36"/>
          <w:rtl/>
        </w:rPr>
        <w:t xml:space="preserve"> ومحمد بن سِيرين، مِن التابعين</w:t>
      </w:r>
      <w:r w:rsidR="007F7F72">
        <w:rPr>
          <w:rFonts w:ascii="Times New Roman" w:hAnsi="Times New Roman" w:cs="Times New Roman" w:hint="cs"/>
          <w:sz w:val="36"/>
          <w:szCs w:val="36"/>
          <w:rtl/>
        </w:rPr>
        <w:t>.</w:t>
      </w:r>
    </w:p>
    <w:p w:rsidR="00686AFE" w:rsidRPr="00C23F7E" w:rsidRDefault="009508B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وأبو حنيفة</w:t>
      </w:r>
      <w:r w:rsidR="00DF71E0">
        <w:rPr>
          <w:rFonts w:ascii="Times New Roman" w:hAnsi="Times New Roman" w:cs="Times New Roman" w:hint="cs"/>
          <w:sz w:val="36"/>
          <w:szCs w:val="36"/>
          <w:rtl/>
        </w:rPr>
        <w:t xml:space="preserve"> في قول</w:t>
      </w:r>
      <w:r w:rsidRPr="00C23F7E">
        <w:rPr>
          <w:rFonts w:ascii="Times New Roman" w:hAnsi="Times New Roman" w:cs="Times New Roman"/>
          <w:sz w:val="36"/>
          <w:szCs w:val="36"/>
          <w:rtl/>
        </w:rPr>
        <w:t xml:space="preserve">، </w:t>
      </w:r>
      <w:r w:rsidR="003B75C5" w:rsidRPr="00C23F7E">
        <w:rPr>
          <w:rFonts w:ascii="Times New Roman" w:hAnsi="Times New Roman" w:cs="Times New Roman"/>
          <w:sz w:val="36"/>
          <w:szCs w:val="36"/>
          <w:rtl/>
        </w:rPr>
        <w:t xml:space="preserve">وأبو إسحاق السَّبيعي، </w:t>
      </w:r>
      <w:r w:rsidRPr="00C23F7E">
        <w:rPr>
          <w:rFonts w:ascii="Times New Roman" w:hAnsi="Times New Roman" w:cs="Times New Roman"/>
          <w:sz w:val="36"/>
          <w:szCs w:val="36"/>
          <w:rtl/>
        </w:rPr>
        <w:t>وحمَّاد بن سلمة، ومالك، والليث بن سعد، والشافعي، وأحمد في رواية، وأبو ثور، والبخاري، وأبو بكر بن أبي شَيبة، وابن المُنذر</w:t>
      </w:r>
      <w:r w:rsidR="009621EA" w:rsidRPr="00C23F7E">
        <w:rPr>
          <w:rFonts w:ascii="Times New Roman" w:hAnsi="Times New Roman" w:cs="Times New Roman"/>
          <w:sz w:val="36"/>
          <w:szCs w:val="36"/>
          <w:rtl/>
        </w:rPr>
        <w:t>.</w:t>
      </w:r>
    </w:p>
    <w:p w:rsidR="009621EA" w:rsidRPr="007F7F72" w:rsidRDefault="009621EA" w:rsidP="006C7B9C">
      <w:pPr>
        <w:spacing w:line="276" w:lineRule="auto"/>
        <w:ind w:left="0"/>
        <w:jc w:val="left"/>
        <w:rPr>
          <w:rFonts w:ascii="Times New Roman" w:hAnsi="Times New Roman" w:cs="Times New Roman"/>
          <w:color w:val="1F4E79" w:themeColor="accent1" w:themeShade="80"/>
          <w:sz w:val="36"/>
          <w:szCs w:val="36"/>
          <w:rtl/>
        </w:rPr>
      </w:pPr>
      <w:r w:rsidRPr="007F7F72">
        <w:rPr>
          <w:rFonts w:ascii="Times New Roman" w:hAnsi="Times New Roman" w:cs="Times New Roman"/>
          <w:b/>
          <w:bCs/>
          <w:color w:val="1F4E79" w:themeColor="accent1" w:themeShade="80"/>
          <w:sz w:val="36"/>
          <w:szCs w:val="36"/>
          <w:rtl/>
        </w:rPr>
        <w:t>و</w:t>
      </w:r>
      <w:r w:rsidR="007F7F72" w:rsidRPr="007F7F72">
        <w:rPr>
          <w:rFonts w:ascii="Times New Roman" w:hAnsi="Times New Roman" w:cs="Times New Roman" w:hint="cs"/>
          <w:b/>
          <w:bCs/>
          <w:color w:val="1F4E79" w:themeColor="accent1" w:themeShade="80"/>
          <w:sz w:val="36"/>
          <w:szCs w:val="36"/>
          <w:rtl/>
        </w:rPr>
        <w:t>ه</w:t>
      </w:r>
      <w:r w:rsidR="00D051F0">
        <w:rPr>
          <w:rFonts w:ascii="Times New Roman" w:hAnsi="Times New Roman" w:cs="Times New Roman" w:hint="cs"/>
          <w:b/>
          <w:bCs/>
          <w:color w:val="1F4E79" w:themeColor="accent1" w:themeShade="80"/>
          <w:sz w:val="36"/>
          <w:szCs w:val="36"/>
          <w:rtl/>
        </w:rPr>
        <w:t>ذا القول ه</w:t>
      </w:r>
      <w:r w:rsidR="007F7F72" w:rsidRPr="007F7F72">
        <w:rPr>
          <w:rFonts w:ascii="Times New Roman" w:hAnsi="Times New Roman" w:cs="Times New Roman" w:hint="cs"/>
          <w:b/>
          <w:bCs/>
          <w:color w:val="1F4E79" w:themeColor="accent1" w:themeShade="80"/>
          <w:sz w:val="36"/>
          <w:szCs w:val="36"/>
          <w:rtl/>
        </w:rPr>
        <w:t>و الصواب</w:t>
      </w:r>
      <w:r w:rsidR="007F7F72">
        <w:rPr>
          <w:rFonts w:ascii="Times New Roman" w:hAnsi="Times New Roman" w:cs="Times New Roman"/>
          <w:b/>
          <w:bCs/>
          <w:color w:val="1F4E79" w:themeColor="accent1" w:themeShade="80"/>
          <w:sz w:val="36"/>
          <w:szCs w:val="36"/>
          <w:rtl/>
        </w:rPr>
        <w:t xml:space="preserve"> لأم</w:t>
      </w:r>
      <w:r w:rsidR="007F7F72">
        <w:rPr>
          <w:rFonts w:ascii="Times New Roman" w:hAnsi="Times New Roman" w:cs="Times New Roman" w:hint="cs"/>
          <w:b/>
          <w:bCs/>
          <w:color w:val="1F4E79" w:themeColor="accent1" w:themeShade="80"/>
          <w:sz w:val="36"/>
          <w:szCs w:val="36"/>
          <w:rtl/>
        </w:rPr>
        <w:t>ور</w:t>
      </w:r>
      <w:r w:rsidRPr="007F7F72">
        <w:rPr>
          <w:rFonts w:ascii="Times New Roman" w:hAnsi="Times New Roman" w:cs="Times New Roman"/>
          <w:b/>
          <w:bCs/>
          <w:color w:val="1F4E79" w:themeColor="accent1" w:themeShade="80"/>
          <w:sz w:val="36"/>
          <w:szCs w:val="36"/>
          <w:rtl/>
        </w:rPr>
        <w:t>:</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9621EA" w:rsidRPr="00C23F7E">
        <w:rPr>
          <w:rFonts w:ascii="Times New Roman" w:hAnsi="Times New Roman" w:cs="Times New Roman"/>
          <w:b/>
          <w:bCs/>
          <w:color w:val="C45911" w:themeColor="accent2" w:themeShade="BF"/>
          <w:sz w:val="36"/>
          <w:szCs w:val="36"/>
          <w:rtl/>
        </w:rPr>
        <w:t>الأوَّل:</w:t>
      </w:r>
      <w:r w:rsidR="009621EA" w:rsidRPr="00C23F7E">
        <w:rPr>
          <w:rFonts w:ascii="Times New Roman" w:hAnsi="Times New Roman" w:cs="Times New Roman"/>
          <w:sz w:val="36"/>
          <w:szCs w:val="36"/>
          <w:rtl/>
        </w:rPr>
        <w:t xml:space="preserve"> </w:t>
      </w:r>
    </w:p>
    <w:p w:rsidR="004F52E0" w:rsidRPr="007F7F72" w:rsidRDefault="009621EA" w:rsidP="006C7B9C">
      <w:pPr>
        <w:spacing w:line="276" w:lineRule="auto"/>
        <w:ind w:left="0"/>
        <w:jc w:val="left"/>
        <w:rPr>
          <w:rFonts w:ascii="Times New Roman" w:hAnsi="Times New Roman" w:cs="Times New Roman"/>
          <w:b/>
          <w:bCs/>
          <w:sz w:val="36"/>
          <w:szCs w:val="36"/>
          <w:rtl/>
        </w:rPr>
      </w:pPr>
      <w:r w:rsidRPr="007F7F72">
        <w:rPr>
          <w:rFonts w:ascii="Times New Roman" w:hAnsi="Times New Roman" w:cs="Times New Roman"/>
          <w:b/>
          <w:bCs/>
          <w:sz w:val="36"/>
          <w:szCs w:val="36"/>
          <w:rtl/>
        </w:rPr>
        <w:t>أنَّ القضاء يَحكي الأداء</w:t>
      </w:r>
      <w:r w:rsidR="004F52E0" w:rsidRPr="007F7F72">
        <w:rPr>
          <w:rFonts w:ascii="Times New Roman" w:hAnsi="Times New Roman" w:cs="Times New Roman"/>
          <w:b/>
          <w:bCs/>
          <w:sz w:val="36"/>
          <w:szCs w:val="36"/>
          <w:rtl/>
        </w:rPr>
        <w:t>.</w:t>
      </w:r>
    </w:p>
    <w:p w:rsidR="007F7F72" w:rsidRDefault="003B75C5"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 xml:space="preserve">حيث </w:t>
      </w:r>
      <w:r w:rsidR="004F52E0" w:rsidRPr="00C23F7E">
        <w:rPr>
          <w:rFonts w:ascii="Times New Roman" w:hAnsi="Times New Roman" w:cs="Times New Roman"/>
          <w:sz w:val="36"/>
          <w:szCs w:val="36"/>
          <w:rtl/>
        </w:rPr>
        <w:t xml:space="preserve">أخرج البخاري (908)، ومسلم (602)، عن أبي هريرة ــ رضي الله عنه ــ أنَّ رسول الله صلى الله عليه وسلم قال: </w:t>
      </w:r>
    </w:p>
    <w:p w:rsidR="003B75C5" w:rsidRPr="00C23F7E" w:rsidRDefault="004F52E0"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إِذَا أُقِيمَتِ الصَّلاَةُ، فَلاَ تَأْتُوهَا تَسْعَوْنَ، وَأْتُوهَا تَمْشُونَ، عَلَيْكُمُ السَّكِينَةُ، فَمَا أَدْرَكْتُمْ فَصَلُّوا، وَمَا فَاتَكُمْ فَأَتِمُّوا ))</w:t>
      </w:r>
      <w:r w:rsidRPr="00C23F7E">
        <w:rPr>
          <w:rFonts w:ascii="Times New Roman" w:hAnsi="Times New Roman" w:cs="Times New Roman"/>
          <w:sz w:val="36"/>
          <w:szCs w:val="36"/>
          <w:rtl/>
        </w:rPr>
        <w:t>.</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9621EA" w:rsidRPr="00C23F7E">
        <w:rPr>
          <w:rFonts w:ascii="Times New Roman" w:hAnsi="Times New Roman" w:cs="Times New Roman"/>
          <w:b/>
          <w:bCs/>
          <w:color w:val="C45911" w:themeColor="accent2" w:themeShade="BF"/>
          <w:sz w:val="36"/>
          <w:szCs w:val="36"/>
          <w:rtl/>
        </w:rPr>
        <w:t>الثاني:</w:t>
      </w:r>
      <w:r w:rsidR="009621EA" w:rsidRPr="00C23F7E">
        <w:rPr>
          <w:rFonts w:ascii="Times New Roman" w:hAnsi="Times New Roman" w:cs="Times New Roman"/>
          <w:sz w:val="36"/>
          <w:szCs w:val="36"/>
          <w:rtl/>
        </w:rPr>
        <w:t xml:space="preserve"> </w:t>
      </w:r>
    </w:p>
    <w:p w:rsidR="009621EA" w:rsidRPr="00127359" w:rsidRDefault="009621EA" w:rsidP="006C7B9C">
      <w:pPr>
        <w:spacing w:line="276" w:lineRule="auto"/>
        <w:ind w:left="0"/>
        <w:jc w:val="left"/>
        <w:rPr>
          <w:rFonts w:ascii="Times New Roman" w:hAnsi="Times New Roman" w:cs="Times New Roman"/>
          <w:b/>
          <w:bCs/>
          <w:sz w:val="36"/>
          <w:szCs w:val="36"/>
          <w:rtl/>
        </w:rPr>
      </w:pPr>
      <w:r w:rsidRPr="00127359">
        <w:rPr>
          <w:rFonts w:ascii="Times New Roman" w:hAnsi="Times New Roman" w:cs="Times New Roman"/>
          <w:b/>
          <w:bCs/>
          <w:sz w:val="36"/>
          <w:szCs w:val="36"/>
          <w:rtl/>
        </w:rPr>
        <w:t xml:space="preserve">أثر </w:t>
      </w:r>
      <w:r w:rsidR="00127359" w:rsidRPr="00127359">
        <w:rPr>
          <w:rFonts w:ascii="Times New Roman" w:hAnsi="Times New Roman" w:cs="Times New Roman" w:hint="cs"/>
          <w:b/>
          <w:bCs/>
          <w:sz w:val="36"/>
          <w:szCs w:val="36"/>
          <w:rtl/>
        </w:rPr>
        <w:t xml:space="preserve">الصحابي </w:t>
      </w:r>
      <w:r w:rsidRPr="00127359">
        <w:rPr>
          <w:rFonts w:ascii="Times New Roman" w:hAnsi="Times New Roman" w:cs="Times New Roman"/>
          <w:b/>
          <w:bCs/>
          <w:sz w:val="36"/>
          <w:szCs w:val="36"/>
          <w:rtl/>
        </w:rPr>
        <w:t xml:space="preserve">أنس بن مالك ــ رضي الله عنه ــ </w:t>
      </w:r>
      <w:r w:rsidR="00807B44" w:rsidRPr="00127359">
        <w:rPr>
          <w:rFonts w:ascii="Times New Roman" w:hAnsi="Times New Roman" w:cs="Times New Roman"/>
          <w:b/>
          <w:bCs/>
          <w:sz w:val="36"/>
          <w:szCs w:val="36"/>
          <w:rtl/>
        </w:rPr>
        <w:t xml:space="preserve">الثابت </w:t>
      </w:r>
      <w:r w:rsidRPr="00127359">
        <w:rPr>
          <w:rFonts w:ascii="Times New Roman" w:hAnsi="Times New Roman" w:cs="Times New Roman"/>
          <w:b/>
          <w:bCs/>
          <w:sz w:val="36"/>
          <w:szCs w:val="36"/>
          <w:rtl/>
        </w:rPr>
        <w:t>حين لَم يشهد صلاة العيد مع الإمام فصلاها على نفس ص</w:t>
      </w:r>
      <w:r w:rsidR="007F7F72" w:rsidRPr="00127359">
        <w:rPr>
          <w:rFonts w:ascii="Times New Roman" w:hAnsi="Times New Roman" w:cs="Times New Roman" w:hint="cs"/>
          <w:b/>
          <w:bCs/>
          <w:sz w:val="36"/>
          <w:szCs w:val="36"/>
          <w:rtl/>
        </w:rPr>
        <w:t>ِ</w:t>
      </w:r>
      <w:r w:rsidRPr="00127359">
        <w:rPr>
          <w:rFonts w:ascii="Times New Roman" w:hAnsi="Times New Roman" w:cs="Times New Roman"/>
          <w:b/>
          <w:bCs/>
          <w:sz w:val="36"/>
          <w:szCs w:val="36"/>
          <w:rtl/>
        </w:rPr>
        <w:t>فة الإمام.</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 </w:t>
      </w:r>
      <w:r w:rsidR="00127359">
        <w:rPr>
          <w:rFonts w:ascii="Times New Roman" w:hAnsi="Times New Roman" w:cs="Times New Roman"/>
          <w:b/>
          <w:bCs/>
          <w:color w:val="FF0000"/>
          <w:sz w:val="36"/>
          <w:szCs w:val="36"/>
          <w:rtl/>
        </w:rPr>
        <w:t>1 ــ</w:t>
      </w:r>
      <w:r w:rsidR="00127359">
        <w:rPr>
          <w:rFonts w:ascii="Times New Roman" w:hAnsi="Times New Roman" w:cs="Times New Roman"/>
          <w:b/>
          <w:bCs/>
          <w:color w:val="002060"/>
          <w:sz w:val="36"/>
          <w:szCs w:val="36"/>
          <w:rtl/>
        </w:rPr>
        <w:t xml:space="preserve"> </w:t>
      </w:r>
      <w:r>
        <w:rPr>
          <w:rFonts w:ascii="Times New Roman" w:hAnsi="Times New Roman" w:cs="Times New Roman" w:hint="cs"/>
          <w:sz w:val="36"/>
          <w:szCs w:val="36"/>
          <w:rtl/>
        </w:rPr>
        <w:t xml:space="preserve">حيث </w:t>
      </w:r>
      <w:r>
        <w:rPr>
          <w:rFonts w:ascii="Times New Roman" w:hAnsi="Times New Roman" w:cs="Times New Roman"/>
          <w:sz w:val="36"/>
          <w:szCs w:val="36"/>
          <w:rtl/>
        </w:rPr>
        <w:t>أخرج عبد الرزاق في "مُصنَّفه" (٥٨٥٥) عن أنس ــ رضي الله عنه ــ:</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lastRenderedPageBreak/>
        <w:t>(( أَنَّهُ كَانَ يَكُونُ فِي مَنْزِلِهِ بِالزَّاوِيَةِ، فَإِذَا لَمْ يَشْهَدِ الْعِيدَ بِالْبَصْرَةِ جَمَعَ أَهْلَهُ وَوَلَدَهُ وَمَوَالِيَهُ، ثُمَّ يَأْمُرُ مَوْلَاهُ عَبْدَ اللَّهِ بْنَ أَبِي عُتْبَةَ فَصَلَّى بِهِمْ رَكْعَتَيْنِ ))</w:t>
      </w:r>
      <w:r>
        <w:rPr>
          <w:rFonts w:ascii="Times New Roman" w:hAnsi="Times New Roman" w:cs="Times New Roman"/>
          <w:sz w:val="36"/>
          <w:szCs w:val="36"/>
          <w:rtl/>
        </w:rPr>
        <w:t>.</w:t>
      </w:r>
    </w:p>
    <w:p w:rsidR="007F7F72" w:rsidRDefault="00127359"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7F7F72">
        <w:rPr>
          <w:rFonts w:ascii="Times New Roman" w:hAnsi="Times New Roman" w:cs="Times New Roman"/>
          <w:sz w:val="36"/>
          <w:szCs w:val="36"/>
          <w:rtl/>
        </w:rPr>
        <w:t>وأخرجه ابن أبي شيبة في "مُصنَّفه" (٥٨٠٣)، بلفظ:</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أَنَّ أَنَسًا كَانَ رُبَّمَا جَمَعَ أَهْلَهُ وَحَشَمَهُ يَوْمَ الْعِيدِ، فَصَلَّى بِهِمْ عَبْدُ اللَّهِ بْنُ أَبِي عُتْبَةَ رَكْعَتَيْنِ ))</w:t>
      </w:r>
      <w:r>
        <w:rPr>
          <w:rFonts w:ascii="Times New Roman" w:hAnsi="Times New Roman" w:cs="Times New Roman"/>
          <w:sz w:val="36"/>
          <w:szCs w:val="36"/>
          <w:rtl/>
        </w:rPr>
        <w:t>.</w:t>
      </w:r>
    </w:p>
    <w:p w:rsidR="007F7F72" w:rsidRPr="00127359" w:rsidRDefault="00127359"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7F7F72" w:rsidRPr="00127359">
        <w:rPr>
          <w:rFonts w:ascii="Times New Roman" w:hAnsi="Times New Roman" w:cs="Times New Roman"/>
          <w:sz w:val="36"/>
          <w:szCs w:val="36"/>
          <w:rtl/>
        </w:rPr>
        <w:t>وقال الإمام البخاري في "صحيحه" (2/ 23 ــ قبل حديث رقم:</w:t>
      </w:r>
      <w:r w:rsidR="007F7F72" w:rsidRPr="00127359">
        <w:rPr>
          <w:rtl/>
        </w:rPr>
        <w:t xml:space="preserve"> </w:t>
      </w:r>
      <w:r w:rsidR="007F7F72" w:rsidRPr="00127359">
        <w:rPr>
          <w:rFonts w:ascii="Times New Roman" w:hAnsi="Times New Roman" w:cs="Times New Roman"/>
          <w:sz w:val="36"/>
          <w:szCs w:val="36"/>
          <w:rtl/>
        </w:rPr>
        <w:t>987)، جازمًا:</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وَأَمَرَ أَنَسُ بْنُ مَالِكٍ مَوْلاَهُمْ ابْنَ أَبِي عُتْبَةَ بِالزَّاوِيَةِ فَجَمَعَ أَهْلَهُ وَبَنِيهِ، وَصَلَّى كَصَلاَةِ أَهْلِ المِصْرِ وَتَكْبِيرِهِمْ ))</w:t>
      </w:r>
      <w:r>
        <w:rPr>
          <w:rFonts w:ascii="Times New Roman" w:hAnsi="Times New Roman" w:cs="Times New Roman"/>
          <w:sz w:val="36"/>
          <w:szCs w:val="36"/>
          <w:rtl/>
        </w:rPr>
        <w:t>.</w:t>
      </w:r>
    </w:p>
    <w:p w:rsidR="00127359" w:rsidRDefault="00127359" w:rsidP="006C7B9C">
      <w:pPr>
        <w:spacing w:line="276" w:lineRule="auto"/>
        <w:ind w:left="0"/>
        <w:jc w:val="left"/>
        <w:rPr>
          <w:rFonts w:ascii="Times New Roman" w:hAnsi="Times New Roman" w:cs="Times New Roman"/>
          <w:sz w:val="36"/>
          <w:szCs w:val="36"/>
        </w:rPr>
      </w:pPr>
      <w:r w:rsidRPr="00127359">
        <w:rPr>
          <w:rFonts w:ascii="Times New Roman" w:hAnsi="Times New Roman" w:cs="Times New Roman"/>
          <w:b/>
          <w:bCs/>
          <w:sz w:val="36"/>
          <w:szCs w:val="36"/>
          <w:rtl/>
        </w:rPr>
        <w:t>و</w:t>
      </w:r>
      <w:r>
        <w:rPr>
          <w:rFonts w:ascii="Times New Roman" w:hAnsi="Times New Roman" w:cs="Times New Roman" w:hint="cs"/>
          <w:b/>
          <w:bCs/>
          <w:sz w:val="36"/>
          <w:szCs w:val="36"/>
          <w:rtl/>
        </w:rPr>
        <w:t xml:space="preserve">قد </w:t>
      </w:r>
      <w:r w:rsidRPr="00127359">
        <w:rPr>
          <w:rFonts w:ascii="Times New Roman" w:hAnsi="Times New Roman" w:cs="Times New Roman"/>
          <w:b/>
          <w:bCs/>
          <w:sz w:val="36"/>
          <w:szCs w:val="36"/>
          <w:rtl/>
        </w:rPr>
        <w:t>صحَّح أثر أنس ــ رضي الله عنه ــ</w:t>
      </w:r>
      <w:r>
        <w:rPr>
          <w:rFonts w:ascii="Times New Roman" w:hAnsi="Times New Roman" w:cs="Times New Roman" w:hint="cs"/>
          <w:b/>
          <w:bCs/>
          <w:sz w:val="36"/>
          <w:szCs w:val="36"/>
          <w:rtl/>
        </w:rPr>
        <w:t xml:space="preserve"> هذا</w:t>
      </w:r>
      <w:r w:rsidRPr="00127359">
        <w:rPr>
          <w:rFonts w:ascii="Times New Roman" w:hAnsi="Times New Roman" w:cs="Times New Roman"/>
          <w:b/>
          <w:bCs/>
          <w:sz w:val="36"/>
          <w:szCs w:val="36"/>
          <w:rtl/>
        </w:rPr>
        <w:t>:</w:t>
      </w:r>
      <w:r>
        <w:rPr>
          <w:rFonts w:ascii="Times New Roman" w:hAnsi="Times New Roman" w:cs="Times New Roman"/>
          <w:sz w:val="36"/>
          <w:szCs w:val="36"/>
          <w:rtl/>
        </w:rPr>
        <w:t xml:space="preserve"> </w:t>
      </w:r>
      <w:r>
        <w:rPr>
          <w:rFonts w:ascii="Times New Roman" w:hAnsi="Times New Roman" w:cs="Times New Roman" w:hint="cs"/>
          <w:sz w:val="36"/>
          <w:szCs w:val="36"/>
          <w:rtl/>
        </w:rPr>
        <w:t xml:space="preserve">الحافظ </w:t>
      </w:r>
      <w:r>
        <w:rPr>
          <w:rFonts w:ascii="Times New Roman" w:hAnsi="Times New Roman" w:cs="Times New Roman"/>
          <w:sz w:val="36"/>
          <w:szCs w:val="36"/>
          <w:rtl/>
        </w:rPr>
        <w:t>ابن رجب الحنبلي</w:t>
      </w:r>
      <w:r>
        <w:rPr>
          <w:rFonts w:ascii="Times New Roman" w:hAnsi="Times New Roman" w:cs="Times New Roman" w:hint="cs"/>
          <w:sz w:val="36"/>
          <w:szCs w:val="36"/>
          <w:rtl/>
        </w:rPr>
        <w:t xml:space="preserve"> ــ رحمه الله ــ</w:t>
      </w:r>
      <w:r>
        <w:rPr>
          <w:rFonts w:ascii="Times New Roman" w:hAnsi="Times New Roman" w:cs="Times New Roman"/>
          <w:sz w:val="36"/>
          <w:szCs w:val="36"/>
          <w:rtl/>
        </w:rPr>
        <w:t>.</w:t>
      </w:r>
    </w:p>
    <w:p w:rsidR="00127359" w:rsidRDefault="00127359" w:rsidP="006C7B9C">
      <w:pPr>
        <w:spacing w:line="276" w:lineRule="auto"/>
        <w:ind w:left="0"/>
        <w:jc w:val="left"/>
        <w:rPr>
          <w:rFonts w:ascii="Times New Roman" w:hAnsi="Times New Roman" w:cs="Times New Roman"/>
          <w:sz w:val="36"/>
          <w:szCs w:val="36"/>
          <w:rtl/>
        </w:rPr>
      </w:pPr>
      <w:r w:rsidRPr="00127359">
        <w:rPr>
          <w:rFonts w:ascii="Times New Roman" w:hAnsi="Times New Roman" w:cs="Times New Roman"/>
          <w:b/>
          <w:bCs/>
          <w:sz w:val="36"/>
          <w:szCs w:val="36"/>
          <w:rtl/>
        </w:rPr>
        <w:t>وقوَّاه</w:t>
      </w:r>
      <w:r w:rsidRPr="00127359">
        <w:rPr>
          <w:rFonts w:ascii="Times New Roman" w:hAnsi="Times New Roman" w:cs="Times New Roman" w:hint="cs"/>
          <w:b/>
          <w:bCs/>
          <w:sz w:val="36"/>
          <w:szCs w:val="36"/>
          <w:rtl/>
        </w:rPr>
        <w:t>:</w:t>
      </w:r>
      <w:r>
        <w:rPr>
          <w:rFonts w:ascii="Times New Roman" w:hAnsi="Times New Roman" w:cs="Times New Roman"/>
          <w:sz w:val="36"/>
          <w:szCs w:val="36"/>
          <w:rtl/>
        </w:rPr>
        <w:t xml:space="preserve"> المُحدِّث عبد الله الدويش ــ رحمه الله ــ.</w:t>
      </w:r>
    </w:p>
    <w:p w:rsidR="00127359" w:rsidRPr="00127359" w:rsidRDefault="007F7F72" w:rsidP="006C7B9C">
      <w:pPr>
        <w:spacing w:line="276" w:lineRule="auto"/>
        <w:ind w:left="0"/>
        <w:jc w:val="left"/>
        <w:rPr>
          <w:rFonts w:ascii="Times New Roman" w:hAnsi="Times New Roman" w:cs="Times New Roman"/>
          <w:b/>
          <w:bCs/>
          <w:color w:val="C45911" w:themeColor="accent2" w:themeShade="BF"/>
          <w:sz w:val="36"/>
          <w:szCs w:val="36"/>
          <w:rtl/>
        </w:rPr>
      </w:pPr>
      <w:r w:rsidRPr="00127359">
        <w:rPr>
          <w:rFonts w:ascii="Times New Roman" w:hAnsi="Times New Roman" w:cs="Times New Roman" w:hint="cs"/>
          <w:b/>
          <w:bCs/>
          <w:color w:val="C45911" w:themeColor="accent2" w:themeShade="BF"/>
          <w:sz w:val="36"/>
          <w:szCs w:val="36"/>
          <w:rtl/>
        </w:rPr>
        <w:t>الأمر الثالث:</w:t>
      </w:r>
    </w:p>
    <w:p w:rsidR="007F7F72" w:rsidRPr="00127359" w:rsidRDefault="00127359" w:rsidP="006C7B9C">
      <w:pPr>
        <w:spacing w:line="276" w:lineRule="auto"/>
        <w:ind w:left="0"/>
        <w:jc w:val="left"/>
        <w:rPr>
          <w:rFonts w:ascii="Times New Roman" w:hAnsi="Times New Roman" w:cs="Times New Roman"/>
          <w:b/>
          <w:bCs/>
          <w:sz w:val="36"/>
          <w:szCs w:val="36"/>
          <w:rtl/>
        </w:rPr>
      </w:pPr>
      <w:r w:rsidRPr="00127359">
        <w:rPr>
          <w:rFonts w:ascii="Times New Roman" w:hAnsi="Times New Roman" w:cs="Times New Roman" w:hint="cs"/>
          <w:b/>
          <w:bCs/>
          <w:sz w:val="36"/>
          <w:szCs w:val="36"/>
          <w:rtl/>
        </w:rPr>
        <w:t xml:space="preserve">فتوى </w:t>
      </w:r>
      <w:r w:rsidR="007F7F72" w:rsidRPr="00127359">
        <w:rPr>
          <w:rFonts w:ascii="Times New Roman" w:hAnsi="Times New Roman" w:cs="Times New Roman"/>
          <w:b/>
          <w:bCs/>
          <w:sz w:val="36"/>
          <w:szCs w:val="36"/>
          <w:rtl/>
        </w:rPr>
        <w:t xml:space="preserve">الصحابي عبد الله بن </w:t>
      </w:r>
      <w:r w:rsidRPr="00127359">
        <w:rPr>
          <w:rFonts w:ascii="Times New Roman" w:hAnsi="Times New Roman" w:cs="Times New Roman"/>
          <w:b/>
          <w:bCs/>
          <w:sz w:val="36"/>
          <w:szCs w:val="36"/>
          <w:rtl/>
        </w:rPr>
        <w:t>مسعود ــ رضي الله عنه ــ ب</w:t>
      </w:r>
      <w:r w:rsidRPr="00127359">
        <w:rPr>
          <w:rFonts w:ascii="Times New Roman" w:hAnsi="Times New Roman" w:cs="Times New Roman" w:hint="cs"/>
          <w:b/>
          <w:bCs/>
          <w:sz w:val="36"/>
          <w:szCs w:val="36"/>
          <w:rtl/>
        </w:rPr>
        <w:t>قضاء صلاة العيد</w:t>
      </w:r>
      <w:r w:rsidR="007F7F72" w:rsidRPr="00127359">
        <w:rPr>
          <w:rFonts w:ascii="Times New Roman" w:hAnsi="Times New Roman" w:cs="Times New Roman"/>
          <w:b/>
          <w:bCs/>
          <w:sz w:val="36"/>
          <w:szCs w:val="36"/>
          <w:rtl/>
        </w:rPr>
        <w:t xml:space="preserve"> لِمَن فاتته.</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حيث أخرج عبد الرزاق في "مُصنَّفه" (٥٧١٣)، وابن أبي شيبه في"مُصنَّفه" (٥٧٩٩ و ٥٨٠٠)، وابن المُنذر في كتابه "الأوسط" (٢١٨٦)، والطبراني في كتابه "المُعجم الكبير" (9532 و 9533)، وغيرهم، عن عبد الله بن مسعود ــ رضي الله عنه ــ أنَّه قال:</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مَنْ فَاتَهُ الْعِيدُ فَلْيُصَلِّ أَرْبَعًا ))</w:t>
      </w:r>
      <w:r>
        <w:rPr>
          <w:rFonts w:ascii="Times New Roman" w:hAnsi="Times New Roman" w:cs="Times New Roman"/>
          <w:sz w:val="36"/>
          <w:szCs w:val="36"/>
          <w:rtl/>
        </w:rPr>
        <w:t>.</w:t>
      </w:r>
    </w:p>
    <w:p w:rsidR="007F7F72" w:rsidRDefault="007F7F72"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sz w:val="36"/>
          <w:szCs w:val="36"/>
          <w:rtl/>
        </w:rPr>
        <w:lastRenderedPageBreak/>
        <w:t>وذكر الحافظان ابن رجب الحنبلي، وابن حجر العسقلاني الشافعي ــ رحمه الله ــ:</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أنَّ إسناده عن ابن مسعود ــ رضي الله عنه ــ صحيح.</w:t>
      </w:r>
    </w:p>
    <w:p w:rsidR="007F7F72" w:rsidRPr="00127359" w:rsidRDefault="00127359" w:rsidP="006C7B9C">
      <w:pPr>
        <w:spacing w:line="276" w:lineRule="auto"/>
        <w:ind w:left="0"/>
        <w:jc w:val="left"/>
        <w:rPr>
          <w:rFonts w:ascii="Times New Roman" w:hAnsi="Times New Roman" w:cs="Times New Roman"/>
          <w:b/>
          <w:bCs/>
          <w:color w:val="C45911" w:themeColor="accent2" w:themeShade="BF"/>
          <w:sz w:val="36"/>
          <w:szCs w:val="36"/>
          <w:rtl/>
        </w:rPr>
      </w:pPr>
      <w:r w:rsidRPr="00127359">
        <w:rPr>
          <w:rFonts w:ascii="Times New Roman" w:hAnsi="Times New Roman" w:cs="Times New Roman"/>
          <w:b/>
          <w:bCs/>
          <w:color w:val="C45911" w:themeColor="accent2" w:themeShade="BF"/>
          <w:sz w:val="36"/>
          <w:szCs w:val="36"/>
          <w:rtl/>
        </w:rPr>
        <w:t>الأمر ال</w:t>
      </w:r>
      <w:r w:rsidRPr="00127359">
        <w:rPr>
          <w:rFonts w:ascii="Times New Roman" w:hAnsi="Times New Roman" w:cs="Times New Roman" w:hint="cs"/>
          <w:b/>
          <w:bCs/>
          <w:color w:val="C45911" w:themeColor="accent2" w:themeShade="BF"/>
          <w:sz w:val="36"/>
          <w:szCs w:val="36"/>
          <w:rtl/>
        </w:rPr>
        <w:t>رابع</w:t>
      </w:r>
      <w:r w:rsidR="007F7F72" w:rsidRPr="00127359">
        <w:rPr>
          <w:rFonts w:ascii="Times New Roman" w:hAnsi="Times New Roman" w:cs="Times New Roman"/>
          <w:b/>
          <w:bCs/>
          <w:color w:val="C45911" w:themeColor="accent2" w:themeShade="BF"/>
          <w:sz w:val="36"/>
          <w:szCs w:val="36"/>
          <w:rtl/>
        </w:rPr>
        <w:t>:</w:t>
      </w:r>
    </w:p>
    <w:p w:rsidR="007F7F72" w:rsidRPr="00127359" w:rsidRDefault="007F7F72" w:rsidP="006C7B9C">
      <w:pPr>
        <w:spacing w:line="276" w:lineRule="auto"/>
        <w:ind w:left="0"/>
        <w:jc w:val="left"/>
        <w:rPr>
          <w:rFonts w:ascii="Times New Roman" w:hAnsi="Times New Roman" w:cs="Times New Roman"/>
          <w:b/>
          <w:bCs/>
          <w:sz w:val="36"/>
          <w:szCs w:val="36"/>
          <w:rtl/>
        </w:rPr>
      </w:pPr>
      <w:r w:rsidRPr="00127359">
        <w:rPr>
          <w:rFonts w:ascii="Times New Roman" w:hAnsi="Times New Roman" w:cs="Times New Roman"/>
          <w:b/>
          <w:bCs/>
          <w:sz w:val="36"/>
          <w:szCs w:val="36"/>
          <w:rtl/>
        </w:rPr>
        <w:t>ما قاله الإمام البخاري - رحمه الله - في "صحيحه"(2/ 23 ــ قبل حديث رقم:</w:t>
      </w:r>
      <w:r w:rsidRPr="00127359">
        <w:rPr>
          <w:b/>
          <w:bCs/>
          <w:rtl/>
        </w:rPr>
        <w:t xml:space="preserve"> </w:t>
      </w:r>
      <w:r w:rsidRPr="00127359">
        <w:rPr>
          <w:rFonts w:ascii="Times New Roman" w:hAnsi="Times New Roman" w:cs="Times New Roman"/>
          <w:b/>
          <w:bCs/>
          <w:sz w:val="36"/>
          <w:szCs w:val="36"/>
          <w:rtl/>
        </w:rPr>
        <w:t>987):</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 xml:space="preserve">باب: "إذا فاته العيد يُصلِّي ركعتين"، وكذلك النساء، ومَن كان في البيوت والقُرى، لقول النبي صلى الله عليه وسلم: </w:t>
      </w:r>
      <w:r>
        <w:rPr>
          <w:rFonts w:ascii="Times New Roman" w:hAnsi="Times New Roman" w:cs="Times New Roman"/>
          <w:b/>
          <w:bCs/>
          <w:color w:val="00B050"/>
          <w:sz w:val="36"/>
          <w:szCs w:val="36"/>
          <w:rtl/>
        </w:rPr>
        <w:t>(( هذا عيدنا أهل الإسلام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7F7F72" w:rsidRDefault="00D051F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7F7F72">
        <w:rPr>
          <w:rFonts w:ascii="Times New Roman" w:hAnsi="Times New Roman" w:cs="Times New Roman"/>
          <w:b/>
          <w:bCs/>
          <w:color w:val="002060"/>
          <w:sz w:val="36"/>
          <w:szCs w:val="36"/>
          <w:rtl/>
        </w:rPr>
        <w:t>وقال الفقيه بدر الدِّين العَيني الحنفي ــ رحمه الله ــ في كتابه "عُمدة القاري" (٦/ ٣٠٨)، في بيان وجْه استدلال الإمام البخاري مِن هذا الحديث:</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b/>
          <w:bCs/>
          <w:sz w:val="36"/>
          <w:szCs w:val="36"/>
          <w:rtl/>
        </w:rPr>
        <w:t>وجْه الاستدلال بِه:</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أنَّه أضافه إلى كل أُمَّة الإسلام، مِن غير فرْق بين مَن كان مع الإمام أو لم يكن</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051F0" w:rsidRDefault="00D051F0"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b/>
          <w:bCs/>
          <w:color w:val="FF0000"/>
          <w:sz w:val="36"/>
          <w:szCs w:val="36"/>
          <w:rtl/>
        </w:rPr>
        <w:t>2 ــ</w:t>
      </w:r>
      <w:r>
        <w:rPr>
          <w:rFonts w:ascii="Times New Roman" w:hAnsi="Times New Roman" w:cs="Times New Roman"/>
          <w:b/>
          <w:bCs/>
          <w:color w:val="002060"/>
          <w:sz w:val="36"/>
          <w:szCs w:val="36"/>
          <w:rtl/>
        </w:rPr>
        <w:t xml:space="preserve"> وقال الفقيه أبو الحسن ابن بطال المالكي ــ رحمه الله ــ في شرحه على "صحيح البخاري" (2/ 573):</w:t>
      </w:r>
    </w:p>
    <w:p w:rsidR="00D051F0" w:rsidRDefault="00D051F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b/>
          <w:bCs/>
          <w:kern w:val="28"/>
          <w:sz w:val="36"/>
          <w:szCs w:val="36"/>
          <w:rtl/>
        </w:rPr>
        <w:t>وأولَى الأقوال بالصواب:</w:t>
      </w:r>
      <w:r>
        <w:rPr>
          <w:rFonts w:ascii="Times New Roman" w:hAnsi="Times New Roman" w:cs="Times New Roman"/>
          <w:kern w:val="28"/>
          <w:sz w:val="36"/>
          <w:szCs w:val="36"/>
          <w:rtl/>
        </w:rPr>
        <w:t xml:space="preserve"> </w:t>
      </w:r>
    </w:p>
    <w:p w:rsidR="00D051F0" w:rsidRDefault="00D051F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 xml:space="preserve">أنْ يُصليها كما سنَّها رسول الله صلى الله عليه وسلم، وهو الذى أشار إليه البخارى، واستَدَل على ذلك بقوله ــ عليه السلام ــ: </w:t>
      </w:r>
      <w:r>
        <w:rPr>
          <w:rFonts w:ascii="Times New Roman" w:hAnsi="Times New Roman" w:cs="Times New Roman"/>
          <w:b/>
          <w:bCs/>
          <w:color w:val="00B050"/>
          <w:kern w:val="28"/>
          <w:sz w:val="36"/>
          <w:szCs w:val="36"/>
          <w:rtl/>
        </w:rPr>
        <w:t>(( هذا عيدنا أهل الإسلام ))</w:t>
      </w:r>
      <w:r>
        <w:rPr>
          <w:rFonts w:ascii="Times New Roman" w:hAnsi="Times New Roman" w:cs="Times New Roman"/>
          <w:kern w:val="28"/>
          <w:sz w:val="36"/>
          <w:szCs w:val="36"/>
          <w:rtl/>
        </w:rPr>
        <w:t xml:space="preserve">، و </w:t>
      </w:r>
      <w:r>
        <w:rPr>
          <w:rFonts w:ascii="Times New Roman" w:hAnsi="Times New Roman" w:cs="Times New Roman"/>
          <w:b/>
          <w:bCs/>
          <w:color w:val="00B050"/>
          <w:kern w:val="28"/>
          <w:sz w:val="36"/>
          <w:szCs w:val="36"/>
          <w:rtl/>
        </w:rPr>
        <w:t>(( إنَّها أيام عيد ))</w:t>
      </w:r>
      <w:r>
        <w:rPr>
          <w:rFonts w:ascii="Times New Roman" w:hAnsi="Times New Roman" w:cs="Times New Roman" w:hint="cs"/>
          <w:kern w:val="28"/>
          <w:sz w:val="36"/>
          <w:szCs w:val="36"/>
          <w:rtl/>
        </w:rPr>
        <w:t xml:space="preserve">، </w:t>
      </w:r>
      <w:r>
        <w:rPr>
          <w:rFonts w:ascii="Times New Roman" w:hAnsi="Times New Roman" w:cs="Times New Roman"/>
          <w:kern w:val="28"/>
          <w:sz w:val="36"/>
          <w:szCs w:val="36"/>
          <w:rtl/>
        </w:rPr>
        <w:t>وذلك إشارة إلى الصلاة</w:t>
      </w:r>
      <w:r>
        <w:rPr>
          <w:rFonts w:ascii="Times New Roman" w:hAnsi="Times New Roman" w:cs="Times New Roman" w:hint="cs"/>
          <w:kern w:val="28"/>
          <w:sz w:val="36"/>
          <w:szCs w:val="36"/>
          <w:rtl/>
        </w:rPr>
        <w:t>.</w:t>
      </w:r>
    </w:p>
    <w:p w:rsidR="00D051F0" w:rsidRDefault="00D051F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lastRenderedPageBreak/>
        <w:t xml:space="preserve">وقد أبان ذلك بقوله: </w:t>
      </w:r>
      <w:r>
        <w:rPr>
          <w:rFonts w:ascii="Times New Roman" w:hAnsi="Times New Roman" w:cs="Times New Roman"/>
          <w:b/>
          <w:bCs/>
          <w:color w:val="00B050"/>
          <w:kern w:val="28"/>
          <w:sz w:val="36"/>
          <w:szCs w:val="36"/>
          <w:rtl/>
        </w:rPr>
        <w:t>(( أوَّل نُسكنا فى يومنا هذا أنْ نُصلِّى، ثم نَنحر، فمَن فعل ذلك فقد أصاب سُنَّتنا ))</w:t>
      </w:r>
      <w:r>
        <w:rPr>
          <w:rFonts w:ascii="Times New Roman" w:hAnsi="Times New Roman" w:cs="Times New Roman"/>
          <w:kern w:val="28"/>
          <w:sz w:val="36"/>
          <w:szCs w:val="36"/>
          <w:rtl/>
        </w:rPr>
        <w:t>، فمَن صلَّى كصلاة الإمام فقد أصاب السُّنة»</w:t>
      </w:r>
      <w:r>
        <w:rPr>
          <w:rFonts w:ascii="Times New Roman" w:hAnsi="Times New Roman" w:cs="Times New Roman"/>
          <w:sz w:val="36"/>
          <w:szCs w:val="36"/>
          <w:rtl/>
        </w:rPr>
        <w:t>.اهـ</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وأخرج ابن أبي شيبة في "مُصنَّفه" (٥811)، بإسناد حسن أو صحيح، عن التابعي محمد بن سيرين ــ رحمه الله ــ تلميذ الصحابة:</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فِي الَّذِي يَفُوتُهُ الْعِيدُ، قَالَ: «كَانَ يُسْتَحَبُّ أَنْ يُصَلِّيَ مِثْلَ صَلَاةِ الْإِمَامِ، وَإِنْ عَلِمَ مَا قَرَأَ بِهِ الْإِمَامُ، قَرَأَ بِهِ» ))</w:t>
      </w:r>
      <w:r>
        <w:rPr>
          <w:rFonts w:ascii="Times New Roman" w:hAnsi="Times New Roman" w:cs="Times New Roman"/>
          <w:sz w:val="36"/>
          <w:szCs w:val="36"/>
          <w:rtl/>
        </w:rPr>
        <w:t>.</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وأخرجه البيهقي في "السُّنن الكبرى" (3/ 428)، بلفظ:</w:t>
      </w:r>
    </w:p>
    <w:p w:rsidR="007F7F72" w:rsidRDefault="007F7F72"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كَانُوا يَسْتَحِبُّونَ إِذَا فَاتَ الرَّجُلَ الصَّلَاةُ فِي الْعِيدَيْنِ أَنْ يَمْضِيَ إِلَى الْجِبَانِ فَيَصْنَعُ كَمَا يَصْنَعُ الْإِمَامُ ))</w:t>
      </w:r>
      <w:r>
        <w:rPr>
          <w:rFonts w:ascii="Times New Roman" w:hAnsi="Times New Roman" w:cs="Times New Roman"/>
          <w:sz w:val="36"/>
          <w:szCs w:val="36"/>
          <w:rtl/>
        </w:rPr>
        <w:t>.</w:t>
      </w:r>
    </w:p>
    <w:p w:rsidR="00147B4B" w:rsidRPr="00127359" w:rsidRDefault="003B75C5" w:rsidP="006C7B9C">
      <w:pPr>
        <w:spacing w:line="276" w:lineRule="auto"/>
        <w:ind w:left="0"/>
        <w:jc w:val="left"/>
        <w:rPr>
          <w:rFonts w:ascii="Times New Roman" w:hAnsi="Times New Roman" w:cs="Times New Roman"/>
          <w:b/>
          <w:bCs/>
          <w:color w:val="002060"/>
          <w:sz w:val="36"/>
          <w:szCs w:val="36"/>
          <w:rtl/>
        </w:rPr>
      </w:pPr>
      <w:r w:rsidRPr="00127359">
        <w:rPr>
          <w:rFonts w:ascii="Times New Roman" w:hAnsi="Times New Roman" w:cs="Times New Roman"/>
          <w:b/>
          <w:bCs/>
          <w:color w:val="002060"/>
          <w:sz w:val="36"/>
          <w:szCs w:val="36"/>
          <w:rtl/>
        </w:rPr>
        <w:t>و</w:t>
      </w:r>
      <w:r w:rsidR="00147B4B" w:rsidRPr="00127359">
        <w:rPr>
          <w:rFonts w:ascii="Times New Roman" w:hAnsi="Times New Roman" w:cs="Times New Roman"/>
          <w:b/>
          <w:bCs/>
          <w:color w:val="002060"/>
          <w:sz w:val="36"/>
          <w:szCs w:val="36"/>
          <w:rtl/>
        </w:rPr>
        <w:t xml:space="preserve">قالت اللجنة الدائمة للبحوث العلمية والإفتاء بالمملكة العربية السعودية برئاسة العلامة عبد العزيز </w:t>
      </w:r>
      <w:r w:rsidR="00BC717D" w:rsidRPr="00127359">
        <w:rPr>
          <w:rFonts w:ascii="Times New Roman" w:hAnsi="Times New Roman" w:cs="Times New Roman"/>
          <w:b/>
          <w:bCs/>
          <w:color w:val="002060"/>
          <w:sz w:val="36"/>
          <w:szCs w:val="36"/>
          <w:rtl/>
        </w:rPr>
        <w:t>ا</w:t>
      </w:r>
      <w:r w:rsidR="00147B4B" w:rsidRPr="00127359">
        <w:rPr>
          <w:rFonts w:ascii="Times New Roman" w:hAnsi="Times New Roman" w:cs="Times New Roman"/>
          <w:b/>
          <w:bCs/>
          <w:color w:val="002060"/>
          <w:sz w:val="36"/>
          <w:szCs w:val="36"/>
          <w:rtl/>
        </w:rPr>
        <w:t xml:space="preserve">بن باز </w:t>
      </w:r>
      <w:r w:rsidR="00CA1864" w:rsidRPr="00127359">
        <w:rPr>
          <w:rFonts w:ascii="Times New Roman" w:hAnsi="Times New Roman" w:cs="Times New Roman"/>
          <w:b/>
          <w:bCs/>
          <w:color w:val="002060"/>
          <w:sz w:val="36"/>
          <w:szCs w:val="36"/>
          <w:rtl/>
        </w:rPr>
        <w:t>ــ رحمه الله ــ</w:t>
      </w:r>
      <w:r w:rsidR="00147B4B" w:rsidRPr="00127359">
        <w:rPr>
          <w:rFonts w:ascii="Times New Roman" w:hAnsi="Times New Roman" w:cs="Times New Roman"/>
          <w:b/>
          <w:bCs/>
          <w:color w:val="002060"/>
          <w:sz w:val="36"/>
          <w:szCs w:val="36"/>
          <w:rtl/>
        </w:rPr>
        <w:t xml:space="preserve"> كما في </w:t>
      </w:r>
      <w:r w:rsidR="00FE4B3C" w:rsidRPr="00127359">
        <w:rPr>
          <w:rFonts w:ascii="Times New Roman" w:hAnsi="Times New Roman" w:cs="Times New Roman"/>
          <w:b/>
          <w:bCs/>
          <w:color w:val="002060"/>
          <w:sz w:val="36"/>
          <w:szCs w:val="36"/>
          <w:rtl/>
        </w:rPr>
        <w:t>"</w:t>
      </w:r>
      <w:r w:rsidR="00147B4B" w:rsidRPr="00127359">
        <w:rPr>
          <w:rFonts w:ascii="Times New Roman" w:hAnsi="Times New Roman" w:cs="Times New Roman"/>
          <w:b/>
          <w:bCs/>
          <w:color w:val="002060"/>
          <w:sz w:val="36"/>
          <w:szCs w:val="36"/>
          <w:rtl/>
        </w:rPr>
        <w:t>الفتاوى</w:t>
      </w:r>
      <w:r w:rsidR="00FE4B3C" w:rsidRPr="00127359">
        <w:rPr>
          <w:rFonts w:ascii="Times New Roman" w:hAnsi="Times New Roman" w:cs="Times New Roman"/>
          <w:b/>
          <w:bCs/>
          <w:color w:val="002060"/>
          <w:sz w:val="36"/>
          <w:szCs w:val="36"/>
          <w:rtl/>
        </w:rPr>
        <w:t>"</w:t>
      </w:r>
      <w:r w:rsidR="00147B4B" w:rsidRPr="00127359">
        <w:rPr>
          <w:rFonts w:ascii="Times New Roman" w:hAnsi="Times New Roman" w:cs="Times New Roman"/>
          <w:b/>
          <w:bCs/>
          <w:color w:val="002060"/>
          <w:sz w:val="36"/>
          <w:szCs w:val="36"/>
          <w:rtl/>
        </w:rPr>
        <w:t xml:space="preserve"> ( 8/ 306 -307 – رقم : 2328 و4517):</w:t>
      </w:r>
    </w:p>
    <w:p w:rsidR="00127359" w:rsidRDefault="00BC717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ومَن فاتته وأحب</w:t>
      </w:r>
      <w:r w:rsidR="00CA1864"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قضاءها استُح</w:t>
      </w:r>
      <w:r w:rsidR="00F42E71"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 له ذلك، في</w:t>
      </w:r>
      <w:r w:rsidR="00F42E71"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صليها على صفتها</w:t>
      </w:r>
      <w:r w:rsidR="00F42E71"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مِن دون خطبة بعدها</w:t>
      </w:r>
      <w:r w:rsidR="00127359">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127359">
        <w:rPr>
          <w:rFonts w:ascii="Times New Roman" w:hAnsi="Times New Roman" w:cs="Times New Roman"/>
          <w:b/>
          <w:bCs/>
          <w:sz w:val="36"/>
          <w:szCs w:val="36"/>
          <w:rtl/>
        </w:rPr>
        <w:t>وبهذا قال</w:t>
      </w:r>
      <w:r w:rsidR="00127359" w:rsidRPr="00127359">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الإمام مالك، والشافعي، وأحمد، والن</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خعي، وغيرهم مِن أهل العلم.</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والأصل في ذلك قوله صلى الله عليه وسلم:</w:t>
      </w:r>
      <w:r w:rsidR="00CA1864" w:rsidRPr="00C23F7E">
        <w:rPr>
          <w:rFonts w:ascii="Times New Roman" w:hAnsi="Times New Roman" w:cs="Times New Roman"/>
          <w:sz w:val="36"/>
          <w:szCs w:val="36"/>
          <w:rtl/>
        </w:rPr>
        <w:t xml:space="preserve"> </w:t>
      </w:r>
      <w:r w:rsidRPr="00C23F7E">
        <w:rPr>
          <w:rFonts w:ascii="Times New Roman" w:hAnsi="Times New Roman" w:cs="Times New Roman"/>
          <w:b/>
          <w:bCs/>
          <w:color w:val="00B050"/>
          <w:sz w:val="36"/>
          <w:szCs w:val="36"/>
          <w:rtl/>
        </w:rPr>
        <w:t>(( إذا أتيتم الصلاة فامشوا وعليكم السكينة والوقار، فما أدركتم فصلوا، وما فاتكم فاقضوا ))</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وما رُوي عن أنس </w:t>
      </w:r>
      <w:r w:rsidR="00CA1864" w:rsidRPr="00C23F7E">
        <w:rPr>
          <w:rFonts w:ascii="Times New Roman" w:hAnsi="Times New Roman" w:cs="Times New Roman"/>
          <w:sz w:val="36"/>
          <w:szCs w:val="36"/>
          <w:rtl/>
        </w:rPr>
        <w:t>ــ رضي الله عنه ــ أنَّه</w:t>
      </w:r>
      <w:r w:rsidRPr="00C23F7E">
        <w:rPr>
          <w:rFonts w:ascii="Times New Roman" w:hAnsi="Times New Roman" w:cs="Times New Roman"/>
          <w:sz w:val="36"/>
          <w:szCs w:val="36"/>
          <w:rtl/>
        </w:rPr>
        <w:t>:</w:t>
      </w:r>
      <w:r w:rsidR="00CA1864" w:rsidRPr="00C23F7E">
        <w:rPr>
          <w:rFonts w:ascii="Times New Roman" w:hAnsi="Times New Roman" w:cs="Times New Roman"/>
          <w:sz w:val="36"/>
          <w:szCs w:val="36"/>
          <w:rtl/>
        </w:rPr>
        <w:t xml:space="preserve"> </w:t>
      </w:r>
      <w:r w:rsidRPr="00C23F7E">
        <w:rPr>
          <w:rFonts w:ascii="Times New Roman" w:hAnsi="Times New Roman" w:cs="Times New Roman"/>
          <w:b/>
          <w:bCs/>
          <w:color w:val="00B050"/>
          <w:sz w:val="36"/>
          <w:szCs w:val="36"/>
          <w:rtl/>
        </w:rPr>
        <w:t>(( كان إذا فاتته صلاة العيد مع الإمام جم</w:t>
      </w:r>
      <w:r w:rsidR="00F42E71"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ع أهله ومواليه، ثم قام عبد الله بن أبي ع</w:t>
      </w:r>
      <w:r w:rsidR="00F42E71"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تبة مولاه فيصل</w:t>
      </w:r>
      <w:r w:rsidR="00F42E71"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ي بهم ركعتين، ي</w:t>
      </w:r>
      <w:r w:rsidR="00F42E71"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كب</w:t>
      </w:r>
      <w:r w:rsidR="00F42E71"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ر فيهما ))</w:t>
      </w:r>
      <w:r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ولِم</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ن حض</w:t>
      </w:r>
      <w:r w:rsidR="00F42E71"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ر يوم العيد والإمام يخطب </w:t>
      </w:r>
      <w:r w:rsidR="00CA1864"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يستمع الخطبة</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ثم يقضي الصلاة بعد ذلك</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حتى يجمع بين المصلحتين</w:t>
      </w:r>
      <w:r w:rsidR="00BC717D" w:rsidRPr="00C23F7E">
        <w:rPr>
          <w:rFonts w:ascii="Times New Roman" w:hAnsi="Times New Roman" w:cs="Times New Roman"/>
          <w:kern w:val="28"/>
          <w:sz w:val="36"/>
          <w:szCs w:val="36"/>
          <w:rtl/>
        </w:rPr>
        <w:t>»</w:t>
      </w:r>
      <w:r w:rsidR="00BC717D" w:rsidRPr="00C23F7E">
        <w:rPr>
          <w:rFonts w:ascii="Times New Roman" w:hAnsi="Times New Roman" w:cs="Times New Roman"/>
          <w:sz w:val="36"/>
          <w:szCs w:val="36"/>
          <w:rtl/>
        </w:rPr>
        <w:t>.اهـ</w:t>
      </w:r>
    </w:p>
    <w:p w:rsidR="00147B4B" w:rsidRPr="00127359" w:rsidRDefault="0012735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147B4B" w:rsidRPr="00127359">
        <w:rPr>
          <w:rFonts w:ascii="Times New Roman" w:hAnsi="Times New Roman" w:cs="Times New Roman"/>
          <w:b/>
          <w:bCs/>
          <w:color w:val="002060"/>
          <w:sz w:val="36"/>
          <w:szCs w:val="36"/>
          <w:rtl/>
        </w:rPr>
        <w:t>وقالت أيضًا:</w:t>
      </w:r>
    </w:p>
    <w:p w:rsidR="00BC717D" w:rsidRDefault="00BC717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kern w:val="28"/>
          <w:sz w:val="36"/>
          <w:szCs w:val="36"/>
          <w:rtl/>
        </w:rPr>
        <w:t>«</w:t>
      </w:r>
      <w:r w:rsidR="00147B4B" w:rsidRPr="00127359">
        <w:rPr>
          <w:rFonts w:ascii="Times New Roman" w:hAnsi="Times New Roman" w:cs="Times New Roman"/>
          <w:b/>
          <w:bCs/>
          <w:sz w:val="36"/>
          <w:szCs w:val="36"/>
          <w:rtl/>
        </w:rPr>
        <w:t>مَن أدرك التشهد فقط مع الإمام مِن صلاة العيدين</w:t>
      </w:r>
      <w:r w:rsidR="00127359" w:rsidRPr="00127359">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صلَّى بعد سلام الإمام ركعتين، ي</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فعل فيهما كما فعل الإمام، مِن تكبير</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وقراءة</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وركوع</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وسجود</w:t>
      </w:r>
      <w:r w:rsidRPr="00C23F7E">
        <w:rPr>
          <w:rFonts w:ascii="Times New Roman" w:hAnsi="Times New Roman" w:cs="Times New Roman"/>
          <w:kern w:val="28"/>
          <w:sz w:val="36"/>
          <w:szCs w:val="36"/>
          <w:rtl/>
        </w:rPr>
        <w:t>»</w:t>
      </w:r>
      <w:r w:rsidRPr="00C23F7E">
        <w:rPr>
          <w:rFonts w:ascii="Times New Roman" w:hAnsi="Times New Roman" w:cs="Times New Roman"/>
          <w:sz w:val="36"/>
          <w:szCs w:val="36"/>
          <w:rtl/>
        </w:rPr>
        <w:t>.اهـ</w:t>
      </w:r>
    </w:p>
    <w:p w:rsidR="00D051F0" w:rsidRPr="00647481" w:rsidRDefault="00647481" w:rsidP="006C7B9C">
      <w:pPr>
        <w:spacing w:line="276" w:lineRule="auto"/>
        <w:ind w:left="0"/>
        <w:jc w:val="left"/>
        <w:rPr>
          <w:rFonts w:ascii="Times New Roman" w:hAnsi="Times New Roman" w:cs="Times New Roman"/>
          <w:b/>
          <w:bCs/>
          <w:color w:val="FF0000"/>
          <w:sz w:val="36"/>
          <w:szCs w:val="36"/>
          <w:rtl/>
        </w:rPr>
      </w:pPr>
      <w:r w:rsidRPr="00647481">
        <w:rPr>
          <w:rFonts w:ascii="Times New Roman" w:hAnsi="Times New Roman" w:cs="Times New Roman" w:hint="cs"/>
          <w:b/>
          <w:bCs/>
          <w:color w:val="FF0000"/>
          <w:sz w:val="36"/>
          <w:szCs w:val="36"/>
          <w:u w:val="single"/>
          <w:rtl/>
        </w:rPr>
        <w:t>تنبيه وخلاصة</w:t>
      </w:r>
      <w:r w:rsidR="00D051F0" w:rsidRPr="00647481">
        <w:rPr>
          <w:rFonts w:ascii="Times New Roman" w:hAnsi="Times New Roman" w:cs="Times New Roman" w:hint="cs"/>
          <w:b/>
          <w:bCs/>
          <w:color w:val="FF0000"/>
          <w:sz w:val="36"/>
          <w:szCs w:val="36"/>
          <w:rtl/>
        </w:rPr>
        <w:t>:</w:t>
      </w:r>
    </w:p>
    <w:p w:rsidR="00D051F0" w:rsidRPr="00647481" w:rsidRDefault="00647481" w:rsidP="006C7B9C">
      <w:pPr>
        <w:spacing w:line="276" w:lineRule="auto"/>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hint="cs"/>
          <w:b/>
          <w:bCs/>
          <w:color w:val="833C0B" w:themeColor="accent2" w:themeShade="80"/>
          <w:sz w:val="36"/>
          <w:szCs w:val="36"/>
          <w:rtl/>
        </w:rPr>
        <w:t xml:space="preserve">عن </w:t>
      </w:r>
      <w:r w:rsidR="00D051F0" w:rsidRPr="00647481">
        <w:rPr>
          <w:rFonts w:ascii="Times New Roman" w:hAnsi="Times New Roman" w:cs="Times New Roman" w:hint="cs"/>
          <w:b/>
          <w:bCs/>
          <w:color w:val="833C0B" w:themeColor="accent2" w:themeShade="80"/>
          <w:sz w:val="36"/>
          <w:szCs w:val="36"/>
          <w:rtl/>
        </w:rPr>
        <w:t xml:space="preserve">أقوال العلماء </w:t>
      </w:r>
      <w:r>
        <w:rPr>
          <w:rFonts w:ascii="Times New Roman" w:hAnsi="Times New Roman" w:cs="Times New Roman" w:hint="cs"/>
          <w:b/>
          <w:bCs/>
          <w:color w:val="833C0B" w:themeColor="accent2" w:themeShade="80"/>
          <w:sz w:val="36"/>
          <w:szCs w:val="36"/>
          <w:rtl/>
        </w:rPr>
        <w:t xml:space="preserve">ــ رحمهم الله ــ </w:t>
      </w:r>
      <w:r w:rsidR="00D051F0" w:rsidRPr="00647481">
        <w:rPr>
          <w:rFonts w:ascii="Times New Roman" w:hAnsi="Times New Roman" w:cs="Times New Roman" w:hint="cs"/>
          <w:b/>
          <w:bCs/>
          <w:color w:val="833C0B" w:themeColor="accent2" w:themeShade="80"/>
          <w:sz w:val="36"/>
          <w:szCs w:val="36"/>
          <w:rtl/>
        </w:rPr>
        <w:t>فيمَن فاتته صلاة العيد.</w:t>
      </w:r>
    </w:p>
    <w:p w:rsidR="00D051F0" w:rsidRDefault="00D051F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b/>
          <w:bCs/>
          <w:kern w:val="28"/>
          <w:sz w:val="36"/>
          <w:szCs w:val="36"/>
          <w:rtl/>
        </w:rPr>
        <w:t xml:space="preserve">اختلف العلماء </w:t>
      </w:r>
      <w:r w:rsidR="00647481">
        <w:rPr>
          <w:rFonts w:ascii="Times New Roman" w:hAnsi="Times New Roman" w:cs="Times New Roman" w:hint="cs"/>
          <w:b/>
          <w:bCs/>
          <w:kern w:val="28"/>
          <w:sz w:val="36"/>
          <w:szCs w:val="36"/>
          <w:rtl/>
        </w:rPr>
        <w:t xml:space="preserve">ــ رحمهم الله ــ </w:t>
      </w:r>
      <w:r>
        <w:rPr>
          <w:rFonts w:ascii="Times New Roman" w:hAnsi="Times New Roman" w:cs="Times New Roman"/>
          <w:b/>
          <w:bCs/>
          <w:kern w:val="28"/>
          <w:sz w:val="36"/>
          <w:szCs w:val="36"/>
          <w:rtl/>
        </w:rPr>
        <w:t>فيمَن فاتته صلاة العيد مع الإمام</w:t>
      </w:r>
      <w:r w:rsidR="00647481">
        <w:rPr>
          <w:rFonts w:ascii="Times New Roman" w:hAnsi="Times New Roman" w:cs="Times New Roman" w:hint="cs"/>
          <w:b/>
          <w:bCs/>
          <w:kern w:val="28"/>
          <w:sz w:val="36"/>
          <w:szCs w:val="36"/>
          <w:rtl/>
        </w:rPr>
        <w:t xml:space="preserve"> على أقوال عدَّة.</w:t>
      </w:r>
    </w:p>
    <w:p w:rsidR="00647481" w:rsidRDefault="00D051F0" w:rsidP="006C7B9C">
      <w:pPr>
        <w:spacing w:line="276" w:lineRule="auto"/>
        <w:ind w:left="0"/>
        <w:jc w:val="left"/>
        <w:rPr>
          <w:rFonts w:ascii="Times New Roman" w:hAnsi="Times New Roman" w:cs="Times New Roman"/>
          <w:kern w:val="28"/>
          <w:sz w:val="36"/>
          <w:szCs w:val="36"/>
          <w:rtl/>
        </w:rPr>
      </w:pPr>
      <w:r w:rsidRPr="00647481">
        <w:rPr>
          <w:rFonts w:ascii="Times New Roman" w:hAnsi="Times New Roman" w:cs="Times New Roman"/>
          <w:b/>
          <w:bCs/>
          <w:color w:val="C45911" w:themeColor="accent2" w:themeShade="BF"/>
          <w:kern w:val="28"/>
          <w:sz w:val="36"/>
          <w:szCs w:val="36"/>
          <w:rtl/>
        </w:rPr>
        <w:t>فقالت طائفة:</w:t>
      </w:r>
      <w:r w:rsidR="00647481">
        <w:rPr>
          <w:rFonts w:ascii="Times New Roman" w:hAnsi="Times New Roman" w:cs="Times New Roman"/>
          <w:kern w:val="28"/>
          <w:sz w:val="36"/>
          <w:szCs w:val="36"/>
          <w:rtl/>
        </w:rPr>
        <w:t xml:space="preserve"> يُصلِّي ركعتين</w:t>
      </w:r>
      <w:r w:rsidR="00647481">
        <w:rPr>
          <w:rFonts w:ascii="Times New Roman" w:hAnsi="Times New Roman" w:cs="Times New Roman" w:hint="cs"/>
          <w:kern w:val="28"/>
          <w:sz w:val="36"/>
          <w:szCs w:val="36"/>
          <w:rtl/>
        </w:rPr>
        <w:t xml:space="preserve"> فقط، وعلى نفس صِفة صلاة الإمام بالناس في مُصلَّى العيد.</w:t>
      </w:r>
    </w:p>
    <w:p w:rsidR="00647481" w:rsidRDefault="00647481"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وهو قول أكثر العلماء، كما تقدَّم، وهو الأرجح.</w:t>
      </w:r>
    </w:p>
    <w:p w:rsidR="00647481" w:rsidRDefault="00647481" w:rsidP="006C7B9C">
      <w:pPr>
        <w:spacing w:line="276" w:lineRule="auto"/>
        <w:ind w:left="0"/>
        <w:jc w:val="left"/>
        <w:rPr>
          <w:rFonts w:ascii="Times New Roman" w:hAnsi="Times New Roman" w:cs="Times New Roman"/>
          <w:kern w:val="28"/>
          <w:sz w:val="36"/>
          <w:szCs w:val="36"/>
          <w:rtl/>
        </w:rPr>
      </w:pPr>
      <w:r w:rsidRPr="00647481">
        <w:rPr>
          <w:rFonts w:ascii="Times New Roman" w:hAnsi="Times New Roman" w:cs="Times New Roman" w:hint="cs"/>
          <w:b/>
          <w:bCs/>
          <w:color w:val="C45911" w:themeColor="accent2" w:themeShade="BF"/>
          <w:kern w:val="28"/>
          <w:sz w:val="36"/>
          <w:szCs w:val="36"/>
          <w:rtl/>
        </w:rPr>
        <w:t>وقالت طائفة:</w:t>
      </w:r>
      <w:r>
        <w:rPr>
          <w:rFonts w:ascii="Times New Roman" w:hAnsi="Times New Roman" w:cs="Times New Roman" w:hint="cs"/>
          <w:kern w:val="28"/>
          <w:sz w:val="36"/>
          <w:szCs w:val="36"/>
          <w:rtl/>
        </w:rPr>
        <w:t xml:space="preserve"> يُصلِّي أربع ركعات.</w:t>
      </w:r>
    </w:p>
    <w:p w:rsidR="00647481" w:rsidRDefault="00647481"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 xml:space="preserve">وصحَّ </w:t>
      </w:r>
      <w:r w:rsidR="00DF71E0">
        <w:rPr>
          <w:rFonts w:ascii="Times New Roman" w:hAnsi="Times New Roman" w:cs="Times New Roman" w:hint="cs"/>
          <w:kern w:val="28"/>
          <w:sz w:val="36"/>
          <w:szCs w:val="36"/>
          <w:rtl/>
        </w:rPr>
        <w:t xml:space="preserve"> هذا القول </w:t>
      </w:r>
      <w:r>
        <w:rPr>
          <w:rFonts w:ascii="Times New Roman" w:hAnsi="Times New Roman" w:cs="Times New Roman" w:hint="cs"/>
          <w:kern w:val="28"/>
          <w:sz w:val="36"/>
          <w:szCs w:val="36"/>
          <w:rtl/>
        </w:rPr>
        <w:t>عن ابن مسعود</w:t>
      </w:r>
      <w:r w:rsidR="00DF71E0">
        <w:rPr>
          <w:rFonts w:ascii="Times New Roman" w:hAnsi="Times New Roman" w:cs="Times New Roman" w:hint="cs"/>
          <w:kern w:val="28"/>
          <w:sz w:val="36"/>
          <w:szCs w:val="36"/>
          <w:rtl/>
        </w:rPr>
        <w:t xml:space="preserve"> كما تقدَّم</w:t>
      </w:r>
      <w:r>
        <w:rPr>
          <w:rFonts w:ascii="Times New Roman" w:hAnsi="Times New Roman" w:cs="Times New Roman" w:hint="cs"/>
          <w:kern w:val="28"/>
          <w:sz w:val="36"/>
          <w:szCs w:val="36"/>
          <w:rtl/>
        </w:rPr>
        <w:t xml:space="preserve">، ونُقل عن علي بن أبي طالب، مِن الصحابة، وبِه قال </w:t>
      </w:r>
      <w:r w:rsidR="00DF71E0">
        <w:rPr>
          <w:rFonts w:ascii="Times New Roman" w:hAnsi="Times New Roman" w:cs="Times New Roman" w:hint="cs"/>
          <w:kern w:val="28"/>
          <w:sz w:val="36"/>
          <w:szCs w:val="36"/>
          <w:rtl/>
        </w:rPr>
        <w:t>الشعبي مِن التابعين، و</w:t>
      </w:r>
      <w:r>
        <w:rPr>
          <w:rFonts w:ascii="Times New Roman" w:hAnsi="Times New Roman" w:cs="Times New Roman" w:hint="cs"/>
          <w:kern w:val="28"/>
          <w:sz w:val="36"/>
          <w:szCs w:val="36"/>
          <w:rtl/>
        </w:rPr>
        <w:t>سفيان الثوري، وأحمد في رواية عنه.</w:t>
      </w:r>
    </w:p>
    <w:p w:rsidR="00647481" w:rsidRDefault="00647481"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b/>
          <w:bCs/>
          <w:color w:val="C45911" w:themeColor="accent2" w:themeShade="BF"/>
          <w:kern w:val="28"/>
          <w:sz w:val="36"/>
          <w:szCs w:val="36"/>
          <w:rtl/>
        </w:rPr>
        <w:t>وقالت طائفة:</w:t>
      </w:r>
      <w:r>
        <w:rPr>
          <w:rFonts w:ascii="Times New Roman" w:hAnsi="Times New Roman" w:cs="Times New Roman"/>
          <w:kern w:val="28"/>
          <w:sz w:val="36"/>
          <w:szCs w:val="36"/>
          <w:rtl/>
        </w:rPr>
        <w:t xml:space="preserve"> يُصلِّي</w:t>
      </w:r>
      <w:r>
        <w:rPr>
          <w:rFonts w:ascii="Times New Roman" w:hAnsi="Times New Roman" w:cs="Times New Roman" w:hint="cs"/>
          <w:kern w:val="28"/>
          <w:sz w:val="36"/>
          <w:szCs w:val="36"/>
          <w:rtl/>
        </w:rPr>
        <w:t xml:space="preserve"> إنْ شاء ركعتين، وإنْ شاء أربع ركعات.</w:t>
      </w:r>
    </w:p>
    <w:p w:rsidR="00647481" w:rsidRDefault="00647481"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ونُقل عن أبي حنيفة.</w:t>
      </w:r>
    </w:p>
    <w:p w:rsidR="00647481" w:rsidRDefault="00647481"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 xml:space="preserve">لِثبوت الأمرين عن </w:t>
      </w:r>
      <w:r w:rsidR="00147B46">
        <w:rPr>
          <w:rFonts w:ascii="Times New Roman" w:hAnsi="Times New Roman" w:cs="Times New Roman" w:hint="cs"/>
          <w:kern w:val="28"/>
          <w:sz w:val="36"/>
          <w:szCs w:val="36"/>
          <w:rtl/>
        </w:rPr>
        <w:t>ال</w:t>
      </w:r>
      <w:r>
        <w:rPr>
          <w:rFonts w:ascii="Times New Roman" w:hAnsi="Times New Roman" w:cs="Times New Roman" w:hint="cs"/>
          <w:kern w:val="28"/>
          <w:sz w:val="36"/>
          <w:szCs w:val="36"/>
          <w:rtl/>
        </w:rPr>
        <w:t>صحابة ــ رضي الله عنهم ــ.</w:t>
      </w:r>
    </w:p>
    <w:p w:rsidR="00DF71E0" w:rsidRDefault="00D051F0" w:rsidP="006C7B9C">
      <w:pPr>
        <w:spacing w:line="276" w:lineRule="auto"/>
        <w:ind w:left="0"/>
        <w:jc w:val="left"/>
        <w:rPr>
          <w:rFonts w:ascii="Times New Roman" w:hAnsi="Times New Roman" w:cs="Times New Roman"/>
          <w:kern w:val="28"/>
          <w:sz w:val="36"/>
          <w:szCs w:val="36"/>
          <w:rtl/>
        </w:rPr>
      </w:pPr>
      <w:r w:rsidRPr="00647481">
        <w:rPr>
          <w:rFonts w:ascii="Times New Roman" w:hAnsi="Times New Roman" w:cs="Times New Roman"/>
          <w:b/>
          <w:bCs/>
          <w:color w:val="C45911" w:themeColor="accent2" w:themeShade="BF"/>
          <w:kern w:val="28"/>
          <w:sz w:val="36"/>
          <w:szCs w:val="36"/>
          <w:rtl/>
        </w:rPr>
        <w:lastRenderedPageBreak/>
        <w:t>وقال الأوزاعي:</w:t>
      </w:r>
      <w:r>
        <w:rPr>
          <w:rFonts w:ascii="Times New Roman" w:hAnsi="Times New Roman" w:cs="Times New Roman"/>
          <w:kern w:val="28"/>
          <w:sz w:val="36"/>
          <w:szCs w:val="36"/>
          <w:rtl/>
        </w:rPr>
        <w:t xml:space="preserve"> يُصلِّي ركعتين ولا يَجهر </w:t>
      </w:r>
      <w:r w:rsidR="00647481">
        <w:rPr>
          <w:rFonts w:ascii="Times New Roman" w:hAnsi="Times New Roman" w:cs="Times New Roman" w:hint="cs"/>
          <w:kern w:val="28"/>
          <w:sz w:val="36"/>
          <w:szCs w:val="36"/>
          <w:rtl/>
        </w:rPr>
        <w:t xml:space="preserve">فيهما </w:t>
      </w:r>
      <w:r>
        <w:rPr>
          <w:rFonts w:ascii="Times New Roman" w:hAnsi="Times New Roman" w:cs="Times New Roman"/>
          <w:kern w:val="28"/>
          <w:sz w:val="36"/>
          <w:szCs w:val="36"/>
          <w:rtl/>
        </w:rPr>
        <w:t>بالقراءة</w:t>
      </w:r>
      <w:r w:rsidR="00647481">
        <w:rPr>
          <w:rFonts w:ascii="Times New Roman" w:hAnsi="Times New Roman" w:cs="Times New Roman" w:hint="cs"/>
          <w:kern w:val="28"/>
          <w:sz w:val="36"/>
          <w:szCs w:val="36"/>
          <w:rtl/>
        </w:rPr>
        <w:t>،</w:t>
      </w:r>
      <w:r>
        <w:rPr>
          <w:rFonts w:ascii="Times New Roman" w:hAnsi="Times New Roman" w:cs="Times New Roman"/>
          <w:kern w:val="28"/>
          <w:sz w:val="36"/>
          <w:szCs w:val="36"/>
          <w:rtl/>
        </w:rPr>
        <w:t xml:space="preserve"> ولا يُكبِّر تكبير الإمام</w:t>
      </w:r>
      <w:r w:rsidR="00147B46">
        <w:rPr>
          <w:rFonts w:ascii="Times New Roman" w:hAnsi="Times New Roman" w:cs="Times New Roman" w:hint="cs"/>
          <w:kern w:val="28"/>
          <w:sz w:val="36"/>
          <w:szCs w:val="36"/>
          <w:rtl/>
        </w:rPr>
        <w:t xml:space="preserve"> الزائدة</w:t>
      </w:r>
      <w:r>
        <w:rPr>
          <w:rFonts w:ascii="Times New Roman" w:hAnsi="Times New Roman" w:cs="Times New Roman"/>
          <w:kern w:val="28"/>
          <w:sz w:val="36"/>
          <w:szCs w:val="36"/>
          <w:rtl/>
        </w:rPr>
        <w:t>.</w:t>
      </w:r>
    </w:p>
    <w:p w:rsidR="00DF71E0" w:rsidRDefault="00DF71E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وهو رواية عن أحمد</w:t>
      </w:r>
      <w:r w:rsidR="00147B46">
        <w:rPr>
          <w:rFonts w:ascii="Times New Roman" w:hAnsi="Times New Roman" w:cs="Times New Roman" w:hint="cs"/>
          <w:kern w:val="28"/>
          <w:sz w:val="36"/>
          <w:szCs w:val="36"/>
          <w:rtl/>
        </w:rPr>
        <w:t>.</w:t>
      </w:r>
    </w:p>
    <w:p w:rsidR="00DF71E0" w:rsidRDefault="00DF71E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b/>
          <w:bCs/>
          <w:color w:val="C45911" w:themeColor="accent2" w:themeShade="BF"/>
          <w:kern w:val="28"/>
          <w:sz w:val="36"/>
          <w:szCs w:val="36"/>
          <w:rtl/>
        </w:rPr>
        <w:t>وقال إسحاق بن راهويه</w:t>
      </w:r>
      <w:r w:rsidR="00D051F0" w:rsidRPr="00647481">
        <w:rPr>
          <w:rFonts w:ascii="Times New Roman" w:hAnsi="Times New Roman" w:cs="Times New Roman"/>
          <w:b/>
          <w:bCs/>
          <w:color w:val="C45911" w:themeColor="accent2" w:themeShade="BF"/>
          <w:kern w:val="28"/>
          <w:sz w:val="36"/>
          <w:szCs w:val="36"/>
          <w:rtl/>
        </w:rPr>
        <w:t>:</w:t>
      </w:r>
      <w:r w:rsidR="00D051F0">
        <w:rPr>
          <w:rFonts w:ascii="Times New Roman" w:hAnsi="Times New Roman" w:cs="Times New Roman"/>
          <w:kern w:val="28"/>
          <w:sz w:val="36"/>
          <w:szCs w:val="36"/>
          <w:rtl/>
        </w:rPr>
        <w:t xml:space="preserve"> </w:t>
      </w:r>
      <w:r>
        <w:rPr>
          <w:rFonts w:ascii="Times New Roman" w:hAnsi="Times New Roman" w:cs="Times New Roman" w:hint="cs"/>
          <w:kern w:val="28"/>
          <w:sz w:val="36"/>
          <w:szCs w:val="36"/>
          <w:rtl/>
        </w:rPr>
        <w:t>إنْ صلاها في مُصلَّى العيد صل</w:t>
      </w:r>
      <w:r w:rsidR="00147B46">
        <w:rPr>
          <w:rFonts w:ascii="Times New Roman" w:hAnsi="Times New Roman" w:cs="Times New Roman" w:hint="cs"/>
          <w:kern w:val="28"/>
          <w:sz w:val="36"/>
          <w:szCs w:val="36"/>
          <w:rtl/>
        </w:rPr>
        <w:t>َّى</w:t>
      </w:r>
      <w:r>
        <w:rPr>
          <w:rFonts w:ascii="Times New Roman" w:hAnsi="Times New Roman" w:cs="Times New Roman" w:hint="cs"/>
          <w:kern w:val="28"/>
          <w:sz w:val="36"/>
          <w:szCs w:val="36"/>
          <w:rtl/>
        </w:rPr>
        <w:t xml:space="preserve"> ركعتين،، وإن</w:t>
      </w:r>
      <w:r w:rsidR="00147B46">
        <w:rPr>
          <w:rFonts w:ascii="Times New Roman" w:hAnsi="Times New Roman" w:cs="Times New Roman" w:hint="cs"/>
          <w:kern w:val="28"/>
          <w:sz w:val="36"/>
          <w:szCs w:val="36"/>
          <w:rtl/>
        </w:rPr>
        <w:t>ْ</w:t>
      </w:r>
      <w:r>
        <w:rPr>
          <w:rFonts w:ascii="Times New Roman" w:hAnsi="Times New Roman" w:cs="Times New Roman" w:hint="cs"/>
          <w:kern w:val="28"/>
          <w:sz w:val="36"/>
          <w:szCs w:val="36"/>
          <w:rtl/>
        </w:rPr>
        <w:t xml:space="preserve"> صلاها في </w:t>
      </w:r>
      <w:r w:rsidR="00147B46">
        <w:rPr>
          <w:rFonts w:ascii="Times New Roman" w:hAnsi="Times New Roman" w:cs="Times New Roman" w:hint="cs"/>
          <w:kern w:val="28"/>
          <w:sz w:val="36"/>
          <w:szCs w:val="36"/>
          <w:rtl/>
        </w:rPr>
        <w:t>غيره صلَّى</w:t>
      </w:r>
      <w:r>
        <w:rPr>
          <w:rFonts w:ascii="Times New Roman" w:hAnsi="Times New Roman" w:cs="Times New Roman" w:hint="cs"/>
          <w:kern w:val="28"/>
          <w:sz w:val="36"/>
          <w:szCs w:val="36"/>
          <w:rtl/>
        </w:rPr>
        <w:t xml:space="preserve"> أربعًا.</w:t>
      </w:r>
    </w:p>
    <w:p w:rsidR="00147B46" w:rsidRDefault="00147B46"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ونُقل عن علي بن أبي طالب ــ رضي الله عنه ــ، ولا يَصح.</w:t>
      </w:r>
    </w:p>
    <w:p w:rsidR="00D051F0" w:rsidRDefault="00D051F0" w:rsidP="006C7B9C">
      <w:pPr>
        <w:spacing w:line="276" w:lineRule="auto"/>
        <w:ind w:left="0"/>
        <w:jc w:val="left"/>
        <w:rPr>
          <w:rFonts w:ascii="Times New Roman" w:hAnsi="Times New Roman" w:cs="Times New Roman"/>
          <w:kern w:val="28"/>
          <w:sz w:val="36"/>
          <w:szCs w:val="36"/>
          <w:rtl/>
        </w:rPr>
      </w:pPr>
      <w:r w:rsidRPr="00147B46">
        <w:rPr>
          <w:rFonts w:ascii="Times New Roman" w:hAnsi="Times New Roman" w:cs="Times New Roman"/>
          <w:b/>
          <w:bCs/>
          <w:color w:val="C45911" w:themeColor="accent2" w:themeShade="BF"/>
          <w:kern w:val="28"/>
          <w:sz w:val="36"/>
          <w:szCs w:val="36"/>
          <w:rtl/>
        </w:rPr>
        <w:t>و</w:t>
      </w:r>
      <w:r w:rsidR="00147B46" w:rsidRPr="00147B46">
        <w:rPr>
          <w:rFonts w:ascii="Times New Roman" w:hAnsi="Times New Roman" w:cs="Times New Roman" w:hint="cs"/>
          <w:b/>
          <w:bCs/>
          <w:color w:val="C45911" w:themeColor="accent2" w:themeShade="BF"/>
          <w:kern w:val="28"/>
          <w:sz w:val="36"/>
          <w:szCs w:val="36"/>
          <w:rtl/>
        </w:rPr>
        <w:t>قال أحمد في رواية:</w:t>
      </w:r>
      <w:r w:rsidR="00147B46">
        <w:rPr>
          <w:rFonts w:ascii="Times New Roman" w:hAnsi="Times New Roman" w:cs="Times New Roman" w:hint="cs"/>
          <w:kern w:val="28"/>
          <w:sz w:val="36"/>
          <w:szCs w:val="36"/>
          <w:rtl/>
        </w:rPr>
        <w:t xml:space="preserve"> أنَّه </w:t>
      </w:r>
      <w:r>
        <w:rPr>
          <w:rFonts w:ascii="Times New Roman" w:hAnsi="Times New Roman" w:cs="Times New Roman"/>
          <w:kern w:val="28"/>
          <w:sz w:val="36"/>
          <w:szCs w:val="36"/>
          <w:rtl/>
        </w:rPr>
        <w:t>مُخيَّر، إنْ شاء صلَّى بتكبير، وإنْ شاء صلَّى بغير تكبير</w:t>
      </w:r>
      <w:r w:rsidR="00147B46">
        <w:rPr>
          <w:rFonts w:ascii="Times New Roman" w:hAnsi="Times New Roman" w:cs="Times New Roman" w:hint="cs"/>
          <w:kern w:val="28"/>
          <w:sz w:val="36"/>
          <w:szCs w:val="36"/>
          <w:rtl/>
        </w:rPr>
        <w:t>.</w:t>
      </w:r>
    </w:p>
    <w:p w:rsidR="00147B46" w:rsidRDefault="00147B46" w:rsidP="006C7B9C">
      <w:pPr>
        <w:spacing w:line="276" w:lineRule="auto"/>
        <w:ind w:left="0"/>
        <w:jc w:val="left"/>
        <w:rPr>
          <w:rFonts w:ascii="Times New Roman" w:hAnsi="Times New Roman" w:cs="Times New Roman"/>
          <w:kern w:val="28"/>
          <w:sz w:val="36"/>
          <w:szCs w:val="36"/>
          <w:rtl/>
        </w:rPr>
      </w:pPr>
      <w:r w:rsidRPr="00147B46">
        <w:rPr>
          <w:rFonts w:ascii="Times New Roman" w:hAnsi="Times New Roman" w:cs="Times New Roman" w:hint="cs"/>
          <w:b/>
          <w:bCs/>
          <w:color w:val="C45911" w:themeColor="accent2" w:themeShade="BF"/>
          <w:kern w:val="28"/>
          <w:sz w:val="36"/>
          <w:szCs w:val="36"/>
          <w:rtl/>
        </w:rPr>
        <w:t>ورُوي عن أحمد:</w:t>
      </w:r>
      <w:r>
        <w:rPr>
          <w:rFonts w:ascii="Times New Roman" w:hAnsi="Times New Roman" w:cs="Times New Roman" w:hint="cs"/>
          <w:kern w:val="28"/>
          <w:sz w:val="36"/>
          <w:szCs w:val="36"/>
          <w:rtl/>
        </w:rPr>
        <w:t xml:space="preserve"> </w:t>
      </w:r>
      <w:r w:rsidR="00D051F0">
        <w:rPr>
          <w:rFonts w:ascii="Times New Roman" w:hAnsi="Times New Roman" w:cs="Times New Roman"/>
          <w:kern w:val="28"/>
          <w:sz w:val="36"/>
          <w:szCs w:val="36"/>
          <w:rtl/>
        </w:rPr>
        <w:t>الجم</w:t>
      </w:r>
      <w:r>
        <w:rPr>
          <w:rFonts w:ascii="Times New Roman" w:hAnsi="Times New Roman" w:cs="Times New Roman" w:hint="cs"/>
          <w:kern w:val="28"/>
          <w:sz w:val="36"/>
          <w:szCs w:val="36"/>
          <w:rtl/>
        </w:rPr>
        <w:t>ْ</w:t>
      </w:r>
      <w:r w:rsidR="00D051F0">
        <w:rPr>
          <w:rFonts w:ascii="Times New Roman" w:hAnsi="Times New Roman" w:cs="Times New Roman"/>
          <w:kern w:val="28"/>
          <w:sz w:val="36"/>
          <w:szCs w:val="36"/>
          <w:rtl/>
        </w:rPr>
        <w:t>ع بين ف</w:t>
      </w:r>
      <w:r>
        <w:rPr>
          <w:rFonts w:ascii="Times New Roman" w:hAnsi="Times New Roman" w:cs="Times New Roman" w:hint="cs"/>
          <w:kern w:val="28"/>
          <w:sz w:val="36"/>
          <w:szCs w:val="36"/>
          <w:rtl/>
        </w:rPr>
        <w:t>ِ</w:t>
      </w:r>
      <w:r w:rsidR="00D051F0">
        <w:rPr>
          <w:rFonts w:ascii="Times New Roman" w:hAnsi="Times New Roman" w:cs="Times New Roman"/>
          <w:kern w:val="28"/>
          <w:sz w:val="36"/>
          <w:szCs w:val="36"/>
          <w:rtl/>
        </w:rPr>
        <w:t>عل أنس</w:t>
      </w:r>
      <w:r>
        <w:rPr>
          <w:rFonts w:ascii="Times New Roman" w:hAnsi="Times New Roman" w:cs="Times New Roman" w:hint="cs"/>
          <w:kern w:val="28"/>
          <w:sz w:val="36"/>
          <w:szCs w:val="36"/>
          <w:rtl/>
        </w:rPr>
        <w:t xml:space="preserve"> بن مالك</w:t>
      </w:r>
      <w:r w:rsidR="00D051F0">
        <w:rPr>
          <w:rFonts w:ascii="Times New Roman" w:hAnsi="Times New Roman" w:cs="Times New Roman"/>
          <w:kern w:val="28"/>
          <w:sz w:val="36"/>
          <w:szCs w:val="36"/>
          <w:rtl/>
        </w:rPr>
        <w:t xml:space="preserve"> وقول ابن مسعود </w:t>
      </w:r>
      <w:r>
        <w:rPr>
          <w:rFonts w:ascii="Times New Roman" w:hAnsi="Times New Roman" w:cs="Times New Roman" w:hint="cs"/>
          <w:kern w:val="28"/>
          <w:sz w:val="36"/>
          <w:szCs w:val="36"/>
          <w:rtl/>
        </w:rPr>
        <w:t>ــ رضي الله عنهما ــ.</w:t>
      </w:r>
    </w:p>
    <w:p w:rsidR="00C83D2D" w:rsidRDefault="00C83D2D"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 xml:space="preserve">فإذا </w:t>
      </w:r>
      <w:r w:rsidR="00147B46">
        <w:rPr>
          <w:rFonts w:ascii="Times New Roman" w:hAnsi="Times New Roman" w:cs="Times New Roman" w:hint="cs"/>
          <w:kern w:val="28"/>
          <w:sz w:val="36"/>
          <w:szCs w:val="36"/>
          <w:rtl/>
        </w:rPr>
        <w:t xml:space="preserve">كان مَن فاتته صلاة العيد قد </w:t>
      </w:r>
      <w:r w:rsidR="00D051F0">
        <w:rPr>
          <w:rFonts w:ascii="Times New Roman" w:hAnsi="Times New Roman" w:cs="Times New Roman"/>
          <w:kern w:val="28"/>
          <w:sz w:val="36"/>
          <w:szCs w:val="36"/>
          <w:rtl/>
        </w:rPr>
        <w:t>صل</w:t>
      </w:r>
      <w:r>
        <w:rPr>
          <w:rFonts w:ascii="Times New Roman" w:hAnsi="Times New Roman" w:cs="Times New Roman" w:hint="cs"/>
          <w:kern w:val="28"/>
          <w:sz w:val="36"/>
          <w:szCs w:val="36"/>
          <w:rtl/>
        </w:rPr>
        <w:t>اها</w:t>
      </w:r>
      <w:r w:rsidR="00D051F0">
        <w:rPr>
          <w:rFonts w:ascii="Times New Roman" w:hAnsi="Times New Roman" w:cs="Times New Roman"/>
          <w:kern w:val="28"/>
          <w:sz w:val="36"/>
          <w:szCs w:val="36"/>
          <w:rtl/>
        </w:rPr>
        <w:t xml:space="preserve"> </w:t>
      </w:r>
      <w:r w:rsidR="00147B46">
        <w:rPr>
          <w:rFonts w:ascii="Times New Roman" w:hAnsi="Times New Roman" w:cs="Times New Roman" w:hint="cs"/>
          <w:kern w:val="28"/>
          <w:sz w:val="36"/>
          <w:szCs w:val="36"/>
          <w:rtl/>
        </w:rPr>
        <w:t xml:space="preserve">مع غيره </w:t>
      </w:r>
      <w:r w:rsidR="00D051F0">
        <w:rPr>
          <w:rFonts w:ascii="Times New Roman" w:hAnsi="Times New Roman" w:cs="Times New Roman"/>
          <w:kern w:val="28"/>
          <w:sz w:val="36"/>
          <w:szCs w:val="36"/>
          <w:rtl/>
        </w:rPr>
        <w:t>جماعة</w:t>
      </w:r>
      <w:r w:rsidR="00147B46">
        <w:rPr>
          <w:rFonts w:ascii="Times New Roman" w:hAnsi="Times New Roman" w:cs="Times New Roman" w:hint="cs"/>
          <w:kern w:val="28"/>
          <w:sz w:val="36"/>
          <w:szCs w:val="36"/>
          <w:rtl/>
        </w:rPr>
        <w:t>،</w:t>
      </w:r>
      <w:r w:rsidR="00147B46">
        <w:rPr>
          <w:rFonts w:ascii="Times New Roman" w:hAnsi="Times New Roman" w:cs="Times New Roman"/>
          <w:kern w:val="28"/>
          <w:sz w:val="36"/>
          <w:szCs w:val="36"/>
          <w:rtl/>
        </w:rPr>
        <w:t xml:space="preserve"> صلى كصلاة الإمام ركعتين، كما فعل أنس</w:t>
      </w:r>
      <w:r>
        <w:rPr>
          <w:rFonts w:ascii="Times New Roman" w:hAnsi="Times New Roman" w:cs="Times New Roman" w:hint="cs"/>
          <w:kern w:val="28"/>
          <w:sz w:val="36"/>
          <w:szCs w:val="36"/>
          <w:rtl/>
        </w:rPr>
        <w:t>.</w:t>
      </w:r>
    </w:p>
    <w:p w:rsidR="00D051F0" w:rsidRDefault="00D051F0" w:rsidP="006C7B9C">
      <w:pPr>
        <w:spacing w:line="276" w:lineRule="auto"/>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وإن</w:t>
      </w:r>
      <w:r w:rsidR="00147B46">
        <w:rPr>
          <w:rFonts w:ascii="Times New Roman" w:hAnsi="Times New Roman" w:cs="Times New Roman" w:hint="cs"/>
          <w:kern w:val="28"/>
          <w:sz w:val="36"/>
          <w:szCs w:val="36"/>
          <w:rtl/>
        </w:rPr>
        <w:t>ْ</w:t>
      </w:r>
      <w:r>
        <w:rPr>
          <w:rFonts w:ascii="Times New Roman" w:hAnsi="Times New Roman" w:cs="Times New Roman"/>
          <w:kern w:val="28"/>
          <w:sz w:val="36"/>
          <w:szCs w:val="36"/>
          <w:rtl/>
        </w:rPr>
        <w:t xml:space="preserve"> صل</w:t>
      </w:r>
      <w:r w:rsidR="00C83D2D">
        <w:rPr>
          <w:rFonts w:ascii="Times New Roman" w:hAnsi="Times New Roman" w:cs="Times New Roman" w:hint="cs"/>
          <w:kern w:val="28"/>
          <w:sz w:val="36"/>
          <w:szCs w:val="36"/>
          <w:rtl/>
        </w:rPr>
        <w:t>اها</w:t>
      </w:r>
      <w:r>
        <w:rPr>
          <w:rFonts w:ascii="Times New Roman" w:hAnsi="Times New Roman" w:cs="Times New Roman"/>
          <w:kern w:val="28"/>
          <w:sz w:val="36"/>
          <w:szCs w:val="36"/>
          <w:rtl/>
        </w:rPr>
        <w:t xml:space="preserve"> وحد</w:t>
      </w:r>
      <w:r w:rsidR="00147B46">
        <w:rPr>
          <w:rFonts w:ascii="Times New Roman" w:hAnsi="Times New Roman" w:cs="Times New Roman" w:hint="cs"/>
          <w:kern w:val="28"/>
          <w:sz w:val="36"/>
          <w:szCs w:val="36"/>
          <w:rtl/>
        </w:rPr>
        <w:t>َ</w:t>
      </w:r>
      <w:r w:rsidR="00147B46">
        <w:rPr>
          <w:rFonts w:ascii="Times New Roman" w:hAnsi="Times New Roman" w:cs="Times New Roman"/>
          <w:kern w:val="28"/>
          <w:sz w:val="36"/>
          <w:szCs w:val="36"/>
          <w:rtl/>
        </w:rPr>
        <w:t>ه صل</w:t>
      </w:r>
      <w:r w:rsidR="00C83D2D">
        <w:rPr>
          <w:rFonts w:ascii="Times New Roman" w:hAnsi="Times New Roman" w:cs="Times New Roman" w:hint="cs"/>
          <w:kern w:val="28"/>
          <w:sz w:val="36"/>
          <w:szCs w:val="36"/>
          <w:rtl/>
        </w:rPr>
        <w:t>َّى</w:t>
      </w:r>
      <w:r w:rsidR="00147B46">
        <w:rPr>
          <w:rFonts w:ascii="Times New Roman" w:hAnsi="Times New Roman" w:cs="Times New Roman" w:hint="cs"/>
          <w:kern w:val="28"/>
          <w:sz w:val="36"/>
          <w:szCs w:val="36"/>
          <w:rtl/>
        </w:rPr>
        <w:t xml:space="preserve"> أربع ركعات</w:t>
      </w:r>
      <w:r w:rsidR="00147B46">
        <w:rPr>
          <w:rFonts w:ascii="Times New Roman" w:hAnsi="Times New Roman" w:cs="Times New Roman"/>
          <w:kern w:val="28"/>
          <w:sz w:val="36"/>
          <w:szCs w:val="36"/>
          <w:rtl/>
        </w:rPr>
        <w:t>، كما قال ابن مسعود</w:t>
      </w:r>
      <w:r>
        <w:rPr>
          <w:rFonts w:ascii="Times New Roman" w:hAnsi="Times New Roman" w:cs="Times New Roman"/>
          <w:kern w:val="28"/>
          <w:sz w:val="36"/>
          <w:szCs w:val="36"/>
          <w:rtl/>
        </w:rPr>
        <w:t>.</w:t>
      </w:r>
    </w:p>
    <w:p w:rsidR="006C7B9C" w:rsidRDefault="006C7B9C" w:rsidP="006C7B9C">
      <w:pPr>
        <w:spacing w:line="276" w:lineRule="auto"/>
        <w:ind w:left="0"/>
        <w:jc w:val="left"/>
        <w:rPr>
          <w:rFonts w:ascii="Times New Roman" w:hAnsi="Times New Roman" w:cs="Times New Roman"/>
          <w:b/>
          <w:bCs/>
          <w:sz w:val="36"/>
          <w:szCs w:val="36"/>
          <w:rtl/>
        </w:rPr>
      </w:pPr>
      <w:r w:rsidRPr="00801E88">
        <w:rPr>
          <w:rFonts w:ascii="Times New Roman" w:hAnsi="Times New Roman" w:cs="Times New Roman"/>
          <w:b/>
          <w:bCs/>
          <w:color w:val="0070C0"/>
          <w:sz w:val="36"/>
          <w:szCs w:val="36"/>
          <w:u w:val="single"/>
          <w:rtl/>
        </w:rPr>
        <w:t>المسألة الحادية عشرة</w:t>
      </w:r>
      <w:r>
        <w:rPr>
          <w:rFonts w:ascii="Times New Roman" w:hAnsi="Times New Roman" w:cs="Times New Roman"/>
          <w:b/>
          <w:bCs/>
          <w:sz w:val="36"/>
          <w:szCs w:val="36"/>
          <w:rtl/>
        </w:rPr>
        <w:t>:</w:t>
      </w:r>
    </w:p>
    <w:p w:rsidR="006C7B9C" w:rsidRDefault="006C7B9C"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C00000"/>
          <w:sz w:val="36"/>
          <w:szCs w:val="36"/>
          <w:rtl/>
        </w:rPr>
        <w:t xml:space="preserve">عن </w:t>
      </w:r>
      <w:r>
        <w:rPr>
          <w:rFonts w:ascii="Times New Roman" w:hAnsi="Times New Roman" w:cs="Times New Roman" w:hint="cs"/>
          <w:b/>
          <w:bCs/>
          <w:color w:val="C00000"/>
          <w:sz w:val="36"/>
          <w:szCs w:val="36"/>
          <w:rtl/>
        </w:rPr>
        <w:t>مُختصَر ص</w:t>
      </w:r>
      <w:r w:rsidR="0011654A">
        <w:rPr>
          <w:rFonts w:ascii="Times New Roman" w:hAnsi="Times New Roman" w:cs="Times New Roman" w:hint="cs"/>
          <w:b/>
          <w:bCs/>
          <w:color w:val="C00000"/>
          <w:sz w:val="36"/>
          <w:szCs w:val="36"/>
          <w:rtl/>
        </w:rPr>
        <w:t>ِ</w:t>
      </w:r>
      <w:r>
        <w:rPr>
          <w:rFonts w:ascii="Times New Roman" w:hAnsi="Times New Roman" w:cs="Times New Roman" w:hint="cs"/>
          <w:b/>
          <w:bCs/>
          <w:color w:val="C00000"/>
          <w:sz w:val="36"/>
          <w:szCs w:val="36"/>
          <w:rtl/>
        </w:rPr>
        <w:t>فة صلاة العيد</w:t>
      </w:r>
      <w:r>
        <w:rPr>
          <w:rFonts w:ascii="Times New Roman" w:hAnsi="Times New Roman" w:cs="Times New Roman"/>
          <w:b/>
          <w:bCs/>
          <w:sz w:val="36"/>
          <w:szCs w:val="36"/>
          <w:rtl/>
        </w:rPr>
        <w:t>.</w:t>
      </w:r>
    </w:p>
    <w:p w:rsidR="00801E88" w:rsidRDefault="00FA0CD1" w:rsidP="00801E88">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t>1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إذا طلعت الشمس وارتفعت قليلًا ومَضَى على ارتفاعها نحو ربع ساعة</w:t>
      </w:r>
      <w:r w:rsidRPr="00FA0CD1">
        <w:rPr>
          <w:rFonts w:ascii="Times New Roman" w:hAnsi="Times New Roman" w:cs="Times New Roman"/>
          <w:b/>
          <w:bCs/>
          <w:sz w:val="36"/>
          <w:szCs w:val="36"/>
          <w:rtl/>
        </w:rPr>
        <w:t xml:space="preserve"> </w:t>
      </w:r>
      <w:r w:rsidR="00801E88">
        <w:rPr>
          <w:rFonts w:ascii="Times New Roman" w:hAnsi="Times New Roman" w:cs="Times New Roman" w:hint="cs"/>
          <w:sz w:val="36"/>
          <w:szCs w:val="36"/>
          <w:rtl/>
        </w:rPr>
        <w:t xml:space="preserve">ــ </w:t>
      </w:r>
      <w:r w:rsidR="00801E88">
        <w:rPr>
          <w:rFonts w:ascii="Times New Roman" w:hAnsi="Times New Roman" w:cs="Times New Roman"/>
          <w:sz w:val="36"/>
          <w:szCs w:val="36"/>
          <w:rtl/>
        </w:rPr>
        <w:t>وهذا أوَّل وقت</w:t>
      </w:r>
      <w:r w:rsidR="00801E88">
        <w:rPr>
          <w:rFonts w:ascii="Times New Roman" w:hAnsi="Times New Roman" w:cs="Times New Roman" w:hint="cs"/>
          <w:sz w:val="36"/>
          <w:szCs w:val="36"/>
          <w:rtl/>
        </w:rPr>
        <w:t xml:space="preserve"> صلاة العيد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توجَّه المُصلِّي إلى القبلة، ونَوى بقلبه صلا</w:t>
      </w:r>
      <w:r w:rsidR="00801E88">
        <w:rPr>
          <w:rFonts w:ascii="Times New Roman" w:hAnsi="Times New Roman" w:cs="Times New Roman"/>
          <w:sz w:val="36"/>
          <w:szCs w:val="36"/>
          <w:rtl/>
        </w:rPr>
        <w:t>ة العيد، ولا يَتلفظ بها بلسانه</w:t>
      </w:r>
      <w:r w:rsidR="00801E88">
        <w:rPr>
          <w:rFonts w:ascii="Times New Roman" w:hAnsi="Times New Roman" w:cs="Times New Roman" w:hint="cs"/>
          <w:sz w:val="36"/>
          <w:szCs w:val="36"/>
          <w:rtl/>
        </w:rPr>
        <w:t>.</w:t>
      </w:r>
    </w:p>
    <w:p w:rsidR="00FA0CD1" w:rsidRPr="00FA0CD1" w:rsidRDefault="00FA0CD1" w:rsidP="00801E88">
      <w:pPr>
        <w:spacing w:line="276" w:lineRule="auto"/>
        <w:ind w:left="0"/>
        <w:jc w:val="left"/>
        <w:rPr>
          <w:rFonts w:ascii="Times New Roman" w:hAnsi="Times New Roman" w:cs="Times New Roman"/>
          <w:b/>
          <w:bCs/>
          <w:sz w:val="36"/>
          <w:szCs w:val="36"/>
        </w:rPr>
      </w:pPr>
      <w:r w:rsidRPr="00FA0CD1">
        <w:rPr>
          <w:rFonts w:ascii="Times New Roman" w:hAnsi="Times New Roman" w:cs="Times New Roman"/>
          <w:sz w:val="36"/>
          <w:szCs w:val="36"/>
          <w:rtl/>
        </w:rPr>
        <w:t>ثُمَّ يَرفع يَديه إلى حَذو منكبيه أو فروع أُذنيه، ويُكبِّر تكبيرة الإحرام، فيقول: "الله أكبر"، ثُمَّ يأتي بدعاء الاستفتاح.</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lastRenderedPageBreak/>
        <w:t>2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ثُمَّ يُكبِّر سِت أو سَبع تكبيرات م</w:t>
      </w:r>
      <w:r w:rsidR="00801E88">
        <w:rPr>
          <w:rFonts w:ascii="Times New Roman" w:hAnsi="Times New Roman" w:cs="Times New Roman" w:hint="cs"/>
          <w:sz w:val="36"/>
          <w:szCs w:val="36"/>
          <w:rtl/>
        </w:rPr>
        <w:t>ُ</w:t>
      </w:r>
      <w:r w:rsidRPr="00FA0CD1">
        <w:rPr>
          <w:rFonts w:ascii="Times New Roman" w:hAnsi="Times New Roman" w:cs="Times New Roman"/>
          <w:sz w:val="36"/>
          <w:szCs w:val="36"/>
          <w:rtl/>
        </w:rPr>
        <w:t>تتابعات، ويَرفع يديه مع كلِّ تكبيرة إلى حَذو منكبيه</w:t>
      </w:r>
      <w:r w:rsidRPr="00FA0CD1">
        <w:rPr>
          <w:rFonts w:ascii="Times New Roman" w:hAnsi="Times New Roman" w:cs="Times New Roman"/>
          <w:b/>
          <w:bCs/>
          <w:sz w:val="36"/>
          <w:szCs w:val="36"/>
          <w:rtl/>
        </w:rPr>
        <w:t xml:space="preserve"> </w:t>
      </w:r>
      <w:r w:rsidR="00801E88">
        <w:rPr>
          <w:rFonts w:ascii="Times New Roman" w:hAnsi="Times New Roman" w:cs="Times New Roman"/>
          <w:sz w:val="36"/>
          <w:szCs w:val="36"/>
          <w:rtl/>
        </w:rPr>
        <w:t>أو فروع أُذنيه</w:t>
      </w:r>
      <w:r w:rsidR="00801E88">
        <w:rPr>
          <w:rFonts w:ascii="Times New Roman" w:hAnsi="Times New Roman" w:cs="Times New Roman" w:hint="cs"/>
          <w:sz w:val="36"/>
          <w:szCs w:val="36"/>
          <w:rtl/>
        </w:rPr>
        <w:t>.</w:t>
      </w:r>
    </w:p>
    <w:p w:rsidR="00FA0CD1" w:rsidRPr="00FA0CD1" w:rsidRDefault="00FA0CD1" w:rsidP="00801E88">
      <w:pPr>
        <w:spacing w:line="276" w:lineRule="auto"/>
        <w:ind w:left="0"/>
        <w:jc w:val="left"/>
        <w:rPr>
          <w:rFonts w:ascii="Times New Roman" w:hAnsi="Times New Roman" w:cs="Times New Roman"/>
          <w:b/>
          <w:bCs/>
          <w:sz w:val="36"/>
          <w:szCs w:val="36"/>
          <w:rtl/>
        </w:rPr>
      </w:pPr>
      <w:r w:rsidRPr="00FA0CD1">
        <w:rPr>
          <w:rFonts w:ascii="Times New Roman" w:hAnsi="Times New Roman" w:cs="Times New Roman"/>
          <w:sz w:val="36"/>
          <w:szCs w:val="36"/>
          <w:rtl/>
        </w:rPr>
        <w:t>وإنْ أحبَّ</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 xml:space="preserve">أنْ يَذكُر اللهَ بين كلِّ تكبيرتين </w:t>
      </w:r>
      <w:r w:rsidR="00801E88">
        <w:rPr>
          <w:rFonts w:ascii="Times New Roman" w:hAnsi="Times New Roman" w:cs="Times New Roman" w:hint="cs"/>
          <w:sz w:val="36"/>
          <w:szCs w:val="36"/>
          <w:rtl/>
        </w:rPr>
        <w:t xml:space="preserve">ــ </w:t>
      </w:r>
      <w:r w:rsidRPr="00FA0CD1">
        <w:rPr>
          <w:rFonts w:ascii="Times New Roman" w:hAnsi="Times New Roman" w:cs="Times New Roman"/>
          <w:sz w:val="36"/>
          <w:szCs w:val="36"/>
          <w:rtl/>
        </w:rPr>
        <w:t>فيَحمد الله، ويُثنِي عليه، ويَدعوه، ويُصلِّي على نبيِّه</w:t>
      </w:r>
      <w:r w:rsidR="00801E88">
        <w:rPr>
          <w:rFonts w:ascii="Times New Roman" w:hAnsi="Times New Roman" w:cs="Times New Roman" w:hint="cs"/>
          <w:sz w:val="36"/>
          <w:szCs w:val="36"/>
          <w:rtl/>
        </w:rPr>
        <w:t xml:space="preserve"> </w:t>
      </w:r>
      <w:r w:rsidR="00801E88">
        <w:rPr>
          <w:rFonts w:ascii="Times New Roman" w:hAnsi="Times New Roman" w:cs="Times New Roman"/>
          <w:sz w:val="36"/>
          <w:szCs w:val="36"/>
          <w:rtl/>
        </w:rPr>
        <w:t>صلى الله عليه وسلم</w:t>
      </w:r>
      <w:r w:rsidRPr="00FA0CD1">
        <w:rPr>
          <w:rFonts w:ascii="Times New Roman" w:hAnsi="Times New Roman" w:cs="Times New Roman"/>
          <w:sz w:val="36"/>
          <w:szCs w:val="36"/>
          <w:rtl/>
        </w:rPr>
        <w:t>، فحسنٌ</w:t>
      </w:r>
      <w:r w:rsidR="00801E88">
        <w:rPr>
          <w:rFonts w:ascii="Times New Roman" w:hAnsi="Times New Roman" w:cs="Times New Roman" w:hint="cs"/>
          <w:sz w:val="36"/>
          <w:szCs w:val="36"/>
          <w:rtl/>
        </w:rPr>
        <w:t xml:space="preserve"> جدًّا</w:t>
      </w:r>
      <w:r w:rsidRPr="00FA0CD1">
        <w:rPr>
          <w:rFonts w:ascii="Times New Roman" w:hAnsi="Times New Roman" w:cs="Times New Roman"/>
          <w:sz w:val="36"/>
          <w:szCs w:val="36"/>
          <w:rtl/>
        </w:rPr>
        <w:t>، لثبوته عن عدد مِن الصحابة، وإنْ تابع بين التكبيرات مِن غير ذِكرٍ لله بينهما فلا حرَج.</w:t>
      </w:r>
    </w:p>
    <w:p w:rsidR="00FA0CD1" w:rsidRPr="00FA0CD1"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t>3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ثُمَّ يَستعيذ بالله مِن الشيطان، ويُبسمِل، ويَقرأ سورة الفاتحة، وبعدها سورة "ق"، أو سورة "الأعلى"، لثبوت ذلك عن النَّبي صلى الله عليه وسلم، أو ما تيَسَّر له مِن القرآن، وتكون القراءة جهرًا.</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t>4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ثُمَّ يَركع مُكبِّرًا، ويقول في ركوعه: "سبحان</w:t>
      </w:r>
      <w:r w:rsidR="00801E88">
        <w:rPr>
          <w:rFonts w:ascii="Times New Roman" w:hAnsi="Times New Roman" w:cs="Times New Roman"/>
          <w:sz w:val="36"/>
          <w:szCs w:val="36"/>
          <w:rtl/>
        </w:rPr>
        <w:t xml:space="preserve"> ربِّي العظيم"، ثلاثًا أو أكثر</w:t>
      </w:r>
      <w:r w:rsidR="00801E88">
        <w:rPr>
          <w:rFonts w:ascii="Times New Roman" w:hAnsi="Times New Roman" w:cs="Times New Roman" w:hint="cs"/>
          <w:sz w:val="36"/>
          <w:szCs w:val="36"/>
          <w:rtl/>
        </w:rPr>
        <w:t>.</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sz w:val="36"/>
          <w:szCs w:val="36"/>
          <w:rtl/>
        </w:rPr>
        <w:t xml:space="preserve">ثُمَّ يَرفع قائلًا "سمِع الله لِمَن حمِده"، فإذا استوى </w:t>
      </w:r>
      <w:r w:rsidR="00801E88">
        <w:rPr>
          <w:rFonts w:ascii="Times New Roman" w:hAnsi="Times New Roman" w:cs="Times New Roman"/>
          <w:sz w:val="36"/>
          <w:szCs w:val="36"/>
          <w:rtl/>
        </w:rPr>
        <w:t>قائمًا قال: "ربَّنا ولك الحمد"</w:t>
      </w:r>
      <w:r w:rsidR="00801E88">
        <w:rPr>
          <w:rFonts w:ascii="Times New Roman" w:hAnsi="Times New Roman" w:cs="Times New Roman" w:hint="cs"/>
          <w:sz w:val="36"/>
          <w:szCs w:val="36"/>
          <w:rtl/>
        </w:rPr>
        <w:t>.</w:t>
      </w:r>
    </w:p>
    <w:p w:rsidR="00801E88" w:rsidRDefault="00FA0CD1" w:rsidP="00FA0CD1">
      <w:pPr>
        <w:spacing w:line="276" w:lineRule="auto"/>
        <w:ind w:left="0"/>
        <w:jc w:val="left"/>
        <w:rPr>
          <w:rFonts w:ascii="Times New Roman" w:hAnsi="Times New Roman" w:cs="Times New Roman"/>
          <w:b/>
          <w:bCs/>
          <w:sz w:val="36"/>
          <w:szCs w:val="36"/>
          <w:rtl/>
        </w:rPr>
      </w:pPr>
      <w:r w:rsidRPr="00FA0CD1">
        <w:rPr>
          <w:rFonts w:ascii="Times New Roman" w:hAnsi="Times New Roman" w:cs="Times New Roman"/>
          <w:sz w:val="36"/>
          <w:szCs w:val="36"/>
          <w:rtl/>
        </w:rPr>
        <w:t>ثُمَّ يَسجد مُكبِّرًا، ويقول في سجوده: "سبحان ربِّي الأعلى"، ثلاثًا أو أكثر،</w:t>
      </w:r>
      <w:r w:rsidR="00801E88">
        <w:rPr>
          <w:rFonts w:ascii="Times New Roman" w:hAnsi="Times New Roman" w:cs="Times New Roman" w:hint="cs"/>
          <w:sz w:val="36"/>
          <w:szCs w:val="36"/>
          <w:rtl/>
        </w:rPr>
        <w:t xml:space="preserve"> ويدعو إنْ شاء</w:t>
      </w:r>
      <w:r w:rsidR="00801E88">
        <w:rPr>
          <w:rFonts w:ascii="Times New Roman" w:hAnsi="Times New Roman" w:cs="Times New Roman" w:hint="cs"/>
          <w:b/>
          <w:bCs/>
          <w:sz w:val="36"/>
          <w:szCs w:val="36"/>
          <w:rtl/>
        </w:rPr>
        <w:t>.</w:t>
      </w:r>
    </w:p>
    <w:p w:rsidR="00FA0CD1" w:rsidRPr="00FA0CD1" w:rsidRDefault="00FA0CD1" w:rsidP="00FA0CD1">
      <w:pPr>
        <w:spacing w:line="276" w:lineRule="auto"/>
        <w:ind w:left="0"/>
        <w:jc w:val="left"/>
        <w:rPr>
          <w:rFonts w:ascii="Times New Roman" w:hAnsi="Times New Roman" w:cs="Times New Roman"/>
          <w:sz w:val="36"/>
          <w:szCs w:val="36"/>
          <w:rtl/>
        </w:rPr>
      </w:pPr>
      <w:r w:rsidRPr="00801E88">
        <w:rPr>
          <w:rFonts w:ascii="Times New Roman" w:hAnsi="Times New Roman" w:cs="Times New Roman"/>
          <w:sz w:val="36"/>
          <w:szCs w:val="36"/>
          <w:rtl/>
        </w:rPr>
        <w:t>ثم</w:t>
      </w:r>
      <w:r w:rsidR="00801E88" w:rsidRPr="00801E88">
        <w:rPr>
          <w:rFonts w:ascii="Times New Roman" w:hAnsi="Times New Roman" w:cs="Times New Roman" w:hint="cs"/>
          <w:sz w:val="36"/>
          <w:szCs w:val="36"/>
          <w:rtl/>
        </w:rPr>
        <w:t>َّ</w:t>
      </w:r>
      <w:r w:rsidRPr="00801E88">
        <w:rPr>
          <w:rFonts w:ascii="Times New Roman" w:hAnsi="Times New Roman" w:cs="Times New Roman"/>
          <w:sz w:val="36"/>
          <w:szCs w:val="36"/>
          <w:rtl/>
        </w:rPr>
        <w:t xml:space="preserve"> يَرفع</w:t>
      </w:r>
      <w:r w:rsidRPr="00FA0CD1">
        <w:rPr>
          <w:rFonts w:ascii="Times New Roman" w:hAnsi="Times New Roman" w:cs="Times New Roman"/>
          <w:sz w:val="36"/>
          <w:szCs w:val="36"/>
          <w:rtl/>
        </w:rPr>
        <w:t xml:space="preserve"> مُكبِّرًا، ويقول في جلسته بين السجدتين: "ربِّ اغفر لِي" ثلاثًا أو أكثر،</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أو يقول:</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"اللهم</w:t>
      </w:r>
      <w:r w:rsidR="00801E88">
        <w:rPr>
          <w:rFonts w:ascii="Times New Roman" w:hAnsi="Times New Roman" w:cs="Times New Roman" w:hint="cs"/>
          <w:sz w:val="36"/>
          <w:szCs w:val="36"/>
          <w:rtl/>
        </w:rPr>
        <w:t>َّ</w:t>
      </w:r>
      <w:r w:rsidRPr="00FA0CD1">
        <w:rPr>
          <w:rFonts w:ascii="Times New Roman" w:hAnsi="Times New Roman" w:cs="Times New Roman"/>
          <w:sz w:val="36"/>
          <w:szCs w:val="36"/>
          <w:rtl/>
        </w:rPr>
        <w:t xml:space="preserve"> اغفر لِي، وارحمني، وعافني، وارزقني واهدني، واجبرني، وارفعني"</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ثُمَّ يَسجد مُكبِّرًا، ويُسبِّح في سجوده.</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t>5 ــ</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ثُمَّ يَقوم مُكبِّرًا إلى الركعة</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الثانية، فإذا استوى واقفًا كبَّر خمس تكبيرات م</w:t>
      </w:r>
      <w:r w:rsidR="00801E88">
        <w:rPr>
          <w:rFonts w:ascii="Times New Roman" w:hAnsi="Times New Roman" w:cs="Times New Roman" w:hint="cs"/>
          <w:sz w:val="36"/>
          <w:szCs w:val="36"/>
          <w:rtl/>
        </w:rPr>
        <w:t>ُ</w:t>
      </w:r>
      <w:r w:rsidRPr="00FA0CD1">
        <w:rPr>
          <w:rFonts w:ascii="Times New Roman" w:hAnsi="Times New Roman" w:cs="Times New Roman"/>
          <w:sz w:val="36"/>
          <w:szCs w:val="36"/>
          <w:rtl/>
        </w:rPr>
        <w:t>تتابعات، ويَرفع يديه مع كل تكبيرة إلى حَذو منكبيه</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أو فروع أُ</w:t>
      </w:r>
      <w:r w:rsidR="00801E88">
        <w:rPr>
          <w:rFonts w:ascii="Times New Roman" w:hAnsi="Times New Roman" w:cs="Times New Roman"/>
          <w:sz w:val="36"/>
          <w:szCs w:val="36"/>
          <w:rtl/>
        </w:rPr>
        <w:t>ذنيه</w:t>
      </w:r>
      <w:r w:rsidR="00801E88">
        <w:rPr>
          <w:rFonts w:ascii="Times New Roman" w:hAnsi="Times New Roman" w:cs="Times New Roman" w:hint="cs"/>
          <w:sz w:val="36"/>
          <w:szCs w:val="36"/>
          <w:rtl/>
        </w:rPr>
        <w:t>.</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sz w:val="36"/>
          <w:szCs w:val="36"/>
          <w:rtl/>
        </w:rPr>
        <w:t>وإنْ أحبَّ</w:t>
      </w:r>
      <w:r w:rsidRPr="00FA0CD1">
        <w:rPr>
          <w:rFonts w:ascii="Times New Roman" w:hAnsi="Times New Roman" w:cs="Times New Roman"/>
          <w:b/>
          <w:bCs/>
          <w:sz w:val="36"/>
          <w:szCs w:val="36"/>
          <w:rtl/>
        </w:rPr>
        <w:t xml:space="preserve"> </w:t>
      </w:r>
      <w:r w:rsidRPr="00FA0CD1">
        <w:rPr>
          <w:rFonts w:ascii="Times New Roman" w:hAnsi="Times New Roman" w:cs="Times New Roman"/>
          <w:sz w:val="36"/>
          <w:szCs w:val="36"/>
          <w:rtl/>
        </w:rPr>
        <w:t>أنْ يَذكُر اللهَ بين كل تكبيرتين بما تقدَّم فحَسَنٌ</w:t>
      </w:r>
      <w:r w:rsidR="00801E88">
        <w:rPr>
          <w:rFonts w:ascii="Times New Roman" w:hAnsi="Times New Roman" w:cs="Times New Roman" w:hint="cs"/>
          <w:sz w:val="36"/>
          <w:szCs w:val="36"/>
          <w:rtl/>
        </w:rPr>
        <w:t>، لِثبوته عن الصحابة.</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sz w:val="36"/>
          <w:szCs w:val="36"/>
          <w:rtl/>
        </w:rPr>
        <w:t xml:space="preserve">ثُمَّ يَستعيذ بالله مِن الشيطان، ويُبسمِل، ويَقرأ سورة "الفاتحة"، وبعدها سورة "القمر" إنْ كان قرأ في الركعة الأولى بسورة "ق"،، أو يقرأ سورة </w:t>
      </w:r>
      <w:r w:rsidRPr="00FA0CD1">
        <w:rPr>
          <w:rFonts w:ascii="Times New Roman" w:hAnsi="Times New Roman" w:cs="Times New Roman"/>
          <w:sz w:val="36"/>
          <w:szCs w:val="36"/>
          <w:rtl/>
        </w:rPr>
        <w:lastRenderedPageBreak/>
        <w:t>"الغاشية" إنْ كان قرأ في</w:t>
      </w:r>
      <w:r w:rsidR="00801E88">
        <w:rPr>
          <w:rFonts w:ascii="Times New Roman" w:hAnsi="Times New Roman" w:cs="Times New Roman"/>
          <w:sz w:val="36"/>
          <w:szCs w:val="36"/>
          <w:rtl/>
        </w:rPr>
        <w:t xml:space="preserve"> الركعة الأولى بسورة: "الأعلى"</w:t>
      </w:r>
      <w:r w:rsidR="00801E88">
        <w:rPr>
          <w:rFonts w:ascii="Times New Roman" w:hAnsi="Times New Roman" w:cs="Times New Roman" w:hint="cs"/>
          <w:sz w:val="36"/>
          <w:szCs w:val="36"/>
          <w:rtl/>
        </w:rPr>
        <w:t xml:space="preserve">، </w:t>
      </w:r>
      <w:r w:rsidRPr="00FA0CD1">
        <w:rPr>
          <w:rFonts w:ascii="Times New Roman" w:hAnsi="Times New Roman" w:cs="Times New Roman"/>
          <w:sz w:val="36"/>
          <w:szCs w:val="36"/>
          <w:rtl/>
        </w:rPr>
        <w:t>لثبوت الجمع بين كلِّ سورتين مِنهما عن النَّبي صل</w:t>
      </w:r>
      <w:r w:rsidR="00801E88">
        <w:rPr>
          <w:rFonts w:ascii="Times New Roman" w:hAnsi="Times New Roman" w:cs="Times New Roman"/>
          <w:sz w:val="36"/>
          <w:szCs w:val="36"/>
          <w:rtl/>
        </w:rPr>
        <w:t>ى الله عليه وسلم في صلاة العيد</w:t>
      </w:r>
      <w:r w:rsidR="00801E88">
        <w:rPr>
          <w:rFonts w:ascii="Times New Roman" w:hAnsi="Times New Roman" w:cs="Times New Roman" w:hint="cs"/>
          <w:sz w:val="36"/>
          <w:szCs w:val="36"/>
          <w:rtl/>
        </w:rPr>
        <w:t>.</w:t>
      </w:r>
    </w:p>
    <w:p w:rsidR="00801E88"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sz w:val="36"/>
          <w:szCs w:val="36"/>
          <w:rtl/>
        </w:rPr>
        <w:t>ثم يَركع، ثُمَّ يَرفع مِن الركوع، ث</w:t>
      </w:r>
      <w:r w:rsidR="00801E88">
        <w:rPr>
          <w:rFonts w:ascii="Times New Roman" w:hAnsi="Times New Roman" w:cs="Times New Roman"/>
          <w:sz w:val="36"/>
          <w:szCs w:val="36"/>
          <w:rtl/>
        </w:rPr>
        <w:t>ُمَّ يَسجد سجدتين يَجلس بينهما</w:t>
      </w:r>
      <w:r w:rsidR="00801E88">
        <w:rPr>
          <w:rFonts w:ascii="Times New Roman" w:hAnsi="Times New Roman" w:cs="Times New Roman" w:hint="cs"/>
          <w:sz w:val="36"/>
          <w:szCs w:val="36"/>
          <w:rtl/>
        </w:rPr>
        <w:t>.</w:t>
      </w:r>
    </w:p>
    <w:p w:rsidR="00FA0CD1" w:rsidRPr="00FA0CD1"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sz w:val="36"/>
          <w:szCs w:val="36"/>
          <w:rtl/>
        </w:rPr>
        <w:t>ثُمَّ يَرفع مِن السجود</w:t>
      </w:r>
      <w:r w:rsidR="00801E88">
        <w:rPr>
          <w:rFonts w:ascii="Times New Roman" w:hAnsi="Times New Roman" w:cs="Times New Roman" w:hint="cs"/>
          <w:sz w:val="36"/>
          <w:szCs w:val="36"/>
          <w:rtl/>
        </w:rPr>
        <w:t>،</w:t>
      </w:r>
      <w:r w:rsidRPr="00FA0CD1">
        <w:rPr>
          <w:rFonts w:ascii="Times New Roman" w:hAnsi="Times New Roman" w:cs="Times New Roman"/>
          <w:sz w:val="36"/>
          <w:szCs w:val="36"/>
          <w:rtl/>
        </w:rPr>
        <w:t xml:space="preserve"> ويَجلس للتَّشهُد والصلاة على النَّبي صلى الله عليه وسلم</w:t>
      </w:r>
      <w:r w:rsidR="00801E88">
        <w:rPr>
          <w:rFonts w:ascii="Times New Roman" w:hAnsi="Times New Roman" w:cs="Times New Roman" w:hint="cs"/>
          <w:sz w:val="36"/>
          <w:szCs w:val="36"/>
          <w:rtl/>
        </w:rPr>
        <w:t>، ويدعو</w:t>
      </w:r>
      <w:r w:rsidRPr="00FA0CD1">
        <w:rPr>
          <w:rFonts w:ascii="Times New Roman" w:hAnsi="Times New Roman" w:cs="Times New Roman"/>
          <w:sz w:val="36"/>
          <w:szCs w:val="36"/>
          <w:rtl/>
        </w:rPr>
        <w:t>، ثُمَّ يُسلِّم عن يمينه وشماله.</w:t>
      </w:r>
    </w:p>
    <w:p w:rsidR="00FA0CD1" w:rsidRPr="00FA0CD1" w:rsidRDefault="00FA0CD1" w:rsidP="00FA0CD1">
      <w:pPr>
        <w:spacing w:line="276" w:lineRule="auto"/>
        <w:ind w:left="0"/>
        <w:jc w:val="left"/>
        <w:rPr>
          <w:rFonts w:ascii="Times New Roman" w:hAnsi="Times New Roman" w:cs="Times New Roman"/>
          <w:sz w:val="36"/>
          <w:szCs w:val="36"/>
          <w:rtl/>
        </w:rPr>
      </w:pPr>
      <w:r w:rsidRPr="00FA0CD1">
        <w:rPr>
          <w:rFonts w:ascii="Times New Roman" w:hAnsi="Times New Roman" w:cs="Times New Roman"/>
          <w:b/>
          <w:bCs/>
          <w:color w:val="FF0000"/>
          <w:sz w:val="36"/>
          <w:szCs w:val="36"/>
          <w:rtl/>
        </w:rPr>
        <w:t>6 ــ</w:t>
      </w:r>
      <w:r w:rsidRPr="00FA0CD1">
        <w:rPr>
          <w:rFonts w:ascii="Times New Roman" w:hAnsi="Times New Roman" w:cs="Times New Roman"/>
          <w:b/>
          <w:bCs/>
          <w:sz w:val="36"/>
          <w:szCs w:val="36"/>
          <w:rtl/>
        </w:rPr>
        <w:t xml:space="preserve"> </w:t>
      </w:r>
      <w:r w:rsidRPr="00801E88">
        <w:rPr>
          <w:rFonts w:ascii="Times New Roman" w:hAnsi="Times New Roman" w:cs="Times New Roman"/>
          <w:b/>
          <w:bCs/>
          <w:sz w:val="36"/>
          <w:szCs w:val="36"/>
          <w:rtl/>
        </w:rPr>
        <w:t>وأمَّا مَن يُصلُّون خلْفَ الإمام صلاة العيد،</w:t>
      </w:r>
      <w:r w:rsidRPr="00FA0CD1">
        <w:rPr>
          <w:rFonts w:ascii="Times New Roman" w:hAnsi="Times New Roman" w:cs="Times New Roman"/>
          <w:sz w:val="36"/>
          <w:szCs w:val="36"/>
          <w:rtl/>
        </w:rPr>
        <w:t xml:space="preserve"> فإنَّهم يَفعلون م</w:t>
      </w:r>
      <w:r w:rsidR="00801E88">
        <w:rPr>
          <w:rFonts w:ascii="Times New Roman" w:hAnsi="Times New Roman" w:cs="Times New Roman" w:hint="cs"/>
          <w:sz w:val="36"/>
          <w:szCs w:val="36"/>
          <w:rtl/>
        </w:rPr>
        <w:t>ِ</w:t>
      </w:r>
      <w:r w:rsidRPr="00FA0CD1">
        <w:rPr>
          <w:rFonts w:ascii="Times New Roman" w:hAnsi="Times New Roman" w:cs="Times New Roman"/>
          <w:sz w:val="36"/>
          <w:szCs w:val="36"/>
          <w:rtl/>
        </w:rPr>
        <w:t>ثل فِعله، غير أنَّهم يَقتصرون فقط على قراءة سورة "الفاتحة" سِرًّا، ويقولون دعاء الاستفتاح، ويَستعيذون مِن الشيطان قبل "الفاتحة"، ويُبسمِلون، ولا يقولون: "سمِع الله لِمَن حمِده"، بل يَقتصرون على قول: "ربَّنا ولك الحمد".</w:t>
      </w:r>
    </w:p>
    <w:p w:rsidR="00C83D2D" w:rsidRDefault="00147B4B" w:rsidP="00801E88">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u w:val="single"/>
          <w:rtl/>
        </w:rPr>
        <w:t>المسألة ال</w:t>
      </w:r>
      <w:r w:rsidR="00801E88">
        <w:rPr>
          <w:rFonts w:ascii="Times New Roman" w:hAnsi="Times New Roman" w:cs="Times New Roman" w:hint="cs"/>
          <w:b/>
          <w:bCs/>
          <w:color w:val="0070C0"/>
          <w:sz w:val="36"/>
          <w:szCs w:val="36"/>
          <w:u w:val="single"/>
          <w:rtl/>
        </w:rPr>
        <w:t>ثانية</w:t>
      </w:r>
      <w:r w:rsidR="00AC685C" w:rsidRPr="00C23F7E">
        <w:rPr>
          <w:rFonts w:ascii="Times New Roman" w:hAnsi="Times New Roman" w:cs="Times New Roman"/>
          <w:b/>
          <w:bCs/>
          <w:color w:val="0070C0"/>
          <w:sz w:val="36"/>
          <w:szCs w:val="36"/>
          <w:u w:val="single"/>
          <w:rtl/>
        </w:rPr>
        <w:t xml:space="preserve"> عشرة</w:t>
      </w:r>
      <w:r w:rsidR="00C83D2D" w:rsidRPr="00C83D2D">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C00000"/>
          <w:sz w:val="36"/>
          <w:szCs w:val="36"/>
          <w:rtl/>
        </w:rPr>
        <w:t>عن شهود خطبة العيد</w:t>
      </w:r>
      <w:r w:rsidRPr="00C23F7E">
        <w:rPr>
          <w:rFonts w:ascii="Times New Roman" w:hAnsi="Times New Roman" w:cs="Times New Roman"/>
          <w:b/>
          <w:bCs/>
          <w:sz w:val="36"/>
          <w:szCs w:val="36"/>
          <w:rtl/>
        </w:rPr>
        <w:t>.</w:t>
      </w:r>
    </w:p>
    <w:p w:rsidR="00147B4B" w:rsidRPr="00C23F7E" w:rsidRDefault="00CA1864"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وتحتها </w:t>
      </w:r>
      <w:r w:rsidR="00C83D2D">
        <w:rPr>
          <w:rFonts w:ascii="Times New Roman" w:hAnsi="Times New Roman" w:cs="Times New Roman" w:hint="cs"/>
          <w:b/>
          <w:bCs/>
          <w:sz w:val="36"/>
          <w:szCs w:val="36"/>
          <w:rtl/>
        </w:rPr>
        <w:t xml:space="preserve">هذه المسألة </w:t>
      </w:r>
      <w:r w:rsidRPr="00C23F7E">
        <w:rPr>
          <w:rFonts w:ascii="Times New Roman" w:hAnsi="Times New Roman" w:cs="Times New Roman"/>
          <w:b/>
          <w:bCs/>
          <w:sz w:val="36"/>
          <w:szCs w:val="36"/>
          <w:rtl/>
        </w:rPr>
        <w:t>فرعان</w:t>
      </w:r>
      <w:r w:rsidR="00147B4B" w:rsidRPr="00C23F7E">
        <w:rPr>
          <w:rFonts w:ascii="Times New Roman" w:hAnsi="Times New Roman" w:cs="Times New Roman"/>
          <w:b/>
          <w:bCs/>
          <w:sz w:val="36"/>
          <w:szCs w:val="36"/>
          <w:rtl/>
        </w:rPr>
        <w:t>:</w:t>
      </w:r>
    </w:p>
    <w:p w:rsidR="00C83D2D" w:rsidRDefault="00147B4B" w:rsidP="006C7B9C">
      <w:pPr>
        <w:spacing w:line="276" w:lineRule="auto"/>
        <w:ind w:left="0"/>
        <w:jc w:val="left"/>
        <w:rPr>
          <w:rFonts w:ascii="Times New Roman" w:hAnsi="Times New Roman" w:cs="Times New Roman"/>
          <w:b/>
          <w:bCs/>
          <w:sz w:val="36"/>
          <w:szCs w:val="36"/>
          <w:rtl/>
        </w:rPr>
      </w:pPr>
      <w:r w:rsidRPr="00C83D2D">
        <w:rPr>
          <w:rFonts w:ascii="Times New Roman" w:hAnsi="Times New Roman" w:cs="Times New Roman"/>
          <w:b/>
          <w:bCs/>
          <w:color w:val="7030A0"/>
          <w:sz w:val="36"/>
          <w:szCs w:val="36"/>
          <w:u w:val="single"/>
          <w:rtl/>
        </w:rPr>
        <w:t>الفرع الأوَّل</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الجلوس لاستماع خطبة العيد.</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مَن ص</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لَّى صلاة العيد مع الإمام فالسُّنـَّة والأكمل في حقِّه </w:t>
      </w:r>
      <w:r w:rsidR="00CA1864"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لا ينصرف حتَّى يسمع خطبة العيد.</w:t>
      </w:r>
    </w:p>
    <w:p w:rsidR="00147B4B" w:rsidRPr="00C83D2D" w:rsidRDefault="00147B4B" w:rsidP="006C7B9C">
      <w:pPr>
        <w:spacing w:line="276" w:lineRule="auto"/>
        <w:ind w:left="0"/>
        <w:jc w:val="left"/>
        <w:rPr>
          <w:rFonts w:ascii="Times New Roman" w:hAnsi="Times New Roman" w:cs="Times New Roman"/>
          <w:b/>
          <w:bCs/>
          <w:color w:val="002060"/>
          <w:sz w:val="36"/>
          <w:szCs w:val="36"/>
          <w:rtl/>
        </w:rPr>
      </w:pPr>
      <w:r w:rsidRPr="00C83D2D">
        <w:rPr>
          <w:rFonts w:ascii="Times New Roman" w:hAnsi="Times New Roman" w:cs="Times New Roman"/>
          <w:b/>
          <w:bCs/>
          <w:color w:val="002060"/>
          <w:sz w:val="36"/>
          <w:szCs w:val="36"/>
          <w:rtl/>
        </w:rPr>
        <w:t xml:space="preserve">وقد قال الحافظ ابن عبد البَر النَّمري المالكي </w:t>
      </w:r>
      <w:r w:rsidR="00CA1864" w:rsidRPr="00C83D2D">
        <w:rPr>
          <w:rFonts w:ascii="Times New Roman" w:hAnsi="Times New Roman" w:cs="Times New Roman"/>
          <w:b/>
          <w:bCs/>
          <w:color w:val="002060"/>
          <w:sz w:val="36"/>
          <w:szCs w:val="36"/>
          <w:rtl/>
        </w:rPr>
        <w:t>ــ رحمه الله ــ</w:t>
      </w:r>
      <w:r w:rsidRPr="00C83D2D">
        <w:rPr>
          <w:rFonts w:ascii="Times New Roman" w:hAnsi="Times New Roman" w:cs="Times New Roman"/>
          <w:b/>
          <w:bCs/>
          <w:color w:val="002060"/>
          <w:sz w:val="36"/>
          <w:szCs w:val="36"/>
          <w:rtl/>
        </w:rPr>
        <w:t xml:space="preserve"> في كتابه </w:t>
      </w:r>
      <w:r w:rsidR="00FE4B3C" w:rsidRPr="00C83D2D">
        <w:rPr>
          <w:rFonts w:ascii="Times New Roman" w:hAnsi="Times New Roman" w:cs="Times New Roman"/>
          <w:b/>
          <w:bCs/>
          <w:color w:val="002060"/>
          <w:sz w:val="36"/>
          <w:szCs w:val="36"/>
          <w:rtl/>
        </w:rPr>
        <w:t>"</w:t>
      </w:r>
      <w:r w:rsidRPr="00C83D2D">
        <w:rPr>
          <w:rFonts w:ascii="Times New Roman" w:hAnsi="Times New Roman" w:cs="Times New Roman"/>
          <w:b/>
          <w:bCs/>
          <w:color w:val="002060"/>
          <w:sz w:val="36"/>
          <w:szCs w:val="36"/>
          <w:rtl/>
        </w:rPr>
        <w:t>الاستذكار</w:t>
      </w:r>
      <w:r w:rsidR="00FE4B3C" w:rsidRPr="00C83D2D">
        <w:rPr>
          <w:rFonts w:ascii="Times New Roman" w:hAnsi="Times New Roman" w:cs="Times New Roman"/>
          <w:b/>
          <w:bCs/>
          <w:color w:val="002060"/>
          <w:sz w:val="36"/>
          <w:szCs w:val="36"/>
          <w:rtl/>
        </w:rPr>
        <w:t>"</w:t>
      </w:r>
      <w:r w:rsidRPr="00C83D2D">
        <w:rPr>
          <w:rFonts w:ascii="Times New Roman" w:hAnsi="Times New Roman" w:cs="Times New Roman"/>
          <w:b/>
          <w:bCs/>
          <w:color w:val="002060"/>
          <w:sz w:val="36"/>
          <w:szCs w:val="36"/>
          <w:rtl/>
        </w:rPr>
        <w:t xml:space="preserve"> (7/ 61):</w:t>
      </w:r>
    </w:p>
    <w:p w:rsidR="00147B4B" w:rsidRPr="00C23F7E" w:rsidRDefault="00C83D2D"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وعلى هذا جماعة الفقهاء</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C83D2D" w:rsidRDefault="00C83D2D" w:rsidP="006C7B9C">
      <w:pPr>
        <w:spacing w:line="276" w:lineRule="auto"/>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C83D2D"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المعمول ب</w:t>
      </w:r>
      <w:r w:rsidR="00737149" w:rsidRPr="00C23F7E">
        <w:rPr>
          <w:rFonts w:ascii="Times New Roman" w:hAnsi="Times New Roman" w:cs="Times New Roman"/>
          <w:sz w:val="36"/>
          <w:szCs w:val="36"/>
          <w:rtl/>
        </w:rPr>
        <w:t xml:space="preserve">ِه على عهد </w:t>
      </w:r>
      <w:r w:rsidR="00B07A5A" w:rsidRPr="00C23F7E">
        <w:rPr>
          <w:rFonts w:ascii="Times New Roman" w:hAnsi="Times New Roman" w:cs="Times New Roman"/>
          <w:sz w:val="36"/>
          <w:szCs w:val="36"/>
          <w:rtl/>
        </w:rPr>
        <w:t>النَّبي</w:t>
      </w:r>
      <w:r w:rsidR="00C83D2D">
        <w:rPr>
          <w:rFonts w:ascii="Times New Roman" w:hAnsi="Times New Roman" w:cs="Times New Roman"/>
          <w:sz w:val="36"/>
          <w:szCs w:val="36"/>
          <w:rtl/>
        </w:rPr>
        <w:t xml:space="preserve"> صلى الله عليه وسلم</w:t>
      </w:r>
      <w:r w:rsidR="00C83D2D">
        <w:rPr>
          <w:rFonts w:ascii="Times New Roman" w:hAnsi="Times New Roman" w:cs="Times New Roman" w:hint="cs"/>
          <w:sz w:val="36"/>
          <w:szCs w:val="36"/>
          <w:rtl/>
        </w:rPr>
        <w:t>.</w:t>
      </w:r>
    </w:p>
    <w:p w:rsidR="00737149" w:rsidRPr="00C83D2D" w:rsidRDefault="00C83D2D" w:rsidP="006C7B9C">
      <w:pPr>
        <w:spacing w:line="276" w:lineRule="auto"/>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hint="cs"/>
          <w:sz w:val="36"/>
          <w:szCs w:val="36"/>
          <w:rtl/>
        </w:rPr>
        <w:lastRenderedPageBreak/>
        <w:t xml:space="preserve">حيث أخرج </w:t>
      </w:r>
      <w:r w:rsidRPr="00C23F7E">
        <w:rPr>
          <w:rFonts w:ascii="Times New Roman" w:hAnsi="Times New Roman" w:cs="Times New Roman"/>
          <w:sz w:val="36"/>
          <w:szCs w:val="36"/>
          <w:rtl/>
        </w:rPr>
        <w:t>البخاري</w:t>
      </w:r>
      <w:r>
        <w:rPr>
          <w:rFonts w:ascii="Times New Roman" w:hAnsi="Times New Roman" w:cs="Times New Roman" w:hint="cs"/>
          <w:sz w:val="36"/>
          <w:szCs w:val="36"/>
          <w:rtl/>
        </w:rPr>
        <w:t xml:space="preserve"> </w:t>
      </w:r>
      <w:r w:rsidRPr="00C23F7E">
        <w:rPr>
          <w:rFonts w:ascii="Times New Roman" w:hAnsi="Times New Roman" w:cs="Times New Roman"/>
          <w:sz w:val="36"/>
          <w:szCs w:val="36"/>
          <w:rtl/>
        </w:rPr>
        <w:t>( 956)</w:t>
      </w:r>
      <w:r>
        <w:rPr>
          <w:rFonts w:ascii="Times New Roman" w:hAnsi="Times New Roman" w:cs="Times New Roman" w:hint="cs"/>
          <w:sz w:val="36"/>
          <w:szCs w:val="36"/>
          <w:rtl/>
        </w:rPr>
        <w:t>،</w:t>
      </w:r>
      <w:r>
        <w:rPr>
          <w:rFonts w:ascii="Times New Roman" w:hAnsi="Times New Roman" w:cs="Times New Roman"/>
          <w:sz w:val="36"/>
          <w:szCs w:val="36"/>
          <w:rtl/>
        </w:rPr>
        <w:t xml:space="preserve"> واللَّفظ له، ومسلم (889)</w:t>
      </w:r>
      <w:r>
        <w:rPr>
          <w:rFonts w:ascii="Times New Roman" w:hAnsi="Times New Roman" w:cs="Times New Roman" w:hint="cs"/>
          <w:sz w:val="36"/>
          <w:szCs w:val="36"/>
          <w:rtl/>
        </w:rPr>
        <w:t xml:space="preserve">، عن أبي </w:t>
      </w:r>
      <w:r w:rsidR="00147B4B" w:rsidRPr="00C23F7E">
        <w:rPr>
          <w:rFonts w:ascii="Times New Roman" w:hAnsi="Times New Roman" w:cs="Times New Roman"/>
          <w:sz w:val="36"/>
          <w:szCs w:val="36"/>
          <w:rtl/>
        </w:rPr>
        <w:t>سعيد الخ</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دري </w:t>
      </w:r>
      <w:r w:rsidR="00CA1864" w:rsidRPr="00C23F7E">
        <w:rPr>
          <w:rFonts w:ascii="Times New Roman" w:hAnsi="Times New Roman" w:cs="Times New Roman"/>
          <w:sz w:val="36"/>
          <w:szCs w:val="36"/>
          <w:rtl/>
        </w:rPr>
        <w:t>ــ رضي الله عنه ــ</w:t>
      </w:r>
      <w:r>
        <w:rPr>
          <w:rFonts w:ascii="Times New Roman" w:hAnsi="Times New Roman" w:cs="Times New Roman" w:hint="cs"/>
          <w:sz w:val="36"/>
          <w:szCs w:val="36"/>
          <w:rtl/>
        </w:rPr>
        <w:t xml:space="preserve"> أنَّه قال</w:t>
      </w:r>
      <w:r w:rsidR="00147B4B" w:rsidRPr="00C23F7E">
        <w:rPr>
          <w:rFonts w:ascii="Times New Roman" w:hAnsi="Times New Roman" w:cs="Times New Roman"/>
          <w:sz w:val="36"/>
          <w:szCs w:val="36"/>
          <w:rtl/>
        </w:rPr>
        <w:t>:</w:t>
      </w:r>
      <w:r w:rsidR="00CA1864" w:rsidRPr="00C23F7E">
        <w:rPr>
          <w:rFonts w:ascii="Times New Roman" w:hAnsi="Times New Roman" w:cs="Times New Roman"/>
          <w:sz w:val="36"/>
          <w:szCs w:val="36"/>
          <w:rtl/>
        </w:rPr>
        <w:t xml:space="preserve"> </w:t>
      </w:r>
    </w:p>
    <w:p w:rsidR="00C83D2D"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b/>
          <w:bCs/>
          <w:color w:val="00B050"/>
          <w:sz w:val="36"/>
          <w:szCs w:val="36"/>
          <w:rtl/>
        </w:rPr>
        <w:t>(( كَانَ رَسُولُ اللَّهِ صَلَّى اللهُ عَلَيْهِ وَسَلَّمَ يَخْرُجُ يَوْمَ الفِطْرِ وَالأَضْحَى إِلَى المُصَلَّى، فَأَوَّلُ ش</w:t>
      </w:r>
      <w:r w:rsidR="00C83D2D">
        <w:rPr>
          <w:rFonts w:ascii="Times New Roman" w:hAnsi="Times New Roman" w:cs="Times New Roman"/>
          <w:b/>
          <w:bCs/>
          <w:color w:val="00B050"/>
          <w:sz w:val="36"/>
          <w:szCs w:val="36"/>
          <w:rtl/>
        </w:rPr>
        <w:t>َيْءٍ يَبْدَأُ بِهِ الصَّلاَةُ</w:t>
      </w:r>
      <w:r w:rsidR="00C83D2D">
        <w:rPr>
          <w:rFonts w:ascii="Times New Roman" w:hAnsi="Times New Roman" w:cs="Times New Roman" w:hint="cs"/>
          <w:b/>
          <w:bCs/>
          <w:color w:val="00B05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xml:space="preserve">ثُمَّ يَنْصَرِفُ، فَيَقُومُ مُقَابِلَ النَّاسِ، </w:t>
      </w:r>
      <w:r w:rsidRPr="00C83D2D">
        <w:rPr>
          <w:rFonts w:ascii="Times New Roman" w:hAnsi="Times New Roman" w:cs="Times New Roman"/>
          <w:b/>
          <w:bCs/>
          <w:color w:val="00B050"/>
          <w:sz w:val="36"/>
          <w:szCs w:val="36"/>
          <w:u w:val="single"/>
          <w:rtl/>
        </w:rPr>
        <w:t>وَالنَّاسُ جُلُوسٌ عَلَى صُفُوفِهِمْ فَيَعِظُهُمْ، وَيُوصِيهِمْ، وَيَأْمُرُهُمْ</w:t>
      </w:r>
      <w:r w:rsidRPr="00C23F7E">
        <w:rPr>
          <w:rFonts w:ascii="Times New Roman" w:hAnsi="Times New Roman" w:cs="Times New Roman"/>
          <w:b/>
          <w:bCs/>
          <w:color w:val="00B050"/>
          <w:sz w:val="36"/>
          <w:szCs w:val="36"/>
          <w:rtl/>
        </w:rPr>
        <w:t xml:space="preserve"> ))</w:t>
      </w:r>
      <w:r w:rsidRPr="00C23F7E">
        <w:rPr>
          <w:rFonts w:ascii="Times New Roman" w:hAnsi="Times New Roman" w:cs="Times New Roman"/>
          <w:sz w:val="36"/>
          <w:szCs w:val="36"/>
          <w:rtl/>
        </w:rPr>
        <w:t>.</w:t>
      </w:r>
    </w:p>
    <w:p w:rsidR="00737149" w:rsidRPr="00C83D2D" w:rsidRDefault="00147B4B" w:rsidP="006C7B9C">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وأمَّا حديث:</w:t>
      </w:r>
      <w:r w:rsidR="00CA1864" w:rsidRPr="00C83D2D">
        <w:rPr>
          <w:rFonts w:ascii="Times New Roman" w:hAnsi="Times New Roman" w:cs="Times New Roman"/>
          <w:b/>
          <w:bCs/>
          <w:color w:val="1F4E79" w:themeColor="accent1" w:themeShade="80"/>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إِنَّا نَخْطُبُ، فَمَنْ أَحَبَّ أَنْ يَجْلِسَ لِلْخُطْبَةِ فَلْيَجْلِسْ، وَمَنْ أَحَبَّ أَنْ يَذْهَبَ فَلْيَذْهَبْ ))</w:t>
      </w:r>
      <w:r w:rsidRPr="00C23F7E">
        <w:rPr>
          <w:rFonts w:ascii="Times New Roman" w:hAnsi="Times New Roman" w:cs="Times New Roman"/>
          <w:sz w:val="36"/>
          <w:szCs w:val="36"/>
          <w:rtl/>
        </w:rPr>
        <w:t>.</w:t>
      </w:r>
    </w:p>
    <w:p w:rsidR="00737149"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فأكثر أئمة الحديث على أنَّ الصَّواب فيه الإرسال</w:t>
      </w:r>
      <w:r w:rsidR="00737149"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م</w:t>
      </w:r>
      <w:r w:rsidR="00CA1864"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نهم:</w:t>
      </w:r>
      <w:r w:rsidRPr="00C23F7E">
        <w:rPr>
          <w:rFonts w:ascii="Times New Roman" w:hAnsi="Times New Roman" w:cs="Times New Roman"/>
          <w:sz w:val="36"/>
          <w:szCs w:val="36"/>
          <w:rtl/>
        </w:rPr>
        <w:t xml:space="preserve"> ابن 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عين، وأبو زُرعة الرَّازي، والنَّسائي، وأبو داود، والبَيهقِي، و</w:t>
      </w:r>
      <w:r w:rsidR="00C83D2D">
        <w:rPr>
          <w:rFonts w:ascii="Times New Roman" w:hAnsi="Times New Roman" w:cs="Times New Roman" w:hint="cs"/>
          <w:sz w:val="36"/>
          <w:szCs w:val="36"/>
          <w:rtl/>
        </w:rPr>
        <w:t xml:space="preserve">مُقبل </w:t>
      </w:r>
      <w:r w:rsidRPr="00C23F7E">
        <w:rPr>
          <w:rFonts w:ascii="Times New Roman" w:hAnsi="Times New Roman" w:cs="Times New Roman"/>
          <w:sz w:val="36"/>
          <w:szCs w:val="36"/>
          <w:rtl/>
        </w:rPr>
        <w:t>الوادِعي.</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والـمُرْسل مِن أقسام الحديث الضَّعيف.</w:t>
      </w:r>
    </w:p>
    <w:p w:rsidR="00C83D2D" w:rsidRDefault="00147B4B" w:rsidP="006C7B9C">
      <w:pPr>
        <w:spacing w:line="276" w:lineRule="auto"/>
        <w:ind w:left="0"/>
        <w:jc w:val="left"/>
        <w:rPr>
          <w:rFonts w:ascii="Times New Roman" w:hAnsi="Times New Roman" w:cs="Times New Roman"/>
          <w:b/>
          <w:bCs/>
          <w:sz w:val="36"/>
          <w:szCs w:val="36"/>
          <w:rtl/>
        </w:rPr>
      </w:pPr>
      <w:r w:rsidRPr="00C83D2D">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كلام الناس في أثناء خطبة العيد.</w:t>
      </w:r>
    </w:p>
    <w:p w:rsidR="00C83D2D"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 يُكره لِمن حض</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ر خطبة العيد </w:t>
      </w:r>
      <w:r w:rsidR="00CA1864"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يتكلم في أثنائها مع غيره مِن الم</w:t>
      </w:r>
      <w:r w:rsidR="00C83D2D">
        <w:rPr>
          <w:rFonts w:ascii="Times New Roman" w:hAnsi="Times New Roman" w:cs="Times New Roman"/>
          <w:sz w:val="36"/>
          <w:szCs w:val="36"/>
          <w:rtl/>
        </w:rPr>
        <w:t>صلَّين، أو عبر الهاتف الجوَّال</w:t>
      </w:r>
      <w:r w:rsidR="00C83D2D">
        <w:rPr>
          <w:rFonts w:ascii="Times New Roman" w:hAnsi="Times New Roman" w:cs="Times New Roman" w:hint="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لِـمَا في ذلك مِن الانشغال عن الانتفاع بالخطبة، والتَّشويش على الم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ستمعين، والإخلال بأدب حضور مجالس الذِّكر.</w:t>
      </w:r>
    </w:p>
    <w:p w:rsidR="00147B4B" w:rsidRPr="00C83D2D" w:rsidRDefault="00147B4B" w:rsidP="00801E88">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 xml:space="preserve">وقد قال فقيه المالكية أبو الحسن ابن بطَّال </w:t>
      </w:r>
      <w:r w:rsidR="00CA1864" w:rsidRPr="00C83D2D">
        <w:rPr>
          <w:rFonts w:ascii="Times New Roman" w:hAnsi="Times New Roman" w:cs="Times New Roman"/>
          <w:b/>
          <w:bCs/>
          <w:color w:val="1F4E79" w:themeColor="accent1" w:themeShade="80"/>
          <w:sz w:val="36"/>
          <w:szCs w:val="36"/>
          <w:rtl/>
        </w:rPr>
        <w:t xml:space="preserve">ــ رحمه الله ــ </w:t>
      </w:r>
      <w:r w:rsidRPr="00C83D2D">
        <w:rPr>
          <w:rFonts w:ascii="Times New Roman" w:hAnsi="Times New Roman" w:cs="Times New Roman"/>
          <w:b/>
          <w:bCs/>
          <w:color w:val="1F4E79" w:themeColor="accent1" w:themeShade="80"/>
          <w:sz w:val="36"/>
          <w:szCs w:val="36"/>
          <w:rtl/>
        </w:rPr>
        <w:t xml:space="preserve">في شرح </w:t>
      </w:r>
      <w:r w:rsidR="00801E88">
        <w:rPr>
          <w:rFonts w:ascii="Times New Roman" w:hAnsi="Times New Roman" w:cs="Times New Roman" w:hint="cs"/>
          <w:b/>
          <w:bCs/>
          <w:color w:val="1F4E79" w:themeColor="accent1" w:themeShade="80"/>
          <w:sz w:val="36"/>
          <w:szCs w:val="36"/>
          <w:rtl/>
        </w:rPr>
        <w:t>على "</w:t>
      </w:r>
      <w:r w:rsidRPr="00C83D2D">
        <w:rPr>
          <w:rFonts w:ascii="Times New Roman" w:hAnsi="Times New Roman" w:cs="Times New Roman"/>
          <w:b/>
          <w:bCs/>
          <w:color w:val="1F4E79" w:themeColor="accent1" w:themeShade="80"/>
          <w:sz w:val="36"/>
          <w:szCs w:val="36"/>
          <w:rtl/>
        </w:rPr>
        <w:t>صحيح البخاري</w:t>
      </w:r>
      <w:r w:rsidR="00FE4B3C" w:rsidRPr="00C83D2D">
        <w:rPr>
          <w:rFonts w:ascii="Times New Roman" w:hAnsi="Times New Roman" w:cs="Times New Roman"/>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 xml:space="preserve"> (2/ 572):</w:t>
      </w:r>
    </w:p>
    <w:p w:rsidR="00147B4B" w:rsidRPr="00C23F7E" w:rsidRDefault="00C83D2D"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00147B4B" w:rsidRPr="00C83D2D">
        <w:rPr>
          <w:rFonts w:ascii="Times New Roman" w:hAnsi="Times New Roman" w:cs="Times New Roman"/>
          <w:b/>
          <w:bCs/>
          <w:sz w:val="36"/>
          <w:szCs w:val="36"/>
          <w:rtl/>
        </w:rPr>
        <w:t>وكَرِه العلماء</w:t>
      </w:r>
      <w:r w:rsidRPr="00C83D2D">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كلام النَّاس والإمام يخطب</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C83D2D" w:rsidRDefault="00147B4B" w:rsidP="00801E88">
      <w:pPr>
        <w:spacing w:line="276" w:lineRule="auto"/>
        <w:ind w:left="0"/>
        <w:jc w:val="left"/>
        <w:rPr>
          <w:rFonts w:ascii="Times New Roman" w:hAnsi="Times New Roman" w:cs="Times New Roman"/>
          <w:b/>
          <w:bCs/>
          <w:sz w:val="36"/>
          <w:szCs w:val="36"/>
          <w:rtl/>
        </w:rPr>
      </w:pPr>
      <w:r w:rsidRPr="00801E88">
        <w:rPr>
          <w:rFonts w:ascii="Times New Roman" w:hAnsi="Times New Roman" w:cs="Times New Roman"/>
          <w:b/>
          <w:bCs/>
          <w:color w:val="0070C0"/>
          <w:sz w:val="36"/>
          <w:szCs w:val="36"/>
          <w:u w:val="single"/>
          <w:rtl/>
        </w:rPr>
        <w:t>المسألة ال</w:t>
      </w:r>
      <w:r w:rsidR="00801E88" w:rsidRPr="00801E88">
        <w:rPr>
          <w:rFonts w:ascii="Times New Roman" w:hAnsi="Times New Roman" w:cs="Times New Roman" w:hint="cs"/>
          <w:b/>
          <w:bCs/>
          <w:color w:val="0070C0"/>
          <w:sz w:val="36"/>
          <w:szCs w:val="36"/>
          <w:u w:val="single"/>
          <w:rtl/>
        </w:rPr>
        <w:t>ثالثة</w:t>
      </w:r>
      <w:r w:rsidRPr="00801E88">
        <w:rPr>
          <w:rFonts w:ascii="Times New Roman" w:hAnsi="Times New Roman" w:cs="Times New Roman"/>
          <w:b/>
          <w:bCs/>
          <w:color w:val="0070C0"/>
          <w:sz w:val="36"/>
          <w:szCs w:val="36"/>
          <w:u w:val="single"/>
          <w:rtl/>
        </w:rPr>
        <w:t xml:space="preserve"> عشرة</w:t>
      </w:r>
      <w:r w:rsidR="00C83D2D">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عن بدأ خطبة العيد بالتكبير</w:t>
      </w:r>
      <w:r w:rsidR="00801E88">
        <w:rPr>
          <w:rFonts w:ascii="Times New Roman" w:hAnsi="Times New Roman" w:cs="Times New Roman" w:hint="cs"/>
          <w:b/>
          <w:bCs/>
          <w:color w:val="C00000"/>
          <w:sz w:val="36"/>
          <w:szCs w:val="36"/>
          <w:rtl/>
        </w:rPr>
        <w:t xml:space="preserve"> وليس الحمد</w:t>
      </w:r>
      <w:r w:rsidRPr="00C23F7E">
        <w:rPr>
          <w:rFonts w:ascii="Times New Roman" w:hAnsi="Times New Roman" w:cs="Times New Roman"/>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بَدأ خطبة العيد بالتَّكبير جرَى عليه عملُ السَّلف الصَّالح </w:t>
      </w:r>
      <w:r w:rsidR="00CA1864" w:rsidRPr="00C23F7E">
        <w:rPr>
          <w:rFonts w:ascii="Times New Roman" w:hAnsi="Times New Roman" w:cs="Times New Roman"/>
          <w:sz w:val="36"/>
          <w:szCs w:val="36"/>
          <w:rtl/>
        </w:rPr>
        <w:t xml:space="preserve">ــ </w:t>
      </w:r>
      <w:r w:rsidRPr="00C23F7E">
        <w:rPr>
          <w:rFonts w:ascii="Times New Roman" w:hAnsi="Times New Roman" w:cs="Times New Roman"/>
          <w:sz w:val="36"/>
          <w:szCs w:val="36"/>
          <w:rtl/>
        </w:rPr>
        <w:t xml:space="preserve">رحمهم الله </w:t>
      </w:r>
      <w:r w:rsidR="00CA1864" w:rsidRPr="00C23F7E">
        <w:rPr>
          <w:rFonts w:ascii="Times New Roman" w:hAnsi="Times New Roman" w:cs="Times New Roman"/>
          <w:sz w:val="36"/>
          <w:szCs w:val="36"/>
          <w:rtl/>
        </w:rPr>
        <w:t>ــ</w:t>
      </w:r>
      <w:r w:rsidRPr="00C23F7E">
        <w:rPr>
          <w:rFonts w:ascii="Times New Roman" w:hAnsi="Times New Roman" w:cs="Times New Roman"/>
          <w:sz w:val="36"/>
          <w:szCs w:val="36"/>
          <w:rtl/>
        </w:rPr>
        <w:t>.</w:t>
      </w:r>
    </w:p>
    <w:p w:rsidR="00737149" w:rsidRPr="00C23F7E" w:rsidRDefault="00C83D2D"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حيث </w:t>
      </w:r>
      <w:r w:rsidR="00147B4B" w:rsidRPr="00C23F7E">
        <w:rPr>
          <w:rFonts w:ascii="Times New Roman" w:hAnsi="Times New Roman" w:cs="Times New Roman"/>
          <w:sz w:val="36"/>
          <w:szCs w:val="36"/>
          <w:rtl/>
        </w:rPr>
        <w:t xml:space="preserve">أخرج سعيد بن منصور في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س</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ننه</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كما في </w:t>
      </w:r>
      <w:r>
        <w:rPr>
          <w:rFonts w:ascii="Times New Roman" w:hAnsi="Times New Roman" w:cs="Times New Roman" w:hint="cs"/>
          <w:sz w:val="36"/>
          <w:szCs w:val="36"/>
          <w:rtl/>
        </w:rPr>
        <w:t xml:space="preserve">كتاب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الم</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غني</w:t>
      </w:r>
      <w:r w:rsidR="00FE4B3C" w:rsidRPr="00C23F7E">
        <w:rPr>
          <w:rFonts w:ascii="Times New Roman" w:hAnsi="Times New Roman" w:cs="Times New Roman"/>
          <w:sz w:val="36"/>
          <w:szCs w:val="36"/>
          <w:rtl/>
        </w:rPr>
        <w:t>"</w:t>
      </w:r>
      <w:r>
        <w:rPr>
          <w:rFonts w:ascii="Times New Roman" w:hAnsi="Times New Roman" w:cs="Times New Roman"/>
          <w:sz w:val="36"/>
          <w:szCs w:val="36"/>
          <w:rtl/>
        </w:rPr>
        <w:t xml:space="preserve"> (2/ 239)</w:t>
      </w:r>
      <w:r>
        <w:rPr>
          <w:rFonts w:ascii="Times New Roman" w:hAnsi="Times New Roman" w:cs="Times New Roman" w:hint="cs"/>
          <w:sz w:val="36"/>
          <w:szCs w:val="36"/>
          <w:rtl/>
        </w:rPr>
        <w:t xml:space="preserve">، </w:t>
      </w:r>
      <w:r w:rsidR="00147B4B" w:rsidRPr="00C23F7E">
        <w:rPr>
          <w:rFonts w:ascii="Times New Roman" w:hAnsi="Times New Roman" w:cs="Times New Roman"/>
          <w:sz w:val="36"/>
          <w:szCs w:val="36"/>
          <w:rtl/>
        </w:rPr>
        <w:t xml:space="preserve">عن عبيد الله بن عبد الله بن عتبة </w:t>
      </w:r>
      <w:r>
        <w:rPr>
          <w:rFonts w:ascii="Times New Roman" w:hAnsi="Times New Roman" w:cs="Times New Roman"/>
          <w:sz w:val="36"/>
          <w:szCs w:val="36"/>
          <w:rtl/>
        </w:rPr>
        <w:t>تلميذ الصحابة</w:t>
      </w:r>
      <w:r w:rsidR="00CA1864" w:rsidRPr="00C23F7E">
        <w:rPr>
          <w:rFonts w:ascii="Times New Roman" w:hAnsi="Times New Roman" w:cs="Times New Roman"/>
          <w:sz w:val="36"/>
          <w:szCs w:val="36"/>
          <w:rtl/>
        </w:rPr>
        <w:t xml:space="preserve"> ــ رحمه الله ــ</w:t>
      </w:r>
      <w:r w:rsidR="00147B4B" w:rsidRPr="00C23F7E">
        <w:rPr>
          <w:rFonts w:ascii="Times New Roman" w:hAnsi="Times New Roman" w:cs="Times New Roman"/>
          <w:sz w:val="36"/>
          <w:szCs w:val="36"/>
          <w:rtl/>
        </w:rPr>
        <w:t xml:space="preserve"> </w:t>
      </w:r>
      <w:r w:rsidR="00CA1864" w:rsidRPr="00C23F7E">
        <w:rPr>
          <w:rFonts w:ascii="Times New Roman" w:hAnsi="Times New Roman" w:cs="Times New Roman"/>
          <w:sz w:val="36"/>
          <w:szCs w:val="36"/>
          <w:rtl/>
        </w:rPr>
        <w:t>أنَّه</w:t>
      </w:r>
      <w:r w:rsidR="00147B4B" w:rsidRPr="00C23F7E">
        <w:rPr>
          <w:rFonts w:ascii="Times New Roman" w:hAnsi="Times New Roman" w:cs="Times New Roman"/>
          <w:sz w:val="36"/>
          <w:szCs w:val="36"/>
          <w:rtl/>
        </w:rPr>
        <w:t xml:space="preserve"> 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يُكَبِّرُ الْإِمَامُ عَلَى الْمِنْبَرِ يَوْمَ الْعِيدِ قَبْلَ أَنْ يَخْطُبَ تِسْعَ تَكْبِيرَاتٍ، ثُمَّ يَخْطُبُ، وَفِي الثَّانِيَةِ سَبْعَ تَكْبِيرَاتٍ ))</w:t>
      </w:r>
      <w:r w:rsidRPr="00C23F7E">
        <w:rPr>
          <w:rFonts w:ascii="Times New Roman" w:hAnsi="Times New Roman" w:cs="Times New Roman"/>
          <w:sz w:val="36"/>
          <w:szCs w:val="36"/>
          <w:rtl/>
        </w:rPr>
        <w:t>.</w:t>
      </w:r>
    </w:p>
    <w:p w:rsidR="00147B4B" w:rsidRPr="00C23F7E" w:rsidRDefault="00CA1864"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وسندُه صحيح</w:t>
      </w:r>
      <w:r w:rsidR="00147B4B" w:rsidRPr="00C23F7E">
        <w:rPr>
          <w:rFonts w:ascii="Times New Roman" w:hAnsi="Times New Roman" w:cs="Times New Roman"/>
          <w:sz w:val="36"/>
          <w:szCs w:val="36"/>
          <w:rtl/>
        </w:rPr>
        <w:t>.</w:t>
      </w:r>
    </w:p>
    <w:p w:rsidR="00C83D2D" w:rsidRDefault="00147B4B" w:rsidP="006C7B9C">
      <w:pPr>
        <w:spacing w:line="276" w:lineRule="auto"/>
        <w:ind w:left="0"/>
        <w:jc w:val="left"/>
        <w:rPr>
          <w:rFonts w:ascii="Times New Roman" w:hAnsi="Times New Roman" w:cs="Times New Roman"/>
          <w:b/>
          <w:bCs/>
          <w:sz w:val="36"/>
          <w:szCs w:val="36"/>
          <w:rtl/>
        </w:rPr>
      </w:pPr>
      <w:r w:rsidRPr="00C83D2D">
        <w:rPr>
          <w:rFonts w:ascii="Times New Roman" w:hAnsi="Times New Roman" w:cs="Times New Roman"/>
          <w:b/>
          <w:bCs/>
          <w:sz w:val="36"/>
          <w:szCs w:val="36"/>
          <w:rtl/>
        </w:rPr>
        <w:t>و(عبيد الله) هذا</w:t>
      </w:r>
      <w:r w:rsidR="00C83D2D">
        <w:rPr>
          <w:rFonts w:ascii="Times New Roman" w:hAnsi="Times New Roman" w:cs="Times New Roman" w:hint="cs"/>
          <w:b/>
          <w:bCs/>
          <w:sz w:val="36"/>
          <w:szCs w:val="36"/>
          <w:rtl/>
        </w:rPr>
        <w:t>:</w:t>
      </w:r>
    </w:p>
    <w:p w:rsidR="00147B4B" w:rsidRPr="00C83D2D" w:rsidRDefault="00147B4B" w:rsidP="006C7B9C">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قال عنه الحافظ ابن عبد البَرَّ</w:t>
      </w:r>
      <w:r w:rsidR="00CA1864" w:rsidRPr="00C83D2D">
        <w:rPr>
          <w:rFonts w:ascii="Times New Roman" w:hAnsi="Times New Roman" w:cs="Times New Roman"/>
          <w:b/>
          <w:bCs/>
          <w:color w:val="1F4E79" w:themeColor="accent1" w:themeShade="80"/>
          <w:sz w:val="36"/>
          <w:szCs w:val="36"/>
          <w:rtl/>
        </w:rPr>
        <w:t xml:space="preserve"> المالكي</w:t>
      </w:r>
      <w:r w:rsidRPr="00C83D2D">
        <w:rPr>
          <w:rFonts w:ascii="Times New Roman" w:hAnsi="Times New Roman" w:cs="Times New Roman"/>
          <w:b/>
          <w:bCs/>
          <w:color w:val="1F4E79" w:themeColor="accent1" w:themeShade="80"/>
          <w:sz w:val="36"/>
          <w:szCs w:val="36"/>
          <w:rtl/>
        </w:rPr>
        <w:t xml:space="preserve"> </w:t>
      </w:r>
      <w:r w:rsidR="00CA1864" w:rsidRPr="00C83D2D">
        <w:rPr>
          <w:rFonts w:ascii="Times New Roman" w:hAnsi="Times New Roman" w:cs="Times New Roman"/>
          <w:b/>
          <w:bCs/>
          <w:color w:val="1F4E79" w:themeColor="accent1" w:themeShade="80"/>
          <w:sz w:val="36"/>
          <w:szCs w:val="36"/>
          <w:rtl/>
        </w:rPr>
        <w:t>ــ رحمه الله ــ</w:t>
      </w:r>
      <w:r w:rsidRPr="00C83D2D">
        <w:rPr>
          <w:rFonts w:ascii="Times New Roman" w:hAnsi="Times New Roman" w:cs="Times New Roman"/>
          <w:b/>
          <w:bCs/>
          <w:color w:val="1F4E79" w:themeColor="accent1" w:themeShade="80"/>
          <w:sz w:val="36"/>
          <w:szCs w:val="36"/>
          <w:rtl/>
        </w:rPr>
        <w:t>:</w:t>
      </w:r>
      <w:r w:rsidR="00C83D2D">
        <w:rPr>
          <w:rFonts w:ascii="Times New Roman" w:hAnsi="Times New Roman" w:cs="Times New Roman" w:hint="cs"/>
          <w:b/>
          <w:bCs/>
          <w:color w:val="1F4E79" w:themeColor="accent1" w:themeShade="80"/>
          <w:sz w:val="36"/>
          <w:szCs w:val="36"/>
          <w:rtl/>
        </w:rPr>
        <w:t xml:space="preserve"> </w:t>
      </w:r>
      <w:r w:rsidR="00C83D2D">
        <w:rPr>
          <w:rFonts w:ascii="Times New Roman" w:hAnsi="Times New Roman" w:cs="Times New Roman"/>
          <w:kern w:val="28"/>
          <w:sz w:val="36"/>
          <w:szCs w:val="36"/>
          <w:rtl/>
        </w:rPr>
        <w:t>«</w:t>
      </w:r>
      <w:r w:rsidRPr="00C23F7E">
        <w:rPr>
          <w:rFonts w:ascii="Times New Roman" w:hAnsi="Times New Roman" w:cs="Times New Roman"/>
          <w:sz w:val="36"/>
          <w:szCs w:val="36"/>
          <w:rtl/>
        </w:rPr>
        <w:t>هو أحد الفقهاء العشرة</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ثمَّ السَّبعة الَّذين تدور عليهم الفتوى</w:t>
      </w:r>
      <w:r w:rsidR="00C83D2D">
        <w:rPr>
          <w:rFonts w:ascii="Times New Roman" w:hAnsi="Times New Roman" w:cs="Times New Roman"/>
          <w:kern w:val="28"/>
          <w:sz w:val="36"/>
          <w:szCs w:val="36"/>
          <w:rtl/>
        </w:rPr>
        <w:t>»</w:t>
      </w:r>
      <w:r w:rsidR="00C83D2D">
        <w:rPr>
          <w:rFonts w:ascii="Times New Roman" w:hAnsi="Times New Roman" w:cs="Times New Roman"/>
          <w:sz w:val="36"/>
          <w:szCs w:val="36"/>
          <w:rtl/>
        </w:rPr>
        <w:t>.اهـ</w:t>
      </w:r>
    </w:p>
    <w:p w:rsidR="00147B4B" w:rsidRPr="00C83D2D" w:rsidRDefault="00147B4B" w:rsidP="006C7B9C">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 xml:space="preserve">وقال </w:t>
      </w:r>
      <w:r w:rsidR="00C83D2D" w:rsidRPr="00C83D2D">
        <w:rPr>
          <w:rFonts w:ascii="Times New Roman" w:hAnsi="Times New Roman" w:cs="Times New Roman" w:hint="cs"/>
          <w:b/>
          <w:bCs/>
          <w:color w:val="1F4E79" w:themeColor="accent1" w:themeShade="80"/>
          <w:sz w:val="36"/>
          <w:szCs w:val="36"/>
          <w:rtl/>
        </w:rPr>
        <w:t xml:space="preserve">عنه </w:t>
      </w:r>
      <w:r w:rsidRPr="00C83D2D">
        <w:rPr>
          <w:rFonts w:ascii="Times New Roman" w:hAnsi="Times New Roman" w:cs="Times New Roman"/>
          <w:b/>
          <w:bCs/>
          <w:color w:val="1F4E79" w:themeColor="accent1" w:themeShade="80"/>
          <w:sz w:val="36"/>
          <w:szCs w:val="36"/>
          <w:rtl/>
        </w:rPr>
        <w:t>الحافظ ابن ح</w:t>
      </w:r>
      <w:r w:rsidR="00CA1864" w:rsidRPr="00C83D2D">
        <w:rPr>
          <w:rFonts w:ascii="Times New Roman" w:hAnsi="Times New Roman" w:cs="Times New Roman"/>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ب</w:t>
      </w:r>
      <w:r w:rsidR="00CA1864" w:rsidRPr="00C83D2D">
        <w:rPr>
          <w:rFonts w:ascii="Times New Roman" w:hAnsi="Times New Roman" w:cs="Times New Roman"/>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ان</w:t>
      </w:r>
      <w:r w:rsidR="00CA1864" w:rsidRPr="00C83D2D">
        <w:rPr>
          <w:rFonts w:ascii="Times New Roman" w:hAnsi="Times New Roman" w:cs="Times New Roman"/>
          <w:b/>
          <w:bCs/>
          <w:color w:val="1F4E79" w:themeColor="accent1" w:themeShade="80"/>
          <w:sz w:val="36"/>
          <w:szCs w:val="36"/>
          <w:rtl/>
        </w:rPr>
        <w:t xml:space="preserve"> البُستي</w:t>
      </w:r>
      <w:r w:rsidRPr="00C83D2D">
        <w:rPr>
          <w:rFonts w:ascii="Times New Roman" w:hAnsi="Times New Roman" w:cs="Times New Roman"/>
          <w:b/>
          <w:bCs/>
          <w:color w:val="1F4E79" w:themeColor="accent1" w:themeShade="80"/>
          <w:sz w:val="36"/>
          <w:szCs w:val="36"/>
          <w:rtl/>
        </w:rPr>
        <w:t xml:space="preserve"> </w:t>
      </w:r>
      <w:r w:rsidR="00C83D2D" w:rsidRPr="00C83D2D">
        <w:rPr>
          <w:rFonts w:ascii="Times New Roman" w:hAnsi="Times New Roman" w:cs="Times New Roman"/>
          <w:b/>
          <w:bCs/>
          <w:color w:val="1F4E79" w:themeColor="accent1" w:themeShade="80"/>
          <w:sz w:val="36"/>
          <w:szCs w:val="36"/>
          <w:rtl/>
        </w:rPr>
        <w:t>ــ رحمه الله ــ</w:t>
      </w:r>
      <w:r w:rsidRPr="00C83D2D">
        <w:rPr>
          <w:rFonts w:ascii="Times New Roman" w:hAnsi="Times New Roman" w:cs="Times New Roman"/>
          <w:b/>
          <w:bCs/>
          <w:color w:val="1F4E79" w:themeColor="accent1" w:themeShade="80"/>
          <w:sz w:val="36"/>
          <w:szCs w:val="36"/>
          <w:rtl/>
        </w:rPr>
        <w:t>:</w:t>
      </w:r>
      <w:r w:rsidR="00C83D2D">
        <w:rPr>
          <w:rFonts w:ascii="Times New Roman" w:hAnsi="Times New Roman" w:cs="Times New Roman" w:hint="cs"/>
          <w:b/>
          <w:bCs/>
          <w:color w:val="1F4E79" w:themeColor="accent1" w:themeShade="80"/>
          <w:sz w:val="36"/>
          <w:szCs w:val="36"/>
          <w:rtl/>
        </w:rPr>
        <w:t xml:space="preserve"> </w:t>
      </w:r>
      <w:r w:rsidR="00C83D2D">
        <w:rPr>
          <w:rFonts w:ascii="Times New Roman" w:hAnsi="Times New Roman" w:cs="Times New Roman"/>
          <w:kern w:val="28"/>
          <w:sz w:val="36"/>
          <w:szCs w:val="36"/>
          <w:rtl/>
        </w:rPr>
        <w:t>«</w:t>
      </w:r>
      <w:r w:rsidRPr="00C23F7E">
        <w:rPr>
          <w:rFonts w:ascii="Times New Roman" w:hAnsi="Times New Roman" w:cs="Times New Roman"/>
          <w:sz w:val="36"/>
          <w:szCs w:val="36"/>
          <w:rtl/>
        </w:rPr>
        <w:t>وهو م</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ن سادات التَّابعين</w:t>
      </w:r>
      <w:r w:rsidR="00C83D2D">
        <w:rPr>
          <w:rFonts w:ascii="Times New Roman" w:hAnsi="Times New Roman" w:cs="Times New Roman"/>
          <w:kern w:val="28"/>
          <w:sz w:val="36"/>
          <w:szCs w:val="36"/>
          <w:rtl/>
        </w:rPr>
        <w:t>»</w:t>
      </w:r>
      <w:r w:rsidR="00C83D2D">
        <w:rPr>
          <w:rFonts w:ascii="Times New Roman" w:hAnsi="Times New Roman" w:cs="Times New Roman"/>
          <w:sz w:val="36"/>
          <w:szCs w:val="36"/>
          <w:rtl/>
        </w:rPr>
        <w:t>.اهـ</w:t>
      </w:r>
    </w:p>
    <w:p w:rsidR="00737149"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إسماعيل بن أميَّة </w:t>
      </w:r>
      <w:r w:rsidR="00CA1864"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وهو م</w:t>
      </w:r>
      <w:r w:rsidR="00CA1864" w:rsidRPr="00C23F7E">
        <w:rPr>
          <w:rFonts w:ascii="Times New Roman" w:hAnsi="Times New Roman" w:cs="Times New Roman"/>
          <w:sz w:val="36"/>
          <w:szCs w:val="36"/>
          <w:rtl/>
        </w:rPr>
        <w:t>ِن أتباع التَّابعين</w:t>
      </w:r>
      <w:r w:rsidRPr="00C23F7E">
        <w:rPr>
          <w:rFonts w:ascii="Times New Roman" w:hAnsi="Times New Roman" w:cs="Times New Roman"/>
          <w:sz w:val="36"/>
          <w:szCs w:val="36"/>
          <w:rtl/>
        </w:rPr>
        <w:t xml:space="preserve"> أن</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ه قال:</w:t>
      </w:r>
      <w:r w:rsidR="00CA1864"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سَمِعْتُ أَنَّهُ يُكَبَّرُ فِي الْعِيدِ تِسْعًا وَسَبْعًا ))</w:t>
      </w:r>
      <w:r w:rsidRPr="00C23F7E">
        <w:rPr>
          <w:rFonts w:ascii="Times New Roman" w:hAnsi="Times New Roman" w:cs="Times New Roman"/>
          <w:sz w:val="36"/>
          <w:szCs w:val="36"/>
          <w:rtl/>
        </w:rPr>
        <w:t>.</w:t>
      </w:r>
    </w:p>
    <w:p w:rsidR="00147B4B" w:rsidRPr="00C23F7E" w:rsidRDefault="00737149"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عبد الرزاق في </w:t>
      </w:r>
      <w:r w:rsidR="00FE4B3C" w:rsidRPr="00C23F7E">
        <w:rPr>
          <w:rFonts w:ascii="Times New Roman" w:hAnsi="Times New Roman" w:cs="Times New Roman"/>
          <w:color w:val="BF8F00" w:themeColor="accent4" w:themeShade="BF"/>
          <w:sz w:val="36"/>
          <w:szCs w:val="36"/>
          <w:rtl/>
        </w:rPr>
        <w:t>"</w:t>
      </w:r>
      <w:r w:rsidR="004812FD" w:rsidRPr="00C23F7E">
        <w:rPr>
          <w:rFonts w:ascii="Times New Roman" w:hAnsi="Times New Roman" w:cs="Times New Roman"/>
          <w:color w:val="BF8F00" w:themeColor="accent4" w:themeShade="BF"/>
          <w:sz w:val="36"/>
          <w:szCs w:val="36"/>
          <w:rtl/>
        </w:rPr>
        <w:t>مُصنَّفه</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(5671 – باب: </w:t>
      </w:r>
      <w:r w:rsidR="00C83D2D">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التكبير في الخطبة</w:t>
      </w:r>
      <w:r w:rsidR="00C83D2D">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وإسناده صحيح.</w:t>
      </w:r>
    </w:p>
    <w:p w:rsidR="00737149" w:rsidRPr="00C83D2D" w:rsidRDefault="00147B4B" w:rsidP="006C7B9C">
      <w:pPr>
        <w:spacing w:line="276" w:lineRule="auto"/>
        <w:ind w:left="0"/>
        <w:jc w:val="left"/>
        <w:rPr>
          <w:rFonts w:ascii="Times New Roman" w:hAnsi="Times New Roman" w:cs="Times New Roman"/>
          <w:b/>
          <w:bCs/>
          <w:sz w:val="36"/>
          <w:szCs w:val="36"/>
          <w:rtl/>
        </w:rPr>
      </w:pPr>
      <w:r w:rsidRPr="00C83D2D">
        <w:rPr>
          <w:rFonts w:ascii="Times New Roman" w:hAnsi="Times New Roman" w:cs="Times New Roman"/>
          <w:b/>
          <w:bCs/>
          <w:sz w:val="36"/>
          <w:szCs w:val="36"/>
          <w:rtl/>
        </w:rPr>
        <w:t>وقد نصَّ جم</w:t>
      </w:r>
      <w:r w:rsidR="00737149" w:rsidRPr="00C83D2D">
        <w:rPr>
          <w:rFonts w:ascii="Times New Roman" w:hAnsi="Times New Roman" w:cs="Times New Roman"/>
          <w:b/>
          <w:bCs/>
          <w:sz w:val="36"/>
          <w:szCs w:val="36"/>
          <w:rtl/>
        </w:rPr>
        <w:t>ْ</w:t>
      </w:r>
      <w:r w:rsidRPr="00C83D2D">
        <w:rPr>
          <w:rFonts w:ascii="Times New Roman" w:hAnsi="Times New Roman" w:cs="Times New Roman"/>
          <w:b/>
          <w:bCs/>
          <w:sz w:val="36"/>
          <w:szCs w:val="36"/>
          <w:rtl/>
        </w:rPr>
        <w:t xml:space="preserve">ع مِن </w:t>
      </w:r>
      <w:r w:rsidR="00737149" w:rsidRPr="00C83D2D">
        <w:rPr>
          <w:rFonts w:ascii="Times New Roman" w:hAnsi="Times New Roman" w:cs="Times New Roman"/>
          <w:b/>
          <w:bCs/>
          <w:sz w:val="36"/>
          <w:szCs w:val="36"/>
          <w:rtl/>
        </w:rPr>
        <w:t xml:space="preserve">أكابر </w:t>
      </w:r>
      <w:r w:rsidRPr="00C83D2D">
        <w:rPr>
          <w:rFonts w:ascii="Times New Roman" w:hAnsi="Times New Roman" w:cs="Times New Roman"/>
          <w:b/>
          <w:bCs/>
          <w:sz w:val="36"/>
          <w:szCs w:val="36"/>
          <w:rtl/>
        </w:rPr>
        <w:t xml:space="preserve">أئمة أهل الحديث والسُّنَّة على </w:t>
      </w:r>
      <w:r w:rsidR="00CA1864" w:rsidRPr="00C83D2D">
        <w:rPr>
          <w:rFonts w:ascii="Times New Roman" w:hAnsi="Times New Roman" w:cs="Times New Roman"/>
          <w:b/>
          <w:bCs/>
          <w:sz w:val="36"/>
          <w:szCs w:val="36"/>
          <w:rtl/>
        </w:rPr>
        <w:t>أنَّ</w:t>
      </w:r>
      <w:r w:rsidRPr="00C83D2D">
        <w:rPr>
          <w:rFonts w:ascii="Times New Roman" w:hAnsi="Times New Roman" w:cs="Times New Roman"/>
          <w:b/>
          <w:bCs/>
          <w:sz w:val="36"/>
          <w:szCs w:val="36"/>
          <w:rtl/>
        </w:rPr>
        <w:t xml:space="preserve"> هذا التكبير: </w:t>
      </w:r>
    </w:p>
    <w:p w:rsidR="00147B4B" w:rsidRPr="00C23F7E" w:rsidRDefault="00737149"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w:t>
      </w:r>
      <w:r w:rsidR="00147B4B" w:rsidRPr="00C23F7E">
        <w:rPr>
          <w:rFonts w:ascii="Times New Roman" w:hAnsi="Times New Roman" w:cs="Times New Roman"/>
          <w:sz w:val="36"/>
          <w:szCs w:val="36"/>
          <w:rtl/>
        </w:rPr>
        <w:t>مِن السُّنَّة</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وهو قول أبي حنيفة، ومالك، والشَّافعي، وأحمد</w:t>
      </w:r>
      <w:r w:rsidR="00C83D2D">
        <w:rPr>
          <w:rFonts w:ascii="Times New Roman" w:hAnsi="Times New Roman" w:cs="Times New Roman" w:hint="cs"/>
          <w:sz w:val="36"/>
          <w:szCs w:val="36"/>
          <w:rtl/>
        </w:rPr>
        <w:t xml:space="preserve"> بن حنبل</w:t>
      </w:r>
      <w:r w:rsidRPr="00C23F7E">
        <w:rPr>
          <w:rFonts w:ascii="Times New Roman" w:hAnsi="Times New Roman" w:cs="Times New Roman"/>
          <w:sz w:val="36"/>
          <w:szCs w:val="36"/>
          <w:rtl/>
        </w:rPr>
        <w:t>، وابن أبي ذئب، وابن الم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نذر، وغيرهم.</w:t>
      </w:r>
    </w:p>
    <w:p w:rsidR="00147B4B" w:rsidRPr="00C23F7E" w:rsidRDefault="00147B4B" w:rsidP="006C7B9C">
      <w:pPr>
        <w:spacing w:line="276" w:lineRule="auto"/>
        <w:ind w:left="0"/>
        <w:jc w:val="left"/>
        <w:rPr>
          <w:rFonts w:ascii="Times New Roman" w:hAnsi="Times New Roman" w:cs="Times New Roman"/>
          <w:sz w:val="36"/>
          <w:szCs w:val="36"/>
          <w:rtl/>
        </w:rPr>
      </w:pPr>
      <w:r w:rsidRPr="00C83D2D">
        <w:rPr>
          <w:rFonts w:ascii="Times New Roman" w:hAnsi="Times New Roman" w:cs="Times New Roman"/>
          <w:b/>
          <w:bCs/>
          <w:sz w:val="36"/>
          <w:szCs w:val="36"/>
          <w:rtl/>
        </w:rPr>
        <w:t>بل جاء في مذاهب الأئمة الأربعة:</w:t>
      </w:r>
      <w:r w:rsidRPr="00C23F7E">
        <w:rPr>
          <w:rFonts w:ascii="Times New Roman" w:hAnsi="Times New Roman" w:cs="Times New Roman"/>
          <w:sz w:val="36"/>
          <w:szCs w:val="36"/>
          <w:rtl/>
        </w:rPr>
        <w:t xml:space="preserve"> أنـَّه يُسنُّ.</w:t>
      </w:r>
    </w:p>
    <w:p w:rsidR="00147B4B" w:rsidRPr="00C83D2D" w:rsidRDefault="00147B4B" w:rsidP="006C7B9C">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فقال العلَّامة أبو عبد الله ابن م</w:t>
      </w:r>
      <w:r w:rsidR="00C83D2D">
        <w:rPr>
          <w:rFonts w:ascii="Times New Roman" w:hAnsi="Times New Roman" w:cs="Times New Roman" w:hint="cs"/>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 xml:space="preserve">فلح الحنبلي </w:t>
      </w:r>
      <w:r w:rsidR="00CA1864" w:rsidRPr="00C83D2D">
        <w:rPr>
          <w:rFonts w:ascii="Times New Roman" w:hAnsi="Times New Roman" w:cs="Times New Roman"/>
          <w:b/>
          <w:bCs/>
          <w:color w:val="1F4E79" w:themeColor="accent1" w:themeShade="80"/>
          <w:sz w:val="36"/>
          <w:szCs w:val="36"/>
          <w:rtl/>
        </w:rPr>
        <w:t>ــ رحمه الله ــ</w:t>
      </w:r>
      <w:r w:rsidRPr="00C83D2D">
        <w:rPr>
          <w:rFonts w:ascii="Times New Roman" w:hAnsi="Times New Roman" w:cs="Times New Roman"/>
          <w:b/>
          <w:bCs/>
          <w:color w:val="1F4E79" w:themeColor="accent1" w:themeShade="80"/>
          <w:sz w:val="36"/>
          <w:szCs w:val="36"/>
          <w:rtl/>
        </w:rPr>
        <w:t xml:space="preserve"> في كتابه </w:t>
      </w:r>
      <w:r w:rsidR="00FE4B3C" w:rsidRPr="00C83D2D">
        <w:rPr>
          <w:rFonts w:ascii="Times New Roman" w:hAnsi="Times New Roman" w:cs="Times New Roman"/>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الفروع</w:t>
      </w:r>
      <w:r w:rsidR="00FE4B3C" w:rsidRPr="00C83D2D">
        <w:rPr>
          <w:rFonts w:ascii="Times New Roman" w:hAnsi="Times New Roman" w:cs="Times New Roman"/>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 xml:space="preserve"> (2/ 141-142):</w:t>
      </w:r>
    </w:p>
    <w:p w:rsidR="00737149" w:rsidRPr="00C23F7E" w:rsidRDefault="00C83D2D"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ويسنُّ </w:t>
      </w:r>
      <w:r w:rsidR="00CA1864"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ستفتح الأولى بِسبع تكبيرات </w:t>
      </w:r>
      <w:r w:rsidR="00147B4B" w:rsidRPr="00C23F7E">
        <w:rPr>
          <w:rFonts w:ascii="Times New Roman" w:hAnsi="Times New Roman" w:cs="Times New Roman"/>
          <w:b/>
          <w:bCs/>
          <w:sz w:val="36"/>
          <w:szCs w:val="36"/>
          <w:rtl/>
        </w:rPr>
        <w:t xml:space="preserve">(وم) </w:t>
      </w:r>
      <w:r w:rsidR="00CA1864" w:rsidRPr="00C23F7E">
        <w:rPr>
          <w:rFonts w:ascii="Times New Roman" w:hAnsi="Times New Roman" w:cs="Times New Roman"/>
          <w:sz w:val="36"/>
          <w:szCs w:val="36"/>
          <w:rtl/>
        </w:rPr>
        <w:t>نسقًا</w:t>
      </w:r>
      <w:r w:rsidR="00147B4B" w:rsidRPr="00C23F7E">
        <w:rPr>
          <w:rFonts w:ascii="Times New Roman" w:hAnsi="Times New Roman" w:cs="Times New Roman"/>
          <w:sz w:val="36"/>
          <w:szCs w:val="36"/>
          <w:rtl/>
        </w:rPr>
        <w:t xml:space="preserve"> </w:t>
      </w:r>
      <w:r w:rsidR="00147B4B" w:rsidRPr="00C23F7E">
        <w:rPr>
          <w:rFonts w:ascii="Times New Roman" w:hAnsi="Times New Roman" w:cs="Times New Roman"/>
          <w:b/>
          <w:bCs/>
          <w:sz w:val="36"/>
          <w:szCs w:val="36"/>
          <w:rtl/>
        </w:rPr>
        <w:t>(و)</w:t>
      </w:r>
      <w:r w:rsidR="00147B4B" w:rsidRPr="00C23F7E">
        <w:rPr>
          <w:rFonts w:ascii="Times New Roman" w:hAnsi="Times New Roman" w:cs="Times New Roman"/>
          <w:sz w:val="36"/>
          <w:szCs w:val="36"/>
          <w:rtl/>
        </w:rPr>
        <w:t xml:space="preserve">، … والثَّانية بسبع </w:t>
      </w:r>
      <w:r w:rsidR="00147B4B" w:rsidRPr="00C23F7E">
        <w:rPr>
          <w:rFonts w:ascii="Times New Roman" w:hAnsi="Times New Roman" w:cs="Times New Roman"/>
          <w:b/>
          <w:bCs/>
          <w:sz w:val="36"/>
          <w:szCs w:val="36"/>
          <w:rtl/>
        </w:rPr>
        <w:t>(وش)</w:t>
      </w:r>
      <w:r w:rsidR="00737149" w:rsidRPr="00C23F7E">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قال أحمد: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وقال عُبيد الله بن عُتبة: </w:t>
      </w:r>
      <w:r w:rsidR="00737149" w:rsidRPr="00C23F7E">
        <w:rPr>
          <w:rFonts w:ascii="Times New Roman" w:hAnsi="Times New Roman" w:cs="Times New Roman"/>
          <w:b/>
          <w:bCs/>
          <w:color w:val="00B050"/>
          <w:sz w:val="36"/>
          <w:szCs w:val="36"/>
          <w:rtl/>
        </w:rPr>
        <w:t xml:space="preserve">(( </w:t>
      </w:r>
      <w:r w:rsidRPr="00C23F7E">
        <w:rPr>
          <w:rFonts w:ascii="Times New Roman" w:hAnsi="Times New Roman" w:cs="Times New Roman"/>
          <w:b/>
          <w:bCs/>
          <w:color w:val="00B050"/>
          <w:sz w:val="36"/>
          <w:szCs w:val="36"/>
          <w:rtl/>
        </w:rPr>
        <w:t>إنَّـه م</w:t>
      </w:r>
      <w:r w:rsidR="00CA1864" w:rsidRPr="00C23F7E">
        <w:rPr>
          <w:rFonts w:ascii="Times New Roman" w:hAnsi="Times New Roman" w:cs="Times New Roman"/>
          <w:b/>
          <w:bCs/>
          <w:color w:val="00B050"/>
          <w:sz w:val="36"/>
          <w:szCs w:val="36"/>
          <w:rtl/>
        </w:rPr>
        <w:t>ِ</w:t>
      </w:r>
      <w:r w:rsidRPr="00C23F7E">
        <w:rPr>
          <w:rFonts w:ascii="Times New Roman" w:hAnsi="Times New Roman" w:cs="Times New Roman"/>
          <w:b/>
          <w:bCs/>
          <w:color w:val="00B050"/>
          <w:sz w:val="36"/>
          <w:szCs w:val="36"/>
          <w:rtl/>
        </w:rPr>
        <w:t>ن السُّنَّـة</w:t>
      </w:r>
      <w:r w:rsidR="00737149" w:rsidRPr="00C23F7E">
        <w:rPr>
          <w:rFonts w:ascii="Times New Roman" w:hAnsi="Times New Roman" w:cs="Times New Roman"/>
          <w:b/>
          <w:bCs/>
          <w:color w:val="00B050"/>
          <w:sz w:val="36"/>
          <w:szCs w:val="36"/>
          <w:rtl/>
        </w:rPr>
        <w:t xml:space="preserve"> ))</w:t>
      </w:r>
      <w:r w:rsidR="00C83D2D">
        <w:rPr>
          <w:rFonts w:ascii="Times New Roman" w:hAnsi="Times New Roman" w:cs="Times New Roman"/>
          <w:kern w:val="28"/>
          <w:sz w:val="36"/>
          <w:szCs w:val="36"/>
          <w:rtl/>
        </w:rPr>
        <w:t>»</w:t>
      </w:r>
      <w:r w:rsidR="00C83D2D">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83D2D">
        <w:rPr>
          <w:rFonts w:ascii="Times New Roman" w:hAnsi="Times New Roman" w:cs="Times New Roman"/>
          <w:b/>
          <w:bCs/>
          <w:sz w:val="36"/>
          <w:szCs w:val="36"/>
          <w:rtl/>
        </w:rPr>
        <w:t>و</w:t>
      </w:r>
      <w:r w:rsidR="00FE4B3C" w:rsidRPr="00C83D2D">
        <w:rPr>
          <w:rFonts w:ascii="Times New Roman" w:hAnsi="Times New Roman" w:cs="Times New Roman"/>
          <w:b/>
          <w:bCs/>
          <w:sz w:val="36"/>
          <w:szCs w:val="36"/>
          <w:rtl/>
        </w:rPr>
        <w:t>"</w:t>
      </w:r>
      <w:r w:rsidRPr="00C83D2D">
        <w:rPr>
          <w:rFonts w:ascii="Times New Roman" w:hAnsi="Times New Roman" w:cs="Times New Roman"/>
          <w:b/>
          <w:bCs/>
          <w:sz w:val="36"/>
          <w:szCs w:val="36"/>
          <w:rtl/>
        </w:rPr>
        <w:t>الواو</w:t>
      </w:r>
      <w:r w:rsidR="00FE4B3C" w:rsidRPr="00C83D2D">
        <w:rPr>
          <w:rFonts w:ascii="Times New Roman" w:hAnsi="Times New Roman" w:cs="Times New Roman"/>
          <w:b/>
          <w:bCs/>
          <w:sz w:val="36"/>
          <w:szCs w:val="36"/>
          <w:rtl/>
        </w:rPr>
        <w:t>"</w:t>
      </w:r>
      <w:r w:rsidR="00CA1864" w:rsidRPr="00C83D2D">
        <w:rPr>
          <w:rFonts w:ascii="Times New Roman" w:hAnsi="Times New Roman" w:cs="Times New Roman"/>
          <w:b/>
          <w:bCs/>
          <w:sz w:val="36"/>
          <w:szCs w:val="36"/>
          <w:rtl/>
        </w:rPr>
        <w:t xml:space="preserve"> (و)</w:t>
      </w:r>
      <w:r w:rsidRPr="00C83D2D">
        <w:rPr>
          <w:rFonts w:ascii="Times New Roman" w:hAnsi="Times New Roman" w:cs="Times New Roman"/>
          <w:b/>
          <w:bCs/>
          <w:sz w:val="36"/>
          <w:szCs w:val="36"/>
          <w:rtl/>
        </w:rPr>
        <w:t xml:space="preserve"> تعني:</w:t>
      </w:r>
      <w:r w:rsidRPr="00C23F7E">
        <w:rPr>
          <w:rFonts w:ascii="Times New Roman" w:hAnsi="Times New Roman" w:cs="Times New Roman"/>
          <w:sz w:val="36"/>
          <w:szCs w:val="36"/>
          <w:rtl/>
        </w:rPr>
        <w:t xml:space="preserve"> موافقة الحنفية والمالكية والشافعية للحنابلة في ح</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كم المسألة.</w:t>
      </w:r>
    </w:p>
    <w:p w:rsidR="00737149" w:rsidRPr="00C83D2D" w:rsidRDefault="00C83D2D" w:rsidP="006C7B9C">
      <w:pPr>
        <w:spacing w:line="276" w:lineRule="auto"/>
        <w:ind w:left="0"/>
        <w:jc w:val="left"/>
        <w:rPr>
          <w:rFonts w:ascii="Times New Roman" w:hAnsi="Times New Roman" w:cs="Times New Roman"/>
          <w:b/>
          <w:bCs/>
          <w:color w:val="1F4E79" w:themeColor="accent1" w:themeShade="80"/>
          <w:sz w:val="36"/>
          <w:szCs w:val="36"/>
          <w:rtl/>
        </w:rPr>
      </w:pPr>
      <w:r w:rsidRPr="00C83D2D">
        <w:rPr>
          <w:rFonts w:ascii="Times New Roman" w:hAnsi="Times New Roman" w:cs="Times New Roman"/>
          <w:b/>
          <w:bCs/>
          <w:color w:val="1F4E79" w:themeColor="accent1" w:themeShade="80"/>
          <w:sz w:val="36"/>
          <w:szCs w:val="36"/>
          <w:rtl/>
        </w:rPr>
        <w:t>وتابعه على ن</w:t>
      </w:r>
      <w:r>
        <w:rPr>
          <w:rFonts w:ascii="Times New Roman" w:hAnsi="Times New Roman" w:cs="Times New Roman" w:hint="cs"/>
          <w:b/>
          <w:bCs/>
          <w:color w:val="1F4E79" w:themeColor="accent1" w:themeShade="80"/>
          <w:sz w:val="36"/>
          <w:szCs w:val="36"/>
          <w:rtl/>
        </w:rPr>
        <w:t>َ</w:t>
      </w:r>
      <w:r w:rsidRPr="00C83D2D">
        <w:rPr>
          <w:rFonts w:ascii="Times New Roman" w:hAnsi="Times New Roman" w:cs="Times New Roman"/>
          <w:b/>
          <w:bCs/>
          <w:color w:val="1F4E79" w:themeColor="accent1" w:themeShade="80"/>
          <w:sz w:val="36"/>
          <w:szCs w:val="36"/>
          <w:rtl/>
        </w:rPr>
        <w:t>قل اتفاق</w:t>
      </w:r>
      <w:r w:rsidRPr="00C83D2D">
        <w:rPr>
          <w:rFonts w:ascii="Times New Roman" w:hAnsi="Times New Roman" w:cs="Times New Roman" w:hint="cs"/>
          <w:b/>
          <w:bCs/>
          <w:color w:val="1F4E79" w:themeColor="accent1" w:themeShade="80"/>
          <w:sz w:val="36"/>
          <w:szCs w:val="36"/>
          <w:rtl/>
        </w:rPr>
        <w:t xml:space="preserve"> المذاهب الأربعة</w:t>
      </w:r>
      <w:r w:rsidR="00737149" w:rsidRPr="00C83D2D">
        <w:rPr>
          <w:rFonts w:ascii="Times New Roman" w:hAnsi="Times New Roman" w:cs="Times New Roman"/>
          <w:b/>
          <w:bCs/>
          <w:color w:val="1F4E79" w:themeColor="accent1" w:themeShade="8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جمال الدِّين يوسف بن عبد الهادي </w:t>
      </w:r>
      <w:r w:rsidR="00CA1864" w:rsidRPr="00C23F7E">
        <w:rPr>
          <w:rFonts w:ascii="Times New Roman" w:hAnsi="Times New Roman" w:cs="Times New Roman"/>
          <w:sz w:val="36"/>
          <w:szCs w:val="36"/>
          <w:rtl/>
        </w:rPr>
        <w:t xml:space="preserve">الحنبلي </w:t>
      </w:r>
      <w:r w:rsidRPr="00C23F7E">
        <w:rPr>
          <w:rFonts w:ascii="Times New Roman" w:hAnsi="Times New Roman" w:cs="Times New Roman"/>
          <w:sz w:val="36"/>
          <w:szCs w:val="36"/>
          <w:rtl/>
        </w:rPr>
        <w:t xml:space="preserve">في كتابه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غني ذوي الأفهام</w:t>
      </w:r>
      <w:r w:rsidR="00FE4B3C" w:rsidRPr="00C23F7E">
        <w:rPr>
          <w:rFonts w:ascii="Times New Roman" w:hAnsi="Times New Roman" w:cs="Times New Roman"/>
          <w:sz w:val="36"/>
          <w:szCs w:val="36"/>
          <w:rtl/>
        </w:rPr>
        <w:t>"</w:t>
      </w:r>
      <w:r w:rsidR="00C83D2D">
        <w:rPr>
          <w:rFonts w:ascii="Times New Roman" w:hAnsi="Times New Roman" w:cs="Times New Roman"/>
          <w:sz w:val="36"/>
          <w:szCs w:val="36"/>
          <w:rtl/>
        </w:rPr>
        <w:t xml:space="preserve"> (</w:t>
      </w:r>
      <w:r w:rsidR="00C83D2D">
        <w:rPr>
          <w:rFonts w:ascii="Times New Roman" w:hAnsi="Times New Roman" w:cs="Times New Roman" w:hint="cs"/>
          <w:sz w:val="36"/>
          <w:szCs w:val="36"/>
          <w:rtl/>
        </w:rPr>
        <w:t>7</w:t>
      </w:r>
      <w:r w:rsidRPr="00C23F7E">
        <w:rPr>
          <w:rFonts w:ascii="Times New Roman" w:hAnsi="Times New Roman" w:cs="Times New Roman"/>
          <w:sz w:val="36"/>
          <w:szCs w:val="36"/>
          <w:rtl/>
        </w:rPr>
        <w:t xml:space="preserve">/ 350 </w:t>
      </w:r>
      <w:r w:rsidR="00C83D2D">
        <w:rPr>
          <w:rFonts w:ascii="Times New Roman" w:hAnsi="Times New Roman" w:cs="Times New Roman" w:hint="cs"/>
          <w:sz w:val="36"/>
          <w:szCs w:val="36"/>
          <w:rtl/>
        </w:rPr>
        <w:t>ــ</w:t>
      </w:r>
      <w:r w:rsidRPr="00C23F7E">
        <w:rPr>
          <w:rFonts w:ascii="Times New Roman" w:hAnsi="Times New Roman" w:cs="Times New Roman"/>
          <w:sz w:val="36"/>
          <w:szCs w:val="36"/>
          <w:rtl/>
        </w:rPr>
        <w:t xml:space="preserve"> مع </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غاية المرام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 xml:space="preserve">)، </w:t>
      </w:r>
      <w:r w:rsidR="00C83D2D">
        <w:rPr>
          <w:rFonts w:ascii="Times New Roman" w:hAnsi="Times New Roman" w:cs="Times New Roman" w:hint="cs"/>
          <w:sz w:val="36"/>
          <w:szCs w:val="36"/>
          <w:rtl/>
        </w:rPr>
        <w:t>و</w:t>
      </w:r>
      <w:r w:rsidRPr="00C23F7E">
        <w:rPr>
          <w:rFonts w:ascii="Times New Roman" w:hAnsi="Times New Roman" w:cs="Times New Roman"/>
          <w:sz w:val="36"/>
          <w:szCs w:val="36"/>
          <w:rtl/>
        </w:rPr>
        <w:t xml:space="preserve">عبد الرحمن ابن قاسم </w:t>
      </w:r>
      <w:r w:rsidR="00CA1864" w:rsidRPr="00C23F7E">
        <w:rPr>
          <w:rFonts w:ascii="Times New Roman" w:hAnsi="Times New Roman" w:cs="Times New Roman"/>
          <w:sz w:val="36"/>
          <w:szCs w:val="36"/>
          <w:rtl/>
        </w:rPr>
        <w:t xml:space="preserve">الحنبلي </w:t>
      </w:r>
      <w:r w:rsidRPr="00C23F7E">
        <w:rPr>
          <w:rFonts w:ascii="Times New Roman" w:hAnsi="Times New Roman" w:cs="Times New Roman"/>
          <w:sz w:val="36"/>
          <w:szCs w:val="36"/>
          <w:rtl/>
        </w:rPr>
        <w:t xml:space="preserve">في كتابه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حاشية الروض الم</w:t>
      </w:r>
      <w:r w:rsidR="00C83D2D">
        <w:rPr>
          <w:rFonts w:ascii="Times New Roman" w:hAnsi="Times New Roman" w:cs="Times New Roman" w:hint="cs"/>
          <w:sz w:val="36"/>
          <w:szCs w:val="36"/>
          <w:rtl/>
        </w:rPr>
        <w:t>ُ</w:t>
      </w:r>
      <w:r w:rsidRPr="00C23F7E">
        <w:rPr>
          <w:rFonts w:ascii="Times New Roman" w:hAnsi="Times New Roman" w:cs="Times New Roman"/>
          <w:sz w:val="36"/>
          <w:szCs w:val="36"/>
          <w:rtl/>
        </w:rPr>
        <w:t>ربع</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(2/ 551)</w:t>
      </w:r>
      <w:r w:rsidR="00C83D2D">
        <w:rPr>
          <w:rFonts w:ascii="Times New Roman" w:hAnsi="Times New Roman" w:cs="Times New Roman" w:hint="cs"/>
          <w:sz w:val="36"/>
          <w:szCs w:val="36"/>
          <w:rtl/>
        </w:rPr>
        <w:t>.</w:t>
      </w:r>
    </w:p>
    <w:p w:rsidR="006C7B9C" w:rsidRDefault="006C7B9C" w:rsidP="006C7B9C">
      <w:pPr>
        <w:spacing w:line="276" w:lineRule="auto"/>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6C7B9C"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ولم ي</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مر ب</w:t>
      </w:r>
      <w:r w:rsidR="00CA1864" w:rsidRPr="00C23F7E">
        <w:rPr>
          <w:rFonts w:ascii="Times New Roman" w:hAnsi="Times New Roman" w:cs="Times New Roman"/>
          <w:sz w:val="36"/>
          <w:szCs w:val="36"/>
          <w:rtl/>
        </w:rPr>
        <w:t>ِ</w:t>
      </w:r>
      <w:r w:rsidRPr="00C23F7E">
        <w:rPr>
          <w:rFonts w:ascii="Times New Roman" w:hAnsi="Times New Roman" w:cs="Times New Roman"/>
          <w:sz w:val="36"/>
          <w:szCs w:val="36"/>
          <w:rtl/>
        </w:rPr>
        <w:t>ي بعد بحث طويل</w:t>
      </w:r>
      <w:r w:rsidR="006C7B9C">
        <w:rPr>
          <w:rFonts w:ascii="Times New Roman" w:hAnsi="Times New Roman" w:cs="Times New Roman" w:hint="cs"/>
          <w:sz w:val="36"/>
          <w:szCs w:val="36"/>
          <w:rtl/>
        </w:rPr>
        <w:t>،</w:t>
      </w:r>
      <w:r w:rsidRPr="00C23F7E">
        <w:rPr>
          <w:rFonts w:ascii="Times New Roman" w:hAnsi="Times New Roman" w:cs="Times New Roman"/>
          <w:sz w:val="36"/>
          <w:szCs w:val="36"/>
          <w:rtl/>
        </w:rPr>
        <w:t xml:space="preserve"> ومذاكرة مع بعض طلاب العلم</w:t>
      </w:r>
      <w:r w:rsidR="006C7B9C">
        <w:rPr>
          <w:rFonts w:ascii="Times New Roman" w:hAnsi="Times New Roman" w:cs="Times New Roman" w:hint="cs"/>
          <w:sz w:val="36"/>
          <w:szCs w:val="36"/>
          <w:rtl/>
        </w:rPr>
        <w:t>،</w:t>
      </w:r>
      <w:r w:rsidRPr="00C23F7E">
        <w:rPr>
          <w:rFonts w:ascii="Times New Roman" w:hAnsi="Times New Roman" w:cs="Times New Roman"/>
          <w:sz w:val="36"/>
          <w:szCs w:val="36"/>
          <w:rtl/>
        </w:rPr>
        <w:t xml:space="preserve"> عن أحد مِن الس</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لف الصالح، ولا الأئمة الم</w:t>
      </w:r>
      <w:r w:rsidR="006C7B9C">
        <w:rPr>
          <w:rFonts w:ascii="Times New Roman" w:hAnsi="Times New Roman" w:cs="Times New Roman" w:hint="cs"/>
          <w:sz w:val="36"/>
          <w:szCs w:val="36"/>
          <w:rtl/>
        </w:rPr>
        <w:t>ُ</w:t>
      </w:r>
      <w:r w:rsidRPr="00C23F7E">
        <w:rPr>
          <w:rFonts w:ascii="Times New Roman" w:hAnsi="Times New Roman" w:cs="Times New Roman"/>
          <w:sz w:val="36"/>
          <w:szCs w:val="36"/>
          <w:rtl/>
        </w:rPr>
        <w:t>تقد</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مين أن</w:t>
      </w:r>
      <w:r w:rsidR="00CA1864" w:rsidRPr="00C23F7E">
        <w:rPr>
          <w:rFonts w:ascii="Times New Roman" w:hAnsi="Times New Roman" w:cs="Times New Roman"/>
          <w:sz w:val="36"/>
          <w:szCs w:val="36"/>
          <w:rtl/>
        </w:rPr>
        <w:t>َّ</w:t>
      </w:r>
      <w:r w:rsidR="006C7B9C">
        <w:rPr>
          <w:rFonts w:ascii="Times New Roman" w:hAnsi="Times New Roman" w:cs="Times New Roman"/>
          <w:sz w:val="36"/>
          <w:szCs w:val="36"/>
          <w:rtl/>
        </w:rPr>
        <w:t>ه قال بخلاف ذلك</w:t>
      </w:r>
      <w:r w:rsidR="006C7B9C">
        <w:rPr>
          <w:rFonts w:ascii="Times New Roman" w:hAnsi="Times New Roman" w:cs="Times New Roman" w:hint="cs"/>
          <w:sz w:val="36"/>
          <w:szCs w:val="36"/>
          <w:rtl/>
        </w:rPr>
        <w:t>.</w:t>
      </w:r>
    </w:p>
    <w:p w:rsidR="00737149" w:rsidRPr="006C7B9C" w:rsidRDefault="006C7B9C" w:rsidP="006C7B9C">
      <w:pPr>
        <w:spacing w:line="276" w:lineRule="auto"/>
        <w:ind w:left="0"/>
        <w:jc w:val="left"/>
        <w:rPr>
          <w:rFonts w:ascii="Times New Roman" w:hAnsi="Times New Roman" w:cs="Times New Roman"/>
          <w:b/>
          <w:bCs/>
          <w:sz w:val="36"/>
          <w:szCs w:val="36"/>
          <w:rtl/>
        </w:rPr>
      </w:pPr>
      <w:r w:rsidRPr="006C7B9C">
        <w:rPr>
          <w:rFonts w:ascii="Times New Roman" w:hAnsi="Times New Roman" w:cs="Times New Roman"/>
          <w:sz w:val="36"/>
          <w:szCs w:val="36"/>
          <w:rtl/>
        </w:rPr>
        <w:t>و</w:t>
      </w:r>
      <w:r w:rsidR="00147B4B" w:rsidRPr="00C23F7E">
        <w:rPr>
          <w:rFonts w:ascii="Times New Roman" w:hAnsi="Times New Roman" w:cs="Times New Roman"/>
          <w:sz w:val="36"/>
          <w:szCs w:val="36"/>
          <w:rtl/>
        </w:rPr>
        <w:t>الخروج عن جادتهم صعب، والعمل بخلافهم ليس بر</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شد، لأن</w:t>
      </w:r>
      <w:r w:rsidR="00CA1864"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هم عند الجميع أفه</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م للنصوص، وأشد في العمل بها وأحرص، بل إن</w:t>
      </w:r>
      <w:r w:rsidR="00CA1864"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الأحاديث والآثار لا تُفهم إلا على ضوء ف</w:t>
      </w:r>
      <w:r w:rsidR="00CA1864"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هوم</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هم، وإلا </w:t>
      </w:r>
      <w:r w:rsidR="00737149" w:rsidRPr="00C23F7E">
        <w:rPr>
          <w:rFonts w:ascii="Times New Roman" w:hAnsi="Times New Roman" w:cs="Times New Roman"/>
          <w:sz w:val="36"/>
          <w:szCs w:val="36"/>
          <w:rtl/>
        </w:rPr>
        <w:t>كان الخطأ والز</w:t>
      </w:r>
      <w:r>
        <w:rPr>
          <w:rFonts w:ascii="Times New Roman" w:hAnsi="Times New Roman" w:cs="Times New Roman" w:hint="cs"/>
          <w:sz w:val="36"/>
          <w:szCs w:val="36"/>
          <w:rtl/>
        </w:rPr>
        <w:t>َّ</w:t>
      </w:r>
      <w:r w:rsidR="00737149" w:rsidRPr="00C23F7E">
        <w:rPr>
          <w:rFonts w:ascii="Times New Roman" w:hAnsi="Times New Roman" w:cs="Times New Roman"/>
          <w:sz w:val="36"/>
          <w:szCs w:val="36"/>
          <w:rtl/>
        </w:rPr>
        <w:t>لل.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وخطبة العيد أيضًا ظاهرة، يشهدونها</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ويسمعون كيف تُبدأ؟ أبالتكبير أم</w:t>
      </w:r>
      <w:r w:rsidR="006C7B9C">
        <w:rPr>
          <w:rFonts w:ascii="Times New Roman" w:hAnsi="Times New Roman" w:cs="Times New Roman" w:hint="cs"/>
          <w:sz w:val="36"/>
          <w:szCs w:val="36"/>
          <w:rtl/>
        </w:rPr>
        <w:t>ْ</w:t>
      </w:r>
      <w:r w:rsidRPr="00C23F7E">
        <w:rPr>
          <w:rFonts w:ascii="Times New Roman" w:hAnsi="Times New Roman" w:cs="Times New Roman"/>
          <w:sz w:val="36"/>
          <w:szCs w:val="36"/>
          <w:rtl/>
        </w:rPr>
        <w:t xml:space="preserve"> بالحمد.</w:t>
      </w:r>
    </w:p>
    <w:p w:rsidR="00147B4B" w:rsidRPr="00C23F7E" w:rsidRDefault="00CA1864"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ثمَّ إنَّه </w:t>
      </w:r>
      <w:r w:rsidR="00147B4B" w:rsidRPr="00C23F7E">
        <w:rPr>
          <w:rFonts w:ascii="Times New Roman" w:hAnsi="Times New Roman" w:cs="Times New Roman"/>
          <w:sz w:val="36"/>
          <w:szCs w:val="36"/>
          <w:rtl/>
        </w:rPr>
        <w:t>لا ت</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نافر بين التكبير والحمد، إذ ه</w:t>
      </w:r>
      <w:r w:rsidR="006C7B9C">
        <w:rPr>
          <w:rFonts w:ascii="Times New Roman" w:hAnsi="Times New Roman" w:cs="Times New Roman" w:hint="cs"/>
          <w:sz w:val="36"/>
          <w:szCs w:val="36"/>
          <w:rtl/>
        </w:rPr>
        <w:t>ُ</w:t>
      </w:r>
      <w:r w:rsidR="00147B4B" w:rsidRPr="00C23F7E">
        <w:rPr>
          <w:rFonts w:ascii="Times New Roman" w:hAnsi="Times New Roman" w:cs="Times New Roman"/>
          <w:sz w:val="36"/>
          <w:szCs w:val="36"/>
          <w:rtl/>
        </w:rPr>
        <w:t>ما جميعًا تعظيم</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لله </w:t>
      </w:r>
      <w:r w:rsidRPr="00C23F7E">
        <w:rPr>
          <w:rFonts w:ascii="Times New Roman" w:hAnsi="Times New Roman" w:cs="Times New Roman"/>
          <w:sz w:val="36"/>
          <w:szCs w:val="36"/>
          <w:rtl/>
        </w:rPr>
        <w:t>ــ عزَّ وجلَّ ــ</w:t>
      </w:r>
      <w:r w:rsidR="00147B4B" w:rsidRPr="00C23F7E">
        <w:rPr>
          <w:rFonts w:ascii="Times New Roman" w:hAnsi="Times New Roman" w:cs="Times New Roman"/>
          <w:sz w:val="36"/>
          <w:szCs w:val="36"/>
          <w:rtl/>
        </w:rPr>
        <w:t>، وثناء عليه سبحانه، ومَن بدأ خطبته بالتكبير فقد بدأها بالثناء على الله سبحانه</w:t>
      </w:r>
      <w:r w:rsidR="006C7B9C">
        <w:rPr>
          <w:rFonts w:ascii="Times New Roman" w:hAnsi="Times New Roman" w:cs="Times New Roman" w:hint="cs"/>
          <w:sz w:val="36"/>
          <w:szCs w:val="36"/>
          <w:rtl/>
        </w:rPr>
        <w:t xml:space="preserve"> كالحامد</w:t>
      </w:r>
      <w:r w:rsidR="00147B4B" w:rsidRPr="00C23F7E">
        <w:rPr>
          <w:rFonts w:ascii="Times New Roman" w:hAnsi="Times New Roman" w:cs="Times New Roman"/>
          <w:sz w:val="36"/>
          <w:szCs w:val="36"/>
          <w:rtl/>
        </w:rPr>
        <w:t>.</w:t>
      </w:r>
    </w:p>
    <w:p w:rsidR="00147B4B" w:rsidRPr="006C7B9C" w:rsidRDefault="00147B4B" w:rsidP="006C7B9C">
      <w:pPr>
        <w:spacing w:line="276" w:lineRule="auto"/>
        <w:ind w:left="0"/>
        <w:jc w:val="left"/>
        <w:rPr>
          <w:rFonts w:ascii="Times New Roman" w:hAnsi="Times New Roman" w:cs="Times New Roman"/>
          <w:b/>
          <w:bCs/>
          <w:sz w:val="36"/>
          <w:szCs w:val="36"/>
          <w:rtl/>
        </w:rPr>
      </w:pPr>
      <w:r w:rsidRPr="006C7B9C">
        <w:rPr>
          <w:rFonts w:ascii="Times New Roman" w:hAnsi="Times New Roman" w:cs="Times New Roman"/>
          <w:b/>
          <w:bCs/>
          <w:sz w:val="36"/>
          <w:szCs w:val="36"/>
          <w:rtl/>
        </w:rPr>
        <w:t xml:space="preserve">وقد كتبت رسالة </w:t>
      </w:r>
      <w:r w:rsidR="006C7B9C">
        <w:rPr>
          <w:rFonts w:ascii="Times New Roman" w:hAnsi="Times New Roman" w:cs="Times New Roman" w:hint="cs"/>
          <w:b/>
          <w:bCs/>
          <w:sz w:val="36"/>
          <w:szCs w:val="36"/>
          <w:rtl/>
        </w:rPr>
        <w:t xml:space="preserve">مُستقلَّة </w:t>
      </w:r>
      <w:r w:rsidR="006C7B9C" w:rsidRPr="006C7B9C">
        <w:rPr>
          <w:rFonts w:ascii="Times New Roman" w:hAnsi="Times New Roman" w:cs="Times New Roman" w:hint="cs"/>
          <w:b/>
          <w:bCs/>
          <w:sz w:val="36"/>
          <w:szCs w:val="36"/>
          <w:rtl/>
        </w:rPr>
        <w:t>عن</w:t>
      </w:r>
      <w:r w:rsidRPr="006C7B9C">
        <w:rPr>
          <w:rFonts w:ascii="Times New Roman" w:hAnsi="Times New Roman" w:cs="Times New Roman"/>
          <w:b/>
          <w:bCs/>
          <w:sz w:val="36"/>
          <w:szCs w:val="36"/>
          <w:rtl/>
        </w:rPr>
        <w:t xml:space="preserve"> هذا الموضوع بعنوان:</w:t>
      </w:r>
    </w:p>
    <w:p w:rsidR="00147B4B" w:rsidRPr="006C7B9C" w:rsidRDefault="006C7B9C" w:rsidP="006C7B9C">
      <w:pPr>
        <w:spacing w:line="276" w:lineRule="auto"/>
        <w:ind w:left="0"/>
        <w:jc w:val="left"/>
        <w:rPr>
          <w:rFonts w:ascii="Times New Roman" w:hAnsi="Times New Roman" w:cs="Times New Roman"/>
          <w:sz w:val="36"/>
          <w:szCs w:val="36"/>
          <w:rtl/>
        </w:rPr>
      </w:pPr>
      <w:r w:rsidRPr="006C7B9C">
        <w:rPr>
          <w:rFonts w:ascii="Times New Roman" w:hAnsi="Times New Roman" w:cs="Times New Roman"/>
          <w:kern w:val="28"/>
          <w:sz w:val="36"/>
          <w:szCs w:val="36"/>
          <w:rtl/>
        </w:rPr>
        <w:t>«</w:t>
      </w:r>
      <w:r w:rsidR="00147B4B" w:rsidRPr="006C7B9C">
        <w:rPr>
          <w:rFonts w:ascii="Times New Roman" w:hAnsi="Times New Roman" w:cs="Times New Roman"/>
          <w:sz w:val="36"/>
          <w:szCs w:val="36"/>
          <w:rtl/>
        </w:rPr>
        <w:t>تذكير الخَلَفِ بأنَّ بدأَ خطبة العيد بالتكبير هو المنقول عن السَّلف</w:t>
      </w:r>
      <w:r w:rsidRPr="006C7B9C">
        <w:rPr>
          <w:rFonts w:ascii="Times New Roman" w:hAnsi="Times New Roman" w:cs="Times New Roman"/>
          <w:kern w:val="28"/>
          <w:sz w:val="36"/>
          <w:szCs w:val="36"/>
          <w:rtl/>
        </w:rPr>
        <w:t>»</w:t>
      </w:r>
      <w:r w:rsidRPr="006C7B9C">
        <w:rPr>
          <w:rFonts w:ascii="Times New Roman" w:hAnsi="Times New Roman" w:cs="Times New Roman"/>
          <w:sz w:val="36"/>
          <w:szCs w:val="36"/>
          <w:rtl/>
        </w:rPr>
        <w:t>.</w:t>
      </w:r>
    </w:p>
    <w:p w:rsidR="00EC1DF4"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ومَن ر</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ام الاستزادة والتوسع</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فلي</w:t>
      </w:r>
      <w:r w:rsidR="006C7B9C">
        <w:rPr>
          <w:rFonts w:ascii="Times New Roman" w:hAnsi="Times New Roman" w:cs="Times New Roman" w:hint="cs"/>
          <w:sz w:val="36"/>
          <w:szCs w:val="36"/>
          <w:rtl/>
        </w:rPr>
        <w:t>ُ</w:t>
      </w:r>
      <w:r w:rsidRPr="00C23F7E">
        <w:rPr>
          <w:rFonts w:ascii="Times New Roman" w:hAnsi="Times New Roman" w:cs="Times New Roman"/>
          <w:sz w:val="36"/>
          <w:szCs w:val="36"/>
          <w:rtl/>
        </w:rPr>
        <w:t>طالعها في موقعي، أو ي</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ضع عنوانها في </w:t>
      </w:r>
      <w:r w:rsidR="006C7B9C">
        <w:rPr>
          <w:rFonts w:ascii="Times New Roman" w:hAnsi="Times New Roman" w:cs="Times New Roman" w:hint="cs"/>
          <w:sz w:val="36"/>
          <w:szCs w:val="36"/>
          <w:rtl/>
        </w:rPr>
        <w:t xml:space="preserve">برنامج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قوقل</w:t>
      </w:r>
      <w:r w:rsidR="00FE4B3C" w:rsidRPr="00C23F7E">
        <w:rPr>
          <w:rFonts w:ascii="Times New Roman" w:hAnsi="Times New Roman" w:cs="Times New Roman"/>
          <w:sz w:val="36"/>
          <w:szCs w:val="36"/>
          <w:rtl/>
        </w:rPr>
        <w:t>"</w:t>
      </w:r>
      <w:r w:rsidR="00737149"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وستخرج له</w:t>
      </w:r>
      <w:r w:rsidR="00737149" w:rsidRPr="00C23F7E">
        <w:rPr>
          <w:rFonts w:ascii="Times New Roman" w:hAnsi="Times New Roman" w:cs="Times New Roman"/>
          <w:sz w:val="36"/>
          <w:szCs w:val="36"/>
          <w:rtl/>
        </w:rPr>
        <w:t xml:space="preserve"> بإذن الله تعالى</w:t>
      </w:r>
      <w:r w:rsidRPr="00C23F7E">
        <w:rPr>
          <w:rFonts w:ascii="Times New Roman" w:hAnsi="Times New Roman" w:cs="Times New Roman"/>
          <w:sz w:val="36"/>
          <w:szCs w:val="36"/>
          <w:rtl/>
        </w:rPr>
        <w:t>.</w:t>
      </w:r>
    </w:p>
    <w:p w:rsidR="006C7B9C" w:rsidRDefault="00147B4B" w:rsidP="00801E88">
      <w:pPr>
        <w:spacing w:line="276" w:lineRule="auto"/>
        <w:ind w:left="0"/>
        <w:jc w:val="left"/>
        <w:rPr>
          <w:rFonts w:ascii="Times New Roman" w:hAnsi="Times New Roman" w:cs="Times New Roman"/>
          <w:b/>
          <w:bCs/>
          <w:sz w:val="36"/>
          <w:szCs w:val="36"/>
          <w:rtl/>
        </w:rPr>
      </w:pPr>
      <w:r w:rsidRPr="00801E88">
        <w:rPr>
          <w:rFonts w:ascii="Times New Roman" w:hAnsi="Times New Roman" w:cs="Times New Roman"/>
          <w:b/>
          <w:bCs/>
          <w:color w:val="0070C0"/>
          <w:sz w:val="36"/>
          <w:szCs w:val="36"/>
          <w:u w:val="single"/>
          <w:rtl/>
        </w:rPr>
        <w:t>المسألة ال</w:t>
      </w:r>
      <w:r w:rsidR="00801E88" w:rsidRPr="00801E88">
        <w:rPr>
          <w:rFonts w:ascii="Times New Roman" w:hAnsi="Times New Roman" w:cs="Times New Roman" w:hint="cs"/>
          <w:b/>
          <w:bCs/>
          <w:color w:val="0070C0"/>
          <w:sz w:val="36"/>
          <w:szCs w:val="36"/>
          <w:u w:val="single"/>
          <w:rtl/>
        </w:rPr>
        <w:t>رابعة</w:t>
      </w:r>
      <w:r w:rsidRPr="00801E88">
        <w:rPr>
          <w:rFonts w:ascii="Times New Roman" w:hAnsi="Times New Roman" w:cs="Times New Roman"/>
          <w:b/>
          <w:bCs/>
          <w:color w:val="0070C0"/>
          <w:sz w:val="36"/>
          <w:szCs w:val="36"/>
          <w:u w:val="single"/>
          <w:rtl/>
        </w:rPr>
        <w:t xml:space="preserve"> عشرة</w:t>
      </w:r>
      <w:r w:rsidR="006C7B9C">
        <w:rPr>
          <w:rFonts w:ascii="Times New Roman" w:hAnsi="Times New Roman" w:cs="Times New Roman" w:hint="cs"/>
          <w:b/>
          <w:bCs/>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عن خطبة العيد وأن</w:t>
      </w:r>
      <w:r w:rsidR="009078C8"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ها اثنتان لا واحدة</w:t>
      </w:r>
      <w:r w:rsidRPr="00C23F7E">
        <w:rPr>
          <w:rFonts w:ascii="Times New Roman" w:hAnsi="Times New Roman" w:cs="Times New Roman"/>
          <w:b/>
          <w:bCs/>
          <w:sz w:val="36"/>
          <w:szCs w:val="36"/>
          <w:rtl/>
        </w:rPr>
        <w:t>.</w:t>
      </w:r>
    </w:p>
    <w:p w:rsidR="00801E88" w:rsidRPr="00801E88" w:rsidRDefault="00147B4B" w:rsidP="006C7B9C">
      <w:pPr>
        <w:spacing w:line="276" w:lineRule="auto"/>
        <w:ind w:left="0"/>
        <w:jc w:val="left"/>
        <w:rPr>
          <w:rFonts w:ascii="Times New Roman" w:hAnsi="Times New Roman" w:cs="Times New Roman"/>
          <w:b/>
          <w:bCs/>
          <w:sz w:val="36"/>
          <w:szCs w:val="36"/>
          <w:rtl/>
        </w:rPr>
      </w:pPr>
      <w:r w:rsidRPr="00801E88">
        <w:rPr>
          <w:rFonts w:ascii="Times New Roman" w:hAnsi="Times New Roman" w:cs="Times New Roman"/>
          <w:b/>
          <w:bCs/>
          <w:sz w:val="36"/>
          <w:szCs w:val="36"/>
          <w:rtl/>
        </w:rPr>
        <w:t xml:space="preserve">لا خلاف بين العلماء </w:t>
      </w:r>
      <w:r w:rsidR="00801E88" w:rsidRPr="00801E88">
        <w:rPr>
          <w:rFonts w:ascii="Times New Roman" w:hAnsi="Times New Roman" w:cs="Times New Roman"/>
          <w:b/>
          <w:bCs/>
          <w:sz w:val="36"/>
          <w:szCs w:val="36"/>
          <w:rtl/>
        </w:rPr>
        <w:t>ــ رحمهم الله ــ</w:t>
      </w:r>
      <w:r w:rsidR="00801E88" w:rsidRPr="00801E88">
        <w:rPr>
          <w:rFonts w:ascii="Times New Roman" w:hAnsi="Times New Roman" w:cs="Times New Roman" w:hint="cs"/>
          <w:b/>
          <w:bCs/>
          <w:sz w:val="36"/>
          <w:szCs w:val="36"/>
          <w:rtl/>
        </w:rPr>
        <w:t>:</w:t>
      </w:r>
    </w:p>
    <w:p w:rsidR="00147B4B" w:rsidRPr="00C23F7E" w:rsidRDefault="009078C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للعيد خطبتين يُفص</w:t>
      </w:r>
      <w:r w:rsidR="00737149"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 بينهما بالجلوس.</w:t>
      </w:r>
    </w:p>
    <w:p w:rsidR="00147B4B" w:rsidRPr="00801E88" w:rsidRDefault="00147B4B" w:rsidP="006C7B9C">
      <w:pPr>
        <w:spacing w:line="276" w:lineRule="auto"/>
        <w:ind w:left="0"/>
        <w:jc w:val="left"/>
        <w:rPr>
          <w:rFonts w:ascii="Times New Roman" w:hAnsi="Times New Roman" w:cs="Times New Roman"/>
          <w:b/>
          <w:bCs/>
          <w:color w:val="002060"/>
          <w:sz w:val="36"/>
          <w:szCs w:val="36"/>
          <w:rtl/>
        </w:rPr>
      </w:pPr>
      <w:r w:rsidRPr="00801E88">
        <w:rPr>
          <w:rFonts w:ascii="Times New Roman" w:hAnsi="Times New Roman" w:cs="Times New Roman"/>
          <w:b/>
          <w:bCs/>
          <w:color w:val="002060"/>
          <w:sz w:val="36"/>
          <w:szCs w:val="36"/>
          <w:rtl/>
        </w:rPr>
        <w:t xml:space="preserve">ذَكَرَ ذلك فقيه الظاهرية ابن حزم الأندلسي </w:t>
      </w:r>
      <w:r w:rsidR="009078C8" w:rsidRPr="00801E88">
        <w:rPr>
          <w:rFonts w:ascii="Times New Roman" w:hAnsi="Times New Roman" w:cs="Times New Roman"/>
          <w:b/>
          <w:bCs/>
          <w:color w:val="002060"/>
          <w:sz w:val="36"/>
          <w:szCs w:val="36"/>
          <w:rtl/>
        </w:rPr>
        <w:t>ــ رحمه الله ــ</w:t>
      </w:r>
      <w:r w:rsidRPr="00801E88">
        <w:rPr>
          <w:rFonts w:ascii="Times New Roman" w:hAnsi="Times New Roman" w:cs="Times New Roman"/>
          <w:b/>
          <w:bCs/>
          <w:color w:val="002060"/>
          <w:sz w:val="36"/>
          <w:szCs w:val="36"/>
          <w:rtl/>
        </w:rPr>
        <w:t xml:space="preserve"> في كتابه </w:t>
      </w:r>
      <w:r w:rsidR="00FE4B3C" w:rsidRPr="00801E88">
        <w:rPr>
          <w:rFonts w:ascii="Times New Roman" w:hAnsi="Times New Roman" w:cs="Times New Roman"/>
          <w:b/>
          <w:bCs/>
          <w:color w:val="002060"/>
          <w:sz w:val="36"/>
          <w:szCs w:val="36"/>
          <w:rtl/>
        </w:rPr>
        <w:t>"</w:t>
      </w:r>
      <w:r w:rsidRPr="00801E88">
        <w:rPr>
          <w:rFonts w:ascii="Times New Roman" w:hAnsi="Times New Roman" w:cs="Times New Roman"/>
          <w:b/>
          <w:bCs/>
          <w:color w:val="002060"/>
          <w:sz w:val="36"/>
          <w:szCs w:val="36"/>
          <w:rtl/>
        </w:rPr>
        <w:t>الم</w:t>
      </w:r>
      <w:r w:rsidR="00737149" w:rsidRPr="00801E88">
        <w:rPr>
          <w:rFonts w:ascii="Times New Roman" w:hAnsi="Times New Roman" w:cs="Times New Roman"/>
          <w:b/>
          <w:bCs/>
          <w:color w:val="002060"/>
          <w:sz w:val="36"/>
          <w:szCs w:val="36"/>
          <w:rtl/>
        </w:rPr>
        <w:t>ُ</w:t>
      </w:r>
      <w:r w:rsidRPr="00801E88">
        <w:rPr>
          <w:rFonts w:ascii="Times New Roman" w:hAnsi="Times New Roman" w:cs="Times New Roman"/>
          <w:b/>
          <w:bCs/>
          <w:color w:val="002060"/>
          <w:sz w:val="36"/>
          <w:szCs w:val="36"/>
          <w:rtl/>
        </w:rPr>
        <w:t>حلى</w:t>
      </w:r>
      <w:r w:rsidR="00FE4B3C" w:rsidRPr="00801E88">
        <w:rPr>
          <w:rFonts w:ascii="Times New Roman" w:hAnsi="Times New Roman" w:cs="Times New Roman"/>
          <w:b/>
          <w:bCs/>
          <w:color w:val="002060"/>
          <w:sz w:val="36"/>
          <w:szCs w:val="36"/>
          <w:rtl/>
        </w:rPr>
        <w:t>"</w:t>
      </w:r>
      <w:r w:rsidRPr="00801E88">
        <w:rPr>
          <w:rFonts w:ascii="Times New Roman" w:hAnsi="Times New Roman" w:cs="Times New Roman"/>
          <w:b/>
          <w:bCs/>
          <w:color w:val="002060"/>
          <w:sz w:val="36"/>
          <w:szCs w:val="36"/>
          <w:rtl/>
        </w:rPr>
        <w:t xml:space="preserve"> (3/ 543 – مسألة: 543)</w:t>
      </w:r>
      <w:r w:rsidR="00801E88">
        <w:rPr>
          <w:rFonts w:ascii="Times New Roman" w:hAnsi="Times New Roman" w:cs="Times New Roman" w:hint="cs"/>
          <w:b/>
          <w:bCs/>
          <w:color w:val="002060"/>
          <w:sz w:val="36"/>
          <w:szCs w:val="36"/>
          <w:rtl/>
        </w:rPr>
        <w:t>،</w:t>
      </w:r>
      <w:r w:rsidRPr="00801E88">
        <w:rPr>
          <w:rFonts w:ascii="Times New Roman" w:hAnsi="Times New Roman" w:cs="Times New Roman"/>
          <w:b/>
          <w:bCs/>
          <w:color w:val="002060"/>
          <w:sz w:val="36"/>
          <w:szCs w:val="36"/>
          <w:rtl/>
        </w:rPr>
        <w:t xml:space="preserve"> فقال:</w:t>
      </w:r>
    </w:p>
    <w:p w:rsidR="00801E88" w:rsidRDefault="00801E88"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فإذا سلَّم الإمام قام فخطب الناس خطبتين</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يجلس بينهما جلسة, فإذا أتم</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هما افترق الناس، فإن</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خطب قبل الصلاة </w:t>
      </w:r>
      <w:r>
        <w:rPr>
          <w:rFonts w:ascii="Times New Roman" w:hAnsi="Times New Roman" w:cs="Times New Roman"/>
          <w:sz w:val="36"/>
          <w:szCs w:val="36"/>
          <w:rtl/>
        </w:rPr>
        <w:t>فليست خطبة, ولا يجب الإنصات له</w:t>
      </w:r>
      <w:r>
        <w:rPr>
          <w:rFonts w:ascii="Times New Roman" w:hAnsi="Times New Roman" w:cs="Times New Roman" w:hint="cs"/>
          <w:sz w:val="36"/>
          <w:szCs w:val="36"/>
          <w:rtl/>
        </w:rPr>
        <w:t>.</w:t>
      </w:r>
    </w:p>
    <w:p w:rsidR="00147B4B" w:rsidRPr="00C23F7E" w:rsidRDefault="00147B4B" w:rsidP="00801E88">
      <w:pPr>
        <w:spacing w:line="276" w:lineRule="auto"/>
        <w:ind w:left="0"/>
        <w:jc w:val="left"/>
        <w:rPr>
          <w:rFonts w:ascii="Times New Roman" w:hAnsi="Times New Roman" w:cs="Times New Roman"/>
          <w:sz w:val="36"/>
          <w:szCs w:val="36"/>
          <w:rtl/>
        </w:rPr>
      </w:pPr>
      <w:r w:rsidRPr="00801E88">
        <w:rPr>
          <w:rFonts w:ascii="Times New Roman" w:hAnsi="Times New Roman" w:cs="Times New Roman"/>
          <w:sz w:val="36"/>
          <w:szCs w:val="36"/>
          <w:u w:val="single"/>
          <w:rtl/>
        </w:rPr>
        <w:t xml:space="preserve">كل هذا لا خلاف فيه </w:t>
      </w:r>
      <w:r w:rsidRPr="00801E88">
        <w:rPr>
          <w:rFonts w:ascii="Times New Roman" w:hAnsi="Times New Roman" w:cs="Times New Roman"/>
          <w:sz w:val="36"/>
          <w:szCs w:val="36"/>
          <w:rtl/>
        </w:rPr>
        <w:t>إلا في مواضع نذكرها إن</w:t>
      </w:r>
      <w:r w:rsidR="009078C8" w:rsidRPr="00801E88">
        <w:rPr>
          <w:rFonts w:ascii="Times New Roman" w:hAnsi="Times New Roman" w:cs="Times New Roman"/>
          <w:sz w:val="36"/>
          <w:szCs w:val="36"/>
          <w:rtl/>
        </w:rPr>
        <w:t>ْ</w:t>
      </w:r>
      <w:r w:rsidRPr="00801E88">
        <w:rPr>
          <w:rFonts w:ascii="Times New Roman" w:hAnsi="Times New Roman" w:cs="Times New Roman"/>
          <w:sz w:val="36"/>
          <w:szCs w:val="36"/>
          <w:rtl/>
        </w:rPr>
        <w:t xml:space="preserve"> شاء الله تعالى</w:t>
      </w:r>
      <w:r w:rsidR="00801E88">
        <w:rPr>
          <w:rFonts w:ascii="Times New Roman" w:hAnsi="Times New Roman" w:cs="Times New Roman"/>
          <w:kern w:val="28"/>
          <w:sz w:val="36"/>
          <w:szCs w:val="36"/>
          <w:rtl/>
        </w:rPr>
        <w:t>»</w:t>
      </w:r>
      <w:r w:rsidR="00801E88">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ثم لم ي</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ذكر </w:t>
      </w:r>
      <w:r w:rsidR="00801E88">
        <w:rPr>
          <w:rFonts w:ascii="Times New Roman" w:hAnsi="Times New Roman" w:cs="Times New Roman" w:hint="cs"/>
          <w:sz w:val="36"/>
          <w:szCs w:val="36"/>
          <w:rtl/>
        </w:rPr>
        <w:t xml:space="preserve">ــ رحمه الله ــ </w:t>
      </w:r>
      <w:r w:rsidRPr="00C23F7E">
        <w:rPr>
          <w:rFonts w:ascii="Times New Roman" w:hAnsi="Times New Roman" w:cs="Times New Roman"/>
          <w:sz w:val="36"/>
          <w:szCs w:val="36"/>
          <w:rtl/>
        </w:rPr>
        <w:t>بعد ذلك خلافـًا في الخطبتين.</w:t>
      </w:r>
    </w:p>
    <w:p w:rsidR="00801E88" w:rsidRDefault="00801E88" w:rsidP="00801E88">
      <w:pPr>
        <w:spacing w:line="276" w:lineRule="auto"/>
        <w:ind w:left="0"/>
        <w:jc w:val="left"/>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801E88" w:rsidRPr="00C23F7E" w:rsidRDefault="00147B4B" w:rsidP="00801E88">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فإذا لم يكن خلاف بين مَن تقدَّم</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نا مِن أهل العلم </w:t>
      </w:r>
      <w:r w:rsidR="00801E88">
        <w:rPr>
          <w:rFonts w:ascii="Times New Roman" w:hAnsi="Times New Roman" w:cs="Times New Roman" w:hint="cs"/>
          <w:sz w:val="36"/>
          <w:szCs w:val="36"/>
          <w:rtl/>
        </w:rPr>
        <w:t xml:space="preserve">ــ رحمهم الله ــ </w:t>
      </w:r>
      <w:r w:rsidRPr="00C23F7E">
        <w:rPr>
          <w:rFonts w:ascii="Times New Roman" w:hAnsi="Times New Roman" w:cs="Times New Roman"/>
          <w:sz w:val="36"/>
          <w:szCs w:val="36"/>
          <w:rtl/>
        </w:rPr>
        <w:t>في الخطبتين، وأجمعوا عليهما، فينبغي أن</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لا يحصل بيننا، والأسلم ل</w:t>
      </w:r>
      <w:r w:rsidR="00801E88">
        <w:rPr>
          <w:rFonts w:ascii="Times New Roman" w:hAnsi="Times New Roman" w:cs="Times New Roman" w:hint="cs"/>
          <w:sz w:val="36"/>
          <w:szCs w:val="36"/>
          <w:rtl/>
        </w:rPr>
        <w:t>َ</w:t>
      </w:r>
      <w:r w:rsidRPr="00C23F7E">
        <w:rPr>
          <w:rFonts w:ascii="Times New Roman" w:hAnsi="Times New Roman" w:cs="Times New Roman"/>
          <w:sz w:val="36"/>
          <w:szCs w:val="36"/>
          <w:rtl/>
        </w:rPr>
        <w:t>نا م</w:t>
      </w:r>
      <w:r w:rsidR="00801E88">
        <w:rPr>
          <w:rFonts w:ascii="Times New Roman" w:hAnsi="Times New Roman" w:cs="Times New Roman" w:hint="cs"/>
          <w:sz w:val="36"/>
          <w:szCs w:val="36"/>
          <w:rtl/>
        </w:rPr>
        <w:t>ُ</w:t>
      </w:r>
      <w:r w:rsidR="00801E88">
        <w:rPr>
          <w:rFonts w:ascii="Times New Roman" w:hAnsi="Times New Roman" w:cs="Times New Roman"/>
          <w:sz w:val="36"/>
          <w:szCs w:val="36"/>
          <w:rtl/>
        </w:rPr>
        <w:t>تابعتهم، وجعلهم قدوتنا في ذلك</w:t>
      </w:r>
      <w:r w:rsidR="00801E88">
        <w:rPr>
          <w:rFonts w:ascii="Times New Roman" w:hAnsi="Times New Roman" w:cs="Times New Roman" w:hint="cs"/>
          <w:sz w:val="36"/>
          <w:szCs w:val="36"/>
          <w:rtl/>
        </w:rPr>
        <w:t>، بل لا يَسعنا إلا ذلك.</w:t>
      </w:r>
    </w:p>
    <w:p w:rsidR="00147B4B" w:rsidRPr="00801E88" w:rsidRDefault="00801E88"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801E88">
        <w:rPr>
          <w:rFonts w:ascii="Times New Roman" w:hAnsi="Times New Roman" w:cs="Times New Roman"/>
          <w:b/>
          <w:bCs/>
          <w:color w:val="002060"/>
          <w:sz w:val="36"/>
          <w:szCs w:val="36"/>
          <w:rtl/>
        </w:rPr>
        <w:t>وقال ال</w:t>
      </w:r>
      <w:r w:rsidR="009078C8" w:rsidRPr="00801E88">
        <w:rPr>
          <w:rFonts w:ascii="Times New Roman" w:hAnsi="Times New Roman" w:cs="Times New Roman"/>
          <w:b/>
          <w:bCs/>
          <w:color w:val="002060"/>
          <w:sz w:val="36"/>
          <w:szCs w:val="36"/>
          <w:rtl/>
        </w:rPr>
        <w:t>علامة</w:t>
      </w:r>
      <w:r w:rsidR="00147B4B" w:rsidRPr="00801E88">
        <w:rPr>
          <w:rFonts w:ascii="Times New Roman" w:hAnsi="Times New Roman" w:cs="Times New Roman"/>
          <w:b/>
          <w:bCs/>
          <w:color w:val="002060"/>
          <w:sz w:val="36"/>
          <w:szCs w:val="36"/>
          <w:rtl/>
        </w:rPr>
        <w:t xml:space="preserve"> عبد العزيز بن عبد الله </w:t>
      </w:r>
      <w:r>
        <w:rPr>
          <w:rFonts w:ascii="Times New Roman" w:hAnsi="Times New Roman" w:cs="Times New Roman" w:hint="cs"/>
          <w:b/>
          <w:bCs/>
          <w:color w:val="002060"/>
          <w:sz w:val="36"/>
          <w:szCs w:val="36"/>
          <w:rtl/>
        </w:rPr>
        <w:t>ا</w:t>
      </w:r>
      <w:r w:rsidR="00147B4B" w:rsidRPr="00801E88">
        <w:rPr>
          <w:rFonts w:ascii="Times New Roman" w:hAnsi="Times New Roman" w:cs="Times New Roman"/>
          <w:b/>
          <w:bCs/>
          <w:color w:val="002060"/>
          <w:sz w:val="36"/>
          <w:szCs w:val="36"/>
          <w:rtl/>
        </w:rPr>
        <w:t xml:space="preserve">بن باز </w:t>
      </w:r>
      <w:r w:rsidR="009078C8" w:rsidRPr="00801E88">
        <w:rPr>
          <w:rFonts w:ascii="Times New Roman" w:hAnsi="Times New Roman" w:cs="Times New Roman"/>
          <w:b/>
          <w:bCs/>
          <w:color w:val="002060"/>
          <w:sz w:val="36"/>
          <w:szCs w:val="36"/>
          <w:rtl/>
        </w:rPr>
        <w:t>ــ رحمه الله ــ</w:t>
      </w:r>
      <w:r w:rsidR="00147B4B" w:rsidRPr="00801E88">
        <w:rPr>
          <w:rFonts w:ascii="Times New Roman" w:hAnsi="Times New Roman" w:cs="Times New Roman"/>
          <w:b/>
          <w:bCs/>
          <w:color w:val="002060"/>
          <w:sz w:val="36"/>
          <w:szCs w:val="36"/>
          <w:rtl/>
        </w:rPr>
        <w:t xml:space="preserve"> كما في كتاب </w:t>
      </w:r>
      <w:r w:rsidR="00FE4B3C" w:rsidRPr="00801E88">
        <w:rPr>
          <w:rFonts w:ascii="Times New Roman" w:hAnsi="Times New Roman" w:cs="Times New Roman"/>
          <w:b/>
          <w:bCs/>
          <w:color w:val="002060"/>
          <w:sz w:val="36"/>
          <w:szCs w:val="36"/>
          <w:rtl/>
        </w:rPr>
        <w:t>"</w:t>
      </w:r>
      <w:r w:rsidR="00147B4B" w:rsidRPr="00801E88">
        <w:rPr>
          <w:rFonts w:ascii="Times New Roman" w:hAnsi="Times New Roman" w:cs="Times New Roman"/>
          <w:b/>
          <w:bCs/>
          <w:color w:val="002060"/>
          <w:sz w:val="36"/>
          <w:szCs w:val="36"/>
          <w:rtl/>
        </w:rPr>
        <w:t>مسائل الإمام ابن باز</w:t>
      </w:r>
      <w:r w:rsidR="00FE4B3C" w:rsidRPr="00801E88">
        <w:rPr>
          <w:rFonts w:ascii="Times New Roman" w:hAnsi="Times New Roman" w:cs="Times New Roman"/>
          <w:b/>
          <w:bCs/>
          <w:color w:val="002060"/>
          <w:sz w:val="36"/>
          <w:szCs w:val="36"/>
          <w:rtl/>
        </w:rPr>
        <w:t>"</w:t>
      </w:r>
      <w:r w:rsidR="00147B4B" w:rsidRPr="00801E88">
        <w:rPr>
          <w:rFonts w:ascii="Times New Roman" w:hAnsi="Times New Roman" w:cs="Times New Roman"/>
          <w:b/>
          <w:bCs/>
          <w:color w:val="002060"/>
          <w:sz w:val="36"/>
          <w:szCs w:val="36"/>
          <w:rtl/>
        </w:rPr>
        <w:t xml:space="preserve"> (ص:82 ـــ تقييد وجمع: عبد الله بن مانع):</w:t>
      </w:r>
    </w:p>
    <w:p w:rsidR="00147B4B" w:rsidRPr="00C23F7E" w:rsidRDefault="00801E88" w:rsidP="00801E88">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العلماء ألحقوا العيد بالجمعة في الخطبتين، </w:t>
      </w:r>
      <w:r w:rsidR="00147B4B" w:rsidRPr="00801E88">
        <w:rPr>
          <w:rFonts w:ascii="Times New Roman" w:hAnsi="Times New Roman" w:cs="Times New Roman"/>
          <w:sz w:val="36"/>
          <w:szCs w:val="36"/>
          <w:u w:val="single"/>
          <w:rtl/>
        </w:rPr>
        <w:t>فلا ينبغي الع</w:t>
      </w:r>
      <w:r w:rsidRPr="00801E88">
        <w:rPr>
          <w:rFonts w:ascii="Times New Roman" w:hAnsi="Times New Roman" w:cs="Times New Roman" w:hint="cs"/>
          <w:sz w:val="36"/>
          <w:szCs w:val="36"/>
          <w:u w:val="single"/>
          <w:rtl/>
        </w:rPr>
        <w:t>ُ</w:t>
      </w:r>
      <w:r w:rsidR="00147B4B" w:rsidRPr="00801E88">
        <w:rPr>
          <w:rFonts w:ascii="Times New Roman" w:hAnsi="Times New Roman" w:cs="Times New Roman"/>
          <w:sz w:val="36"/>
          <w:szCs w:val="36"/>
          <w:u w:val="single"/>
          <w:rtl/>
        </w:rPr>
        <w:t>دول عنه</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801E88" w:rsidRDefault="00801E88"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147B4B" w:rsidRPr="00801E88">
        <w:rPr>
          <w:rFonts w:ascii="Times New Roman" w:hAnsi="Times New Roman" w:cs="Times New Roman"/>
          <w:b/>
          <w:bCs/>
          <w:color w:val="002060"/>
          <w:sz w:val="36"/>
          <w:szCs w:val="36"/>
          <w:rtl/>
        </w:rPr>
        <w:t xml:space="preserve">وقال أيضًا كما في </w:t>
      </w:r>
      <w:r>
        <w:rPr>
          <w:rFonts w:ascii="Times New Roman" w:hAnsi="Times New Roman" w:cs="Times New Roman" w:hint="cs"/>
          <w:b/>
          <w:bCs/>
          <w:color w:val="002060"/>
          <w:sz w:val="36"/>
          <w:szCs w:val="36"/>
          <w:rtl/>
        </w:rPr>
        <w:t xml:space="preserve">كتاب </w:t>
      </w:r>
      <w:r w:rsidR="00FE4B3C" w:rsidRPr="00801E88">
        <w:rPr>
          <w:rFonts w:ascii="Times New Roman" w:hAnsi="Times New Roman" w:cs="Times New Roman"/>
          <w:b/>
          <w:bCs/>
          <w:color w:val="002060"/>
          <w:sz w:val="36"/>
          <w:szCs w:val="36"/>
          <w:rtl/>
        </w:rPr>
        <w:t>"</w:t>
      </w:r>
      <w:r w:rsidR="00147B4B" w:rsidRPr="00801E88">
        <w:rPr>
          <w:rFonts w:ascii="Times New Roman" w:hAnsi="Times New Roman" w:cs="Times New Roman"/>
          <w:b/>
          <w:bCs/>
          <w:color w:val="002060"/>
          <w:sz w:val="36"/>
          <w:szCs w:val="36"/>
          <w:rtl/>
        </w:rPr>
        <w:t>فتاوى ن</w:t>
      </w:r>
      <w:r>
        <w:rPr>
          <w:rFonts w:ascii="Times New Roman" w:hAnsi="Times New Roman" w:cs="Times New Roman" w:hint="cs"/>
          <w:b/>
          <w:bCs/>
          <w:color w:val="002060"/>
          <w:sz w:val="36"/>
          <w:szCs w:val="36"/>
          <w:rtl/>
        </w:rPr>
        <w:t>ُ</w:t>
      </w:r>
      <w:r w:rsidR="00147B4B" w:rsidRPr="00801E88">
        <w:rPr>
          <w:rFonts w:ascii="Times New Roman" w:hAnsi="Times New Roman" w:cs="Times New Roman"/>
          <w:b/>
          <w:bCs/>
          <w:color w:val="002060"/>
          <w:sz w:val="36"/>
          <w:szCs w:val="36"/>
          <w:rtl/>
        </w:rPr>
        <w:t>ور على الد</w:t>
      </w:r>
      <w:r>
        <w:rPr>
          <w:rFonts w:ascii="Times New Roman" w:hAnsi="Times New Roman" w:cs="Times New Roman" w:hint="cs"/>
          <w:b/>
          <w:bCs/>
          <w:color w:val="002060"/>
          <w:sz w:val="36"/>
          <w:szCs w:val="36"/>
          <w:rtl/>
        </w:rPr>
        <w:t>َّ</w:t>
      </w:r>
      <w:r w:rsidR="00147B4B" w:rsidRPr="00801E88">
        <w:rPr>
          <w:rFonts w:ascii="Times New Roman" w:hAnsi="Times New Roman" w:cs="Times New Roman"/>
          <w:b/>
          <w:bCs/>
          <w:color w:val="002060"/>
          <w:sz w:val="36"/>
          <w:szCs w:val="36"/>
          <w:rtl/>
        </w:rPr>
        <w:t>رب</w:t>
      </w:r>
      <w:r w:rsidR="00FE4B3C" w:rsidRPr="00801E88">
        <w:rPr>
          <w:rFonts w:ascii="Times New Roman" w:hAnsi="Times New Roman" w:cs="Times New Roman"/>
          <w:b/>
          <w:bCs/>
          <w:color w:val="002060"/>
          <w:sz w:val="36"/>
          <w:szCs w:val="36"/>
          <w:rtl/>
        </w:rPr>
        <w:t>"</w:t>
      </w:r>
      <w:r w:rsidR="00147B4B" w:rsidRPr="00801E88">
        <w:rPr>
          <w:rFonts w:ascii="Times New Roman" w:hAnsi="Times New Roman" w:cs="Times New Roman"/>
          <w:b/>
          <w:bCs/>
          <w:color w:val="002060"/>
          <w:sz w:val="36"/>
          <w:szCs w:val="36"/>
          <w:rtl/>
        </w:rPr>
        <w:t xml:space="preserve"> (13/ 364):</w:t>
      </w:r>
    </w:p>
    <w:p w:rsidR="00147B4B" w:rsidRPr="00C23F7E" w:rsidRDefault="00827C40" w:rsidP="00827C40">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خطبة العيد خطبتان، ي</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خطب خطبتين كالجمعة، </w:t>
      </w:r>
      <w:r w:rsidR="00147B4B" w:rsidRPr="00827C40">
        <w:rPr>
          <w:rFonts w:ascii="Times New Roman" w:hAnsi="Times New Roman" w:cs="Times New Roman"/>
          <w:sz w:val="36"/>
          <w:szCs w:val="36"/>
          <w:u w:val="single"/>
          <w:rtl/>
        </w:rPr>
        <w:t>هكذا قال أهل العلم</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827C40" w:rsidRDefault="00827C4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827C40">
        <w:rPr>
          <w:rFonts w:ascii="Times New Roman" w:hAnsi="Times New Roman" w:cs="Times New Roman"/>
          <w:b/>
          <w:bCs/>
          <w:color w:val="002060"/>
          <w:sz w:val="36"/>
          <w:szCs w:val="36"/>
          <w:rtl/>
        </w:rPr>
        <w:t>وقال العلامة أحمد بن يحيى الن</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جمي </w:t>
      </w:r>
      <w:r w:rsidR="009078C8" w:rsidRPr="00827C40">
        <w:rPr>
          <w:rFonts w:ascii="Times New Roman" w:hAnsi="Times New Roman" w:cs="Times New Roman"/>
          <w:b/>
          <w:bCs/>
          <w:color w:val="002060"/>
          <w:sz w:val="36"/>
          <w:szCs w:val="36"/>
          <w:rtl/>
        </w:rPr>
        <w:t xml:space="preserve">ــ رحمه الله ــ </w:t>
      </w:r>
      <w:r w:rsidR="00147B4B" w:rsidRPr="00827C40">
        <w:rPr>
          <w:rFonts w:ascii="Times New Roman" w:hAnsi="Times New Roman" w:cs="Times New Roman"/>
          <w:b/>
          <w:bCs/>
          <w:color w:val="002060"/>
          <w:sz w:val="36"/>
          <w:szCs w:val="36"/>
          <w:rtl/>
        </w:rPr>
        <w:t xml:space="preserve">في كتابه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فتح الرب الودود في الفتاوى والرسائل والردود</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(3/ 117):</w:t>
      </w:r>
    </w:p>
    <w:p w:rsidR="00827C40" w:rsidRDefault="00827C40"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علمًا بأن</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العمل الآن جارٍ على الخطبتين </w:t>
      </w:r>
      <w:r w:rsidR="00147B4B" w:rsidRPr="00827C40">
        <w:rPr>
          <w:rFonts w:ascii="Times New Roman" w:hAnsi="Times New Roman" w:cs="Times New Roman"/>
          <w:sz w:val="36"/>
          <w:szCs w:val="36"/>
          <w:u w:val="single"/>
          <w:rtl/>
        </w:rPr>
        <w:t>عند م</w:t>
      </w:r>
      <w:r w:rsidRPr="00827C40">
        <w:rPr>
          <w:rFonts w:ascii="Times New Roman" w:hAnsi="Times New Roman" w:cs="Times New Roman" w:hint="cs"/>
          <w:sz w:val="36"/>
          <w:szCs w:val="36"/>
          <w:u w:val="single"/>
          <w:rtl/>
        </w:rPr>
        <w:t>ُ</w:t>
      </w:r>
      <w:r w:rsidR="00147B4B" w:rsidRPr="00827C40">
        <w:rPr>
          <w:rFonts w:ascii="Times New Roman" w:hAnsi="Times New Roman" w:cs="Times New Roman"/>
          <w:sz w:val="36"/>
          <w:szCs w:val="36"/>
          <w:u w:val="single"/>
          <w:rtl/>
        </w:rPr>
        <w:t>عظم الناس، وعامة الفقهاء</w:t>
      </w:r>
      <w:r>
        <w:rPr>
          <w:rFonts w:ascii="Times New Roman" w:hAnsi="Times New Roman" w:cs="Times New Roman" w:hint="cs"/>
          <w:sz w:val="36"/>
          <w:szCs w:val="36"/>
          <w:rtl/>
        </w:rPr>
        <w:t>.</w:t>
      </w:r>
    </w:p>
    <w:p w:rsidR="00147B4B" w:rsidRPr="00C23F7E" w:rsidRDefault="00147B4B"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وفي الإتيان بخطبة واحدة جالب للبلبلة وكثرة النقاش والتساؤلات، فلو عمل الخطيب </w:t>
      </w:r>
      <w:r w:rsidRPr="00827C40">
        <w:rPr>
          <w:rFonts w:ascii="Times New Roman" w:hAnsi="Times New Roman" w:cs="Times New Roman"/>
          <w:sz w:val="36"/>
          <w:szCs w:val="36"/>
          <w:u w:val="single"/>
          <w:rtl/>
        </w:rPr>
        <w:t>بما ج</w:t>
      </w:r>
      <w:r w:rsidR="00705690" w:rsidRPr="00827C40">
        <w:rPr>
          <w:rFonts w:ascii="Times New Roman" w:hAnsi="Times New Roman" w:cs="Times New Roman"/>
          <w:sz w:val="36"/>
          <w:szCs w:val="36"/>
          <w:u w:val="single"/>
          <w:rtl/>
        </w:rPr>
        <w:t>َ</w:t>
      </w:r>
      <w:r w:rsidRPr="00827C40">
        <w:rPr>
          <w:rFonts w:ascii="Times New Roman" w:hAnsi="Times New Roman" w:cs="Times New Roman"/>
          <w:sz w:val="36"/>
          <w:szCs w:val="36"/>
          <w:u w:val="single"/>
          <w:rtl/>
        </w:rPr>
        <w:t>رى عليه الفقهاء</w:t>
      </w:r>
      <w:r w:rsidRPr="00C23F7E">
        <w:rPr>
          <w:rFonts w:ascii="Times New Roman" w:hAnsi="Times New Roman" w:cs="Times New Roman"/>
          <w:sz w:val="36"/>
          <w:szCs w:val="36"/>
          <w:rtl/>
        </w:rPr>
        <w:t xml:space="preserve"> فهو أحسن في نظري</w:t>
      </w:r>
      <w:r w:rsidR="00827C40">
        <w:rPr>
          <w:rFonts w:ascii="Times New Roman" w:hAnsi="Times New Roman" w:cs="Times New Roman"/>
          <w:kern w:val="28"/>
          <w:sz w:val="36"/>
          <w:szCs w:val="36"/>
          <w:rtl/>
        </w:rPr>
        <w:t>»</w:t>
      </w:r>
      <w:r w:rsidR="00827C40">
        <w:rPr>
          <w:rFonts w:ascii="Times New Roman" w:hAnsi="Times New Roman" w:cs="Times New Roman"/>
          <w:sz w:val="36"/>
          <w:szCs w:val="36"/>
          <w:rtl/>
        </w:rPr>
        <w:t>.اهـ</w:t>
      </w:r>
    </w:p>
    <w:p w:rsidR="00705690" w:rsidRPr="00C23F7E" w:rsidRDefault="00705690"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وكلامهما ــ رحمهما الله ــ تأكيد لِما تقدَّم مِن أنَّ هذا هو المنقول عن السَّلف الصالح، وسارت عليه الأمَّة.</w:t>
      </w:r>
    </w:p>
    <w:p w:rsidR="00147B4B" w:rsidRPr="00827C40" w:rsidRDefault="00147B4B" w:rsidP="00827C40">
      <w:pPr>
        <w:spacing w:line="276" w:lineRule="auto"/>
        <w:ind w:left="0"/>
        <w:jc w:val="left"/>
        <w:rPr>
          <w:rFonts w:ascii="Times New Roman" w:hAnsi="Times New Roman" w:cs="Times New Roman"/>
          <w:b/>
          <w:bCs/>
          <w:sz w:val="36"/>
          <w:szCs w:val="36"/>
          <w:rtl/>
        </w:rPr>
      </w:pPr>
      <w:r w:rsidRPr="00827C40">
        <w:rPr>
          <w:rFonts w:ascii="Times New Roman" w:hAnsi="Times New Roman" w:cs="Times New Roman"/>
          <w:b/>
          <w:bCs/>
          <w:sz w:val="36"/>
          <w:szCs w:val="36"/>
          <w:rtl/>
        </w:rPr>
        <w:t xml:space="preserve">وقد كتبت رسالة </w:t>
      </w:r>
      <w:r w:rsidR="00827C40">
        <w:rPr>
          <w:rFonts w:ascii="Times New Roman" w:hAnsi="Times New Roman" w:cs="Times New Roman" w:hint="cs"/>
          <w:b/>
          <w:bCs/>
          <w:sz w:val="36"/>
          <w:szCs w:val="36"/>
          <w:rtl/>
        </w:rPr>
        <w:t>مُستقلَّة عن</w:t>
      </w:r>
      <w:r w:rsidRPr="00827C40">
        <w:rPr>
          <w:rFonts w:ascii="Times New Roman" w:hAnsi="Times New Roman" w:cs="Times New Roman"/>
          <w:b/>
          <w:bCs/>
          <w:sz w:val="36"/>
          <w:szCs w:val="36"/>
          <w:rtl/>
        </w:rPr>
        <w:t xml:space="preserve"> هذا الموضوع بعنوان:</w:t>
      </w:r>
    </w:p>
    <w:p w:rsidR="00147B4B" w:rsidRPr="00C23F7E" w:rsidRDefault="00827C40" w:rsidP="00827C40">
      <w:pPr>
        <w:spacing w:line="276" w:lineRule="auto"/>
        <w:ind w:left="0"/>
        <w:jc w:val="left"/>
        <w:rPr>
          <w:rFonts w:ascii="Times New Roman" w:hAnsi="Times New Roman" w:cs="Times New Roman"/>
          <w:b/>
          <w:bCs/>
          <w:sz w:val="36"/>
          <w:szCs w:val="36"/>
          <w:rtl/>
        </w:rPr>
      </w:pPr>
      <w:r w:rsidRPr="00827C40">
        <w:rPr>
          <w:rFonts w:ascii="Times New Roman" w:hAnsi="Times New Roman" w:cs="Times New Roman"/>
          <w:kern w:val="28"/>
          <w:sz w:val="36"/>
          <w:szCs w:val="36"/>
          <w:rtl/>
        </w:rPr>
        <w:t>«</w:t>
      </w:r>
      <w:r w:rsidR="00147B4B" w:rsidRPr="00827C40">
        <w:rPr>
          <w:rFonts w:ascii="Times New Roman" w:hAnsi="Times New Roman" w:cs="Times New Roman"/>
          <w:sz w:val="36"/>
          <w:szCs w:val="36"/>
          <w:rtl/>
        </w:rPr>
        <w:t>إسعاد الصُّحبة بأن</w:t>
      </w:r>
      <w:r w:rsidR="00705690" w:rsidRPr="00827C40">
        <w:rPr>
          <w:rFonts w:ascii="Times New Roman" w:hAnsi="Times New Roman" w:cs="Times New Roman"/>
          <w:sz w:val="36"/>
          <w:szCs w:val="36"/>
          <w:rtl/>
        </w:rPr>
        <w:t>َّ</w:t>
      </w:r>
      <w:r w:rsidR="00147B4B" w:rsidRPr="00827C40">
        <w:rPr>
          <w:rFonts w:ascii="Times New Roman" w:hAnsi="Times New Roman" w:cs="Times New Roman"/>
          <w:sz w:val="36"/>
          <w:szCs w:val="36"/>
          <w:rtl/>
        </w:rPr>
        <w:t xml:space="preserve"> الس</w:t>
      </w:r>
      <w:r w:rsidR="00705690" w:rsidRPr="00827C40">
        <w:rPr>
          <w:rFonts w:ascii="Times New Roman" w:hAnsi="Times New Roman" w:cs="Times New Roman"/>
          <w:sz w:val="36"/>
          <w:szCs w:val="36"/>
          <w:rtl/>
        </w:rPr>
        <w:t>َّ</w:t>
      </w:r>
      <w:r w:rsidR="00147B4B" w:rsidRPr="00827C40">
        <w:rPr>
          <w:rFonts w:ascii="Times New Roman" w:hAnsi="Times New Roman" w:cs="Times New Roman"/>
          <w:sz w:val="36"/>
          <w:szCs w:val="36"/>
          <w:rtl/>
        </w:rPr>
        <w:t>لف الصالح على أن</w:t>
      </w:r>
      <w:r w:rsidR="00705690" w:rsidRPr="00827C40">
        <w:rPr>
          <w:rFonts w:ascii="Times New Roman" w:hAnsi="Times New Roman" w:cs="Times New Roman"/>
          <w:sz w:val="36"/>
          <w:szCs w:val="36"/>
          <w:rtl/>
        </w:rPr>
        <w:t>َّ</w:t>
      </w:r>
      <w:r w:rsidR="00147B4B" w:rsidRPr="00827C40">
        <w:rPr>
          <w:rFonts w:ascii="Times New Roman" w:hAnsi="Times New Roman" w:cs="Times New Roman"/>
          <w:sz w:val="36"/>
          <w:szCs w:val="36"/>
          <w:rtl/>
        </w:rPr>
        <w:t xml:space="preserve"> للعيد خطبتين لا خطبة</w:t>
      </w:r>
      <w:r w:rsidRPr="00827C40">
        <w:rPr>
          <w:rFonts w:ascii="Times New Roman" w:hAnsi="Times New Roman" w:cs="Times New Roman"/>
          <w:kern w:val="28"/>
          <w:sz w:val="36"/>
          <w:szCs w:val="36"/>
          <w:rtl/>
        </w:rPr>
        <w:t>»</w:t>
      </w:r>
      <w:r w:rsidRPr="00827C40">
        <w:rPr>
          <w:rFonts w:ascii="Times New Roman" w:hAnsi="Times New Roman" w:cs="Times New Roman"/>
          <w:sz w:val="36"/>
          <w:szCs w:val="36"/>
          <w:rtl/>
        </w:rPr>
        <w:t>.</w:t>
      </w:r>
      <w:r>
        <w:rPr>
          <w:rFonts w:ascii="Times New Roman" w:hAnsi="Times New Roman" w:cs="Times New Roman"/>
          <w:sz w:val="36"/>
          <w:szCs w:val="36"/>
          <w:rtl/>
        </w:rPr>
        <w:t>ا</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ومَن رام الاستزادة والتوسع</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فلي</w:t>
      </w:r>
      <w:r w:rsidR="00827C40">
        <w:rPr>
          <w:rFonts w:ascii="Times New Roman" w:hAnsi="Times New Roman" w:cs="Times New Roman" w:hint="cs"/>
          <w:sz w:val="36"/>
          <w:szCs w:val="36"/>
          <w:rtl/>
        </w:rPr>
        <w:t>ُ</w:t>
      </w:r>
      <w:r w:rsidRPr="00C23F7E">
        <w:rPr>
          <w:rFonts w:ascii="Times New Roman" w:hAnsi="Times New Roman" w:cs="Times New Roman"/>
          <w:sz w:val="36"/>
          <w:szCs w:val="36"/>
          <w:rtl/>
        </w:rPr>
        <w:t>طالعها في موقعي، أو ي</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ضع عنوانها في </w:t>
      </w:r>
      <w:r w:rsidR="00827C40">
        <w:rPr>
          <w:rFonts w:ascii="Times New Roman" w:hAnsi="Times New Roman" w:cs="Times New Roman" w:hint="cs"/>
          <w:sz w:val="36"/>
          <w:szCs w:val="36"/>
          <w:rtl/>
        </w:rPr>
        <w:t xml:space="preserve">برنامج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قوقل</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وستخرج له</w:t>
      </w:r>
      <w:r w:rsidR="00705690" w:rsidRPr="00C23F7E">
        <w:rPr>
          <w:rFonts w:ascii="Times New Roman" w:hAnsi="Times New Roman" w:cs="Times New Roman"/>
          <w:sz w:val="36"/>
          <w:szCs w:val="36"/>
          <w:rtl/>
        </w:rPr>
        <w:t xml:space="preserve"> بإذن الله تعالى</w:t>
      </w:r>
      <w:r w:rsidRPr="00C23F7E">
        <w:rPr>
          <w:rFonts w:ascii="Times New Roman" w:hAnsi="Times New Roman" w:cs="Times New Roman"/>
          <w:sz w:val="36"/>
          <w:szCs w:val="36"/>
          <w:rtl/>
        </w:rPr>
        <w:t>.</w:t>
      </w:r>
    </w:p>
    <w:p w:rsidR="00827C40" w:rsidRDefault="00147B4B" w:rsidP="00B6361C">
      <w:pPr>
        <w:spacing w:line="276" w:lineRule="auto"/>
        <w:ind w:left="0"/>
        <w:jc w:val="left"/>
        <w:rPr>
          <w:rFonts w:ascii="Times New Roman" w:hAnsi="Times New Roman" w:cs="Times New Roman"/>
          <w:b/>
          <w:bCs/>
          <w:sz w:val="36"/>
          <w:szCs w:val="36"/>
          <w:rtl/>
        </w:rPr>
      </w:pPr>
      <w:r w:rsidRPr="00B6361C">
        <w:rPr>
          <w:rFonts w:ascii="Times New Roman" w:hAnsi="Times New Roman" w:cs="Times New Roman"/>
          <w:b/>
          <w:bCs/>
          <w:color w:val="0070C0"/>
          <w:sz w:val="36"/>
          <w:szCs w:val="36"/>
          <w:u w:val="single"/>
          <w:rtl/>
        </w:rPr>
        <w:t>المسألة ال</w:t>
      </w:r>
      <w:r w:rsidR="00B6361C" w:rsidRPr="00B6361C">
        <w:rPr>
          <w:rFonts w:ascii="Times New Roman" w:hAnsi="Times New Roman" w:cs="Times New Roman" w:hint="cs"/>
          <w:b/>
          <w:bCs/>
          <w:color w:val="0070C0"/>
          <w:sz w:val="36"/>
          <w:szCs w:val="36"/>
          <w:u w:val="single"/>
          <w:rtl/>
        </w:rPr>
        <w:t>خامسة</w:t>
      </w:r>
      <w:r w:rsidRPr="00B6361C">
        <w:rPr>
          <w:rFonts w:ascii="Times New Roman" w:hAnsi="Times New Roman" w:cs="Times New Roman"/>
          <w:b/>
          <w:bCs/>
          <w:color w:val="0070C0"/>
          <w:sz w:val="36"/>
          <w:szCs w:val="36"/>
          <w:u w:val="single"/>
          <w:rtl/>
        </w:rPr>
        <w:t xml:space="preserve"> عشرة</w:t>
      </w:r>
      <w:r w:rsidR="00827C40">
        <w:rPr>
          <w:rFonts w:ascii="Times New Roman" w:hAnsi="Times New Roman" w:cs="Times New Roman" w:hint="cs"/>
          <w:b/>
          <w:bCs/>
          <w:sz w:val="36"/>
          <w:szCs w:val="36"/>
          <w:rtl/>
        </w:rPr>
        <w:t>:</w:t>
      </w:r>
    </w:p>
    <w:p w:rsidR="00147B4B" w:rsidRPr="00C23F7E" w:rsidRDefault="00147B4B" w:rsidP="00827C40">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lastRenderedPageBreak/>
        <w:t>عن التهنئة بالعيد</w:t>
      </w:r>
      <w:r w:rsidRPr="00C23F7E">
        <w:rPr>
          <w:rFonts w:ascii="Times New Roman" w:hAnsi="Times New Roman" w:cs="Times New Roman"/>
          <w:b/>
          <w:bCs/>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التهنئة بالعيد ج</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رى عليها عمل الس</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لف الصالح مِن أهل القرون الم</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فضلة، وعلى رأسهم الصحابة </w:t>
      </w:r>
      <w:r w:rsidR="009078C8" w:rsidRPr="00C23F7E">
        <w:rPr>
          <w:rFonts w:ascii="Times New Roman" w:hAnsi="Times New Roman" w:cs="Times New Roman"/>
          <w:sz w:val="36"/>
          <w:szCs w:val="36"/>
          <w:rtl/>
        </w:rPr>
        <w:t>ــ رضي الله عنهم ــ</w:t>
      </w:r>
      <w:r w:rsidRPr="00C23F7E">
        <w:rPr>
          <w:rFonts w:ascii="Times New Roman" w:hAnsi="Times New Roman" w:cs="Times New Roman"/>
          <w:sz w:val="36"/>
          <w:szCs w:val="36"/>
          <w:rtl/>
        </w:rPr>
        <w:t>.</w:t>
      </w:r>
    </w:p>
    <w:p w:rsidR="00147B4B" w:rsidRPr="00827C40" w:rsidRDefault="00827C40" w:rsidP="00827C40">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827C40">
        <w:rPr>
          <w:rFonts w:ascii="Times New Roman" w:hAnsi="Times New Roman" w:cs="Times New Roman"/>
          <w:b/>
          <w:bCs/>
          <w:color w:val="002060"/>
          <w:sz w:val="36"/>
          <w:szCs w:val="36"/>
          <w:rtl/>
        </w:rPr>
        <w:t>وقد قال ال</w:t>
      </w:r>
      <w:r>
        <w:rPr>
          <w:rFonts w:ascii="Times New Roman" w:hAnsi="Times New Roman" w:cs="Times New Roman" w:hint="cs"/>
          <w:b/>
          <w:bCs/>
          <w:color w:val="002060"/>
          <w:sz w:val="36"/>
          <w:szCs w:val="36"/>
          <w:rtl/>
        </w:rPr>
        <w:t>فقيه</w:t>
      </w:r>
      <w:r w:rsidR="00147B4B" w:rsidRPr="00827C40">
        <w:rPr>
          <w:rFonts w:ascii="Times New Roman" w:hAnsi="Times New Roman" w:cs="Times New Roman"/>
          <w:b/>
          <w:bCs/>
          <w:color w:val="002060"/>
          <w:sz w:val="36"/>
          <w:szCs w:val="36"/>
          <w:rtl/>
        </w:rPr>
        <w:t xml:space="preserve"> أبو عبد الله بن م</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 xml:space="preserve">فلح الحنبلي </w:t>
      </w:r>
      <w:r w:rsidR="009078C8" w:rsidRPr="00827C40">
        <w:rPr>
          <w:rFonts w:ascii="Times New Roman" w:hAnsi="Times New Roman" w:cs="Times New Roman"/>
          <w:b/>
          <w:bCs/>
          <w:color w:val="002060"/>
          <w:sz w:val="36"/>
          <w:szCs w:val="36"/>
          <w:rtl/>
        </w:rPr>
        <w:t xml:space="preserve">ــ رحمه الله ــ </w:t>
      </w:r>
      <w:r w:rsidR="00147B4B" w:rsidRPr="00827C40">
        <w:rPr>
          <w:rFonts w:ascii="Times New Roman" w:hAnsi="Times New Roman" w:cs="Times New Roman"/>
          <w:b/>
          <w:bCs/>
          <w:color w:val="002060"/>
          <w:sz w:val="36"/>
          <w:szCs w:val="36"/>
          <w:rtl/>
        </w:rPr>
        <w:t xml:space="preserve">في كتابه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الفروع</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(2/ 15)</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 xml:space="preserve"> عن التهنئة بالعيد بقول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تقب</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ل الله م</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ن</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ا وم</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نكم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w:t>
      </w:r>
    </w:p>
    <w:p w:rsidR="00147B4B" w:rsidRPr="00C23F7E" w:rsidRDefault="00827C40" w:rsidP="00827C40">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827C40">
        <w:rPr>
          <w:rFonts w:ascii="Times New Roman" w:hAnsi="Times New Roman" w:cs="Times New Roman"/>
          <w:b/>
          <w:bCs/>
          <w:sz w:val="36"/>
          <w:szCs w:val="36"/>
          <w:rtl/>
        </w:rPr>
        <w:t xml:space="preserve">في </w:t>
      </w:r>
      <w:r w:rsidR="00FE4B3C" w:rsidRPr="00827C40">
        <w:rPr>
          <w:rFonts w:ascii="Times New Roman" w:hAnsi="Times New Roman" w:cs="Times New Roman"/>
          <w:b/>
          <w:bCs/>
          <w:sz w:val="36"/>
          <w:szCs w:val="36"/>
          <w:rtl/>
        </w:rPr>
        <w:t>"</w:t>
      </w:r>
      <w:r w:rsidR="00147B4B" w:rsidRPr="00827C40">
        <w:rPr>
          <w:rFonts w:ascii="Times New Roman" w:hAnsi="Times New Roman" w:cs="Times New Roman"/>
          <w:b/>
          <w:bCs/>
          <w:sz w:val="36"/>
          <w:szCs w:val="36"/>
          <w:rtl/>
        </w:rPr>
        <w:t>النصيحة</w:t>
      </w:r>
      <w:r w:rsidR="00FE4B3C" w:rsidRPr="00827C40">
        <w:rPr>
          <w:rFonts w:ascii="Times New Roman" w:hAnsi="Times New Roman" w:cs="Times New Roman"/>
          <w:b/>
          <w:bCs/>
          <w:sz w:val="36"/>
          <w:szCs w:val="36"/>
          <w:rtl/>
        </w:rPr>
        <w:t>"</w:t>
      </w:r>
      <w:r w:rsidR="00147B4B" w:rsidRPr="00827C40">
        <w:rPr>
          <w:rFonts w:ascii="Times New Roman" w:hAnsi="Times New Roman" w:cs="Times New Roman"/>
          <w:b/>
          <w:bCs/>
          <w:sz w:val="36"/>
          <w:szCs w:val="36"/>
          <w:rtl/>
        </w:rPr>
        <w:t>:</w:t>
      </w:r>
      <w:r w:rsidR="00147B4B" w:rsidRPr="00C23F7E">
        <w:rPr>
          <w:rFonts w:ascii="Times New Roman" w:hAnsi="Times New Roman" w:cs="Times New Roman"/>
          <w:sz w:val="36"/>
          <w:szCs w:val="36"/>
          <w:rtl/>
        </w:rPr>
        <w:t xml:space="preserve"> </w:t>
      </w:r>
      <w:r w:rsidR="009078C8" w:rsidRPr="00C23F7E">
        <w:rPr>
          <w:rFonts w:ascii="Times New Roman" w:hAnsi="Times New Roman" w:cs="Times New Roman"/>
          <w:sz w:val="36"/>
          <w:szCs w:val="36"/>
          <w:rtl/>
        </w:rPr>
        <w:t>أنَّه</w:t>
      </w:r>
      <w:r w:rsidR="00147B4B" w:rsidRPr="00C23F7E">
        <w:rPr>
          <w:rFonts w:ascii="Times New Roman" w:hAnsi="Times New Roman" w:cs="Times New Roman"/>
          <w:sz w:val="36"/>
          <w:szCs w:val="36"/>
          <w:rtl/>
        </w:rPr>
        <w:t xml:space="preserve"> فِعل الصحابة، وأن</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 قول العلماء</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827C40">
        <w:rPr>
          <w:rFonts w:ascii="Times New Roman" w:hAnsi="Times New Roman" w:cs="Times New Roman"/>
          <w:b/>
          <w:bCs/>
          <w:sz w:val="36"/>
          <w:szCs w:val="36"/>
          <w:rtl/>
        </w:rPr>
        <w:t xml:space="preserve">وصاحب كتاب </w:t>
      </w:r>
      <w:r w:rsidR="00FE4B3C" w:rsidRPr="00827C40">
        <w:rPr>
          <w:rFonts w:ascii="Times New Roman" w:hAnsi="Times New Roman" w:cs="Times New Roman"/>
          <w:b/>
          <w:bCs/>
          <w:sz w:val="36"/>
          <w:szCs w:val="36"/>
          <w:rtl/>
        </w:rPr>
        <w:t>"</w:t>
      </w:r>
      <w:r w:rsidRPr="00827C40">
        <w:rPr>
          <w:rFonts w:ascii="Times New Roman" w:hAnsi="Times New Roman" w:cs="Times New Roman"/>
          <w:b/>
          <w:bCs/>
          <w:sz w:val="36"/>
          <w:szCs w:val="36"/>
          <w:rtl/>
        </w:rPr>
        <w:t>النصيحة</w:t>
      </w:r>
      <w:r w:rsidR="00FE4B3C" w:rsidRPr="00827C40">
        <w:rPr>
          <w:rFonts w:ascii="Times New Roman" w:hAnsi="Times New Roman" w:cs="Times New Roman"/>
          <w:b/>
          <w:bCs/>
          <w:sz w:val="36"/>
          <w:szCs w:val="36"/>
          <w:rtl/>
        </w:rPr>
        <w:t>"</w:t>
      </w:r>
      <w:r w:rsidRPr="00827C40">
        <w:rPr>
          <w:rFonts w:ascii="Times New Roman" w:hAnsi="Times New Roman" w:cs="Times New Roman"/>
          <w:b/>
          <w:bCs/>
          <w:sz w:val="36"/>
          <w:szCs w:val="36"/>
          <w:rtl/>
        </w:rPr>
        <w:t xml:space="preserve"> هو</w:t>
      </w:r>
      <w:r w:rsidR="00705690" w:rsidRPr="00827C40">
        <w:rPr>
          <w:rFonts w:ascii="Times New Roman" w:hAnsi="Times New Roman" w:cs="Times New Roman"/>
          <w:b/>
          <w:bCs/>
          <w:sz w:val="36"/>
          <w:szCs w:val="36"/>
          <w:rtl/>
        </w:rPr>
        <w:t>:</w:t>
      </w:r>
      <w:r w:rsidRPr="00C23F7E">
        <w:rPr>
          <w:rFonts w:ascii="Times New Roman" w:hAnsi="Times New Roman" w:cs="Times New Roman"/>
          <w:sz w:val="36"/>
          <w:szCs w:val="36"/>
          <w:rtl/>
        </w:rPr>
        <w:t xml:space="preserve"> الإمام أبو بكر الآج</w:t>
      </w:r>
      <w:r w:rsidR="00827C40">
        <w:rPr>
          <w:rFonts w:ascii="Times New Roman" w:hAnsi="Times New Roman" w:cs="Times New Roman" w:hint="cs"/>
          <w:sz w:val="36"/>
          <w:szCs w:val="36"/>
          <w:rtl/>
        </w:rPr>
        <w:t>ُ</w:t>
      </w:r>
      <w:r w:rsidRPr="00C23F7E">
        <w:rPr>
          <w:rFonts w:ascii="Times New Roman" w:hAnsi="Times New Roman" w:cs="Times New Roman"/>
          <w:sz w:val="36"/>
          <w:szCs w:val="36"/>
          <w:rtl/>
        </w:rPr>
        <w:t>ر</w:t>
      </w:r>
      <w:r w:rsidR="00827C40">
        <w:rPr>
          <w:rFonts w:ascii="Times New Roman" w:hAnsi="Times New Roman" w:cs="Times New Roman" w:hint="cs"/>
          <w:sz w:val="36"/>
          <w:szCs w:val="36"/>
          <w:rtl/>
        </w:rPr>
        <w:t>ِّ</w:t>
      </w:r>
      <w:r w:rsidRPr="00C23F7E">
        <w:rPr>
          <w:rFonts w:ascii="Times New Roman" w:hAnsi="Times New Roman" w:cs="Times New Roman"/>
          <w:sz w:val="36"/>
          <w:szCs w:val="36"/>
          <w:rtl/>
        </w:rPr>
        <w:t xml:space="preserve">ي </w:t>
      </w:r>
      <w:r w:rsidR="009078C8" w:rsidRPr="00C23F7E">
        <w:rPr>
          <w:rFonts w:ascii="Times New Roman" w:hAnsi="Times New Roman" w:cs="Times New Roman"/>
          <w:sz w:val="36"/>
          <w:szCs w:val="36"/>
          <w:rtl/>
        </w:rPr>
        <w:t>ــ رحمه الله ــ</w:t>
      </w:r>
      <w:r w:rsidRPr="00C23F7E">
        <w:rPr>
          <w:rFonts w:ascii="Times New Roman" w:hAnsi="Times New Roman" w:cs="Times New Roman"/>
          <w:sz w:val="36"/>
          <w:szCs w:val="36"/>
          <w:rtl/>
        </w:rPr>
        <w:t>.</w:t>
      </w:r>
    </w:p>
    <w:p w:rsidR="00147B4B" w:rsidRPr="00827C40" w:rsidRDefault="00827C4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827C40">
        <w:rPr>
          <w:rFonts w:ascii="Times New Roman" w:hAnsi="Times New Roman" w:cs="Times New Roman"/>
          <w:b/>
          <w:bCs/>
          <w:color w:val="002060"/>
          <w:sz w:val="36"/>
          <w:szCs w:val="36"/>
          <w:rtl/>
        </w:rPr>
        <w:t xml:space="preserve">وأخرج </w:t>
      </w:r>
      <w:r>
        <w:rPr>
          <w:rFonts w:ascii="Times New Roman" w:hAnsi="Times New Roman" w:cs="Times New Roman" w:hint="cs"/>
          <w:b/>
          <w:bCs/>
          <w:color w:val="002060"/>
          <w:sz w:val="36"/>
          <w:szCs w:val="36"/>
          <w:rtl/>
        </w:rPr>
        <w:t xml:space="preserve">الحافظ </w:t>
      </w:r>
      <w:r w:rsidR="00147B4B" w:rsidRPr="00827C40">
        <w:rPr>
          <w:rFonts w:ascii="Times New Roman" w:hAnsi="Times New Roman" w:cs="Times New Roman"/>
          <w:b/>
          <w:bCs/>
          <w:color w:val="002060"/>
          <w:sz w:val="36"/>
          <w:szCs w:val="36"/>
          <w:rtl/>
        </w:rPr>
        <w:t>ابن ح</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ب</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 xml:space="preserve">ان </w:t>
      </w:r>
      <w:r>
        <w:rPr>
          <w:rFonts w:ascii="Times New Roman" w:hAnsi="Times New Roman" w:cs="Times New Roman" w:hint="cs"/>
          <w:b/>
          <w:bCs/>
          <w:color w:val="002060"/>
          <w:sz w:val="36"/>
          <w:szCs w:val="36"/>
          <w:rtl/>
        </w:rPr>
        <w:t xml:space="preserve">ــ رحمه الله ــ </w:t>
      </w:r>
      <w:r w:rsidR="00147B4B" w:rsidRPr="00827C40">
        <w:rPr>
          <w:rFonts w:ascii="Times New Roman" w:hAnsi="Times New Roman" w:cs="Times New Roman"/>
          <w:b/>
          <w:bCs/>
          <w:color w:val="002060"/>
          <w:sz w:val="36"/>
          <w:szCs w:val="36"/>
          <w:rtl/>
        </w:rPr>
        <w:t xml:space="preserve">في كتابه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الثقات</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(9/ 90 – رقم:15348)</w:t>
      </w:r>
      <w:r w:rsidR="00705690"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عن علي بن ثابت </w:t>
      </w:r>
      <w:r w:rsidR="009078C8" w:rsidRPr="00827C40">
        <w:rPr>
          <w:rFonts w:ascii="Times New Roman" w:hAnsi="Times New Roman" w:cs="Times New Roman"/>
          <w:b/>
          <w:bCs/>
          <w:color w:val="002060"/>
          <w:sz w:val="36"/>
          <w:szCs w:val="36"/>
          <w:rtl/>
        </w:rPr>
        <w:t xml:space="preserve">ــ رحمه الله ــ أنَّه </w:t>
      </w:r>
      <w:r w:rsidR="00147B4B" w:rsidRPr="00827C40">
        <w:rPr>
          <w:rFonts w:ascii="Times New Roman" w:hAnsi="Times New Roman" w:cs="Times New Roman"/>
          <w:b/>
          <w:bCs/>
          <w:color w:val="002060"/>
          <w:sz w:val="36"/>
          <w:szCs w:val="36"/>
          <w:rtl/>
        </w:rPr>
        <w:t>قال:</w:t>
      </w:r>
    </w:p>
    <w:p w:rsidR="00705690" w:rsidRPr="00C23F7E" w:rsidRDefault="00827C40"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سألت مالك بن أنس عن قول الناس يوم العيد: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تقبل الله منا ومنك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فقال:</w:t>
      </w:r>
      <w:r w:rsidR="009078C8" w:rsidRPr="00C23F7E">
        <w:rPr>
          <w:rFonts w:ascii="Times New Roman" w:hAnsi="Times New Roman" w:cs="Times New Roman"/>
          <w:sz w:val="36"/>
          <w:szCs w:val="36"/>
          <w:rtl/>
        </w:rPr>
        <w:t xml:space="preserve"> </w:t>
      </w:r>
    </w:p>
    <w:p w:rsidR="00147B4B" w:rsidRPr="00C23F7E" w:rsidRDefault="00147B4B"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مَا زَالَ ذَلِك الْأَمر عِنْدنَا، مَا نَرَى بِهِ بَأْسًا ))</w:t>
      </w:r>
      <w:r w:rsidR="00827C40">
        <w:rPr>
          <w:rFonts w:ascii="Times New Roman" w:hAnsi="Times New Roman" w:cs="Times New Roman"/>
          <w:kern w:val="28"/>
          <w:sz w:val="36"/>
          <w:szCs w:val="36"/>
          <w:rtl/>
        </w:rPr>
        <w:t>»</w:t>
      </w:r>
      <w:r w:rsidR="00827C40">
        <w:rPr>
          <w:rFonts w:ascii="Times New Roman" w:hAnsi="Times New Roman" w:cs="Times New Roman"/>
          <w:sz w:val="36"/>
          <w:szCs w:val="36"/>
          <w:rtl/>
        </w:rPr>
        <w:t>.اهـ</w:t>
      </w:r>
    </w:p>
    <w:p w:rsidR="00147B4B" w:rsidRPr="00827C40" w:rsidRDefault="00827C4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147B4B" w:rsidRPr="00827C40">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 xml:space="preserve">ين ابن قدامة الحنبلي </w:t>
      </w:r>
      <w:r w:rsidR="009078C8" w:rsidRPr="00827C40">
        <w:rPr>
          <w:rFonts w:ascii="Times New Roman" w:hAnsi="Times New Roman" w:cs="Times New Roman"/>
          <w:b/>
          <w:bCs/>
          <w:color w:val="002060"/>
          <w:sz w:val="36"/>
          <w:szCs w:val="36"/>
          <w:rtl/>
        </w:rPr>
        <w:t>ــ رحمه الله ــ</w:t>
      </w:r>
      <w:r w:rsidR="00147B4B" w:rsidRPr="00827C40">
        <w:rPr>
          <w:rFonts w:ascii="Times New Roman" w:hAnsi="Times New Roman" w:cs="Times New Roman"/>
          <w:b/>
          <w:bCs/>
          <w:color w:val="002060"/>
          <w:sz w:val="36"/>
          <w:szCs w:val="36"/>
          <w:rtl/>
        </w:rPr>
        <w:t xml:space="preserve"> في كتابه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الم</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غني</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(2/ 295):</w:t>
      </w:r>
    </w:p>
    <w:p w:rsidR="00705690" w:rsidRPr="00C23F7E" w:rsidRDefault="00827C40"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وقال علي بن ثابت: سألت مالك بن أنس منذ خمس وثلاثين س</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نة، وقال:</w:t>
      </w:r>
      <w:r w:rsidR="009078C8" w:rsidRPr="00C23F7E">
        <w:rPr>
          <w:rFonts w:ascii="Times New Roman" w:hAnsi="Times New Roman" w:cs="Times New Roman"/>
          <w:sz w:val="36"/>
          <w:szCs w:val="36"/>
          <w:rtl/>
        </w:rPr>
        <w:t xml:space="preserve"> </w:t>
      </w:r>
    </w:p>
    <w:p w:rsidR="00147B4B" w:rsidRPr="00C23F7E" w:rsidRDefault="00147B4B"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لَمْ يَزُلْ يُعْرَفُ هَذَا بِالْمَدِينَةِ ))</w:t>
      </w:r>
      <w:r w:rsidR="00827C40">
        <w:rPr>
          <w:rFonts w:ascii="Times New Roman" w:hAnsi="Times New Roman" w:cs="Times New Roman"/>
          <w:kern w:val="28"/>
          <w:sz w:val="36"/>
          <w:szCs w:val="36"/>
          <w:rtl/>
        </w:rPr>
        <w:t>»</w:t>
      </w:r>
      <w:r w:rsidR="00827C40">
        <w:rPr>
          <w:rFonts w:ascii="Times New Roman" w:hAnsi="Times New Roman" w:cs="Times New Roman"/>
          <w:sz w:val="36"/>
          <w:szCs w:val="36"/>
          <w:rtl/>
        </w:rPr>
        <w:t>.اهـ</w:t>
      </w:r>
    </w:p>
    <w:p w:rsidR="00147B4B" w:rsidRPr="00827C40" w:rsidRDefault="00827C40" w:rsidP="00827C40">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827C40">
        <w:rPr>
          <w:rFonts w:ascii="Times New Roman" w:hAnsi="Times New Roman" w:cs="Times New Roman"/>
          <w:b/>
          <w:bCs/>
          <w:color w:val="002060"/>
          <w:sz w:val="36"/>
          <w:szCs w:val="36"/>
          <w:rtl/>
        </w:rPr>
        <w:t xml:space="preserve">وقال الحافظ ابن حجر العسقلاني الشافعي </w:t>
      </w:r>
      <w:r w:rsidR="009078C8" w:rsidRPr="00827C40">
        <w:rPr>
          <w:rFonts w:ascii="Times New Roman" w:hAnsi="Times New Roman" w:cs="Times New Roman"/>
          <w:b/>
          <w:bCs/>
          <w:color w:val="002060"/>
          <w:sz w:val="36"/>
          <w:szCs w:val="36"/>
          <w:rtl/>
        </w:rPr>
        <w:t xml:space="preserve">ــ رحمه الله ــ </w:t>
      </w:r>
      <w:r w:rsidR="00147B4B" w:rsidRPr="00827C40">
        <w:rPr>
          <w:rFonts w:ascii="Times New Roman" w:hAnsi="Times New Roman" w:cs="Times New Roman"/>
          <w:b/>
          <w:bCs/>
          <w:color w:val="002060"/>
          <w:sz w:val="36"/>
          <w:szCs w:val="36"/>
          <w:rtl/>
        </w:rPr>
        <w:t xml:space="preserve">في كتابه </w:t>
      </w:r>
      <w:r w:rsidR="00FE4B3C" w:rsidRPr="00827C40">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فتح الباري</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(2/ 446 – قبل حديث رقم: 951):</w:t>
      </w:r>
    </w:p>
    <w:p w:rsidR="00705690" w:rsidRPr="00C23F7E" w:rsidRDefault="00827C40"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وَرُوِّينَا في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المحامليات</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بإسناد حسن</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 عن ج</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بير بن ن</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فير</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 </w:t>
      </w:r>
      <w:r w:rsidR="009078C8" w:rsidRPr="00C23F7E">
        <w:rPr>
          <w:rFonts w:ascii="Times New Roman" w:hAnsi="Times New Roman" w:cs="Times New Roman"/>
          <w:sz w:val="36"/>
          <w:szCs w:val="36"/>
          <w:rtl/>
        </w:rPr>
        <w:t>أنَّه</w:t>
      </w:r>
      <w:r w:rsidR="00147B4B" w:rsidRPr="00C23F7E">
        <w:rPr>
          <w:rFonts w:ascii="Times New Roman" w:hAnsi="Times New Roman" w:cs="Times New Roman"/>
          <w:sz w:val="36"/>
          <w:szCs w:val="36"/>
          <w:rtl/>
        </w:rPr>
        <w:t xml:space="preserve"> قال:</w:t>
      </w:r>
      <w:r w:rsidR="009078C8" w:rsidRPr="00C23F7E">
        <w:rPr>
          <w:rFonts w:ascii="Times New Roman" w:hAnsi="Times New Roman" w:cs="Times New Roman"/>
          <w:sz w:val="36"/>
          <w:szCs w:val="36"/>
          <w:rtl/>
        </w:rPr>
        <w:t xml:space="preserve"> </w:t>
      </w:r>
    </w:p>
    <w:p w:rsidR="00147B4B" w:rsidRPr="00C23F7E" w:rsidRDefault="00147B4B"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 أَصْحَابُ رَسُولِ اللَّهِ صَلَّى اللَّهُ عَلَيْهِ وَسَلَّمَ إِذَا الْتَقَوْا يَوْمَ الْعِيدِ يَقُولُ بَعْضُهُمْ لِبَعْضٍ: تَقَبَّلَ اللَّهُ مِنَّا وَمِنْكَ ))</w:t>
      </w:r>
      <w:r w:rsidR="00827C40">
        <w:rPr>
          <w:rFonts w:ascii="Times New Roman" w:hAnsi="Times New Roman" w:cs="Times New Roman"/>
          <w:kern w:val="28"/>
          <w:sz w:val="36"/>
          <w:szCs w:val="36"/>
          <w:rtl/>
        </w:rPr>
        <w:t>»</w:t>
      </w:r>
      <w:r w:rsidR="00827C40">
        <w:rPr>
          <w:rFonts w:ascii="Times New Roman" w:hAnsi="Times New Roman" w:cs="Times New Roman"/>
          <w:sz w:val="36"/>
          <w:szCs w:val="36"/>
          <w:rtl/>
        </w:rPr>
        <w:t>.اهـ</w:t>
      </w:r>
    </w:p>
    <w:p w:rsidR="00827C40" w:rsidRPr="00827C40" w:rsidRDefault="00147B4B" w:rsidP="006C7B9C">
      <w:pPr>
        <w:spacing w:line="276" w:lineRule="auto"/>
        <w:ind w:left="0"/>
        <w:jc w:val="left"/>
        <w:rPr>
          <w:rFonts w:ascii="Times New Roman" w:hAnsi="Times New Roman" w:cs="Times New Roman"/>
          <w:b/>
          <w:bCs/>
          <w:sz w:val="36"/>
          <w:szCs w:val="36"/>
          <w:rtl/>
        </w:rPr>
      </w:pPr>
      <w:r w:rsidRPr="00827C40">
        <w:rPr>
          <w:rFonts w:ascii="Times New Roman" w:hAnsi="Times New Roman" w:cs="Times New Roman"/>
          <w:b/>
          <w:bCs/>
          <w:sz w:val="36"/>
          <w:szCs w:val="36"/>
          <w:rtl/>
        </w:rPr>
        <w:lastRenderedPageBreak/>
        <w:t>وحس</w:t>
      </w:r>
      <w:r w:rsidR="00705690" w:rsidRPr="00827C40">
        <w:rPr>
          <w:rFonts w:ascii="Times New Roman" w:hAnsi="Times New Roman" w:cs="Times New Roman"/>
          <w:b/>
          <w:bCs/>
          <w:sz w:val="36"/>
          <w:szCs w:val="36"/>
          <w:rtl/>
        </w:rPr>
        <w:t>َّ</w:t>
      </w:r>
      <w:r w:rsidRPr="00827C40">
        <w:rPr>
          <w:rFonts w:ascii="Times New Roman" w:hAnsi="Times New Roman" w:cs="Times New Roman"/>
          <w:b/>
          <w:bCs/>
          <w:sz w:val="36"/>
          <w:szCs w:val="36"/>
          <w:rtl/>
        </w:rPr>
        <w:t xml:space="preserve">ن إسناده </w:t>
      </w:r>
      <w:r w:rsidR="00827C40" w:rsidRPr="00827C40">
        <w:rPr>
          <w:rFonts w:ascii="Times New Roman" w:hAnsi="Times New Roman" w:cs="Times New Roman" w:hint="cs"/>
          <w:b/>
          <w:bCs/>
          <w:sz w:val="36"/>
          <w:szCs w:val="36"/>
          <w:rtl/>
        </w:rPr>
        <w:t>أيضًا:</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جلال الد</w:t>
      </w:r>
      <w:r w:rsidR="00827C40">
        <w:rPr>
          <w:rFonts w:ascii="Times New Roman" w:hAnsi="Times New Roman" w:cs="Times New Roman" w:hint="cs"/>
          <w:sz w:val="36"/>
          <w:szCs w:val="36"/>
          <w:rtl/>
        </w:rPr>
        <w:t>ِّ</w:t>
      </w:r>
      <w:r w:rsidRPr="00C23F7E">
        <w:rPr>
          <w:rFonts w:ascii="Times New Roman" w:hAnsi="Times New Roman" w:cs="Times New Roman"/>
          <w:sz w:val="36"/>
          <w:szCs w:val="36"/>
          <w:rtl/>
        </w:rPr>
        <w:t>ين السيوطي</w:t>
      </w:r>
      <w:r w:rsidR="00705690" w:rsidRPr="00C23F7E">
        <w:rPr>
          <w:rFonts w:ascii="Times New Roman" w:hAnsi="Times New Roman" w:cs="Times New Roman"/>
          <w:sz w:val="36"/>
          <w:szCs w:val="36"/>
          <w:rtl/>
        </w:rPr>
        <w:t xml:space="preserve"> الشافعي</w:t>
      </w:r>
      <w:r w:rsidRPr="00C23F7E">
        <w:rPr>
          <w:rFonts w:ascii="Times New Roman" w:hAnsi="Times New Roman" w:cs="Times New Roman"/>
          <w:sz w:val="36"/>
          <w:szCs w:val="36"/>
          <w:rtl/>
        </w:rPr>
        <w:t xml:space="preserve"> </w:t>
      </w:r>
      <w:r w:rsidR="009078C8"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 xml:space="preserve">في </w:t>
      </w:r>
      <w:r w:rsidR="00827C40">
        <w:rPr>
          <w:rFonts w:ascii="Times New Roman" w:hAnsi="Times New Roman" w:cs="Times New Roman" w:hint="cs"/>
          <w:sz w:val="36"/>
          <w:szCs w:val="36"/>
          <w:rtl/>
        </w:rPr>
        <w:t xml:space="preserve">كتابه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الحاوي للفتاوى</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(1/ 81).</w:t>
      </w:r>
    </w:p>
    <w:p w:rsidR="00147B4B" w:rsidRPr="00827C40" w:rsidRDefault="00827C4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147B4B" w:rsidRPr="00827C40">
        <w:rPr>
          <w:rFonts w:ascii="Times New Roman" w:hAnsi="Times New Roman" w:cs="Times New Roman"/>
          <w:b/>
          <w:bCs/>
          <w:color w:val="002060"/>
          <w:sz w:val="36"/>
          <w:szCs w:val="36"/>
          <w:rtl/>
        </w:rPr>
        <w:t xml:space="preserve">وقال </w:t>
      </w:r>
      <w:r w:rsidR="00705690" w:rsidRPr="00827C40">
        <w:rPr>
          <w:rFonts w:ascii="Times New Roman" w:hAnsi="Times New Roman" w:cs="Times New Roman"/>
          <w:b/>
          <w:bCs/>
          <w:color w:val="002060"/>
          <w:sz w:val="36"/>
          <w:szCs w:val="36"/>
          <w:rtl/>
        </w:rPr>
        <w:t xml:space="preserve">الحافظ ابن حجر العسقلاني الشافعي ــ رحمه الله ــ </w:t>
      </w:r>
      <w:r w:rsidR="00147B4B" w:rsidRPr="00827C40">
        <w:rPr>
          <w:rFonts w:ascii="Times New Roman" w:hAnsi="Times New Roman" w:cs="Times New Roman"/>
          <w:b/>
          <w:bCs/>
          <w:color w:val="002060"/>
          <w:sz w:val="36"/>
          <w:szCs w:val="36"/>
          <w:rtl/>
        </w:rPr>
        <w:t>أيضًا في</w:t>
      </w:r>
      <w:r>
        <w:rPr>
          <w:rFonts w:ascii="Times New Roman" w:hAnsi="Times New Roman" w:cs="Times New Roman" w:hint="cs"/>
          <w:b/>
          <w:bCs/>
          <w:color w:val="002060"/>
          <w:sz w:val="36"/>
          <w:szCs w:val="36"/>
          <w:rtl/>
        </w:rPr>
        <w:t xml:space="preserve"> كتابه</w:t>
      </w:r>
      <w:r w:rsidR="00147B4B" w:rsidRPr="00827C40">
        <w:rPr>
          <w:rFonts w:ascii="Times New Roman" w:hAnsi="Times New Roman" w:cs="Times New Roman"/>
          <w:b/>
          <w:bCs/>
          <w:color w:val="002060"/>
          <w:sz w:val="36"/>
          <w:szCs w:val="36"/>
          <w:rtl/>
        </w:rPr>
        <w:t xml:space="preserve">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جزء التهنئة في الأعياد</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(ص:34):</w:t>
      </w:r>
    </w:p>
    <w:p w:rsidR="00705690" w:rsidRPr="00C23F7E" w:rsidRDefault="00827C40"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وَرُوِّينَا في كتاب </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الت</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حفة</w:t>
      </w:r>
      <w:r w:rsidR="00FE4B3C"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المذكور</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بسند حسن أيضًا إلى محمد بن زياد الألهاني </w:t>
      </w:r>
      <w:r w:rsidR="009078C8"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وهو م</w:t>
      </w:r>
      <w:r w:rsidR="00705690"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ن رجال الصحيح </w:t>
      </w:r>
      <w:r w:rsidR="009078C8"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قال:</w:t>
      </w:r>
      <w:r w:rsidR="009078C8" w:rsidRPr="00C23F7E">
        <w:rPr>
          <w:rFonts w:ascii="Times New Roman" w:hAnsi="Times New Roman" w:cs="Times New Roman"/>
          <w:sz w:val="36"/>
          <w:szCs w:val="36"/>
          <w:rtl/>
        </w:rPr>
        <w:t xml:space="preserve"> </w:t>
      </w:r>
    </w:p>
    <w:p w:rsidR="00147B4B" w:rsidRPr="00C23F7E" w:rsidRDefault="00147B4B" w:rsidP="00827C40">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رأيت أَبَا أُمَامَةَ الْبَاهِلِيِّ صَاحِب رَسُولِ اللهِ صَلَّى اللَّهُ عَلَيْهِ وَسَلَّمَ يَقُول فِي الْعِيدِ لِأَصْحَابِهِ: تَقَبَّل اللَّهُ مِنَّا وَمِنْكُم ))</w:t>
      </w:r>
      <w:r w:rsidR="00827C40">
        <w:rPr>
          <w:rFonts w:ascii="Times New Roman" w:hAnsi="Times New Roman" w:cs="Times New Roman"/>
          <w:kern w:val="28"/>
          <w:sz w:val="36"/>
          <w:szCs w:val="36"/>
          <w:rtl/>
        </w:rPr>
        <w:t>»</w:t>
      </w:r>
      <w:r w:rsidR="00827C40">
        <w:rPr>
          <w:rFonts w:ascii="Times New Roman" w:hAnsi="Times New Roman" w:cs="Times New Roman"/>
          <w:sz w:val="36"/>
          <w:szCs w:val="36"/>
          <w:rtl/>
        </w:rPr>
        <w:t>.اهـ</w:t>
      </w:r>
    </w:p>
    <w:p w:rsidR="00147B4B" w:rsidRPr="00827C40" w:rsidRDefault="00827C40"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827C40">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 xml:space="preserve">ين ابن قدامة الحنبلي </w:t>
      </w:r>
      <w:r w:rsidR="009078C8" w:rsidRPr="00827C40">
        <w:rPr>
          <w:rFonts w:ascii="Times New Roman" w:hAnsi="Times New Roman" w:cs="Times New Roman"/>
          <w:b/>
          <w:bCs/>
          <w:color w:val="002060"/>
          <w:sz w:val="36"/>
          <w:szCs w:val="36"/>
          <w:rtl/>
        </w:rPr>
        <w:t>ــ رحمه الله ــ</w:t>
      </w:r>
      <w:r w:rsidR="00147B4B" w:rsidRPr="00827C40">
        <w:rPr>
          <w:rFonts w:ascii="Times New Roman" w:hAnsi="Times New Roman" w:cs="Times New Roman"/>
          <w:b/>
          <w:bCs/>
          <w:color w:val="002060"/>
          <w:sz w:val="36"/>
          <w:szCs w:val="36"/>
          <w:rtl/>
        </w:rPr>
        <w:t xml:space="preserve"> في كتابه </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الم</w:t>
      </w:r>
      <w:r>
        <w:rPr>
          <w:rFonts w:ascii="Times New Roman" w:hAnsi="Times New Roman" w:cs="Times New Roman" w:hint="cs"/>
          <w:b/>
          <w:bCs/>
          <w:color w:val="002060"/>
          <w:sz w:val="36"/>
          <w:szCs w:val="36"/>
          <w:rtl/>
        </w:rPr>
        <w:t>ُ</w:t>
      </w:r>
      <w:r w:rsidR="00147B4B" w:rsidRPr="00827C40">
        <w:rPr>
          <w:rFonts w:ascii="Times New Roman" w:hAnsi="Times New Roman" w:cs="Times New Roman"/>
          <w:b/>
          <w:bCs/>
          <w:color w:val="002060"/>
          <w:sz w:val="36"/>
          <w:szCs w:val="36"/>
          <w:rtl/>
        </w:rPr>
        <w:t>غني</w:t>
      </w:r>
      <w:r w:rsidR="00FE4B3C" w:rsidRPr="00827C40">
        <w:rPr>
          <w:rFonts w:ascii="Times New Roman" w:hAnsi="Times New Roman" w:cs="Times New Roman"/>
          <w:b/>
          <w:bCs/>
          <w:color w:val="002060"/>
          <w:sz w:val="36"/>
          <w:szCs w:val="36"/>
          <w:rtl/>
        </w:rPr>
        <w:t>"</w:t>
      </w:r>
      <w:r w:rsidR="00147B4B" w:rsidRPr="00827C40">
        <w:rPr>
          <w:rFonts w:ascii="Times New Roman" w:hAnsi="Times New Roman" w:cs="Times New Roman"/>
          <w:b/>
          <w:bCs/>
          <w:color w:val="002060"/>
          <w:sz w:val="36"/>
          <w:szCs w:val="36"/>
          <w:rtl/>
        </w:rPr>
        <w:t xml:space="preserve"> (2/ 295):</w:t>
      </w:r>
    </w:p>
    <w:p w:rsidR="00147B4B" w:rsidRPr="00C23F7E" w:rsidRDefault="00827C40" w:rsidP="00827C40">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827C40">
        <w:rPr>
          <w:rFonts w:ascii="Times New Roman" w:hAnsi="Times New Roman" w:cs="Times New Roman"/>
          <w:b/>
          <w:bCs/>
          <w:sz w:val="36"/>
          <w:szCs w:val="36"/>
          <w:rtl/>
        </w:rPr>
        <w:t>وقال أحمد:</w:t>
      </w:r>
      <w:r w:rsidR="00147B4B" w:rsidRPr="00C23F7E">
        <w:rPr>
          <w:rFonts w:ascii="Times New Roman" w:hAnsi="Times New Roman" w:cs="Times New Roman"/>
          <w:sz w:val="36"/>
          <w:szCs w:val="36"/>
          <w:rtl/>
        </w:rPr>
        <w:t xml:space="preserve"> إسناد حديث أبي أ</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م</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امة إسناد جيد</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705690"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وجوده أيضًا:</w:t>
      </w:r>
      <w:r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ابن الت</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ركماني</w:t>
      </w:r>
      <w:r w:rsidR="00705690" w:rsidRPr="00C23F7E">
        <w:rPr>
          <w:rFonts w:ascii="Times New Roman" w:hAnsi="Times New Roman" w:cs="Times New Roman"/>
          <w:sz w:val="36"/>
          <w:szCs w:val="36"/>
          <w:rtl/>
        </w:rPr>
        <w:t xml:space="preserve"> الحنفي ــ رحمه الله ــ </w:t>
      </w:r>
      <w:r w:rsidRPr="00C23F7E">
        <w:rPr>
          <w:rFonts w:ascii="Times New Roman" w:hAnsi="Times New Roman" w:cs="Times New Roman"/>
          <w:sz w:val="36"/>
          <w:szCs w:val="36"/>
          <w:rtl/>
        </w:rPr>
        <w:t xml:space="preserve"> في كتابه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الجوهر الن</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قي</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(3/ 319 – بهامش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س</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نن</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البيهقي).</w:t>
      </w:r>
    </w:p>
    <w:p w:rsidR="00147B4B" w:rsidRPr="00827C40" w:rsidRDefault="00147B4B" w:rsidP="006C7B9C">
      <w:pPr>
        <w:spacing w:line="276" w:lineRule="auto"/>
        <w:ind w:left="0"/>
        <w:jc w:val="left"/>
        <w:rPr>
          <w:rFonts w:ascii="Times New Roman" w:hAnsi="Times New Roman" w:cs="Times New Roman"/>
          <w:b/>
          <w:bCs/>
          <w:color w:val="002060"/>
          <w:sz w:val="36"/>
          <w:szCs w:val="36"/>
          <w:rtl/>
        </w:rPr>
      </w:pPr>
      <w:r w:rsidRPr="00827C40">
        <w:rPr>
          <w:rFonts w:ascii="Times New Roman" w:hAnsi="Times New Roman" w:cs="Times New Roman"/>
          <w:b/>
          <w:bCs/>
          <w:color w:val="002060"/>
          <w:sz w:val="36"/>
          <w:szCs w:val="36"/>
          <w:rtl/>
        </w:rPr>
        <w:t>وصح</w:t>
      </w:r>
      <w:r w:rsidR="009078C8" w:rsidRPr="00827C40">
        <w:rPr>
          <w:rFonts w:ascii="Times New Roman" w:hAnsi="Times New Roman" w:cs="Times New Roman"/>
          <w:b/>
          <w:bCs/>
          <w:color w:val="002060"/>
          <w:sz w:val="36"/>
          <w:szCs w:val="36"/>
          <w:rtl/>
        </w:rPr>
        <w:t>َّ</w:t>
      </w:r>
      <w:r w:rsidRPr="00827C40">
        <w:rPr>
          <w:rFonts w:ascii="Times New Roman" w:hAnsi="Times New Roman" w:cs="Times New Roman"/>
          <w:b/>
          <w:bCs/>
          <w:color w:val="002060"/>
          <w:sz w:val="36"/>
          <w:szCs w:val="36"/>
          <w:rtl/>
        </w:rPr>
        <w:t xml:space="preserve">ح التهنئة في العيد بذلك عن الصحابة </w:t>
      </w:r>
      <w:r w:rsidR="009078C8" w:rsidRPr="00827C40">
        <w:rPr>
          <w:rFonts w:ascii="Times New Roman" w:hAnsi="Times New Roman" w:cs="Times New Roman"/>
          <w:b/>
          <w:bCs/>
          <w:color w:val="002060"/>
          <w:sz w:val="36"/>
          <w:szCs w:val="36"/>
          <w:rtl/>
        </w:rPr>
        <w:t>ــ رضي الله عنهم ــ</w:t>
      </w:r>
      <w:r w:rsidRPr="00827C40">
        <w:rPr>
          <w:rFonts w:ascii="Times New Roman" w:hAnsi="Times New Roman" w:cs="Times New Roman"/>
          <w:b/>
          <w:bCs/>
          <w:color w:val="00206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العلامة الألباني </w:t>
      </w:r>
      <w:r w:rsidR="009078C8" w:rsidRPr="00C23F7E">
        <w:rPr>
          <w:rFonts w:ascii="Times New Roman" w:hAnsi="Times New Roman" w:cs="Times New Roman"/>
          <w:sz w:val="36"/>
          <w:szCs w:val="36"/>
          <w:rtl/>
        </w:rPr>
        <w:t xml:space="preserve">ــ رحمه الله ــ </w:t>
      </w:r>
      <w:r w:rsidRPr="00C23F7E">
        <w:rPr>
          <w:rFonts w:ascii="Times New Roman" w:hAnsi="Times New Roman" w:cs="Times New Roman"/>
          <w:sz w:val="36"/>
          <w:szCs w:val="36"/>
          <w:rtl/>
        </w:rPr>
        <w:t xml:space="preserve">في كتابه </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تمام الم</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ن</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ة في التعليق على فقه الس</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نة</w:t>
      </w:r>
      <w:r w:rsidR="00FE4B3C"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(ص:355).</w:t>
      </w:r>
    </w:p>
    <w:p w:rsidR="00147B4B" w:rsidRPr="00827C40" w:rsidRDefault="00147B4B" w:rsidP="00827C40">
      <w:pPr>
        <w:spacing w:line="276" w:lineRule="auto"/>
        <w:ind w:left="0"/>
        <w:jc w:val="left"/>
        <w:rPr>
          <w:rFonts w:ascii="Times New Roman" w:hAnsi="Times New Roman" w:cs="Times New Roman"/>
          <w:b/>
          <w:bCs/>
          <w:color w:val="002060"/>
          <w:sz w:val="36"/>
          <w:szCs w:val="36"/>
          <w:rtl/>
        </w:rPr>
      </w:pPr>
      <w:r w:rsidRPr="00827C40">
        <w:rPr>
          <w:rFonts w:ascii="Times New Roman" w:hAnsi="Times New Roman" w:cs="Times New Roman"/>
          <w:b/>
          <w:bCs/>
          <w:color w:val="002060"/>
          <w:sz w:val="36"/>
          <w:szCs w:val="36"/>
          <w:rtl/>
        </w:rPr>
        <w:t xml:space="preserve">وقال في كتابه </w:t>
      </w:r>
      <w:r w:rsidR="00FE4B3C" w:rsidRPr="00827C40">
        <w:rPr>
          <w:rFonts w:ascii="Times New Roman" w:hAnsi="Times New Roman" w:cs="Times New Roman"/>
          <w:b/>
          <w:bCs/>
          <w:color w:val="002060"/>
          <w:sz w:val="36"/>
          <w:szCs w:val="36"/>
          <w:rtl/>
        </w:rPr>
        <w:t>"</w:t>
      </w:r>
      <w:r w:rsidR="00827C40">
        <w:rPr>
          <w:rFonts w:ascii="Times New Roman" w:hAnsi="Times New Roman" w:cs="Times New Roman"/>
          <w:b/>
          <w:bCs/>
          <w:color w:val="002060"/>
          <w:sz w:val="36"/>
          <w:szCs w:val="36"/>
          <w:rtl/>
        </w:rPr>
        <w:t>سلسلة الأحاديث الضعيفة</w:t>
      </w:r>
      <w:r w:rsidR="00FE4B3C" w:rsidRPr="00827C40">
        <w:rPr>
          <w:rFonts w:ascii="Times New Roman" w:hAnsi="Times New Roman" w:cs="Times New Roman"/>
          <w:b/>
          <w:bCs/>
          <w:color w:val="002060"/>
          <w:sz w:val="36"/>
          <w:szCs w:val="36"/>
          <w:rtl/>
        </w:rPr>
        <w:t>"</w:t>
      </w:r>
      <w:r w:rsidRPr="00827C40">
        <w:rPr>
          <w:rFonts w:ascii="Times New Roman" w:hAnsi="Times New Roman" w:cs="Times New Roman"/>
          <w:b/>
          <w:bCs/>
          <w:color w:val="002060"/>
          <w:sz w:val="36"/>
          <w:szCs w:val="36"/>
          <w:rtl/>
        </w:rPr>
        <w:t xml:space="preserve"> (12/ 387 – بعد رقم: 5666):</w:t>
      </w:r>
    </w:p>
    <w:p w:rsidR="00147B4B" w:rsidRPr="00827C40" w:rsidRDefault="00827C40" w:rsidP="00827C40">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lastRenderedPageBreak/>
        <w:t>«</w:t>
      </w:r>
      <w:r w:rsidR="00147B4B" w:rsidRPr="00827C40">
        <w:rPr>
          <w:rFonts w:ascii="Times New Roman" w:hAnsi="Times New Roman" w:cs="Times New Roman"/>
          <w:b/>
          <w:bCs/>
          <w:sz w:val="36"/>
          <w:szCs w:val="36"/>
          <w:rtl/>
        </w:rPr>
        <w:t xml:space="preserve">لكن قد </w:t>
      </w:r>
      <w:r w:rsidR="004812FD" w:rsidRPr="00827C40">
        <w:rPr>
          <w:rFonts w:ascii="Times New Roman" w:hAnsi="Times New Roman" w:cs="Times New Roman"/>
          <w:b/>
          <w:bCs/>
          <w:sz w:val="36"/>
          <w:szCs w:val="36"/>
          <w:rtl/>
        </w:rPr>
        <w:t>ثبَت</w:t>
      </w:r>
      <w:r w:rsidR="00147B4B" w:rsidRPr="00827C40">
        <w:rPr>
          <w:rFonts w:ascii="Times New Roman" w:hAnsi="Times New Roman" w:cs="Times New Roman"/>
          <w:b/>
          <w:bCs/>
          <w:sz w:val="36"/>
          <w:szCs w:val="36"/>
          <w:rtl/>
        </w:rPr>
        <w:t xml:space="preserve"> ذلك مِن طريق أ</w:t>
      </w:r>
      <w:r w:rsidR="009078C8" w:rsidRPr="00827C40">
        <w:rPr>
          <w:rFonts w:ascii="Times New Roman" w:hAnsi="Times New Roman" w:cs="Times New Roman"/>
          <w:b/>
          <w:bCs/>
          <w:sz w:val="36"/>
          <w:szCs w:val="36"/>
          <w:rtl/>
        </w:rPr>
        <w:t>ُ</w:t>
      </w:r>
      <w:r w:rsidR="00147B4B" w:rsidRPr="00827C40">
        <w:rPr>
          <w:rFonts w:ascii="Times New Roman" w:hAnsi="Times New Roman" w:cs="Times New Roman"/>
          <w:b/>
          <w:bCs/>
          <w:sz w:val="36"/>
          <w:szCs w:val="36"/>
          <w:rtl/>
        </w:rPr>
        <w:t>خ</w:t>
      </w:r>
      <w:r w:rsidR="00705690" w:rsidRPr="00827C40">
        <w:rPr>
          <w:rFonts w:ascii="Times New Roman" w:hAnsi="Times New Roman" w:cs="Times New Roman"/>
          <w:b/>
          <w:bCs/>
          <w:sz w:val="36"/>
          <w:szCs w:val="36"/>
          <w:rtl/>
        </w:rPr>
        <w:t>ْ</w:t>
      </w:r>
      <w:r w:rsidR="00147B4B" w:rsidRPr="00827C40">
        <w:rPr>
          <w:rFonts w:ascii="Times New Roman" w:hAnsi="Times New Roman" w:cs="Times New Roman"/>
          <w:b/>
          <w:bCs/>
          <w:sz w:val="36"/>
          <w:szCs w:val="36"/>
          <w:rtl/>
        </w:rPr>
        <w:t>رى قوية:</w:t>
      </w:r>
      <w:r w:rsidR="009078C8" w:rsidRPr="00C23F7E">
        <w:rPr>
          <w:rFonts w:ascii="Times New Roman" w:hAnsi="Times New Roman" w:cs="Times New Roman"/>
          <w:sz w:val="36"/>
          <w:szCs w:val="36"/>
          <w:rtl/>
        </w:rPr>
        <w:t xml:space="preserve"> </w:t>
      </w:r>
      <w:r w:rsidR="00147B4B" w:rsidRPr="00C23F7E">
        <w:rPr>
          <w:rFonts w:ascii="Times New Roman" w:hAnsi="Times New Roman" w:cs="Times New Roman"/>
          <w:sz w:val="36"/>
          <w:szCs w:val="36"/>
          <w:rtl/>
        </w:rPr>
        <w:t>أن</w:t>
      </w:r>
      <w:r w:rsidR="009078C8"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الصحابة كانوا إذا التقوا يوم العيد يقول بعضهم لبعض: </w:t>
      </w:r>
      <w:r w:rsidR="00147B4B" w:rsidRPr="00C23F7E">
        <w:rPr>
          <w:rFonts w:ascii="Times New Roman" w:hAnsi="Times New Roman" w:cs="Times New Roman"/>
          <w:b/>
          <w:bCs/>
          <w:color w:val="00B050"/>
          <w:sz w:val="36"/>
          <w:szCs w:val="36"/>
          <w:rtl/>
        </w:rPr>
        <w:t>(( تقب</w:t>
      </w:r>
      <w:r w:rsidR="00705690" w:rsidRPr="00C23F7E">
        <w:rPr>
          <w:rFonts w:ascii="Times New Roman" w:hAnsi="Times New Roman" w:cs="Times New Roman"/>
          <w:b/>
          <w:bCs/>
          <w:color w:val="00B050"/>
          <w:sz w:val="36"/>
          <w:szCs w:val="36"/>
          <w:rtl/>
        </w:rPr>
        <w:t>َّ</w:t>
      </w:r>
      <w:r w:rsidR="00147B4B" w:rsidRPr="00C23F7E">
        <w:rPr>
          <w:rFonts w:ascii="Times New Roman" w:hAnsi="Times New Roman" w:cs="Times New Roman"/>
          <w:b/>
          <w:bCs/>
          <w:color w:val="00B050"/>
          <w:sz w:val="36"/>
          <w:szCs w:val="36"/>
          <w:rtl/>
        </w:rPr>
        <w:t>ل الله م</w:t>
      </w:r>
      <w:r w:rsidR="00705690" w:rsidRPr="00C23F7E">
        <w:rPr>
          <w:rFonts w:ascii="Times New Roman" w:hAnsi="Times New Roman" w:cs="Times New Roman"/>
          <w:b/>
          <w:bCs/>
          <w:color w:val="00B050"/>
          <w:sz w:val="36"/>
          <w:szCs w:val="36"/>
          <w:rtl/>
        </w:rPr>
        <w:t>ِ</w:t>
      </w:r>
      <w:r w:rsidR="00147B4B" w:rsidRPr="00C23F7E">
        <w:rPr>
          <w:rFonts w:ascii="Times New Roman" w:hAnsi="Times New Roman" w:cs="Times New Roman"/>
          <w:b/>
          <w:bCs/>
          <w:color w:val="00B050"/>
          <w:sz w:val="36"/>
          <w:szCs w:val="36"/>
          <w:rtl/>
        </w:rPr>
        <w:t>ن</w:t>
      </w:r>
      <w:r w:rsidR="00705690" w:rsidRPr="00C23F7E">
        <w:rPr>
          <w:rFonts w:ascii="Times New Roman" w:hAnsi="Times New Roman" w:cs="Times New Roman"/>
          <w:b/>
          <w:bCs/>
          <w:color w:val="00B050"/>
          <w:sz w:val="36"/>
          <w:szCs w:val="36"/>
          <w:rtl/>
        </w:rPr>
        <w:t>َّ</w:t>
      </w:r>
      <w:r w:rsidR="00147B4B" w:rsidRPr="00C23F7E">
        <w:rPr>
          <w:rFonts w:ascii="Times New Roman" w:hAnsi="Times New Roman" w:cs="Times New Roman"/>
          <w:b/>
          <w:bCs/>
          <w:color w:val="00B050"/>
          <w:sz w:val="36"/>
          <w:szCs w:val="36"/>
          <w:rtl/>
        </w:rPr>
        <w:t>ا وم</w:t>
      </w:r>
      <w:r w:rsidR="00705690" w:rsidRPr="00C23F7E">
        <w:rPr>
          <w:rFonts w:ascii="Times New Roman" w:hAnsi="Times New Roman" w:cs="Times New Roman"/>
          <w:b/>
          <w:bCs/>
          <w:color w:val="00B050"/>
          <w:sz w:val="36"/>
          <w:szCs w:val="36"/>
          <w:rtl/>
        </w:rPr>
        <w:t>ِ</w:t>
      </w:r>
      <w:r w:rsidR="00147B4B" w:rsidRPr="00C23F7E">
        <w:rPr>
          <w:rFonts w:ascii="Times New Roman" w:hAnsi="Times New Roman" w:cs="Times New Roman"/>
          <w:b/>
          <w:bCs/>
          <w:color w:val="00B050"/>
          <w:sz w:val="36"/>
          <w:szCs w:val="36"/>
          <w:rtl/>
        </w:rPr>
        <w:t>نك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827C40" w:rsidRDefault="00827C40" w:rsidP="00827C40">
      <w:pPr>
        <w:spacing w:line="276" w:lineRule="auto"/>
        <w:ind w:left="0"/>
        <w:jc w:val="left"/>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وبعض الناس </w:t>
      </w:r>
      <w:r w:rsidR="009078C8" w:rsidRPr="00C23F7E">
        <w:rPr>
          <w:rFonts w:ascii="Times New Roman" w:hAnsi="Times New Roman" w:cs="Times New Roman"/>
          <w:sz w:val="36"/>
          <w:szCs w:val="36"/>
          <w:rtl/>
        </w:rPr>
        <w:t>ــ</w:t>
      </w:r>
      <w:r w:rsidRPr="00C23F7E">
        <w:rPr>
          <w:rFonts w:ascii="Times New Roman" w:hAnsi="Times New Roman" w:cs="Times New Roman"/>
          <w:sz w:val="36"/>
          <w:szCs w:val="36"/>
          <w:rtl/>
        </w:rPr>
        <w:t xml:space="preserve"> سد</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دهم الله </w:t>
      </w:r>
      <w:r w:rsidR="009078C8" w:rsidRPr="00C23F7E">
        <w:rPr>
          <w:rFonts w:ascii="Times New Roman" w:hAnsi="Times New Roman" w:cs="Times New Roman"/>
          <w:sz w:val="36"/>
          <w:szCs w:val="36"/>
          <w:rtl/>
        </w:rPr>
        <w:t xml:space="preserve">ــ </w:t>
      </w:r>
      <w:r w:rsidRPr="00C23F7E">
        <w:rPr>
          <w:rFonts w:ascii="Times New Roman" w:hAnsi="Times New Roman" w:cs="Times New Roman"/>
          <w:sz w:val="36"/>
          <w:szCs w:val="36"/>
          <w:rtl/>
        </w:rPr>
        <w:t>قد ي</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هنئون بالعيد قبل حلوله بيوم أو أكثر، أو ي</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هنئون ب</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ه في ليلته.</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والمنقول عن الس</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لف الصالح أن</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هم كانوا يُهنئون بعضهم في نهار يوم العيد، ولا ريب أن</w:t>
      </w:r>
      <w:r w:rsidR="009078C8"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الأحب عند الجميع هو فعلهم.</w:t>
      </w:r>
    </w:p>
    <w:p w:rsidR="009078C8" w:rsidRPr="00C23F7E" w:rsidRDefault="009078C8" w:rsidP="00B6361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ومع ذلك فأرجو أنْ لا ي</w:t>
      </w:r>
      <w:r w:rsidR="00705690" w:rsidRPr="00C23F7E">
        <w:rPr>
          <w:rFonts w:ascii="Times New Roman" w:hAnsi="Times New Roman" w:cs="Times New Roman"/>
          <w:sz w:val="36"/>
          <w:szCs w:val="36"/>
          <w:rtl/>
        </w:rPr>
        <w:t>َ</w:t>
      </w:r>
      <w:r w:rsidRPr="00C23F7E">
        <w:rPr>
          <w:rFonts w:ascii="Times New Roman" w:hAnsi="Times New Roman" w:cs="Times New Roman"/>
          <w:sz w:val="36"/>
          <w:szCs w:val="36"/>
          <w:rtl/>
        </w:rPr>
        <w:t>ضيق الأم</w:t>
      </w:r>
      <w:r w:rsidR="00705690" w:rsidRPr="00C23F7E">
        <w:rPr>
          <w:rFonts w:ascii="Times New Roman" w:hAnsi="Times New Roman" w:cs="Times New Roman"/>
          <w:sz w:val="36"/>
          <w:szCs w:val="36"/>
          <w:rtl/>
        </w:rPr>
        <w:t>ْ</w:t>
      </w:r>
      <w:r w:rsidR="00827C40">
        <w:rPr>
          <w:rFonts w:ascii="Times New Roman" w:hAnsi="Times New Roman" w:cs="Times New Roman"/>
          <w:sz w:val="36"/>
          <w:szCs w:val="36"/>
          <w:rtl/>
        </w:rPr>
        <w:t>ر، ولا يُشدَّد فيه</w:t>
      </w:r>
      <w:r w:rsidR="00827C40">
        <w:rPr>
          <w:rFonts w:ascii="Times New Roman" w:hAnsi="Times New Roman" w:cs="Times New Roman" w:hint="cs"/>
          <w:sz w:val="36"/>
          <w:szCs w:val="36"/>
          <w:rtl/>
        </w:rPr>
        <w:t xml:space="preserve">، </w:t>
      </w:r>
      <w:r w:rsidR="00B6361C">
        <w:rPr>
          <w:rFonts w:ascii="Times New Roman" w:hAnsi="Times New Roman" w:cs="Times New Roman" w:hint="cs"/>
          <w:sz w:val="36"/>
          <w:szCs w:val="36"/>
          <w:rtl/>
        </w:rPr>
        <w:t xml:space="preserve">إذ </w:t>
      </w:r>
      <w:r w:rsidR="00827C40">
        <w:rPr>
          <w:rFonts w:ascii="Times New Roman" w:hAnsi="Times New Roman" w:cs="Times New Roman" w:hint="cs"/>
          <w:sz w:val="36"/>
          <w:szCs w:val="36"/>
          <w:rtl/>
        </w:rPr>
        <w:t>ليلة العيد</w:t>
      </w:r>
      <w:r w:rsidR="00B6361C">
        <w:rPr>
          <w:rFonts w:ascii="Times New Roman" w:hAnsi="Times New Roman" w:cs="Times New Roman" w:hint="cs"/>
          <w:sz w:val="36"/>
          <w:szCs w:val="36"/>
          <w:rtl/>
        </w:rPr>
        <w:t xml:space="preserve"> هي ليلة يومه.</w:t>
      </w:r>
    </w:p>
    <w:p w:rsidR="00B6361C" w:rsidRDefault="00B6361C" w:rsidP="00B6361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المسألة ال</w:t>
      </w:r>
      <w:r>
        <w:rPr>
          <w:rFonts w:ascii="Times New Roman" w:hAnsi="Times New Roman" w:cs="Times New Roman" w:hint="cs"/>
          <w:b/>
          <w:bCs/>
          <w:color w:val="0070C0"/>
          <w:sz w:val="36"/>
          <w:szCs w:val="36"/>
          <w:u w:val="single"/>
          <w:rtl/>
        </w:rPr>
        <w:t>سادسة</w:t>
      </w:r>
      <w:r w:rsidR="00147B4B" w:rsidRPr="00B6361C">
        <w:rPr>
          <w:rFonts w:ascii="Times New Roman" w:hAnsi="Times New Roman" w:cs="Times New Roman"/>
          <w:b/>
          <w:bCs/>
          <w:color w:val="0070C0"/>
          <w:sz w:val="36"/>
          <w:szCs w:val="36"/>
          <w:u w:val="single"/>
          <w:rtl/>
        </w:rPr>
        <w:t xml:space="preserve"> عشرة</w:t>
      </w:r>
      <w:r>
        <w:rPr>
          <w:rFonts w:ascii="Times New Roman" w:hAnsi="Times New Roman" w:cs="Times New Roman" w:hint="cs"/>
          <w:b/>
          <w:bCs/>
          <w:sz w:val="36"/>
          <w:szCs w:val="36"/>
          <w:rtl/>
        </w:rPr>
        <w:t>:</w:t>
      </w:r>
    </w:p>
    <w:p w:rsidR="00147B4B" w:rsidRPr="00C23F7E" w:rsidRDefault="00147B4B" w:rsidP="00B6361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 xml:space="preserve">عن </w:t>
      </w:r>
      <w:r w:rsidR="00B6361C">
        <w:rPr>
          <w:rFonts w:ascii="Times New Roman" w:hAnsi="Times New Roman" w:cs="Times New Roman" w:hint="cs"/>
          <w:b/>
          <w:bCs/>
          <w:color w:val="C00000"/>
          <w:sz w:val="36"/>
          <w:szCs w:val="36"/>
          <w:rtl/>
        </w:rPr>
        <w:t xml:space="preserve">حُكم </w:t>
      </w:r>
      <w:r w:rsidR="00B6361C">
        <w:rPr>
          <w:rFonts w:ascii="Times New Roman" w:hAnsi="Times New Roman" w:cs="Times New Roman"/>
          <w:b/>
          <w:bCs/>
          <w:color w:val="C00000"/>
          <w:sz w:val="36"/>
          <w:szCs w:val="36"/>
          <w:rtl/>
        </w:rPr>
        <w:t>ص</w:t>
      </w:r>
      <w:r w:rsidR="00B6361C">
        <w:rPr>
          <w:rFonts w:ascii="Times New Roman" w:hAnsi="Times New Roman" w:cs="Times New Roman" w:hint="cs"/>
          <w:b/>
          <w:bCs/>
          <w:color w:val="C00000"/>
          <w:sz w:val="36"/>
          <w:szCs w:val="36"/>
          <w:rtl/>
        </w:rPr>
        <w:t>وم</w:t>
      </w:r>
      <w:r w:rsidRPr="00C23F7E">
        <w:rPr>
          <w:rFonts w:ascii="Times New Roman" w:hAnsi="Times New Roman" w:cs="Times New Roman"/>
          <w:b/>
          <w:bCs/>
          <w:color w:val="C00000"/>
          <w:sz w:val="36"/>
          <w:szCs w:val="36"/>
          <w:rtl/>
        </w:rPr>
        <w:t xml:space="preserve"> يوم عيد الأضحى وأي</w:t>
      </w:r>
      <w:r w:rsidR="009078C8"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ام التشريق</w:t>
      </w:r>
      <w:r w:rsidRPr="00C23F7E">
        <w:rPr>
          <w:rFonts w:ascii="Times New Roman" w:hAnsi="Times New Roman" w:cs="Times New Roman"/>
          <w:b/>
          <w:bCs/>
          <w:sz w:val="36"/>
          <w:szCs w:val="36"/>
          <w:rtl/>
        </w:rPr>
        <w:t>.</w:t>
      </w:r>
    </w:p>
    <w:p w:rsidR="00705690" w:rsidRPr="00C23F7E" w:rsidRDefault="00B6361C" w:rsidP="00B6361C">
      <w:pPr>
        <w:spacing w:line="276" w:lineRule="auto"/>
        <w:ind w:left="0"/>
        <w:jc w:val="left"/>
        <w:rPr>
          <w:rFonts w:ascii="Times New Roman" w:hAnsi="Times New Roman" w:cs="Times New Roman"/>
          <w:sz w:val="36"/>
          <w:szCs w:val="36"/>
          <w:rtl/>
        </w:rPr>
      </w:pPr>
      <w:r w:rsidRPr="00B6361C">
        <w:rPr>
          <w:rFonts w:ascii="Times New Roman" w:hAnsi="Times New Roman" w:cs="Times New Roman" w:hint="cs"/>
          <w:sz w:val="36"/>
          <w:szCs w:val="36"/>
          <w:rtl/>
        </w:rPr>
        <w:t>أخرج</w:t>
      </w:r>
      <w:r w:rsidRPr="00B6361C">
        <w:rPr>
          <w:rFonts w:ascii="Times New Roman" w:hAnsi="Times New Roman" w:cs="Times New Roman"/>
          <w:sz w:val="36"/>
          <w:szCs w:val="36"/>
          <w:rtl/>
        </w:rPr>
        <w:t xml:space="preserve"> البخاري (</w:t>
      </w:r>
      <w:r w:rsidRPr="00B6361C">
        <w:rPr>
          <w:rFonts w:ascii="Times New Roman" w:hAnsi="Times New Roman" w:cs="Times New Roman" w:hint="cs"/>
          <w:sz w:val="36"/>
          <w:szCs w:val="36"/>
          <w:rtl/>
        </w:rPr>
        <w:t>1991</w:t>
      </w:r>
      <w:r w:rsidRPr="00B6361C">
        <w:rPr>
          <w:rFonts w:ascii="Times New Roman" w:hAnsi="Times New Roman" w:cs="Times New Roman"/>
          <w:sz w:val="36"/>
          <w:szCs w:val="36"/>
          <w:rtl/>
        </w:rPr>
        <w:t>)</w:t>
      </w:r>
      <w:r w:rsidRPr="00B6361C">
        <w:rPr>
          <w:rFonts w:ascii="Times New Roman" w:hAnsi="Times New Roman" w:cs="Times New Roman" w:hint="cs"/>
          <w:sz w:val="36"/>
          <w:szCs w:val="36"/>
          <w:rtl/>
        </w:rPr>
        <w:t>،</w:t>
      </w:r>
      <w:r w:rsidRPr="00B6361C">
        <w:rPr>
          <w:rFonts w:ascii="Times New Roman" w:hAnsi="Times New Roman" w:cs="Times New Roman"/>
          <w:sz w:val="36"/>
          <w:szCs w:val="36"/>
          <w:rtl/>
        </w:rPr>
        <w:t xml:space="preserve"> واللفظ له، ومسلم (827)</w:t>
      </w:r>
      <w:r w:rsidRPr="00B6361C">
        <w:rPr>
          <w:rFonts w:ascii="Times New Roman" w:hAnsi="Times New Roman" w:cs="Times New Roman" w:hint="cs"/>
          <w:sz w:val="36"/>
          <w:szCs w:val="36"/>
          <w:rtl/>
        </w:rPr>
        <w:t>، عن</w:t>
      </w:r>
      <w:r>
        <w:rPr>
          <w:rFonts w:ascii="Times New Roman" w:hAnsi="Times New Roman" w:cs="Times New Roman" w:hint="cs"/>
          <w:color w:val="BF8F00" w:themeColor="accent4" w:themeShade="BF"/>
          <w:sz w:val="36"/>
          <w:szCs w:val="36"/>
          <w:rtl/>
        </w:rPr>
        <w:t xml:space="preserve"> </w:t>
      </w:r>
      <w:r>
        <w:rPr>
          <w:rFonts w:ascii="Times New Roman" w:hAnsi="Times New Roman" w:cs="Times New Roman" w:hint="cs"/>
          <w:sz w:val="36"/>
          <w:szCs w:val="36"/>
          <w:rtl/>
        </w:rPr>
        <w:t>أبي</w:t>
      </w:r>
      <w:r w:rsidR="00147B4B" w:rsidRPr="00C23F7E">
        <w:rPr>
          <w:rFonts w:ascii="Times New Roman" w:hAnsi="Times New Roman" w:cs="Times New Roman"/>
          <w:sz w:val="36"/>
          <w:szCs w:val="36"/>
          <w:rtl/>
        </w:rPr>
        <w:t xml:space="preserve"> سعيد الخ</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دري </w:t>
      </w:r>
      <w:r w:rsidR="009078C8" w:rsidRPr="00C23F7E">
        <w:rPr>
          <w:rFonts w:ascii="Times New Roman" w:hAnsi="Times New Roman" w:cs="Times New Roman"/>
          <w:sz w:val="36"/>
          <w:szCs w:val="36"/>
          <w:rtl/>
        </w:rPr>
        <w:t>ــ رضي الله عنه ــ</w:t>
      </w:r>
      <w:r>
        <w:rPr>
          <w:rFonts w:ascii="Times New Roman" w:hAnsi="Times New Roman" w:cs="Times New Roman" w:hint="cs"/>
          <w:sz w:val="36"/>
          <w:szCs w:val="36"/>
          <w:rtl/>
        </w:rPr>
        <w:t xml:space="preserve"> أنَّه قال</w:t>
      </w:r>
      <w:r w:rsidR="00147B4B" w:rsidRPr="00C23F7E">
        <w:rPr>
          <w:rFonts w:ascii="Times New Roman" w:hAnsi="Times New Roman" w:cs="Times New Roman"/>
          <w:sz w:val="36"/>
          <w:szCs w:val="36"/>
          <w:rtl/>
        </w:rPr>
        <w:t>:</w:t>
      </w:r>
      <w:r w:rsidR="009078C8"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xml:space="preserve">(( نَهَى </w:t>
      </w:r>
      <w:r w:rsidR="00B07A5A" w:rsidRPr="00C23F7E">
        <w:rPr>
          <w:rFonts w:ascii="Times New Roman" w:hAnsi="Times New Roman" w:cs="Times New Roman"/>
          <w:b/>
          <w:bCs/>
          <w:color w:val="00B050"/>
          <w:sz w:val="36"/>
          <w:szCs w:val="36"/>
          <w:rtl/>
        </w:rPr>
        <w:t>النَّبي</w:t>
      </w:r>
      <w:r w:rsidRPr="00C23F7E">
        <w:rPr>
          <w:rFonts w:ascii="Times New Roman" w:hAnsi="Times New Roman" w:cs="Times New Roman"/>
          <w:b/>
          <w:bCs/>
          <w:color w:val="00B050"/>
          <w:sz w:val="36"/>
          <w:szCs w:val="36"/>
          <w:rtl/>
        </w:rPr>
        <w:t xml:space="preserve"> صَلَّى اللهُ عَلَيْهِ وَسَلَّمَ عَنْ صَوْمِ يَوْمِ الفِطْرِ وَالنَّحْرِ</w:t>
      </w:r>
      <w:r w:rsidR="00B6361C">
        <w:rPr>
          <w:rFonts w:ascii="Times New Roman" w:hAnsi="Times New Roman" w:cs="Times New Roman" w:hint="cs"/>
          <w:b/>
          <w:bCs/>
          <w:color w:val="00B050"/>
          <w:sz w:val="36"/>
          <w:szCs w:val="36"/>
          <w:rtl/>
        </w:rPr>
        <w:t xml:space="preserve"> </w:t>
      </w:r>
      <w:r w:rsidRPr="00C23F7E">
        <w:rPr>
          <w:rFonts w:ascii="Times New Roman" w:hAnsi="Times New Roman" w:cs="Times New Roman"/>
          <w:b/>
          <w:bCs/>
          <w:color w:val="00B050"/>
          <w:sz w:val="36"/>
          <w:szCs w:val="36"/>
          <w:rtl/>
        </w:rPr>
        <w:t>))</w:t>
      </w:r>
      <w:r w:rsidRPr="00C23F7E">
        <w:rPr>
          <w:rFonts w:ascii="Times New Roman" w:hAnsi="Times New Roman" w:cs="Times New Roman"/>
          <w:sz w:val="36"/>
          <w:szCs w:val="36"/>
          <w:rtl/>
        </w:rPr>
        <w:t>.</w:t>
      </w:r>
    </w:p>
    <w:p w:rsidR="00D35A75"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وأخرج البخاري (1990) واللفظ له، ومسلم (1137)</w:t>
      </w:r>
      <w:r w:rsidR="00B6361C">
        <w:rPr>
          <w:rFonts w:ascii="Times New Roman" w:hAnsi="Times New Roman" w:cs="Times New Roman" w:hint="cs"/>
          <w:sz w:val="36"/>
          <w:szCs w:val="36"/>
          <w:rtl/>
        </w:rPr>
        <w:t>،</w:t>
      </w:r>
      <w:r w:rsidRPr="00C23F7E">
        <w:rPr>
          <w:rFonts w:ascii="Times New Roman" w:hAnsi="Times New Roman" w:cs="Times New Roman"/>
          <w:sz w:val="36"/>
          <w:szCs w:val="36"/>
          <w:rtl/>
        </w:rPr>
        <w:t xml:space="preserve"> عن عمر بن الخطاب </w:t>
      </w:r>
      <w:r w:rsidR="00454C5E" w:rsidRPr="00C23F7E">
        <w:rPr>
          <w:rFonts w:ascii="Times New Roman" w:hAnsi="Times New Roman" w:cs="Times New Roman"/>
          <w:sz w:val="36"/>
          <w:szCs w:val="36"/>
          <w:rtl/>
        </w:rPr>
        <w:t xml:space="preserve">ــ رضي الله عنه ــ </w:t>
      </w:r>
      <w:r w:rsidRPr="00C23F7E">
        <w:rPr>
          <w:rFonts w:ascii="Times New Roman" w:hAnsi="Times New Roman" w:cs="Times New Roman"/>
          <w:sz w:val="36"/>
          <w:szCs w:val="36"/>
          <w:rtl/>
        </w:rPr>
        <w:t>أن</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ه قال في خطبة العيد:</w:t>
      </w:r>
      <w:r w:rsidR="00454C5E"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هَذَانِ يَوْمَانِ نَهَى رَسُولُ اللَّهِ صَلَّى اللهُ عَلَيْهِ وَسَلَّمَ عَنْ صِيَامِهِمَا: يَوْمُ فِطْرِكُمْ مِنْ صِيَامِكُمْ، وَاليَوْمُ الآخَرُ تَأْكُلُونَ فِيهِ مِنْ نُسُكِكُمْ ))</w:t>
      </w:r>
      <w:r w:rsidRPr="00C23F7E">
        <w:rPr>
          <w:rFonts w:ascii="Times New Roman" w:hAnsi="Times New Roman" w:cs="Times New Roman"/>
          <w:sz w:val="36"/>
          <w:szCs w:val="36"/>
          <w:rtl/>
        </w:rPr>
        <w:t>.</w:t>
      </w:r>
    </w:p>
    <w:p w:rsidR="00147B4B" w:rsidRPr="00B6361C" w:rsidRDefault="00147B4B" w:rsidP="006C7B9C">
      <w:pPr>
        <w:spacing w:line="276" w:lineRule="auto"/>
        <w:ind w:left="0"/>
        <w:jc w:val="left"/>
        <w:rPr>
          <w:rFonts w:ascii="Times New Roman" w:hAnsi="Times New Roman" w:cs="Times New Roman"/>
          <w:b/>
          <w:bCs/>
          <w:color w:val="002060"/>
          <w:sz w:val="36"/>
          <w:szCs w:val="36"/>
          <w:rtl/>
        </w:rPr>
      </w:pPr>
      <w:r w:rsidRPr="00B6361C">
        <w:rPr>
          <w:rFonts w:ascii="Times New Roman" w:hAnsi="Times New Roman" w:cs="Times New Roman"/>
          <w:b/>
          <w:bCs/>
          <w:color w:val="002060"/>
          <w:sz w:val="36"/>
          <w:szCs w:val="36"/>
          <w:rtl/>
        </w:rPr>
        <w:t xml:space="preserve">وقال الحافظ ابن عبد البَر النَّمري المالكي </w:t>
      </w:r>
      <w:r w:rsidR="00454C5E" w:rsidRPr="00B6361C">
        <w:rPr>
          <w:rFonts w:ascii="Times New Roman" w:hAnsi="Times New Roman" w:cs="Times New Roman"/>
          <w:b/>
          <w:bCs/>
          <w:color w:val="002060"/>
          <w:sz w:val="36"/>
          <w:szCs w:val="36"/>
          <w:rtl/>
        </w:rPr>
        <w:t>ــ رحمه الله ــ</w:t>
      </w:r>
      <w:r w:rsidRPr="00B6361C">
        <w:rPr>
          <w:rFonts w:ascii="Times New Roman" w:hAnsi="Times New Roman" w:cs="Times New Roman"/>
          <w:b/>
          <w:bCs/>
          <w:color w:val="002060"/>
          <w:sz w:val="36"/>
          <w:szCs w:val="36"/>
          <w:rtl/>
        </w:rPr>
        <w:t xml:space="preserve"> في كتابه </w:t>
      </w:r>
      <w:r w:rsidR="00FE4B3C" w:rsidRPr="00B6361C">
        <w:rPr>
          <w:rFonts w:ascii="Times New Roman" w:hAnsi="Times New Roman" w:cs="Times New Roman"/>
          <w:b/>
          <w:bCs/>
          <w:color w:val="002060"/>
          <w:sz w:val="36"/>
          <w:szCs w:val="36"/>
          <w:rtl/>
        </w:rPr>
        <w:t>"</w:t>
      </w:r>
      <w:r w:rsidRPr="00B6361C">
        <w:rPr>
          <w:rFonts w:ascii="Times New Roman" w:hAnsi="Times New Roman" w:cs="Times New Roman"/>
          <w:b/>
          <w:bCs/>
          <w:color w:val="002060"/>
          <w:sz w:val="36"/>
          <w:szCs w:val="36"/>
          <w:rtl/>
        </w:rPr>
        <w:t>التَّمهيد</w:t>
      </w:r>
      <w:r w:rsidR="00FE4B3C" w:rsidRPr="00B6361C">
        <w:rPr>
          <w:rFonts w:ascii="Times New Roman" w:hAnsi="Times New Roman" w:cs="Times New Roman"/>
          <w:b/>
          <w:bCs/>
          <w:color w:val="002060"/>
          <w:sz w:val="36"/>
          <w:szCs w:val="36"/>
          <w:rtl/>
        </w:rPr>
        <w:t>"</w:t>
      </w:r>
      <w:r w:rsidRPr="00B6361C">
        <w:rPr>
          <w:rFonts w:ascii="Times New Roman" w:hAnsi="Times New Roman" w:cs="Times New Roman"/>
          <w:b/>
          <w:bCs/>
          <w:color w:val="002060"/>
          <w:sz w:val="36"/>
          <w:szCs w:val="36"/>
          <w:rtl/>
        </w:rPr>
        <w:t xml:space="preserve"> (13/ 26):</w:t>
      </w:r>
    </w:p>
    <w:p w:rsidR="00147B4B" w:rsidRPr="00C23F7E" w:rsidRDefault="00B6361C" w:rsidP="00B6361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00147B4B" w:rsidRPr="00C23F7E">
        <w:rPr>
          <w:rFonts w:ascii="Times New Roman" w:hAnsi="Times New Roman" w:cs="Times New Roman"/>
          <w:sz w:val="36"/>
          <w:szCs w:val="36"/>
          <w:rtl/>
        </w:rPr>
        <w:t xml:space="preserve">وصيام هذين اليومين </w:t>
      </w:r>
      <w:r w:rsidR="00147B4B" w:rsidRPr="00B6361C">
        <w:rPr>
          <w:rFonts w:ascii="Times New Roman" w:hAnsi="Times New Roman" w:cs="Times New Roman"/>
          <w:sz w:val="36"/>
          <w:szCs w:val="36"/>
          <w:u w:val="single"/>
          <w:rtl/>
        </w:rPr>
        <w:t>لا خلاف بين العلماء</w:t>
      </w:r>
      <w:r w:rsidR="00147B4B" w:rsidRPr="00C23F7E">
        <w:rPr>
          <w:rFonts w:ascii="Times New Roman" w:hAnsi="Times New Roman" w:cs="Times New Roman"/>
          <w:sz w:val="36"/>
          <w:szCs w:val="36"/>
          <w:rtl/>
        </w:rPr>
        <w:t xml:space="preserve"> أنـَّه لا يجوز على حال م</w:t>
      </w:r>
      <w:r w:rsidR="00454C5E" w:rsidRPr="00C23F7E">
        <w:rPr>
          <w:rFonts w:ascii="Times New Roman" w:hAnsi="Times New Roman" w:cs="Times New Roman"/>
          <w:sz w:val="36"/>
          <w:szCs w:val="36"/>
          <w:rtl/>
        </w:rPr>
        <w:t>ِ</w:t>
      </w:r>
      <w:r>
        <w:rPr>
          <w:rFonts w:ascii="Times New Roman" w:hAnsi="Times New Roman" w:cs="Times New Roman"/>
          <w:sz w:val="36"/>
          <w:szCs w:val="36"/>
          <w:rtl/>
        </w:rPr>
        <w:t>ن الأحوال</w:t>
      </w:r>
      <w:r>
        <w:rPr>
          <w:rFonts w:ascii="Times New Roman" w:hAnsi="Times New Roman" w:cs="Times New Roman" w:hint="cs"/>
          <w:sz w:val="36"/>
          <w:szCs w:val="36"/>
          <w:rtl/>
        </w:rPr>
        <w:t xml:space="preserve">، </w:t>
      </w:r>
      <w:r w:rsidR="00147B4B" w:rsidRPr="00C23F7E">
        <w:rPr>
          <w:rFonts w:ascii="Times New Roman" w:hAnsi="Times New Roman" w:cs="Times New Roman"/>
          <w:sz w:val="36"/>
          <w:szCs w:val="36"/>
          <w:rtl/>
        </w:rPr>
        <w:t>لا لِـمتطوعٍ, ولا لناذرٍ, ولا لقاض فرضًا, ولا لمتمتع لا يجد هدْيًا, و لا لأحد مِن الناس كلهم أن</w:t>
      </w:r>
      <w:r w:rsidR="00454C5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يصومهما، وهو إجماع لا تنازع فيه</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B6361C" w:rsidRDefault="00147B4B" w:rsidP="00B6361C">
      <w:pPr>
        <w:spacing w:line="276" w:lineRule="auto"/>
        <w:ind w:left="0"/>
        <w:jc w:val="left"/>
        <w:rPr>
          <w:rFonts w:ascii="Times New Roman" w:hAnsi="Times New Roman" w:cs="Times New Roman"/>
          <w:b/>
          <w:bCs/>
          <w:color w:val="002060"/>
          <w:sz w:val="36"/>
          <w:szCs w:val="36"/>
          <w:rtl/>
        </w:rPr>
      </w:pPr>
      <w:r w:rsidRPr="00B6361C">
        <w:rPr>
          <w:rFonts w:ascii="Times New Roman" w:hAnsi="Times New Roman" w:cs="Times New Roman"/>
          <w:b/>
          <w:bCs/>
          <w:color w:val="002060"/>
          <w:sz w:val="36"/>
          <w:szCs w:val="36"/>
          <w:rtl/>
        </w:rPr>
        <w:t>و</w:t>
      </w:r>
      <w:r w:rsidR="00B6361C">
        <w:rPr>
          <w:rFonts w:ascii="Times New Roman" w:hAnsi="Times New Roman" w:cs="Times New Roman"/>
          <w:b/>
          <w:bCs/>
          <w:color w:val="002060"/>
          <w:sz w:val="36"/>
          <w:szCs w:val="36"/>
          <w:rtl/>
        </w:rPr>
        <w:t>مِمَّن نقل الإجماع على ال</w:t>
      </w:r>
      <w:r w:rsidR="00B6361C">
        <w:rPr>
          <w:rFonts w:ascii="Times New Roman" w:hAnsi="Times New Roman" w:cs="Times New Roman" w:hint="cs"/>
          <w:b/>
          <w:bCs/>
          <w:color w:val="002060"/>
          <w:sz w:val="36"/>
          <w:szCs w:val="36"/>
          <w:rtl/>
        </w:rPr>
        <w:t>تحريم أيضًا</w:t>
      </w:r>
      <w:r w:rsidRPr="00B6361C">
        <w:rPr>
          <w:rFonts w:ascii="Times New Roman" w:hAnsi="Times New Roman" w:cs="Times New Roman"/>
          <w:b/>
          <w:bCs/>
          <w:color w:val="002060"/>
          <w:sz w:val="36"/>
          <w:szCs w:val="36"/>
          <w:rtl/>
        </w:rPr>
        <w:t>:</w:t>
      </w:r>
    </w:p>
    <w:p w:rsidR="00147B4B" w:rsidRPr="00C23F7E" w:rsidRDefault="00B6361C" w:rsidP="00B6361C">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أبو الحسن المَاوردي الشافعي، وموفَّق الد</w:t>
      </w:r>
      <w:r>
        <w:rPr>
          <w:rFonts w:ascii="Times New Roman" w:hAnsi="Times New Roman" w:cs="Times New Roman" w:hint="cs"/>
          <w:sz w:val="36"/>
          <w:szCs w:val="36"/>
          <w:rtl/>
        </w:rPr>
        <w:t>ِّ</w:t>
      </w:r>
      <w:r>
        <w:rPr>
          <w:rFonts w:ascii="Times New Roman" w:hAnsi="Times New Roman" w:cs="Times New Roman"/>
          <w:sz w:val="36"/>
          <w:szCs w:val="36"/>
          <w:rtl/>
        </w:rPr>
        <w:t xml:space="preserve">ين ابن قدامة الحنبلي، </w:t>
      </w:r>
      <w:r w:rsidRPr="00C23F7E">
        <w:rPr>
          <w:rFonts w:ascii="Times New Roman" w:hAnsi="Times New Roman" w:cs="Times New Roman"/>
          <w:sz w:val="36"/>
          <w:szCs w:val="36"/>
          <w:rtl/>
        </w:rPr>
        <w:t>وأبو زكريا النَّووي الشافعي، وابن حجر العسقل</w:t>
      </w:r>
      <w:r>
        <w:rPr>
          <w:rFonts w:ascii="Times New Roman" w:hAnsi="Times New Roman" w:cs="Times New Roman"/>
          <w:sz w:val="36"/>
          <w:szCs w:val="36"/>
          <w:rtl/>
        </w:rPr>
        <w:t>اني الشافعي</w:t>
      </w:r>
      <w:r>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hint="cs"/>
          <w:sz w:val="36"/>
          <w:szCs w:val="36"/>
          <w:rtl/>
        </w:rPr>
        <w:t>و</w:t>
      </w:r>
      <w:r>
        <w:rPr>
          <w:rFonts w:ascii="Times New Roman" w:hAnsi="Times New Roman" w:cs="Times New Roman"/>
          <w:sz w:val="36"/>
          <w:szCs w:val="36"/>
          <w:rtl/>
        </w:rPr>
        <w:t>بدر الد</w:t>
      </w:r>
      <w:r>
        <w:rPr>
          <w:rFonts w:ascii="Times New Roman" w:hAnsi="Times New Roman" w:cs="Times New Roman" w:hint="cs"/>
          <w:sz w:val="36"/>
          <w:szCs w:val="36"/>
          <w:rtl/>
        </w:rPr>
        <w:t>ِّ</w:t>
      </w:r>
      <w:r>
        <w:rPr>
          <w:rFonts w:ascii="Times New Roman" w:hAnsi="Times New Roman" w:cs="Times New Roman"/>
          <w:sz w:val="36"/>
          <w:szCs w:val="36"/>
          <w:rtl/>
        </w:rPr>
        <w:t>ين العَيني الحنفي،</w:t>
      </w:r>
      <w:r>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وعبد العزيز </w:t>
      </w:r>
      <w:r>
        <w:rPr>
          <w:rFonts w:ascii="Times New Roman" w:hAnsi="Times New Roman" w:cs="Times New Roman" w:hint="cs"/>
          <w:sz w:val="36"/>
          <w:szCs w:val="36"/>
          <w:rtl/>
        </w:rPr>
        <w:t>ا</w:t>
      </w:r>
      <w:r>
        <w:rPr>
          <w:rFonts w:ascii="Times New Roman" w:hAnsi="Times New Roman" w:cs="Times New Roman"/>
          <w:sz w:val="36"/>
          <w:szCs w:val="36"/>
          <w:rtl/>
        </w:rPr>
        <w:t>بن باز</w:t>
      </w:r>
      <w:r>
        <w:rPr>
          <w:rFonts w:ascii="Times New Roman" w:hAnsi="Times New Roman" w:cs="Times New Roman" w:hint="cs"/>
          <w:sz w:val="36"/>
          <w:szCs w:val="36"/>
          <w:rtl/>
        </w:rPr>
        <w:t>، وغيرهم</w:t>
      </w:r>
      <w:r w:rsidR="00D35A75" w:rsidRPr="00C23F7E">
        <w:rPr>
          <w:rFonts w:ascii="Times New Roman" w:hAnsi="Times New Roman" w:cs="Times New Roman"/>
          <w:sz w:val="36"/>
          <w:szCs w:val="36"/>
          <w:rtl/>
        </w:rPr>
        <w:t>.</w:t>
      </w:r>
    </w:p>
    <w:p w:rsidR="00D35A75" w:rsidRPr="00B6361C" w:rsidRDefault="00147B4B" w:rsidP="006C7B9C">
      <w:pPr>
        <w:spacing w:line="276" w:lineRule="auto"/>
        <w:ind w:left="0"/>
        <w:jc w:val="left"/>
        <w:rPr>
          <w:rFonts w:ascii="Times New Roman" w:hAnsi="Times New Roman" w:cs="Times New Roman"/>
          <w:color w:val="806000" w:themeColor="accent4" w:themeShade="80"/>
          <w:sz w:val="36"/>
          <w:szCs w:val="36"/>
          <w:rtl/>
        </w:rPr>
      </w:pPr>
      <w:r w:rsidRPr="00B6361C">
        <w:rPr>
          <w:rFonts w:ascii="Times New Roman" w:hAnsi="Times New Roman" w:cs="Times New Roman"/>
          <w:b/>
          <w:bCs/>
          <w:color w:val="806000" w:themeColor="accent4" w:themeShade="80"/>
          <w:sz w:val="36"/>
          <w:szCs w:val="36"/>
          <w:rtl/>
        </w:rPr>
        <w:t>وأيام التَّشريق هي:</w:t>
      </w:r>
      <w:r w:rsidRPr="00B6361C">
        <w:rPr>
          <w:rFonts w:ascii="Times New Roman" w:hAnsi="Times New Roman" w:cs="Times New Roman"/>
          <w:color w:val="806000" w:themeColor="accent4" w:themeShade="80"/>
          <w:sz w:val="36"/>
          <w:szCs w:val="36"/>
          <w:rtl/>
        </w:rPr>
        <w:t xml:space="preserve"> </w:t>
      </w:r>
    </w:p>
    <w:p w:rsidR="00147B4B" w:rsidRPr="00C23F7E" w:rsidRDefault="00B6361C" w:rsidP="00B6361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الأي</w:t>
      </w:r>
      <w:r>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ام الثلاثة التي بعد يوم عيد الأضحى، </w:t>
      </w:r>
      <w:r w:rsidRPr="00B6361C">
        <w:rPr>
          <w:rFonts w:ascii="Times New Roman" w:hAnsi="Times New Roman" w:cs="Times New Roman" w:hint="cs"/>
          <w:b/>
          <w:bCs/>
          <w:sz w:val="36"/>
          <w:szCs w:val="36"/>
          <w:rtl/>
        </w:rPr>
        <w:t>يعني:</w:t>
      </w:r>
      <w:r>
        <w:rPr>
          <w:rFonts w:ascii="Times New Roman" w:hAnsi="Times New Roman" w:cs="Times New Roman" w:hint="cs"/>
          <w:sz w:val="36"/>
          <w:szCs w:val="36"/>
          <w:rtl/>
        </w:rPr>
        <w:t xml:space="preserve"> </w:t>
      </w:r>
      <w:r w:rsidR="00147B4B" w:rsidRPr="00C23F7E">
        <w:rPr>
          <w:rFonts w:ascii="Times New Roman" w:hAnsi="Times New Roman" w:cs="Times New Roman"/>
          <w:sz w:val="36"/>
          <w:szCs w:val="36"/>
          <w:rtl/>
        </w:rPr>
        <w:t>الحادي عشر، والثاني عشر، والثالث عشر</w:t>
      </w:r>
      <w:r>
        <w:rPr>
          <w:rFonts w:ascii="Times New Roman" w:hAnsi="Times New Roman" w:cs="Times New Roman"/>
          <w:kern w:val="28"/>
          <w:sz w:val="36"/>
          <w:szCs w:val="36"/>
          <w:rtl/>
        </w:rPr>
        <w:t>»</w:t>
      </w:r>
      <w:r>
        <w:rPr>
          <w:rFonts w:ascii="Times New Roman" w:hAnsi="Times New Roman" w:cs="Times New Roman"/>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وهذه الأيـَّام لا يجوز صيامها لا تطوعًا ولا فرضًا إلا لِم</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ن لم ي</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جد الـهَدْي.</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وإلى هذا ذهب أكثر أهل العلم.</w:t>
      </w:r>
    </w:p>
    <w:p w:rsidR="00D35A75"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وذلك لِـمَا أخرجه البخاري (1997- 1998)</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عن عائشة وابن عمر</w:t>
      </w:r>
      <w:r w:rsidR="00454C5E" w:rsidRPr="00C23F7E">
        <w:rPr>
          <w:rFonts w:ascii="Times New Roman" w:hAnsi="Times New Roman" w:cs="Times New Roman"/>
          <w:sz w:val="36"/>
          <w:szCs w:val="36"/>
          <w:rtl/>
        </w:rPr>
        <w:t xml:space="preserve"> ــ رضي الله عنهما ــ </w:t>
      </w:r>
      <w:r w:rsidRPr="00C23F7E">
        <w:rPr>
          <w:rFonts w:ascii="Times New Roman" w:hAnsi="Times New Roman" w:cs="Times New Roman"/>
          <w:sz w:val="36"/>
          <w:szCs w:val="36"/>
          <w:rtl/>
        </w:rPr>
        <w:t>أنـَّهما قالا:</w:t>
      </w:r>
      <w:r w:rsidR="00454C5E" w:rsidRPr="00C23F7E">
        <w:rPr>
          <w:rFonts w:ascii="Times New Roman" w:hAnsi="Times New Roman" w:cs="Times New Roman"/>
          <w:sz w:val="36"/>
          <w:szCs w:val="36"/>
          <w:rtl/>
        </w:rPr>
        <w:t xml:space="preserve"> </w:t>
      </w:r>
    </w:p>
    <w:p w:rsidR="00147B4B" w:rsidRPr="00C23F7E" w:rsidRDefault="009078C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w:t>
      </w:r>
      <w:r w:rsidR="00147B4B" w:rsidRPr="00C23F7E">
        <w:rPr>
          <w:rFonts w:ascii="Times New Roman" w:hAnsi="Times New Roman" w:cs="Times New Roman"/>
          <w:b/>
          <w:bCs/>
          <w:color w:val="00B050"/>
          <w:sz w:val="36"/>
          <w:szCs w:val="36"/>
          <w:rtl/>
        </w:rPr>
        <w:t xml:space="preserve"> لم يُرَخَّص في أيام التَّشريق أن يُصَمْنَ إلَّا لمن لم يجد الـهَدْي  ))</w:t>
      </w:r>
      <w:r w:rsidR="00147B4B" w:rsidRPr="00C23F7E">
        <w:rPr>
          <w:rFonts w:ascii="Times New Roman" w:hAnsi="Times New Roman" w:cs="Times New Roman"/>
          <w:sz w:val="36"/>
          <w:szCs w:val="36"/>
          <w:rtl/>
        </w:rPr>
        <w:t>.</w:t>
      </w:r>
    </w:p>
    <w:p w:rsidR="00D35A75"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w:t>
      </w:r>
      <w:r w:rsidR="00454C5E"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أَبِي مُرَّةَ مَوْلَى عُقَيْلٍ</w:t>
      </w:r>
      <w:r w:rsidR="00454C5E" w:rsidRPr="00C23F7E">
        <w:rPr>
          <w:rFonts w:ascii="Times New Roman" w:hAnsi="Times New Roman" w:cs="Times New Roman"/>
          <w:sz w:val="36"/>
          <w:szCs w:val="36"/>
          <w:rtl/>
        </w:rPr>
        <w:t>:</w:t>
      </w:r>
      <w:r w:rsidRPr="00C23F7E">
        <w:rPr>
          <w:rFonts w:ascii="Times New Roman" w:hAnsi="Times New Roman" w:cs="Times New Roman"/>
          <w:b/>
          <w:bCs/>
          <w:color w:val="00B050"/>
          <w:sz w:val="36"/>
          <w:szCs w:val="36"/>
          <w:rtl/>
        </w:rPr>
        <w:t xml:space="preserve"> </w:t>
      </w:r>
    </w:p>
    <w:p w:rsidR="00147B4B" w:rsidRPr="00C23F7E" w:rsidRDefault="00454C5E"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xml:space="preserve">(( </w:t>
      </w:r>
      <w:r w:rsidR="00147B4B" w:rsidRPr="00C23F7E">
        <w:rPr>
          <w:rFonts w:ascii="Times New Roman" w:hAnsi="Times New Roman" w:cs="Times New Roman"/>
          <w:b/>
          <w:bCs/>
          <w:color w:val="00B050"/>
          <w:sz w:val="36"/>
          <w:szCs w:val="36"/>
          <w:rtl/>
        </w:rPr>
        <w:t>أَنَّهُ دَخَلَ هُوَ وَعَبْدُ اللَّهِ عَلَى عَمْرِو بْنِ الْعَاصِ وَذَلِكَ الْغَدَ أَوْ بَعْدَ الْغَدِ مِنْ يَوْمِ الْأَضْحَى، فَقَرَّبَ إِلَيْهِمْ عَمْرٌو طَعَامًا، فَقَالَ عَبْدُ اللَّهِ: إِنِّي صَائِمٌ، فَقَالَ لَهُ عَمْرٌو: أَفْطِرْ؛ فَإِنَّ هَذِهِ الْأَيَّامَ الَّتِي كَانَ رَسُولُ اللَّهِ صَلَّى اللهُ عَلَيْهِ وَسَلَّمَ يَأْمُرُ بِفِطْرِهَا، وَيَنْهَى عَنْ صِيَامِهَا، فَأَفْطَرَ عَبْدُ اللَّهِ، فَأَكَلَ ))</w:t>
      </w:r>
      <w:r w:rsidR="00147B4B" w:rsidRPr="00C23F7E">
        <w:rPr>
          <w:rFonts w:ascii="Times New Roman" w:hAnsi="Times New Roman" w:cs="Times New Roman"/>
          <w:sz w:val="36"/>
          <w:szCs w:val="36"/>
          <w:rtl/>
        </w:rPr>
        <w:t>.</w:t>
      </w:r>
    </w:p>
    <w:p w:rsidR="00147B4B" w:rsidRPr="00C23F7E" w:rsidRDefault="00D35A75"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lastRenderedPageBreak/>
        <w:t xml:space="preserve">[ </w:t>
      </w:r>
      <w:r w:rsidR="00147B4B" w:rsidRPr="00C23F7E">
        <w:rPr>
          <w:rFonts w:ascii="Times New Roman" w:hAnsi="Times New Roman" w:cs="Times New Roman"/>
          <w:color w:val="BF8F00" w:themeColor="accent4" w:themeShade="BF"/>
          <w:sz w:val="36"/>
          <w:szCs w:val="36"/>
          <w:rtl/>
        </w:rPr>
        <w:t>أخرجه أح</w:t>
      </w:r>
      <w:r w:rsidR="00454C5E" w:rsidRPr="00C23F7E">
        <w:rPr>
          <w:rFonts w:ascii="Times New Roman" w:hAnsi="Times New Roman" w:cs="Times New Roman"/>
          <w:color w:val="BF8F00" w:themeColor="accent4" w:themeShade="BF"/>
          <w:sz w:val="36"/>
          <w:szCs w:val="36"/>
          <w:rtl/>
        </w:rPr>
        <w:t>مد (17768)، وأبو داود (2418)، و</w:t>
      </w:r>
      <w:r w:rsidR="00147B4B" w:rsidRPr="00C23F7E">
        <w:rPr>
          <w:rFonts w:ascii="Times New Roman" w:hAnsi="Times New Roman" w:cs="Times New Roman"/>
          <w:color w:val="BF8F00" w:themeColor="accent4" w:themeShade="BF"/>
          <w:sz w:val="36"/>
          <w:szCs w:val="36"/>
          <w:rtl/>
        </w:rPr>
        <w:t>الدارمي (1808)، وابن خزيمة (2149) واللفظ له، والحاكم (1589)</w:t>
      </w:r>
      <w:r w:rsidRPr="00C23F7E">
        <w:rPr>
          <w:rFonts w:ascii="Times New Roman" w:hAnsi="Times New Roman" w:cs="Times New Roman"/>
          <w:color w:val="BF8F00" w:themeColor="accent4" w:themeShade="BF"/>
          <w:sz w:val="36"/>
          <w:szCs w:val="36"/>
          <w:rtl/>
        </w:rPr>
        <w:t>. ]</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وصح</w:t>
      </w:r>
      <w:r w:rsidR="00D35A75"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حه:</w:t>
      </w:r>
      <w:r w:rsidR="00454C5E" w:rsidRPr="00C23F7E">
        <w:rPr>
          <w:rFonts w:ascii="Times New Roman" w:hAnsi="Times New Roman" w:cs="Times New Roman"/>
          <w:b/>
          <w:bCs/>
          <w:sz w:val="36"/>
          <w:szCs w:val="36"/>
          <w:rtl/>
        </w:rPr>
        <w:t xml:space="preserve"> </w:t>
      </w:r>
      <w:r w:rsidRPr="00C23F7E">
        <w:rPr>
          <w:rFonts w:ascii="Times New Roman" w:hAnsi="Times New Roman" w:cs="Times New Roman"/>
          <w:sz w:val="36"/>
          <w:szCs w:val="36"/>
          <w:rtl/>
        </w:rPr>
        <w:t>ابن خزيمة، وابن حبان، والحاكم، والذهبي، والألباني</w:t>
      </w:r>
      <w:r w:rsidR="00454C5E" w:rsidRPr="00C23F7E">
        <w:rPr>
          <w:rFonts w:ascii="Times New Roman" w:hAnsi="Times New Roman" w:cs="Times New Roman"/>
          <w:sz w:val="36"/>
          <w:szCs w:val="36"/>
          <w:rtl/>
        </w:rPr>
        <w:t>، وغيرهم</w:t>
      </w:r>
      <w:r w:rsidRPr="00C23F7E">
        <w:rPr>
          <w:rFonts w:ascii="Times New Roman" w:hAnsi="Times New Roman" w:cs="Times New Roman"/>
          <w:sz w:val="36"/>
          <w:szCs w:val="36"/>
          <w:rtl/>
        </w:rPr>
        <w:t>.</w:t>
      </w:r>
    </w:p>
    <w:p w:rsidR="00147B4B" w:rsidRPr="00C23F7E" w:rsidRDefault="00147B4B" w:rsidP="00B6361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70C0"/>
          <w:sz w:val="36"/>
          <w:szCs w:val="36"/>
          <w:rtl/>
        </w:rPr>
        <w:t>المسألة ال</w:t>
      </w:r>
      <w:r w:rsidR="00B6361C">
        <w:rPr>
          <w:rFonts w:ascii="Times New Roman" w:hAnsi="Times New Roman" w:cs="Times New Roman" w:hint="cs"/>
          <w:b/>
          <w:bCs/>
          <w:color w:val="0070C0"/>
          <w:sz w:val="36"/>
          <w:szCs w:val="36"/>
          <w:rtl/>
        </w:rPr>
        <w:t>سابعة</w:t>
      </w:r>
      <w:r w:rsidRPr="00C23F7E">
        <w:rPr>
          <w:rFonts w:ascii="Times New Roman" w:hAnsi="Times New Roman" w:cs="Times New Roman"/>
          <w:b/>
          <w:bCs/>
          <w:color w:val="0070C0"/>
          <w:sz w:val="36"/>
          <w:szCs w:val="36"/>
          <w:rtl/>
        </w:rPr>
        <w:t xml:space="preserve"> عشرة</w:t>
      </w:r>
      <w:r w:rsidRPr="00C23F7E">
        <w:rPr>
          <w:rFonts w:ascii="Times New Roman" w:hAnsi="Times New Roman" w:cs="Times New Roman"/>
          <w:b/>
          <w:bCs/>
          <w:sz w:val="36"/>
          <w:szCs w:val="36"/>
          <w:rtl/>
        </w:rPr>
        <w:t xml:space="preserve"> / </w:t>
      </w:r>
      <w:r w:rsidRPr="00C23F7E">
        <w:rPr>
          <w:rFonts w:ascii="Times New Roman" w:hAnsi="Times New Roman" w:cs="Times New Roman"/>
          <w:b/>
          <w:bCs/>
          <w:color w:val="C00000"/>
          <w:sz w:val="36"/>
          <w:szCs w:val="36"/>
          <w:rtl/>
        </w:rPr>
        <w:t>لا عيد للمسلمين إلا عيدان</w:t>
      </w:r>
      <w:r w:rsidRPr="00C23F7E">
        <w:rPr>
          <w:rFonts w:ascii="Times New Roman" w:hAnsi="Times New Roman" w:cs="Times New Roman"/>
          <w:b/>
          <w:bCs/>
          <w:sz w:val="36"/>
          <w:szCs w:val="36"/>
          <w:rtl/>
        </w:rPr>
        <w:t>.</w:t>
      </w:r>
    </w:p>
    <w:p w:rsidR="00147B4B" w:rsidRPr="00B6361C" w:rsidRDefault="00147B4B" w:rsidP="006C7B9C">
      <w:pPr>
        <w:spacing w:line="276" w:lineRule="auto"/>
        <w:ind w:left="0"/>
        <w:jc w:val="left"/>
        <w:rPr>
          <w:rFonts w:ascii="Times New Roman" w:hAnsi="Times New Roman" w:cs="Times New Roman"/>
          <w:b/>
          <w:bCs/>
          <w:color w:val="002060"/>
          <w:sz w:val="36"/>
          <w:szCs w:val="36"/>
          <w:rtl/>
        </w:rPr>
      </w:pPr>
      <w:r w:rsidRPr="00B6361C">
        <w:rPr>
          <w:rFonts w:ascii="Times New Roman" w:hAnsi="Times New Roman" w:cs="Times New Roman"/>
          <w:b/>
          <w:bCs/>
          <w:color w:val="002060"/>
          <w:sz w:val="36"/>
          <w:szCs w:val="36"/>
          <w:rtl/>
        </w:rPr>
        <w:t xml:space="preserve">قال العلامة محمد بن إبراهيم آل الشيخ </w:t>
      </w:r>
      <w:r w:rsidR="00454C5E" w:rsidRPr="00B6361C">
        <w:rPr>
          <w:rFonts w:ascii="Times New Roman" w:hAnsi="Times New Roman" w:cs="Times New Roman"/>
          <w:b/>
          <w:bCs/>
          <w:color w:val="002060"/>
          <w:sz w:val="36"/>
          <w:szCs w:val="36"/>
          <w:rtl/>
        </w:rPr>
        <w:t xml:space="preserve">ــ رحمه الله ــ </w:t>
      </w:r>
      <w:r w:rsidRPr="00B6361C">
        <w:rPr>
          <w:rFonts w:ascii="Times New Roman" w:hAnsi="Times New Roman" w:cs="Times New Roman"/>
          <w:b/>
          <w:bCs/>
          <w:color w:val="002060"/>
          <w:sz w:val="36"/>
          <w:szCs w:val="36"/>
          <w:rtl/>
        </w:rPr>
        <w:t xml:space="preserve">كما في </w:t>
      </w:r>
      <w:r w:rsidR="00FE4B3C" w:rsidRPr="00B6361C">
        <w:rPr>
          <w:rFonts w:ascii="Times New Roman" w:hAnsi="Times New Roman" w:cs="Times New Roman"/>
          <w:b/>
          <w:bCs/>
          <w:color w:val="002060"/>
          <w:sz w:val="36"/>
          <w:szCs w:val="36"/>
          <w:rtl/>
        </w:rPr>
        <w:t>"</w:t>
      </w:r>
      <w:r w:rsidRPr="00B6361C">
        <w:rPr>
          <w:rFonts w:ascii="Times New Roman" w:hAnsi="Times New Roman" w:cs="Times New Roman"/>
          <w:b/>
          <w:bCs/>
          <w:color w:val="002060"/>
          <w:sz w:val="36"/>
          <w:szCs w:val="36"/>
          <w:rtl/>
        </w:rPr>
        <w:t>مجموع فتاويه ورسائله</w:t>
      </w:r>
      <w:r w:rsidR="00FE4B3C" w:rsidRPr="00B6361C">
        <w:rPr>
          <w:rFonts w:ascii="Times New Roman" w:hAnsi="Times New Roman" w:cs="Times New Roman"/>
          <w:b/>
          <w:bCs/>
          <w:color w:val="002060"/>
          <w:sz w:val="36"/>
          <w:szCs w:val="36"/>
          <w:rtl/>
        </w:rPr>
        <w:t>"</w:t>
      </w:r>
      <w:r w:rsidRPr="00B6361C">
        <w:rPr>
          <w:rFonts w:ascii="Times New Roman" w:hAnsi="Times New Roman" w:cs="Times New Roman"/>
          <w:b/>
          <w:bCs/>
          <w:color w:val="002060"/>
          <w:sz w:val="36"/>
          <w:szCs w:val="36"/>
          <w:rtl/>
        </w:rPr>
        <w:t xml:space="preserve"> (3/ 111):</w:t>
      </w:r>
    </w:p>
    <w:p w:rsidR="00147B4B" w:rsidRPr="00C23F7E" w:rsidRDefault="00B6361C" w:rsidP="00B6361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إنَّ جنس العيد الأصل فيه أنـَّه عبادة وقُر</w:t>
      </w:r>
      <w:r w:rsidR="00D35A75"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بة إلى الله تعالى</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35A75"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وصحَّ عن أنس بن مالك </w:t>
      </w:r>
      <w:r w:rsidR="00454C5E" w:rsidRPr="00C23F7E">
        <w:rPr>
          <w:rFonts w:ascii="Times New Roman" w:hAnsi="Times New Roman" w:cs="Times New Roman"/>
          <w:sz w:val="36"/>
          <w:szCs w:val="36"/>
          <w:rtl/>
        </w:rPr>
        <w:t>ــ رضي الله عنه ــ أنَّه</w:t>
      </w:r>
      <w:r w:rsidRPr="00C23F7E">
        <w:rPr>
          <w:rFonts w:ascii="Times New Roman" w:hAnsi="Times New Roman" w:cs="Times New Roman"/>
          <w:sz w:val="36"/>
          <w:szCs w:val="36"/>
          <w:rtl/>
        </w:rPr>
        <w:t xml:space="preserve"> قال:</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C23F7E">
        <w:rPr>
          <w:rFonts w:ascii="Times New Roman" w:hAnsi="Times New Roman" w:cs="Times New Roman"/>
          <w:sz w:val="36"/>
          <w:szCs w:val="36"/>
          <w:rtl/>
        </w:rPr>
        <w:t>.</w:t>
      </w:r>
    </w:p>
    <w:p w:rsidR="00147B4B" w:rsidRPr="00C23F7E" w:rsidRDefault="00D35A75"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أحمد (13622)، وأبو داود (1134)، والنسائي (1556)، وغيرهم.</w:t>
      </w:r>
      <w:r w:rsidRPr="00C23F7E">
        <w:rPr>
          <w:rFonts w:ascii="Times New Roman" w:hAnsi="Times New Roman" w:cs="Times New Roman"/>
          <w:color w:val="BF8F00" w:themeColor="accent4" w:themeShade="BF"/>
          <w:sz w:val="36"/>
          <w:szCs w:val="36"/>
          <w:rtl/>
        </w:rPr>
        <w:t xml:space="preserve"> ]</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وصح</w:t>
      </w:r>
      <w:r w:rsidR="00D35A75"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حه:</w:t>
      </w:r>
      <w:r w:rsidR="00454C5E" w:rsidRPr="00C23F7E">
        <w:rPr>
          <w:rFonts w:ascii="Times New Roman" w:hAnsi="Times New Roman" w:cs="Times New Roman"/>
          <w:b/>
          <w:bCs/>
          <w:sz w:val="36"/>
          <w:szCs w:val="36"/>
          <w:rtl/>
        </w:rPr>
        <w:t xml:space="preserve"> </w:t>
      </w:r>
      <w:r w:rsidRPr="00C23F7E">
        <w:rPr>
          <w:rFonts w:ascii="Times New Roman" w:hAnsi="Times New Roman" w:cs="Times New Roman"/>
          <w:sz w:val="36"/>
          <w:szCs w:val="36"/>
          <w:rtl/>
        </w:rPr>
        <w:t>الحاكم، والبغوي، و</w:t>
      </w:r>
      <w:r w:rsidR="004812FD" w:rsidRPr="00C23F7E">
        <w:rPr>
          <w:rFonts w:ascii="Times New Roman" w:hAnsi="Times New Roman" w:cs="Times New Roman"/>
          <w:sz w:val="36"/>
          <w:szCs w:val="36"/>
          <w:rtl/>
        </w:rPr>
        <w:t>النَّووي</w:t>
      </w:r>
      <w:r w:rsidRPr="00C23F7E">
        <w:rPr>
          <w:rFonts w:ascii="Times New Roman" w:hAnsi="Times New Roman" w:cs="Times New Roman"/>
          <w:sz w:val="36"/>
          <w:szCs w:val="36"/>
          <w:rtl/>
        </w:rPr>
        <w:t>، وابن تيمية، والذهبي، والع</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يني، وابن حجر العسقلاني، والألباني</w:t>
      </w:r>
      <w:r w:rsidR="00D35A75" w:rsidRPr="00C23F7E">
        <w:rPr>
          <w:rFonts w:ascii="Times New Roman" w:hAnsi="Times New Roman" w:cs="Times New Roman"/>
          <w:sz w:val="36"/>
          <w:szCs w:val="36"/>
          <w:rtl/>
        </w:rPr>
        <w:t>، وغيرهم</w:t>
      </w:r>
      <w:r w:rsidRPr="00C23F7E">
        <w:rPr>
          <w:rFonts w:ascii="Times New Roman" w:hAnsi="Times New Roman" w:cs="Times New Roman"/>
          <w:sz w:val="36"/>
          <w:szCs w:val="36"/>
          <w:rtl/>
        </w:rPr>
        <w:t>.</w:t>
      </w:r>
    </w:p>
    <w:p w:rsidR="00147B4B" w:rsidRPr="00B6361C" w:rsidRDefault="00B6361C" w:rsidP="00B6361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B6361C">
        <w:rPr>
          <w:rFonts w:ascii="Times New Roman" w:hAnsi="Times New Roman" w:cs="Times New Roman"/>
          <w:b/>
          <w:bCs/>
          <w:color w:val="002060"/>
          <w:sz w:val="36"/>
          <w:szCs w:val="36"/>
          <w:rtl/>
        </w:rPr>
        <w:t xml:space="preserve">وقال العلامة محمد بن صالح بن عثيمين </w:t>
      </w:r>
      <w:r w:rsidR="00454C5E" w:rsidRPr="00B6361C">
        <w:rPr>
          <w:rFonts w:ascii="Times New Roman" w:hAnsi="Times New Roman" w:cs="Times New Roman"/>
          <w:b/>
          <w:bCs/>
          <w:color w:val="002060"/>
          <w:sz w:val="36"/>
          <w:szCs w:val="36"/>
          <w:rtl/>
        </w:rPr>
        <w:t xml:space="preserve">ــ رحمه الله ــ </w:t>
      </w:r>
      <w:r w:rsidR="00147B4B" w:rsidRPr="00B6361C">
        <w:rPr>
          <w:rFonts w:ascii="Times New Roman" w:hAnsi="Times New Roman" w:cs="Times New Roman"/>
          <w:b/>
          <w:bCs/>
          <w:color w:val="002060"/>
          <w:sz w:val="36"/>
          <w:szCs w:val="36"/>
          <w:rtl/>
        </w:rPr>
        <w:t xml:space="preserve">في كتابه </w:t>
      </w:r>
      <w:r w:rsidR="00FE4B3C" w:rsidRPr="00B6361C">
        <w:rPr>
          <w:rFonts w:ascii="Times New Roman" w:hAnsi="Times New Roman" w:cs="Times New Roman"/>
          <w:b/>
          <w:bCs/>
          <w:color w:val="002060"/>
          <w:sz w:val="36"/>
          <w:szCs w:val="36"/>
          <w:rtl/>
        </w:rPr>
        <w:t>"</w:t>
      </w:r>
      <w:r w:rsidR="00147B4B" w:rsidRPr="00B6361C">
        <w:rPr>
          <w:rFonts w:ascii="Times New Roman" w:hAnsi="Times New Roman" w:cs="Times New Roman"/>
          <w:b/>
          <w:bCs/>
          <w:color w:val="002060"/>
          <w:sz w:val="36"/>
          <w:szCs w:val="36"/>
          <w:rtl/>
        </w:rPr>
        <w:t>الشرح الممتع على زاد المستقنع</w:t>
      </w:r>
      <w:r w:rsidR="00FE4B3C" w:rsidRPr="00B6361C">
        <w:rPr>
          <w:rFonts w:ascii="Times New Roman" w:hAnsi="Times New Roman" w:cs="Times New Roman"/>
          <w:b/>
          <w:bCs/>
          <w:color w:val="002060"/>
          <w:sz w:val="36"/>
          <w:szCs w:val="36"/>
          <w:rtl/>
        </w:rPr>
        <w:t>"</w:t>
      </w:r>
      <w:r w:rsidR="00147B4B" w:rsidRPr="00B6361C">
        <w:rPr>
          <w:rFonts w:ascii="Times New Roman" w:hAnsi="Times New Roman" w:cs="Times New Roman"/>
          <w:b/>
          <w:bCs/>
          <w:color w:val="002060"/>
          <w:sz w:val="36"/>
          <w:szCs w:val="36"/>
          <w:rtl/>
        </w:rPr>
        <w:t xml:space="preserve"> (5/ 113)</w:t>
      </w:r>
      <w:r>
        <w:rPr>
          <w:rFonts w:ascii="Times New Roman" w:hAnsi="Times New Roman" w:cs="Times New Roman" w:hint="cs"/>
          <w:b/>
          <w:bCs/>
          <w:color w:val="002060"/>
          <w:sz w:val="36"/>
          <w:szCs w:val="36"/>
          <w:rtl/>
        </w:rPr>
        <w:t>،</w:t>
      </w:r>
      <w:r w:rsidR="00147B4B" w:rsidRPr="00B6361C">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بعد</w:t>
      </w:r>
      <w:r w:rsidR="00147B4B" w:rsidRPr="00B6361C">
        <w:rPr>
          <w:rFonts w:ascii="Times New Roman" w:hAnsi="Times New Roman" w:cs="Times New Roman"/>
          <w:b/>
          <w:bCs/>
          <w:color w:val="002060"/>
          <w:sz w:val="36"/>
          <w:szCs w:val="36"/>
          <w:rtl/>
        </w:rPr>
        <w:t xml:space="preserve"> هذا الحديث:</w:t>
      </w:r>
    </w:p>
    <w:p w:rsidR="00147B4B" w:rsidRPr="00C23F7E" w:rsidRDefault="00B6361C" w:rsidP="00B6361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وهذا يدلُّ على </w:t>
      </w:r>
      <w:r w:rsidR="00454C5E"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الرسول صلى الله عليه وسلم لا ي</w:t>
      </w:r>
      <w:r w:rsidR="00454C5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حب </w:t>
      </w:r>
      <w:r w:rsidR="00454C5E" w:rsidRPr="00C23F7E">
        <w:rPr>
          <w:rFonts w:ascii="Times New Roman" w:hAnsi="Times New Roman" w:cs="Times New Roman"/>
          <w:sz w:val="36"/>
          <w:szCs w:val="36"/>
          <w:rtl/>
        </w:rPr>
        <w:t>أنْ تُح</w:t>
      </w:r>
      <w:r w:rsidR="00147B4B" w:rsidRPr="00C23F7E">
        <w:rPr>
          <w:rFonts w:ascii="Times New Roman" w:hAnsi="Times New Roman" w:cs="Times New Roman"/>
          <w:sz w:val="36"/>
          <w:szCs w:val="36"/>
          <w:rtl/>
        </w:rPr>
        <w:t>د</w:t>
      </w:r>
      <w:r w:rsidR="00454C5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ث أمـَّته أعيادًا سوى الأعياد الشَّرعية التي شرعها الله </w:t>
      </w:r>
      <w:r w:rsidR="00454C5E"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عزَّ وجلّ </w:t>
      </w:r>
      <w:r w:rsidR="00454C5E" w:rsidRPr="00C23F7E">
        <w:rPr>
          <w:rFonts w:ascii="Times New Roman" w:hAnsi="Times New Roman" w:cs="Times New Roman"/>
          <w:sz w:val="36"/>
          <w:szCs w:val="36"/>
          <w:rtl/>
        </w:rPr>
        <w:t>ــ</w:t>
      </w:r>
      <w:r w:rsidRPr="00B6361C">
        <w:rPr>
          <w:rFonts w:ascii="Times New Roman" w:hAnsi="Times New Roman" w:cs="Times New Roman"/>
          <w:kern w:val="28"/>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B6361C" w:rsidRDefault="00B6361C"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B6361C">
        <w:rPr>
          <w:rFonts w:ascii="Times New Roman" w:hAnsi="Times New Roman" w:cs="Times New Roman"/>
          <w:b/>
          <w:bCs/>
          <w:color w:val="002060"/>
          <w:sz w:val="36"/>
          <w:szCs w:val="36"/>
          <w:rtl/>
        </w:rPr>
        <w:t xml:space="preserve">وقال </w:t>
      </w:r>
      <w:r w:rsidR="00454C5E" w:rsidRPr="00B6361C">
        <w:rPr>
          <w:rFonts w:ascii="Times New Roman" w:hAnsi="Times New Roman" w:cs="Times New Roman"/>
          <w:b/>
          <w:bCs/>
          <w:color w:val="002060"/>
          <w:sz w:val="36"/>
          <w:szCs w:val="36"/>
          <w:rtl/>
        </w:rPr>
        <w:t xml:space="preserve">المحدِّث </w:t>
      </w:r>
      <w:r w:rsidR="00147B4B" w:rsidRPr="00B6361C">
        <w:rPr>
          <w:rFonts w:ascii="Times New Roman" w:hAnsi="Times New Roman" w:cs="Times New Roman"/>
          <w:b/>
          <w:bCs/>
          <w:color w:val="002060"/>
          <w:sz w:val="36"/>
          <w:szCs w:val="36"/>
          <w:rtl/>
        </w:rPr>
        <w:t>الم</w:t>
      </w:r>
      <w:r w:rsidR="00454C5E" w:rsidRPr="00B6361C">
        <w:rPr>
          <w:rFonts w:ascii="Times New Roman" w:hAnsi="Times New Roman" w:cs="Times New Roman"/>
          <w:b/>
          <w:bCs/>
          <w:color w:val="002060"/>
          <w:sz w:val="36"/>
          <w:szCs w:val="36"/>
          <w:rtl/>
        </w:rPr>
        <w:t>ُ</w:t>
      </w:r>
      <w:r w:rsidR="00147B4B" w:rsidRPr="00B6361C">
        <w:rPr>
          <w:rFonts w:ascii="Times New Roman" w:hAnsi="Times New Roman" w:cs="Times New Roman"/>
          <w:b/>
          <w:bCs/>
          <w:color w:val="002060"/>
          <w:sz w:val="36"/>
          <w:szCs w:val="36"/>
          <w:rtl/>
        </w:rPr>
        <w:t xml:space="preserve">ناوي الشافعي </w:t>
      </w:r>
      <w:r w:rsidR="00454C5E" w:rsidRPr="00B6361C">
        <w:rPr>
          <w:rFonts w:ascii="Times New Roman" w:hAnsi="Times New Roman" w:cs="Times New Roman"/>
          <w:b/>
          <w:bCs/>
          <w:color w:val="002060"/>
          <w:sz w:val="36"/>
          <w:szCs w:val="36"/>
          <w:rtl/>
        </w:rPr>
        <w:t xml:space="preserve">ــ رحمه الله ــ </w:t>
      </w:r>
      <w:r w:rsidR="00147B4B" w:rsidRPr="00B6361C">
        <w:rPr>
          <w:rFonts w:ascii="Times New Roman" w:hAnsi="Times New Roman" w:cs="Times New Roman"/>
          <w:b/>
          <w:bCs/>
          <w:color w:val="002060"/>
          <w:sz w:val="36"/>
          <w:szCs w:val="36"/>
          <w:rtl/>
        </w:rPr>
        <w:t xml:space="preserve">في كتابه </w:t>
      </w:r>
      <w:r w:rsidR="00FE4B3C" w:rsidRPr="00B6361C">
        <w:rPr>
          <w:rFonts w:ascii="Times New Roman" w:hAnsi="Times New Roman" w:cs="Times New Roman"/>
          <w:b/>
          <w:bCs/>
          <w:color w:val="002060"/>
          <w:sz w:val="36"/>
          <w:szCs w:val="36"/>
          <w:rtl/>
        </w:rPr>
        <w:t>"</w:t>
      </w:r>
      <w:r w:rsidR="00147B4B" w:rsidRPr="00B6361C">
        <w:rPr>
          <w:rFonts w:ascii="Times New Roman" w:hAnsi="Times New Roman" w:cs="Times New Roman"/>
          <w:b/>
          <w:bCs/>
          <w:color w:val="002060"/>
          <w:sz w:val="36"/>
          <w:szCs w:val="36"/>
          <w:rtl/>
        </w:rPr>
        <w:t>فيض القدير</w:t>
      </w:r>
      <w:r w:rsidR="00FE4B3C" w:rsidRPr="00B6361C">
        <w:rPr>
          <w:rFonts w:ascii="Times New Roman" w:hAnsi="Times New Roman" w:cs="Times New Roman"/>
          <w:b/>
          <w:bCs/>
          <w:color w:val="002060"/>
          <w:sz w:val="36"/>
          <w:szCs w:val="36"/>
          <w:rtl/>
        </w:rPr>
        <w:t>"</w:t>
      </w:r>
      <w:r w:rsidR="00147B4B" w:rsidRPr="00B6361C">
        <w:rPr>
          <w:rFonts w:ascii="Times New Roman" w:hAnsi="Times New Roman" w:cs="Times New Roman"/>
          <w:b/>
          <w:bCs/>
          <w:color w:val="002060"/>
          <w:sz w:val="36"/>
          <w:szCs w:val="36"/>
          <w:rtl/>
        </w:rPr>
        <w:t xml:space="preserve"> (4/ 511 – حديث رقم: 6106):</w:t>
      </w:r>
    </w:p>
    <w:p w:rsidR="00D35A75" w:rsidRPr="00C23F7E" w:rsidRDefault="00B6361C"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lastRenderedPageBreak/>
        <w:t>«</w:t>
      </w:r>
      <w:r w:rsidR="00147B4B" w:rsidRPr="00C23F7E">
        <w:rPr>
          <w:rFonts w:ascii="Times New Roman" w:hAnsi="Times New Roman" w:cs="Times New Roman"/>
          <w:b/>
          <w:bCs/>
          <w:sz w:val="36"/>
          <w:szCs w:val="36"/>
          <w:rtl/>
        </w:rPr>
        <w:t>وقال الم</w:t>
      </w:r>
      <w:r>
        <w:rPr>
          <w:rFonts w:ascii="Times New Roman" w:hAnsi="Times New Roman" w:cs="Times New Roman" w:hint="cs"/>
          <w:b/>
          <w:bCs/>
          <w:sz w:val="36"/>
          <w:szCs w:val="36"/>
          <w:rtl/>
        </w:rPr>
        <w:t>َ</w:t>
      </w:r>
      <w:r w:rsidR="00147B4B" w:rsidRPr="00C23F7E">
        <w:rPr>
          <w:rFonts w:ascii="Times New Roman" w:hAnsi="Times New Roman" w:cs="Times New Roman"/>
          <w:b/>
          <w:bCs/>
          <w:sz w:val="36"/>
          <w:szCs w:val="36"/>
          <w:rtl/>
        </w:rPr>
        <w:t>جد ابن تيمية:</w:t>
      </w:r>
      <w:r w:rsidR="00454C5E" w:rsidRPr="00C23F7E">
        <w:rPr>
          <w:rFonts w:ascii="Times New Roman" w:hAnsi="Times New Roman" w:cs="Times New Roman"/>
          <w:b/>
          <w:bCs/>
          <w:sz w:val="36"/>
          <w:szCs w:val="36"/>
          <w:rtl/>
        </w:rPr>
        <w:t xml:space="preserve"> </w:t>
      </w:r>
    </w:p>
    <w:p w:rsidR="00147B4B" w:rsidRPr="00C23F7E" w:rsidRDefault="00147B4B" w:rsidP="00B6361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الحديث يُفيد ح</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رم</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ة التَّشبُه بهم في أعيادهم، لأن</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ه لم ي</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قر</w:t>
      </w:r>
      <w:r w:rsidR="00454C5E" w:rsidRPr="00C23F7E">
        <w:rPr>
          <w:rFonts w:ascii="Times New Roman" w:hAnsi="Times New Roman" w:cs="Times New Roman"/>
          <w:sz w:val="36"/>
          <w:szCs w:val="36"/>
          <w:rtl/>
        </w:rPr>
        <w:t>ُّ</w:t>
      </w:r>
      <w:r w:rsidRPr="00C23F7E">
        <w:rPr>
          <w:rFonts w:ascii="Times New Roman" w:hAnsi="Times New Roman" w:cs="Times New Roman"/>
          <w:sz w:val="36"/>
          <w:szCs w:val="36"/>
          <w:rtl/>
        </w:rPr>
        <w:t>هم على العيدين الجاهليين، ولا تر</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كهم يلعبون فيهما على العادة، وقال: </w:t>
      </w:r>
      <w:r w:rsidRPr="00C23F7E">
        <w:rPr>
          <w:rFonts w:ascii="Times New Roman" w:hAnsi="Times New Roman" w:cs="Times New Roman"/>
          <w:b/>
          <w:bCs/>
          <w:color w:val="00B050"/>
          <w:sz w:val="36"/>
          <w:szCs w:val="36"/>
          <w:rtl/>
        </w:rPr>
        <w:t>(( أبدلكم ))</w:t>
      </w:r>
      <w:r w:rsidR="00D35A75"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والإبدال يقتضي تر</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ك المُب</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د</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ل م</w:t>
      </w:r>
      <w:r w:rsidR="00D35A75" w:rsidRPr="00C23F7E">
        <w:rPr>
          <w:rFonts w:ascii="Times New Roman" w:hAnsi="Times New Roman" w:cs="Times New Roman"/>
          <w:sz w:val="36"/>
          <w:szCs w:val="36"/>
          <w:rtl/>
        </w:rPr>
        <w:t>ِ</w:t>
      </w:r>
      <w:r w:rsidRPr="00C23F7E">
        <w:rPr>
          <w:rFonts w:ascii="Times New Roman" w:hAnsi="Times New Roman" w:cs="Times New Roman"/>
          <w:sz w:val="36"/>
          <w:szCs w:val="36"/>
          <w:rtl/>
        </w:rPr>
        <w:t>نه</w:t>
      </w:r>
      <w:r w:rsidR="00B6361C">
        <w:rPr>
          <w:rFonts w:ascii="Times New Roman" w:hAnsi="Times New Roman" w:cs="Times New Roman"/>
          <w:kern w:val="28"/>
          <w:sz w:val="36"/>
          <w:szCs w:val="36"/>
          <w:rtl/>
        </w:rPr>
        <w:t>»</w:t>
      </w:r>
      <w:r w:rsidR="00B6361C">
        <w:rPr>
          <w:rFonts w:ascii="Times New Roman" w:hAnsi="Times New Roman" w:cs="Times New Roman"/>
          <w:sz w:val="36"/>
          <w:szCs w:val="36"/>
          <w:rtl/>
        </w:rPr>
        <w:t>.اهـ</w:t>
      </w:r>
    </w:p>
    <w:p w:rsidR="00F86EE0" w:rsidRDefault="00147B4B" w:rsidP="00F86EE0">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0070C0"/>
          <w:sz w:val="36"/>
          <w:szCs w:val="36"/>
          <w:u w:val="single"/>
          <w:rtl/>
        </w:rPr>
        <w:t>المسألة ال</w:t>
      </w:r>
      <w:r w:rsidR="00F86EE0" w:rsidRPr="00F86EE0">
        <w:rPr>
          <w:rFonts w:ascii="Times New Roman" w:hAnsi="Times New Roman" w:cs="Times New Roman" w:hint="cs"/>
          <w:b/>
          <w:bCs/>
          <w:color w:val="0070C0"/>
          <w:sz w:val="36"/>
          <w:szCs w:val="36"/>
          <w:u w:val="single"/>
          <w:rtl/>
        </w:rPr>
        <w:t>ثامنة</w:t>
      </w:r>
      <w:r w:rsidRPr="00F86EE0">
        <w:rPr>
          <w:rFonts w:ascii="Times New Roman" w:hAnsi="Times New Roman" w:cs="Times New Roman"/>
          <w:b/>
          <w:bCs/>
          <w:color w:val="0070C0"/>
          <w:sz w:val="36"/>
          <w:szCs w:val="36"/>
          <w:u w:val="single"/>
          <w:rtl/>
        </w:rPr>
        <w:t xml:space="preserve"> عشرة</w:t>
      </w:r>
      <w:r w:rsidR="00F86EE0">
        <w:rPr>
          <w:rFonts w:ascii="Times New Roman" w:hAnsi="Times New Roman" w:cs="Times New Roman" w:hint="cs"/>
          <w:b/>
          <w:bCs/>
          <w:sz w:val="36"/>
          <w:szCs w:val="36"/>
          <w:rtl/>
        </w:rPr>
        <w:t>:</w:t>
      </w:r>
    </w:p>
    <w:p w:rsidR="00147B4B" w:rsidRPr="00C23F7E" w:rsidRDefault="00147B4B" w:rsidP="00F86EE0">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عن التَّكبير في أيَّام العشر الأُوَل مِن شهر ذِي الح</w:t>
      </w:r>
      <w:r w:rsidR="00D35A75"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جَّة، ويوم عيد الأضحى، وأي</w:t>
      </w:r>
      <w:r w:rsidR="00D35A75" w:rsidRPr="00C23F7E">
        <w:rPr>
          <w:rFonts w:ascii="Times New Roman" w:hAnsi="Times New Roman" w:cs="Times New Roman"/>
          <w:b/>
          <w:bCs/>
          <w:color w:val="C00000"/>
          <w:sz w:val="36"/>
          <w:szCs w:val="36"/>
          <w:rtl/>
        </w:rPr>
        <w:t>َّ</w:t>
      </w:r>
      <w:r w:rsidRPr="00C23F7E">
        <w:rPr>
          <w:rFonts w:ascii="Times New Roman" w:hAnsi="Times New Roman" w:cs="Times New Roman"/>
          <w:b/>
          <w:bCs/>
          <w:color w:val="C00000"/>
          <w:sz w:val="36"/>
          <w:szCs w:val="36"/>
          <w:rtl/>
        </w:rPr>
        <w:t>ام التَّشريق</w:t>
      </w:r>
      <w:r w:rsidRPr="00C23F7E">
        <w:rPr>
          <w:rFonts w:ascii="Times New Roman" w:hAnsi="Times New Roman" w:cs="Times New Roman"/>
          <w:b/>
          <w:bCs/>
          <w:sz w:val="36"/>
          <w:szCs w:val="36"/>
          <w:rtl/>
        </w:rPr>
        <w:t>.</w:t>
      </w:r>
    </w:p>
    <w:p w:rsidR="00D04391" w:rsidRPr="00C23F7E" w:rsidRDefault="00147B4B" w:rsidP="006C7B9C">
      <w:pPr>
        <w:spacing w:line="276" w:lineRule="auto"/>
        <w:ind w:left="0"/>
        <w:jc w:val="left"/>
        <w:rPr>
          <w:rFonts w:ascii="Times New Roman" w:hAnsi="Times New Roman" w:cs="Times New Roman"/>
          <w:b/>
          <w:bCs/>
          <w:color w:val="7030A0"/>
          <w:sz w:val="36"/>
          <w:szCs w:val="36"/>
          <w:rtl/>
        </w:rPr>
      </w:pPr>
      <w:r w:rsidRPr="00C23F7E">
        <w:rPr>
          <w:rFonts w:ascii="Times New Roman" w:hAnsi="Times New Roman" w:cs="Times New Roman"/>
          <w:b/>
          <w:bCs/>
          <w:sz w:val="36"/>
          <w:szCs w:val="36"/>
          <w:rtl/>
        </w:rPr>
        <w:t xml:space="preserve">وتحت هذه المسالة </w:t>
      </w:r>
      <w:r w:rsidR="00270802" w:rsidRPr="00C23F7E">
        <w:rPr>
          <w:rFonts w:ascii="Times New Roman" w:hAnsi="Times New Roman" w:cs="Times New Roman"/>
          <w:b/>
          <w:bCs/>
          <w:sz w:val="36"/>
          <w:szCs w:val="36"/>
          <w:rtl/>
        </w:rPr>
        <w:t>عشرة</w:t>
      </w:r>
      <w:r w:rsidRPr="00C23F7E">
        <w:rPr>
          <w:rFonts w:ascii="Times New Roman" w:hAnsi="Times New Roman" w:cs="Times New Roman"/>
          <w:b/>
          <w:bCs/>
          <w:sz w:val="36"/>
          <w:szCs w:val="36"/>
          <w:rtl/>
        </w:rPr>
        <w:t xml:space="preserve"> فروع:</w:t>
      </w:r>
    </w:p>
    <w:p w:rsidR="00F86EE0" w:rsidRDefault="00D04391"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الأوَّل</w:t>
      </w:r>
      <w:r w:rsidRPr="00C23F7E">
        <w:rPr>
          <w:rFonts w:ascii="Times New Roman" w:hAnsi="Times New Roman" w:cs="Times New Roman"/>
          <w:b/>
          <w:bCs/>
          <w:color w:val="7030A0"/>
          <w:sz w:val="36"/>
          <w:szCs w:val="36"/>
          <w:rtl/>
        </w:rPr>
        <w:t>:</w:t>
      </w:r>
    </w:p>
    <w:p w:rsidR="00D04391" w:rsidRPr="00C23F7E" w:rsidRDefault="00D04391"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t>عن مشروعيَّـة التَّكبير المُطلَق في أيَّام عشر ذي الحِجَّة الأُوَل، ويوم عيد النَّحر، وأيَّام التشريق.</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التَّكبير </w:t>
      </w:r>
      <w:r w:rsidR="003E4970" w:rsidRPr="00C23F7E">
        <w:rPr>
          <w:rFonts w:ascii="Times New Roman" w:hAnsi="Times New Roman" w:cs="Times New Roman"/>
          <w:sz w:val="36"/>
          <w:szCs w:val="36"/>
          <w:rtl/>
        </w:rPr>
        <w:t xml:space="preserve">المُطلَق </w:t>
      </w:r>
      <w:r w:rsidRPr="00C23F7E">
        <w:rPr>
          <w:rFonts w:ascii="Times New Roman" w:hAnsi="Times New Roman" w:cs="Times New Roman"/>
          <w:sz w:val="36"/>
          <w:szCs w:val="36"/>
          <w:rtl/>
        </w:rPr>
        <w:t xml:space="preserve">في أيَّام عشر ذي الحِجَّة الأُوَلِ، ويومِ النَّحر، وأيَّام التشريق، قد جَرَى عليه العملُ زمَن السَّلف الصَّالح مِن أهل القرون المفضَّلة، وعلى رأسهم أصحاب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w:t>
      </w:r>
    </w:p>
    <w:p w:rsidR="00D04391" w:rsidRPr="00F86EE0" w:rsidRDefault="00F86EE0"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D04391" w:rsidRPr="00F86EE0">
        <w:rPr>
          <w:rFonts w:ascii="Times New Roman" w:hAnsi="Times New Roman" w:cs="Times New Roman"/>
          <w:sz w:val="36"/>
          <w:szCs w:val="36"/>
          <w:rtl/>
        </w:rPr>
        <w:t>فقد قال الإمام البخاري ــ رحمه الله ــ في "صحيحه" (عند حديث رقم:969)</w:t>
      </w:r>
      <w:r>
        <w:rPr>
          <w:rFonts w:ascii="Times New Roman" w:hAnsi="Times New Roman" w:cs="Times New Roman" w:hint="cs"/>
          <w:sz w:val="36"/>
          <w:szCs w:val="36"/>
          <w:rtl/>
        </w:rPr>
        <w:t>،</w:t>
      </w:r>
      <w:r w:rsidR="00D04391" w:rsidRPr="00F86EE0">
        <w:rPr>
          <w:rFonts w:ascii="Times New Roman" w:hAnsi="Times New Roman" w:cs="Times New Roman"/>
          <w:sz w:val="36"/>
          <w:szCs w:val="36"/>
          <w:rtl/>
        </w:rPr>
        <w:t xml:space="preserve"> جازمًا: </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 ابْنُ عُمَرَ وَأَبُو هُرَيْرَةَ ــ رضي الله عنهما ــ يَخْرُجَانِ إِلَى السُّوقِ فِي أَيَّامِ العَشْرِ يُكَبِّرَانِ، وَيُكَبِّرُ النَّاسُ بِتَكْبِيرِهِمَا ))</w:t>
      </w:r>
      <w:r w:rsidRPr="00C23F7E">
        <w:rPr>
          <w:rFonts w:ascii="Times New Roman" w:hAnsi="Times New Roman" w:cs="Times New Roman"/>
          <w:sz w:val="36"/>
          <w:szCs w:val="36"/>
          <w:rtl/>
        </w:rPr>
        <w:t>.</w:t>
      </w:r>
    </w:p>
    <w:p w:rsidR="00D04391" w:rsidRPr="00F86EE0" w:rsidRDefault="00D04391" w:rsidP="006C7B9C">
      <w:pPr>
        <w:spacing w:line="276" w:lineRule="auto"/>
        <w:ind w:left="0"/>
        <w:jc w:val="left"/>
        <w:rPr>
          <w:rFonts w:ascii="Times New Roman" w:hAnsi="Times New Roman" w:cs="Times New Roman"/>
          <w:b/>
          <w:bCs/>
          <w:color w:val="00B050"/>
          <w:sz w:val="36"/>
          <w:szCs w:val="36"/>
          <w:rtl/>
        </w:rPr>
      </w:pPr>
      <w:r w:rsidRPr="00F86EE0">
        <w:rPr>
          <w:rFonts w:ascii="Times New Roman" w:hAnsi="Times New Roman" w:cs="Times New Roman"/>
          <w:b/>
          <w:bCs/>
          <w:sz w:val="36"/>
          <w:szCs w:val="36"/>
          <w:rtl/>
        </w:rPr>
        <w:t xml:space="preserve">وزاد غيرُه: </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لا يَخْرُجَانِ إلَّا لِذَلِك ))</w:t>
      </w:r>
      <w:r w:rsidRPr="00C23F7E">
        <w:rPr>
          <w:rFonts w:ascii="Times New Roman" w:hAnsi="Times New Roman" w:cs="Times New Roman"/>
          <w:sz w:val="36"/>
          <w:szCs w:val="36"/>
          <w:rtl/>
        </w:rPr>
        <w:t>.</w:t>
      </w:r>
    </w:p>
    <w:p w:rsidR="00D04391" w:rsidRPr="00F86EE0" w:rsidRDefault="00D04391" w:rsidP="00F86EE0">
      <w:pPr>
        <w:spacing w:line="276" w:lineRule="auto"/>
        <w:ind w:left="0"/>
        <w:jc w:val="left"/>
        <w:rPr>
          <w:rFonts w:ascii="Times New Roman" w:hAnsi="Times New Roman" w:cs="Times New Roman"/>
          <w:sz w:val="36"/>
          <w:szCs w:val="36"/>
          <w:rtl/>
        </w:rPr>
      </w:pPr>
      <w:r w:rsidRPr="00F86EE0">
        <w:rPr>
          <w:rFonts w:ascii="Times New Roman" w:hAnsi="Times New Roman" w:cs="Times New Roman"/>
          <w:sz w:val="36"/>
          <w:szCs w:val="36"/>
          <w:rtl/>
        </w:rPr>
        <w:t> </w:t>
      </w:r>
      <w:r w:rsidR="00F86EE0">
        <w:rPr>
          <w:rFonts w:ascii="Times New Roman" w:hAnsi="Times New Roman" w:cs="Times New Roman" w:hint="cs"/>
          <w:b/>
          <w:bCs/>
          <w:color w:val="FF0000"/>
          <w:sz w:val="36"/>
          <w:szCs w:val="36"/>
          <w:rtl/>
        </w:rPr>
        <w:t>2</w:t>
      </w:r>
      <w:r w:rsidR="00F86EE0">
        <w:rPr>
          <w:rFonts w:ascii="Times New Roman" w:hAnsi="Times New Roman" w:cs="Times New Roman"/>
          <w:b/>
          <w:bCs/>
          <w:color w:val="FF0000"/>
          <w:sz w:val="36"/>
          <w:szCs w:val="36"/>
          <w:rtl/>
        </w:rPr>
        <w:t xml:space="preserve"> ــ</w:t>
      </w:r>
      <w:r w:rsidR="00F86EE0">
        <w:rPr>
          <w:rFonts w:ascii="Times New Roman" w:hAnsi="Times New Roman" w:cs="Times New Roman"/>
          <w:b/>
          <w:bCs/>
          <w:color w:val="002060"/>
          <w:sz w:val="36"/>
          <w:szCs w:val="36"/>
          <w:rtl/>
        </w:rPr>
        <w:t xml:space="preserve"> </w:t>
      </w:r>
      <w:r w:rsidRPr="00F86EE0">
        <w:rPr>
          <w:rFonts w:ascii="Times New Roman" w:hAnsi="Times New Roman" w:cs="Times New Roman"/>
          <w:sz w:val="36"/>
          <w:szCs w:val="36"/>
          <w:rtl/>
        </w:rPr>
        <w:t xml:space="preserve">وقال ميمون بن مِهران التابعي ــ رحمه الله ــ: </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lastRenderedPageBreak/>
        <w:t>(( أدْرَكتُ النَّاسَ وإنـَّهُم لَيُكَبِّرونَ في العْشِر، حتى كُنْتُ أُشَبِّهُهُ بالأمْوَاجِ مِن كَثْرَتِهَا ))</w:t>
      </w:r>
      <w:r w:rsidRPr="00C23F7E">
        <w:rPr>
          <w:rFonts w:ascii="Times New Roman" w:hAnsi="Times New Roman" w:cs="Times New Roman"/>
          <w:sz w:val="36"/>
          <w:szCs w:val="36"/>
          <w:rtl/>
        </w:rPr>
        <w:t>.</w:t>
      </w:r>
    </w:p>
    <w:p w:rsidR="00D04391" w:rsidRPr="00C23F7E" w:rsidRDefault="00F86EE0"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C23F7E">
        <w:rPr>
          <w:rFonts w:ascii="Times New Roman" w:hAnsi="Times New Roman" w:cs="Times New Roman"/>
          <w:sz w:val="36"/>
          <w:szCs w:val="36"/>
          <w:rtl/>
        </w:rPr>
        <w:t>وأخرج الفاكِهيُّ في ك</w:t>
      </w:r>
      <w:r>
        <w:rPr>
          <w:rFonts w:ascii="Times New Roman" w:hAnsi="Times New Roman" w:cs="Times New Roman"/>
          <w:sz w:val="36"/>
          <w:szCs w:val="36"/>
          <w:rtl/>
        </w:rPr>
        <w:t>تابه "أخبار مكة" (1706)، بإسناد</w:t>
      </w:r>
      <w:r w:rsidR="00D04391" w:rsidRPr="00C23F7E">
        <w:rPr>
          <w:rFonts w:ascii="Times New Roman" w:hAnsi="Times New Roman" w:cs="Times New Roman"/>
          <w:sz w:val="36"/>
          <w:szCs w:val="36"/>
          <w:rtl/>
        </w:rPr>
        <w:t xml:space="preserve"> صحيحٍ، عن التابعي ثابت البُناني ــ رحمه الله ــ أنَّه قال:</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 النَّاسُ يُكَبِّرُونَ أَيَّامَ الْعَشْرِ حَتَّى نَهَاهُمُ الْحَجَّاجُ، وَالْأَمْرُ بِمَكَّةَ عَلَى ذَلِكَ إِلَى الْيَوْمِ، يُكَبِّرُ النَّاسُ فِي الْأَسْوَاقِ فِي الْعَشْرِ ))</w:t>
      </w:r>
      <w:r w:rsidRPr="00C23F7E">
        <w:rPr>
          <w:rFonts w:ascii="Times New Roman" w:hAnsi="Times New Roman" w:cs="Times New Roman"/>
          <w:sz w:val="36"/>
          <w:szCs w:val="36"/>
          <w:rtl/>
        </w:rPr>
        <w:t>.</w:t>
      </w:r>
    </w:p>
    <w:p w:rsidR="00D04391" w:rsidRPr="00C23F7E" w:rsidRDefault="00F86EE0"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C23F7E">
        <w:rPr>
          <w:rFonts w:ascii="Times New Roman" w:hAnsi="Times New Roman" w:cs="Times New Roman"/>
          <w:sz w:val="36"/>
          <w:szCs w:val="36"/>
          <w:rtl/>
        </w:rPr>
        <w:t>وقال الإمام البخاري ــ رحمه الله ــ في "صحيحه" (عند حديث:907)، عن التكبير أيَّام التشريق، جازمًا:</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 ابْنُ عُمَرَ ــ رضي الله عنهما ــ يُكَبِّرُ بِمِنًى تِلْكَ الْأَيَّامَ، وَخَلْفَ الصَّلَوَاتِ، وَعَلَى فِرَاشِهِ، وَفِي فُسْطَاطِهِ، وَمَجْلِسِهِ، وَمَمْشَاهُ تِلْكَ الْأَيَّامَ جَمِيعًا ))</w:t>
      </w:r>
      <w:r w:rsidRPr="00C23F7E">
        <w:rPr>
          <w:rFonts w:ascii="Times New Roman" w:hAnsi="Times New Roman" w:cs="Times New Roman"/>
          <w:sz w:val="36"/>
          <w:szCs w:val="36"/>
          <w:rtl/>
        </w:rPr>
        <w:t>.</w:t>
      </w:r>
    </w:p>
    <w:p w:rsidR="00D04391" w:rsidRPr="00C23F7E" w:rsidRDefault="00D04391"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ووصَله: </w:t>
      </w:r>
    </w:p>
    <w:p w:rsidR="00D04391" w:rsidRPr="00C23F7E" w:rsidRDefault="00D04391"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 xml:space="preserve">الحافظ ابن المُنذر في كتابه "الأوسط" (2199)، والفاكِهي في </w:t>
      </w:r>
      <w:r w:rsidR="00F86EE0">
        <w:rPr>
          <w:rFonts w:ascii="Times New Roman" w:hAnsi="Times New Roman" w:cs="Times New Roman" w:hint="cs"/>
          <w:sz w:val="36"/>
          <w:szCs w:val="36"/>
          <w:rtl/>
        </w:rPr>
        <w:t xml:space="preserve">كتابه </w:t>
      </w:r>
      <w:r w:rsidRPr="00C23F7E">
        <w:rPr>
          <w:rFonts w:ascii="Times New Roman" w:hAnsi="Times New Roman" w:cs="Times New Roman"/>
          <w:sz w:val="36"/>
          <w:szCs w:val="36"/>
          <w:rtl/>
        </w:rPr>
        <w:t>"أخبار مكة" (4/ 228 – رقم: 2583).</w:t>
      </w:r>
    </w:p>
    <w:p w:rsidR="00D04391" w:rsidRPr="00F86EE0" w:rsidRDefault="00D04391" w:rsidP="00F86EE0">
      <w:pPr>
        <w:spacing w:line="276" w:lineRule="auto"/>
        <w:ind w:left="0"/>
        <w:jc w:val="left"/>
        <w:rPr>
          <w:rFonts w:ascii="Times New Roman" w:hAnsi="Times New Roman" w:cs="Times New Roman"/>
          <w:b/>
          <w:bCs/>
          <w:color w:val="002060"/>
          <w:sz w:val="36"/>
          <w:szCs w:val="36"/>
          <w:rtl/>
        </w:rPr>
      </w:pPr>
      <w:r w:rsidRPr="00F86EE0">
        <w:rPr>
          <w:rFonts w:ascii="Times New Roman" w:hAnsi="Times New Roman" w:cs="Times New Roman"/>
          <w:b/>
          <w:bCs/>
          <w:color w:val="002060"/>
          <w:sz w:val="36"/>
          <w:szCs w:val="36"/>
          <w:rtl/>
        </w:rPr>
        <w:t>وقال الحافظ ابن حَجَر العسقلاني الشافعي ــ رح</w:t>
      </w:r>
      <w:r w:rsidR="00F86EE0">
        <w:rPr>
          <w:rFonts w:ascii="Times New Roman" w:hAnsi="Times New Roman" w:cs="Times New Roman"/>
          <w:b/>
          <w:bCs/>
          <w:color w:val="002060"/>
          <w:sz w:val="36"/>
          <w:szCs w:val="36"/>
          <w:rtl/>
        </w:rPr>
        <w:t>مه الله ــ في كتابه "فتح الباري</w:t>
      </w:r>
      <w:r w:rsidRPr="00F86EE0">
        <w:rPr>
          <w:rFonts w:ascii="Times New Roman" w:hAnsi="Times New Roman" w:cs="Times New Roman"/>
          <w:b/>
          <w:bCs/>
          <w:color w:val="002060"/>
          <w:sz w:val="36"/>
          <w:szCs w:val="36"/>
          <w:rtl/>
        </w:rPr>
        <w:t>" (2/ 462)، عقب أثَرِ ابن عمر هذا، وغيرِه مِن الآثار عن الصحابة ــ رضي الله عنهم ــ:</w:t>
      </w:r>
    </w:p>
    <w:p w:rsidR="00D04391" w:rsidRPr="00C23F7E" w:rsidRDefault="00F86EE0" w:rsidP="00F86EE0">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sz w:val="36"/>
          <w:szCs w:val="36"/>
          <w:rtl/>
        </w:rPr>
        <w:t>وقد اشتمَلت هذه الآثار على وجود التَّكبير في تلك الأيَّام عقب الصلوات، وغير ذلك مِن الأحوال</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04391" w:rsidRPr="00C23F7E" w:rsidRDefault="00F86EE0"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C23F7E">
        <w:rPr>
          <w:rFonts w:ascii="Times New Roman" w:hAnsi="Times New Roman" w:cs="Times New Roman"/>
          <w:sz w:val="36"/>
          <w:szCs w:val="36"/>
          <w:rtl/>
        </w:rPr>
        <w:t xml:space="preserve">وقال الإمام البخاري ــ رحمه الله ــ أيضًا في "صحيحه" (عند </w:t>
      </w:r>
      <w:r>
        <w:rPr>
          <w:rFonts w:ascii="Times New Roman" w:hAnsi="Times New Roman" w:cs="Times New Roman" w:hint="cs"/>
          <w:sz w:val="36"/>
          <w:szCs w:val="36"/>
          <w:rtl/>
        </w:rPr>
        <w:t xml:space="preserve">حديث </w:t>
      </w:r>
      <w:r w:rsidR="00D04391" w:rsidRPr="00C23F7E">
        <w:rPr>
          <w:rFonts w:ascii="Times New Roman" w:hAnsi="Times New Roman" w:cs="Times New Roman"/>
          <w:sz w:val="36"/>
          <w:szCs w:val="36"/>
          <w:rtl/>
        </w:rPr>
        <w:t xml:space="preserve">رقم:907)، عن التكبير أيَّام التشريق، جازمًا: </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lastRenderedPageBreak/>
        <w:t>(( وَكَانَ عُمَرُ ــ رَضِيَ اللَّهُ عَنْهُ ــ يُكَبِّرُ فِي قُبَّتِهِ بِمِنًى، فَيَسْمَعُهُ أَهْلُ الْمَسْجِدِ، فَيُكَبِّرُونَ، وَيُكَبِّرُ أَهْلُ الْأَسْوَاقِ، حَتَّى تَرْتَجَّ مِنًى تَكْبِيرًا ))</w:t>
      </w:r>
      <w:r w:rsidRPr="00C23F7E">
        <w:rPr>
          <w:rFonts w:ascii="Times New Roman" w:hAnsi="Times New Roman" w:cs="Times New Roman"/>
          <w:sz w:val="36"/>
          <w:szCs w:val="36"/>
          <w:rtl/>
        </w:rPr>
        <w:t>.</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التَّكبير عند أكثر أهل العلم مشروع في حقِّ سائر النَّاس ذكورًا وإناثًا، وفي سائر الأوقات، وفي السَّفر والحضر.</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ويقوله الإنسانُ وهو جالسٌ، أو قائم، أو راكب، أو مُضطجِع، أو وهو يمشي.</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وفي البيت، والعمل، والسُّوق، والمراكب، والطرقات، وغيرها مِن الأماكن.</w:t>
      </w:r>
    </w:p>
    <w:p w:rsidR="00F86EE0" w:rsidRDefault="00D04391"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الثاني</w:t>
      </w:r>
      <w:r w:rsidRPr="00C23F7E">
        <w:rPr>
          <w:rFonts w:ascii="Times New Roman" w:hAnsi="Times New Roman" w:cs="Times New Roman"/>
          <w:b/>
          <w:bCs/>
          <w:color w:val="7030A0"/>
          <w:sz w:val="36"/>
          <w:szCs w:val="36"/>
          <w:rtl/>
        </w:rPr>
        <w:t>:</w:t>
      </w:r>
    </w:p>
    <w:p w:rsidR="00D04391" w:rsidRPr="00C23F7E" w:rsidRDefault="00D04391"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 xml:space="preserve">عن وقت التَّكبير </w:t>
      </w:r>
      <w:r w:rsidR="003E4970" w:rsidRPr="00C23F7E">
        <w:rPr>
          <w:rFonts w:ascii="Times New Roman" w:hAnsi="Times New Roman" w:cs="Times New Roman"/>
          <w:b/>
          <w:bCs/>
          <w:color w:val="833C0B" w:themeColor="accent2" w:themeShade="80"/>
          <w:sz w:val="36"/>
          <w:szCs w:val="36"/>
          <w:rtl/>
        </w:rPr>
        <w:t xml:space="preserve">المُطلق </w:t>
      </w:r>
      <w:r w:rsidRPr="00C23F7E">
        <w:rPr>
          <w:rFonts w:ascii="Times New Roman" w:hAnsi="Times New Roman" w:cs="Times New Roman"/>
          <w:b/>
          <w:bCs/>
          <w:color w:val="833C0B" w:themeColor="accent2" w:themeShade="80"/>
          <w:sz w:val="36"/>
          <w:szCs w:val="36"/>
          <w:rtl/>
        </w:rPr>
        <w:t>في أيَّام عشر ذي الحِجة، ويوم النَّحر، وأيَّام التشريق.</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يُستحب التكبير في أيَّام عشر ذي الحِجَّة الأُوَل، ويومِ النَّحر، وأيَّامِ التشريق، في جميع الأوقات مِن ليلٍ أو نهار.</w:t>
      </w:r>
    </w:p>
    <w:p w:rsidR="00F86EE0" w:rsidRPr="00F86EE0" w:rsidRDefault="00D04391" w:rsidP="006C7B9C">
      <w:pPr>
        <w:spacing w:line="276" w:lineRule="auto"/>
        <w:ind w:left="0"/>
        <w:jc w:val="left"/>
        <w:rPr>
          <w:rFonts w:ascii="Times New Roman" w:hAnsi="Times New Roman" w:cs="Times New Roman"/>
          <w:b/>
          <w:bCs/>
          <w:color w:val="1F4E79" w:themeColor="accent1" w:themeShade="80"/>
          <w:sz w:val="36"/>
          <w:szCs w:val="36"/>
          <w:rtl/>
        </w:rPr>
      </w:pPr>
      <w:r w:rsidRPr="00F86EE0">
        <w:rPr>
          <w:rFonts w:ascii="Times New Roman" w:hAnsi="Times New Roman" w:cs="Times New Roman"/>
          <w:b/>
          <w:bCs/>
          <w:color w:val="1F4E79" w:themeColor="accent1" w:themeShade="80"/>
          <w:sz w:val="36"/>
          <w:szCs w:val="36"/>
          <w:rtl/>
        </w:rPr>
        <w:t>ويُسمَّى هذا التكب</w:t>
      </w:r>
      <w:r w:rsidR="00F86EE0" w:rsidRPr="00F86EE0">
        <w:rPr>
          <w:rFonts w:ascii="Times New Roman" w:hAnsi="Times New Roman" w:cs="Times New Roman"/>
          <w:b/>
          <w:bCs/>
          <w:color w:val="1F4E79" w:themeColor="accent1" w:themeShade="80"/>
          <w:sz w:val="36"/>
          <w:szCs w:val="36"/>
          <w:rtl/>
        </w:rPr>
        <w:t>ير عند العلماء ــ رحمهم الله ــ</w:t>
      </w:r>
      <w:r w:rsidR="00F86EE0" w:rsidRPr="00F86EE0">
        <w:rPr>
          <w:rFonts w:ascii="Times New Roman" w:hAnsi="Times New Roman" w:cs="Times New Roman" w:hint="cs"/>
          <w:b/>
          <w:bCs/>
          <w:color w:val="1F4E79" w:themeColor="accent1" w:themeShade="80"/>
          <w:sz w:val="36"/>
          <w:szCs w:val="36"/>
          <w:rtl/>
        </w:rPr>
        <w:t>:</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"بالتَّكبير الم</w:t>
      </w:r>
      <w:r w:rsidR="00F86EE0">
        <w:rPr>
          <w:rFonts w:ascii="Times New Roman" w:hAnsi="Times New Roman" w:cs="Times New Roman" w:hint="cs"/>
          <w:sz w:val="36"/>
          <w:szCs w:val="36"/>
          <w:rtl/>
        </w:rPr>
        <w:t>ُ</w:t>
      </w:r>
      <w:r w:rsidRPr="00C23F7E">
        <w:rPr>
          <w:rFonts w:ascii="Times New Roman" w:hAnsi="Times New Roman" w:cs="Times New Roman"/>
          <w:sz w:val="36"/>
          <w:szCs w:val="36"/>
          <w:rtl/>
        </w:rPr>
        <w:t>طل</w:t>
      </w:r>
      <w:r w:rsidR="00F86EE0">
        <w:rPr>
          <w:rFonts w:ascii="Times New Roman" w:hAnsi="Times New Roman" w:cs="Times New Roman" w:hint="cs"/>
          <w:sz w:val="36"/>
          <w:szCs w:val="36"/>
          <w:rtl/>
        </w:rPr>
        <w:t>َ</w:t>
      </w:r>
      <w:r w:rsidRPr="00C23F7E">
        <w:rPr>
          <w:rFonts w:ascii="Times New Roman" w:hAnsi="Times New Roman" w:cs="Times New Roman"/>
          <w:sz w:val="36"/>
          <w:szCs w:val="36"/>
          <w:rtl/>
        </w:rPr>
        <w:t>ق"، لأنَّ قولَه لا يَتقيَّد بوقت</w:t>
      </w:r>
      <w:r w:rsidR="00C10C73" w:rsidRPr="00C23F7E">
        <w:rPr>
          <w:rFonts w:ascii="Times New Roman" w:hAnsi="Times New Roman" w:cs="Times New Roman"/>
          <w:sz w:val="36"/>
          <w:szCs w:val="36"/>
          <w:rtl/>
        </w:rPr>
        <w:t>، بل هو مُطلَق في جميع الأوقات.</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إذ يقولُه المسلم في أيِّ وقتٍ شاءَ مِن ليلٍ أو نهار، وفي بيته، أو مركبته، أو سُوقه، أو المسجد، ويَفعله وهو قائم، أو جالس، أو مُضطجِع، أو في مشيه.</w:t>
      </w:r>
    </w:p>
    <w:p w:rsidR="00F86EE0" w:rsidRPr="00F86EE0" w:rsidRDefault="00F86EE0" w:rsidP="006C7B9C">
      <w:pPr>
        <w:spacing w:line="276" w:lineRule="auto"/>
        <w:ind w:left="0"/>
        <w:jc w:val="left"/>
        <w:rPr>
          <w:rFonts w:ascii="Times New Roman" w:hAnsi="Times New Roman" w:cs="Times New Roman"/>
          <w:b/>
          <w:bCs/>
          <w:color w:val="1F4E79" w:themeColor="accent1" w:themeShade="80"/>
          <w:sz w:val="36"/>
          <w:szCs w:val="36"/>
          <w:rtl/>
        </w:rPr>
      </w:pPr>
      <w:r w:rsidRPr="00F86EE0">
        <w:rPr>
          <w:rFonts w:ascii="Times New Roman" w:hAnsi="Times New Roman" w:cs="Times New Roman"/>
          <w:b/>
          <w:bCs/>
          <w:color w:val="1F4E79" w:themeColor="accent1" w:themeShade="80"/>
          <w:sz w:val="36"/>
          <w:szCs w:val="36"/>
          <w:rtl/>
        </w:rPr>
        <w:t>ويَبدأ هذا التكبير</w:t>
      </w:r>
      <w:r w:rsidRPr="00F86EE0">
        <w:rPr>
          <w:rFonts w:ascii="Times New Roman" w:hAnsi="Times New Roman" w:cs="Times New Roman" w:hint="cs"/>
          <w:b/>
          <w:bCs/>
          <w:color w:val="1F4E79" w:themeColor="accent1" w:themeShade="80"/>
          <w:sz w:val="36"/>
          <w:szCs w:val="36"/>
          <w:rtl/>
        </w:rPr>
        <w:t>:</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مِن بعد غُروب شمسِ آخِر يومٍ مِن أيَّام شهر ذي القَعْدة، ويَستمِرُّ إلى آخِر يومٍ</w:t>
      </w:r>
      <w:r w:rsidR="004850CF" w:rsidRPr="00C23F7E">
        <w:rPr>
          <w:rFonts w:ascii="Times New Roman" w:hAnsi="Times New Roman" w:cs="Times New Roman"/>
          <w:sz w:val="36"/>
          <w:szCs w:val="36"/>
          <w:rtl/>
        </w:rPr>
        <w:t xml:space="preserve"> مِن أيَّام التشريق، قبْل غُروبِ</w:t>
      </w:r>
      <w:r w:rsidRPr="00C23F7E">
        <w:rPr>
          <w:rFonts w:ascii="Times New Roman" w:hAnsi="Times New Roman" w:cs="Times New Roman"/>
          <w:sz w:val="36"/>
          <w:szCs w:val="36"/>
          <w:rtl/>
        </w:rPr>
        <w:t xml:space="preserve"> شمسه، ثُمَّ يُقطَع.</w:t>
      </w:r>
    </w:p>
    <w:p w:rsidR="00F86EE0" w:rsidRDefault="003E4970"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الثالث</w:t>
      </w:r>
      <w:r w:rsidRPr="00C23F7E">
        <w:rPr>
          <w:rFonts w:ascii="Times New Roman" w:hAnsi="Times New Roman" w:cs="Times New Roman"/>
          <w:b/>
          <w:bCs/>
          <w:color w:val="7030A0"/>
          <w:sz w:val="36"/>
          <w:szCs w:val="36"/>
          <w:rtl/>
        </w:rPr>
        <w:t>:</w:t>
      </w:r>
    </w:p>
    <w:p w:rsidR="003E4970" w:rsidRPr="00C23F7E" w:rsidRDefault="003E4970"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lastRenderedPageBreak/>
        <w:t>عن مشروعية التَّكبير المُقَيَّد في يوم عرفة، ويوم النَّحر، وأيَّام التشريق.</w:t>
      </w:r>
    </w:p>
    <w:p w:rsidR="003B6398" w:rsidRPr="00C23F7E" w:rsidRDefault="003B6398"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التكبير المُقيَّد هو:</w:t>
      </w:r>
    </w:p>
    <w:p w:rsidR="003B6398" w:rsidRPr="00C23F7E" w:rsidRDefault="00F86EE0" w:rsidP="00F86EE0">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3B6398" w:rsidRPr="00C23F7E">
        <w:rPr>
          <w:rFonts w:ascii="Times New Roman" w:hAnsi="Times New Roman" w:cs="Times New Roman"/>
          <w:sz w:val="36"/>
          <w:szCs w:val="36"/>
          <w:rtl/>
        </w:rPr>
        <w:t>التكبير الذي يكون خلْف صلاة الفريضة، بعد السلام مِنها</w:t>
      </w:r>
      <w:r w:rsidR="00B12AA8" w:rsidRPr="00C23F7E">
        <w:rPr>
          <w:rFonts w:ascii="Times New Roman" w:hAnsi="Times New Roman" w:cs="Times New Roman"/>
          <w:sz w:val="36"/>
          <w:szCs w:val="36"/>
          <w:rtl/>
        </w:rPr>
        <w:t xml:space="preserve">، </w:t>
      </w:r>
      <w:r>
        <w:rPr>
          <w:rFonts w:ascii="Times New Roman" w:hAnsi="Times New Roman" w:cs="Times New Roman" w:hint="cs"/>
          <w:sz w:val="36"/>
          <w:szCs w:val="36"/>
          <w:rtl/>
        </w:rPr>
        <w:t>و</w:t>
      </w:r>
      <w:r w:rsidR="00B12AA8" w:rsidRPr="00C23F7E">
        <w:rPr>
          <w:rFonts w:ascii="Times New Roman" w:hAnsi="Times New Roman" w:cs="Times New Roman"/>
          <w:sz w:val="36"/>
          <w:szCs w:val="36"/>
          <w:rtl/>
        </w:rPr>
        <w:t>قبْل أذكارها</w:t>
      </w:r>
      <w:r>
        <w:rPr>
          <w:rFonts w:ascii="Times New Roman" w:hAnsi="Times New Roman" w:cs="Times New Roman"/>
          <w:kern w:val="28"/>
          <w:sz w:val="36"/>
          <w:szCs w:val="36"/>
          <w:rtl/>
        </w:rPr>
        <w:t>»</w:t>
      </w:r>
      <w:r>
        <w:rPr>
          <w:rFonts w:ascii="Times New Roman" w:hAnsi="Times New Roman" w:cs="Times New Roman"/>
          <w:sz w:val="36"/>
          <w:szCs w:val="36"/>
          <w:rtl/>
        </w:rPr>
        <w:t>.</w:t>
      </w:r>
    </w:p>
    <w:p w:rsidR="00B12AA8" w:rsidRPr="00C23F7E" w:rsidRDefault="003B6398" w:rsidP="006C7B9C">
      <w:pPr>
        <w:spacing w:line="276" w:lineRule="auto"/>
        <w:ind w:left="0"/>
        <w:jc w:val="left"/>
        <w:rPr>
          <w:rFonts w:ascii="Times New Roman" w:hAnsi="Times New Roman" w:cs="Times New Roman"/>
          <w:sz w:val="36"/>
          <w:szCs w:val="36"/>
          <w:rtl/>
        </w:rPr>
      </w:pPr>
      <w:r w:rsidRPr="00F86EE0">
        <w:rPr>
          <w:rFonts w:ascii="Times New Roman" w:hAnsi="Times New Roman" w:cs="Times New Roman"/>
          <w:b/>
          <w:bCs/>
          <w:sz w:val="36"/>
          <w:szCs w:val="36"/>
          <w:rtl/>
        </w:rPr>
        <w:t xml:space="preserve">وسُمَّى هذا التكبير </w:t>
      </w:r>
      <w:r w:rsidR="00FE4B3C" w:rsidRPr="00F86EE0">
        <w:rPr>
          <w:rFonts w:ascii="Times New Roman" w:hAnsi="Times New Roman" w:cs="Times New Roman"/>
          <w:b/>
          <w:bCs/>
          <w:sz w:val="36"/>
          <w:szCs w:val="36"/>
          <w:rtl/>
        </w:rPr>
        <w:t>"</w:t>
      </w:r>
      <w:r w:rsidRPr="00F86EE0">
        <w:rPr>
          <w:rFonts w:ascii="Times New Roman" w:hAnsi="Times New Roman" w:cs="Times New Roman"/>
          <w:b/>
          <w:bCs/>
          <w:sz w:val="36"/>
          <w:szCs w:val="36"/>
          <w:rtl/>
        </w:rPr>
        <w:t>بـالتَّكبير المُقيَّد</w:t>
      </w:r>
      <w:r w:rsidR="00FE4B3C" w:rsidRPr="00F86EE0">
        <w:rPr>
          <w:rFonts w:ascii="Times New Roman" w:hAnsi="Times New Roman" w:cs="Times New Roman"/>
          <w:b/>
          <w:bCs/>
          <w:sz w:val="36"/>
          <w:szCs w:val="36"/>
          <w:rtl/>
        </w:rPr>
        <w:t>"</w:t>
      </w:r>
      <w:r w:rsidRPr="00F86EE0">
        <w:rPr>
          <w:rFonts w:ascii="Times New Roman" w:hAnsi="Times New Roman" w:cs="Times New Roman"/>
          <w:b/>
          <w:bCs/>
          <w:sz w:val="36"/>
          <w:szCs w:val="36"/>
          <w:rtl/>
        </w:rPr>
        <w:t>،</w:t>
      </w:r>
      <w:r w:rsidRPr="00C23F7E">
        <w:rPr>
          <w:rFonts w:ascii="Times New Roman" w:hAnsi="Times New Roman" w:cs="Times New Roman"/>
          <w:sz w:val="36"/>
          <w:szCs w:val="36"/>
          <w:rtl/>
        </w:rPr>
        <w:t xml:space="preserve"> لأنَّ فعله قُيـِّد بالانتهاء مِن الصَّلاة بعد التسليم.</w:t>
      </w:r>
    </w:p>
    <w:p w:rsidR="00EE316F" w:rsidRPr="00F86EE0" w:rsidRDefault="00B12AA8"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sz w:val="36"/>
          <w:szCs w:val="36"/>
          <w:rtl/>
        </w:rPr>
        <w:t xml:space="preserve">وهو </w:t>
      </w:r>
      <w:r w:rsidR="003E4970" w:rsidRPr="00F86EE0">
        <w:rPr>
          <w:rFonts w:ascii="Times New Roman" w:hAnsi="Times New Roman" w:cs="Times New Roman"/>
          <w:b/>
          <w:bCs/>
          <w:sz w:val="36"/>
          <w:szCs w:val="36"/>
          <w:rtl/>
        </w:rPr>
        <w:t>مشروع ب</w:t>
      </w:r>
      <w:r w:rsidR="00C10C73" w:rsidRPr="00F86EE0">
        <w:rPr>
          <w:rFonts w:ascii="Times New Roman" w:hAnsi="Times New Roman" w:cs="Times New Roman"/>
          <w:b/>
          <w:bCs/>
          <w:sz w:val="36"/>
          <w:szCs w:val="36"/>
          <w:rtl/>
        </w:rPr>
        <w:t>آثار الصحابة ــ رضي الله عنهم ــ، و</w:t>
      </w:r>
      <w:r w:rsidR="00EE316F" w:rsidRPr="00F86EE0">
        <w:rPr>
          <w:rFonts w:ascii="Times New Roman" w:hAnsi="Times New Roman" w:cs="Times New Roman"/>
          <w:b/>
          <w:bCs/>
          <w:sz w:val="36"/>
          <w:szCs w:val="36"/>
          <w:rtl/>
        </w:rPr>
        <w:t>ا</w:t>
      </w:r>
      <w:r w:rsidRPr="00F86EE0">
        <w:rPr>
          <w:rFonts w:ascii="Times New Roman" w:hAnsi="Times New Roman" w:cs="Times New Roman"/>
          <w:b/>
          <w:bCs/>
          <w:sz w:val="36"/>
          <w:szCs w:val="36"/>
          <w:rtl/>
        </w:rPr>
        <w:t>لإجماع</w:t>
      </w:r>
      <w:r w:rsidR="00EE316F" w:rsidRPr="00F86EE0">
        <w:rPr>
          <w:rFonts w:ascii="Times New Roman" w:hAnsi="Times New Roman" w:cs="Times New Roman"/>
          <w:b/>
          <w:bCs/>
          <w:sz w:val="36"/>
          <w:szCs w:val="36"/>
          <w:rtl/>
        </w:rPr>
        <w:t>.</w:t>
      </w:r>
    </w:p>
    <w:p w:rsidR="00B12AA8" w:rsidRPr="00F86EE0" w:rsidRDefault="00F86EE0" w:rsidP="006C7B9C">
      <w:pPr>
        <w:spacing w:line="276" w:lineRule="auto"/>
        <w:ind w:left="0"/>
        <w:jc w:val="left"/>
        <w:rPr>
          <w:rFonts w:ascii="Times New Roman" w:hAnsi="Times New Roman" w:cs="Times New Roman"/>
          <w:b/>
          <w:bCs/>
          <w:color w:val="1F4E79" w:themeColor="accent1" w:themeShade="80"/>
          <w:sz w:val="36"/>
          <w:szCs w:val="36"/>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B12AA8" w:rsidRPr="00F86EE0">
        <w:rPr>
          <w:rFonts w:ascii="Times New Roman" w:hAnsi="Times New Roman" w:cs="Times New Roman"/>
          <w:b/>
          <w:bCs/>
          <w:color w:val="1F4E79" w:themeColor="accent1" w:themeShade="80"/>
          <w:sz w:val="36"/>
          <w:szCs w:val="36"/>
          <w:rtl/>
        </w:rPr>
        <w:t xml:space="preserve">حيث قال الحافظ ابن رجب الحنبلي ــ رحمه الله ــ في كتابه </w:t>
      </w:r>
      <w:r w:rsidR="00FE4B3C" w:rsidRPr="00F86EE0">
        <w:rPr>
          <w:rFonts w:ascii="Times New Roman" w:hAnsi="Times New Roman" w:cs="Times New Roman"/>
          <w:b/>
          <w:bCs/>
          <w:color w:val="1F4E79" w:themeColor="accent1" w:themeShade="80"/>
          <w:sz w:val="36"/>
          <w:szCs w:val="36"/>
          <w:rtl/>
        </w:rPr>
        <w:t>"</w:t>
      </w:r>
      <w:r w:rsidR="00B12AA8" w:rsidRPr="00F86EE0">
        <w:rPr>
          <w:rFonts w:ascii="Times New Roman" w:hAnsi="Times New Roman" w:cs="Times New Roman"/>
          <w:b/>
          <w:bCs/>
          <w:color w:val="1F4E79" w:themeColor="accent1" w:themeShade="80"/>
          <w:sz w:val="36"/>
          <w:szCs w:val="36"/>
          <w:rtl/>
        </w:rPr>
        <w:t>فتح الباري شرح صحيح البخاري</w:t>
      </w:r>
      <w:r w:rsidR="00FE4B3C" w:rsidRPr="00F86EE0">
        <w:rPr>
          <w:rFonts w:ascii="Times New Roman" w:hAnsi="Times New Roman" w:cs="Times New Roman"/>
          <w:b/>
          <w:bCs/>
          <w:color w:val="1F4E79" w:themeColor="accent1" w:themeShade="80"/>
          <w:sz w:val="36"/>
          <w:szCs w:val="36"/>
          <w:rtl/>
        </w:rPr>
        <w:t>"</w:t>
      </w:r>
      <w:r w:rsidR="00B12AA8" w:rsidRPr="00F86EE0">
        <w:rPr>
          <w:rFonts w:ascii="Times New Roman" w:hAnsi="Times New Roman" w:cs="Times New Roman"/>
          <w:b/>
          <w:bCs/>
          <w:color w:val="1F4E79" w:themeColor="accent1" w:themeShade="80"/>
          <w:sz w:val="36"/>
          <w:szCs w:val="36"/>
          <w:rtl/>
        </w:rPr>
        <w:t xml:space="preserve"> (6/124):</w:t>
      </w:r>
    </w:p>
    <w:p w:rsidR="00B12AA8" w:rsidRPr="00C23F7E" w:rsidRDefault="00F86EE0"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12AA8" w:rsidRPr="00F86EE0">
        <w:rPr>
          <w:rFonts w:ascii="Times New Roman" w:hAnsi="Times New Roman" w:cs="Times New Roman"/>
          <w:sz w:val="36"/>
          <w:szCs w:val="36"/>
          <w:u w:val="single"/>
          <w:rtl/>
        </w:rPr>
        <w:t>اتفق العلماء على</w:t>
      </w:r>
      <w:r>
        <w:rPr>
          <w:rFonts w:ascii="Times New Roman" w:hAnsi="Times New Roman" w:cs="Times New Roman" w:hint="cs"/>
          <w:sz w:val="36"/>
          <w:szCs w:val="36"/>
          <w:rtl/>
        </w:rPr>
        <w:t>:</w:t>
      </w:r>
      <w:r w:rsidR="00B12AA8" w:rsidRPr="00C23F7E">
        <w:rPr>
          <w:rFonts w:ascii="Times New Roman" w:hAnsi="Times New Roman" w:cs="Times New Roman"/>
          <w:sz w:val="36"/>
          <w:szCs w:val="36"/>
          <w:rtl/>
        </w:rPr>
        <w:t xml:space="preserve"> أنـَّه يُشرع التَّكبير عُقَيب الصَّلوات في هذه الأيـَّام في الجُملة.</w:t>
      </w:r>
    </w:p>
    <w:p w:rsidR="00C10C73" w:rsidRPr="00C23F7E" w:rsidRDefault="00C10C73"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وليس فيه حديث مرفوع صحيح.</w:t>
      </w:r>
    </w:p>
    <w:p w:rsidR="00B12AA8" w:rsidRPr="00C23F7E" w:rsidRDefault="00B12AA8"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بل إنـَّما فيه آثار عن الصَّحابة ــ رضي الله عنهم ــ،  ومَن بعدهم، </w:t>
      </w:r>
      <w:r w:rsidRPr="00F86EE0">
        <w:rPr>
          <w:rFonts w:ascii="Times New Roman" w:hAnsi="Times New Roman" w:cs="Times New Roman"/>
          <w:sz w:val="36"/>
          <w:szCs w:val="36"/>
          <w:u w:val="single"/>
          <w:rtl/>
        </w:rPr>
        <w:t>وعملُ المسلمين</w:t>
      </w:r>
      <w:r w:rsidRPr="00C23F7E">
        <w:rPr>
          <w:rFonts w:ascii="Times New Roman" w:hAnsi="Times New Roman" w:cs="Times New Roman"/>
          <w:sz w:val="36"/>
          <w:szCs w:val="36"/>
          <w:rtl/>
        </w:rPr>
        <w:t>.</w:t>
      </w:r>
    </w:p>
    <w:p w:rsidR="00B12AA8" w:rsidRPr="00C23F7E" w:rsidRDefault="00B12AA8" w:rsidP="00F86EE0">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وهذا يدلُّ على أنَّ بعض </w:t>
      </w:r>
      <w:r w:rsidRPr="00F86EE0">
        <w:rPr>
          <w:rFonts w:ascii="Times New Roman" w:hAnsi="Times New Roman" w:cs="Times New Roman"/>
          <w:sz w:val="36"/>
          <w:szCs w:val="36"/>
          <w:u w:val="single"/>
          <w:rtl/>
        </w:rPr>
        <w:t>ما أجم</w:t>
      </w:r>
      <w:r w:rsidR="00C10C73" w:rsidRPr="00F86EE0">
        <w:rPr>
          <w:rFonts w:ascii="Times New Roman" w:hAnsi="Times New Roman" w:cs="Times New Roman"/>
          <w:sz w:val="36"/>
          <w:szCs w:val="36"/>
          <w:u w:val="single"/>
          <w:rtl/>
        </w:rPr>
        <w:t>َ</w:t>
      </w:r>
      <w:r w:rsidRPr="00F86EE0">
        <w:rPr>
          <w:rFonts w:ascii="Times New Roman" w:hAnsi="Times New Roman" w:cs="Times New Roman"/>
          <w:sz w:val="36"/>
          <w:szCs w:val="36"/>
          <w:u w:val="single"/>
          <w:rtl/>
        </w:rPr>
        <w:t>عت الأمـَّة عليه</w:t>
      </w:r>
      <w:r w:rsidRPr="00C23F7E">
        <w:rPr>
          <w:rFonts w:ascii="Times New Roman" w:hAnsi="Times New Roman" w:cs="Times New Roman"/>
          <w:sz w:val="36"/>
          <w:szCs w:val="36"/>
          <w:rtl/>
        </w:rPr>
        <w:t xml:space="preserve">، لم يُنقل إلينا فيه نصٌّ صريح عن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w:t>
      </w:r>
      <w:r w:rsidRPr="00F86EE0">
        <w:rPr>
          <w:rFonts w:ascii="Times New Roman" w:hAnsi="Times New Roman" w:cs="Times New Roman"/>
          <w:sz w:val="36"/>
          <w:szCs w:val="36"/>
          <w:u w:val="single"/>
          <w:rtl/>
        </w:rPr>
        <w:t>بل يُكتفَى بالعمل بِه</w:t>
      </w:r>
      <w:r w:rsidR="00F86EE0">
        <w:rPr>
          <w:rFonts w:ascii="Times New Roman" w:hAnsi="Times New Roman" w:cs="Times New Roman"/>
          <w:kern w:val="28"/>
          <w:sz w:val="36"/>
          <w:szCs w:val="36"/>
          <w:rtl/>
        </w:rPr>
        <w:t>»</w:t>
      </w:r>
      <w:r w:rsidR="00F86EE0">
        <w:rPr>
          <w:rFonts w:ascii="Times New Roman" w:hAnsi="Times New Roman" w:cs="Times New Roman"/>
          <w:sz w:val="36"/>
          <w:szCs w:val="36"/>
          <w:rtl/>
        </w:rPr>
        <w:t>.اهـ</w:t>
      </w:r>
    </w:p>
    <w:p w:rsidR="003E4970" w:rsidRPr="00F86EE0" w:rsidRDefault="00F86EE0" w:rsidP="006C7B9C">
      <w:pPr>
        <w:spacing w:line="276" w:lineRule="auto"/>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B12AA8" w:rsidRPr="00F86EE0">
        <w:rPr>
          <w:rFonts w:ascii="Times New Roman" w:hAnsi="Times New Roman" w:cs="Times New Roman"/>
          <w:b/>
          <w:bCs/>
          <w:color w:val="1F4E79" w:themeColor="accent1" w:themeShade="80"/>
          <w:sz w:val="36"/>
          <w:szCs w:val="36"/>
          <w:rtl/>
        </w:rPr>
        <w:t>و</w:t>
      </w:r>
      <w:r w:rsidR="003E4970" w:rsidRPr="00F86EE0">
        <w:rPr>
          <w:rFonts w:ascii="Times New Roman" w:hAnsi="Times New Roman" w:cs="Times New Roman"/>
          <w:b/>
          <w:bCs/>
          <w:color w:val="1F4E79" w:themeColor="accent1" w:themeShade="80"/>
          <w:sz w:val="36"/>
          <w:szCs w:val="36"/>
          <w:rtl/>
        </w:rPr>
        <w:t>قال الإمام موفق الد</w:t>
      </w:r>
      <w:r>
        <w:rPr>
          <w:rFonts w:ascii="Times New Roman" w:hAnsi="Times New Roman" w:cs="Times New Roman" w:hint="cs"/>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 xml:space="preserve">ين ابن قدامة الحنبلي ــ رحمه الله ــ في كتابه </w:t>
      </w:r>
      <w:r w:rsidR="00FE4B3C" w:rsidRPr="00F86EE0">
        <w:rPr>
          <w:rFonts w:ascii="Times New Roman" w:hAnsi="Times New Roman" w:cs="Times New Roman"/>
          <w:b/>
          <w:bCs/>
          <w:color w:val="1F4E79" w:themeColor="accent1" w:themeShade="80"/>
          <w:sz w:val="36"/>
          <w:szCs w:val="36"/>
          <w:rtl/>
        </w:rPr>
        <w:t>"</w:t>
      </w:r>
      <w:r w:rsidR="00EE316F" w:rsidRPr="00F86EE0">
        <w:rPr>
          <w:rFonts w:ascii="Times New Roman" w:hAnsi="Times New Roman" w:cs="Times New Roman"/>
          <w:b/>
          <w:bCs/>
          <w:color w:val="1F4E79" w:themeColor="accent1" w:themeShade="80"/>
          <w:sz w:val="36"/>
          <w:szCs w:val="36"/>
          <w:rtl/>
        </w:rPr>
        <w:t>الم</w:t>
      </w:r>
      <w:r>
        <w:rPr>
          <w:rFonts w:ascii="Times New Roman" w:hAnsi="Times New Roman" w:cs="Times New Roman" w:hint="cs"/>
          <w:b/>
          <w:bCs/>
          <w:color w:val="1F4E79" w:themeColor="accent1" w:themeShade="80"/>
          <w:sz w:val="36"/>
          <w:szCs w:val="36"/>
          <w:rtl/>
        </w:rPr>
        <w:t>ُ</w:t>
      </w:r>
      <w:r w:rsidR="00EE316F" w:rsidRPr="00F86EE0">
        <w:rPr>
          <w:rFonts w:ascii="Times New Roman" w:hAnsi="Times New Roman" w:cs="Times New Roman"/>
          <w:b/>
          <w:bCs/>
          <w:color w:val="1F4E79" w:themeColor="accent1" w:themeShade="80"/>
          <w:sz w:val="36"/>
          <w:szCs w:val="36"/>
          <w:rtl/>
        </w:rPr>
        <w:t>غن</w:t>
      </w:r>
      <w:r w:rsidR="003E4970" w:rsidRPr="00F86EE0">
        <w:rPr>
          <w:rFonts w:ascii="Times New Roman" w:hAnsi="Times New Roman" w:cs="Times New Roman"/>
          <w:b/>
          <w:bCs/>
          <w:color w:val="1F4E79" w:themeColor="accent1" w:themeShade="80"/>
          <w:sz w:val="36"/>
          <w:szCs w:val="36"/>
          <w:rtl/>
        </w:rPr>
        <w:t>ي</w:t>
      </w:r>
      <w:r w:rsidR="00FE4B3C" w:rsidRPr="00F86EE0">
        <w:rPr>
          <w:rFonts w:ascii="Times New Roman" w:hAnsi="Times New Roman" w:cs="Times New Roman"/>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 xml:space="preserve"> (3/ 287-288):</w:t>
      </w:r>
    </w:p>
    <w:p w:rsidR="003E4970" w:rsidRPr="00C23F7E" w:rsidRDefault="00F86EE0"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3E4970" w:rsidRPr="00B454C4">
        <w:rPr>
          <w:rFonts w:ascii="Times New Roman" w:hAnsi="Times New Roman" w:cs="Times New Roman"/>
          <w:sz w:val="36"/>
          <w:szCs w:val="36"/>
          <w:u w:val="single"/>
          <w:rtl/>
        </w:rPr>
        <w:t>لا خلاف بين العلماء ــ رحمهم الله ــ</w:t>
      </w:r>
      <w:r w:rsidR="00B454C4" w:rsidRPr="00B454C4">
        <w:rPr>
          <w:rFonts w:ascii="Times New Roman" w:hAnsi="Times New Roman" w:cs="Times New Roman" w:hint="cs"/>
          <w:sz w:val="36"/>
          <w:szCs w:val="36"/>
          <w:u w:val="single"/>
          <w:rtl/>
        </w:rPr>
        <w:t>:</w:t>
      </w:r>
      <w:r w:rsidR="003E4970" w:rsidRPr="00C23F7E">
        <w:rPr>
          <w:rFonts w:ascii="Times New Roman" w:hAnsi="Times New Roman" w:cs="Times New Roman"/>
          <w:sz w:val="36"/>
          <w:szCs w:val="36"/>
          <w:rtl/>
        </w:rPr>
        <w:t xml:space="preserve"> في أنَّ التكبير مشروع في عيد النَّحر، واختلفوا في مُد</w:t>
      </w:r>
      <w:r w:rsidR="00B12AA8" w:rsidRPr="00C23F7E">
        <w:rPr>
          <w:rFonts w:ascii="Times New Roman" w:hAnsi="Times New Roman" w:cs="Times New Roman"/>
          <w:sz w:val="36"/>
          <w:szCs w:val="36"/>
          <w:rtl/>
        </w:rPr>
        <w:t>َّ</w:t>
      </w:r>
      <w:r w:rsidR="003E4970" w:rsidRPr="00C23F7E">
        <w:rPr>
          <w:rFonts w:ascii="Times New Roman" w:hAnsi="Times New Roman" w:cs="Times New Roman"/>
          <w:sz w:val="36"/>
          <w:szCs w:val="36"/>
          <w:rtl/>
        </w:rPr>
        <w:t>ته</w:t>
      </w:r>
      <w:r w:rsidR="00B454C4">
        <w:rPr>
          <w:rFonts w:ascii="Times New Roman" w:hAnsi="Times New Roman" w:cs="Times New Roman"/>
          <w:kern w:val="28"/>
          <w:sz w:val="36"/>
          <w:szCs w:val="36"/>
          <w:rtl/>
        </w:rPr>
        <w:t>»</w:t>
      </w:r>
      <w:r w:rsidR="00B454C4">
        <w:rPr>
          <w:rFonts w:ascii="Times New Roman" w:hAnsi="Times New Roman" w:cs="Times New Roman"/>
          <w:sz w:val="36"/>
          <w:szCs w:val="36"/>
          <w:rtl/>
        </w:rPr>
        <w:t>.اهـ</w:t>
      </w:r>
    </w:p>
    <w:p w:rsidR="00EE316F" w:rsidRPr="00F86EE0" w:rsidRDefault="00F86EE0" w:rsidP="006C7B9C">
      <w:pPr>
        <w:spacing w:line="276" w:lineRule="auto"/>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hint="cs"/>
          <w:b/>
          <w:bCs/>
          <w:color w:val="FF0000"/>
          <w:sz w:val="36"/>
          <w:szCs w:val="36"/>
          <w:rtl/>
        </w:rPr>
        <w:lastRenderedPageBreak/>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EE316F" w:rsidRPr="00F86EE0">
        <w:rPr>
          <w:rFonts w:ascii="Times New Roman" w:hAnsi="Times New Roman" w:cs="Times New Roman"/>
          <w:b/>
          <w:bCs/>
          <w:color w:val="1F4E79" w:themeColor="accent1" w:themeShade="80"/>
          <w:sz w:val="36"/>
          <w:szCs w:val="36"/>
          <w:rtl/>
        </w:rPr>
        <w:t xml:space="preserve">وقال فقيه الشافعية </w:t>
      </w:r>
      <w:r w:rsidR="003E4970" w:rsidRPr="00F86EE0">
        <w:rPr>
          <w:rFonts w:ascii="Times New Roman" w:hAnsi="Times New Roman" w:cs="Times New Roman"/>
          <w:b/>
          <w:bCs/>
          <w:color w:val="1F4E79" w:themeColor="accent1" w:themeShade="80"/>
          <w:sz w:val="36"/>
          <w:szCs w:val="36"/>
          <w:rtl/>
        </w:rPr>
        <w:t xml:space="preserve">أبو زكريا </w:t>
      </w:r>
      <w:r w:rsidR="004812FD" w:rsidRPr="00F86EE0">
        <w:rPr>
          <w:rFonts w:ascii="Times New Roman" w:hAnsi="Times New Roman" w:cs="Times New Roman"/>
          <w:b/>
          <w:bCs/>
          <w:color w:val="1F4E79" w:themeColor="accent1" w:themeShade="80"/>
          <w:sz w:val="36"/>
          <w:szCs w:val="36"/>
          <w:rtl/>
        </w:rPr>
        <w:t>النَّووي</w:t>
      </w:r>
      <w:r w:rsidR="003E4970" w:rsidRPr="00F86EE0">
        <w:rPr>
          <w:rFonts w:ascii="Times New Roman" w:hAnsi="Times New Roman" w:cs="Times New Roman"/>
          <w:b/>
          <w:bCs/>
          <w:color w:val="1F4E79" w:themeColor="accent1" w:themeShade="80"/>
          <w:sz w:val="36"/>
          <w:szCs w:val="36"/>
          <w:rtl/>
        </w:rPr>
        <w:t xml:space="preserve"> </w:t>
      </w:r>
      <w:r w:rsidR="00EE316F" w:rsidRPr="00F86EE0">
        <w:rPr>
          <w:rFonts w:ascii="Times New Roman" w:hAnsi="Times New Roman" w:cs="Times New Roman"/>
          <w:b/>
          <w:bCs/>
          <w:color w:val="1F4E79" w:themeColor="accent1" w:themeShade="80"/>
          <w:sz w:val="36"/>
          <w:szCs w:val="36"/>
          <w:rtl/>
        </w:rPr>
        <w:t xml:space="preserve">ــ رحمه الله ــ </w:t>
      </w:r>
      <w:r w:rsidR="003E4970" w:rsidRPr="00F86EE0">
        <w:rPr>
          <w:rFonts w:ascii="Times New Roman" w:hAnsi="Times New Roman" w:cs="Times New Roman"/>
          <w:b/>
          <w:bCs/>
          <w:color w:val="1F4E79" w:themeColor="accent1" w:themeShade="80"/>
          <w:sz w:val="36"/>
          <w:szCs w:val="36"/>
          <w:rtl/>
        </w:rPr>
        <w:t xml:space="preserve">في </w:t>
      </w:r>
      <w:r w:rsidR="00EE316F" w:rsidRPr="00F86EE0">
        <w:rPr>
          <w:rFonts w:ascii="Times New Roman" w:hAnsi="Times New Roman" w:cs="Times New Roman"/>
          <w:b/>
          <w:bCs/>
          <w:color w:val="1F4E79" w:themeColor="accent1" w:themeShade="80"/>
          <w:sz w:val="36"/>
          <w:szCs w:val="36"/>
          <w:rtl/>
        </w:rPr>
        <w:t xml:space="preserve">كتابه </w:t>
      </w:r>
      <w:r w:rsidR="00FE4B3C" w:rsidRPr="00F86EE0">
        <w:rPr>
          <w:rFonts w:ascii="Times New Roman" w:hAnsi="Times New Roman" w:cs="Times New Roman"/>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 xml:space="preserve">المجموع شرح </w:t>
      </w:r>
      <w:r w:rsidR="00763366" w:rsidRPr="00F86EE0">
        <w:rPr>
          <w:rFonts w:ascii="Times New Roman" w:hAnsi="Times New Roman" w:cs="Times New Roman"/>
          <w:b/>
          <w:bCs/>
          <w:color w:val="1F4E79" w:themeColor="accent1" w:themeShade="80"/>
          <w:sz w:val="36"/>
          <w:szCs w:val="36"/>
          <w:rtl/>
        </w:rPr>
        <w:t>المُهذّب</w:t>
      </w:r>
      <w:r w:rsidR="00FE4B3C" w:rsidRPr="00F86EE0">
        <w:rPr>
          <w:rFonts w:ascii="Times New Roman" w:hAnsi="Times New Roman" w:cs="Times New Roman"/>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 xml:space="preserve"> (5</w:t>
      </w:r>
      <w:r w:rsidR="00EE316F" w:rsidRPr="00F86EE0">
        <w:rPr>
          <w:rFonts w:ascii="Times New Roman" w:hAnsi="Times New Roman" w:cs="Times New Roman"/>
          <w:b/>
          <w:bCs/>
          <w:color w:val="1F4E79" w:themeColor="accent1" w:themeShade="80"/>
          <w:sz w:val="36"/>
          <w:szCs w:val="36"/>
          <w:rtl/>
        </w:rPr>
        <w:t xml:space="preserve">/ </w:t>
      </w:r>
      <w:r w:rsidR="003E4970" w:rsidRPr="00F86EE0">
        <w:rPr>
          <w:rFonts w:ascii="Times New Roman" w:hAnsi="Times New Roman" w:cs="Times New Roman"/>
          <w:b/>
          <w:bCs/>
          <w:color w:val="1F4E79" w:themeColor="accent1" w:themeShade="80"/>
          <w:sz w:val="36"/>
          <w:szCs w:val="36"/>
          <w:rtl/>
        </w:rPr>
        <w:t>38-39)</w:t>
      </w:r>
      <w:r w:rsidR="00EE316F" w:rsidRPr="00F86EE0">
        <w:rPr>
          <w:rFonts w:ascii="Times New Roman" w:hAnsi="Times New Roman" w:cs="Times New Roman"/>
          <w:b/>
          <w:bCs/>
          <w:color w:val="1F4E79" w:themeColor="accent1" w:themeShade="80"/>
          <w:sz w:val="36"/>
          <w:szCs w:val="36"/>
          <w:rtl/>
        </w:rPr>
        <w:t>:</w:t>
      </w:r>
    </w:p>
    <w:p w:rsidR="00EE316F"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E316F" w:rsidRPr="00B454C4">
        <w:rPr>
          <w:rFonts w:ascii="Times New Roman" w:hAnsi="Times New Roman" w:cs="Times New Roman"/>
          <w:b/>
          <w:bCs/>
          <w:sz w:val="36"/>
          <w:szCs w:val="36"/>
          <w:rtl/>
        </w:rPr>
        <w:t>وأمَّا التكبير المُقيَّد</w:t>
      </w:r>
      <w:r w:rsidR="00B12AA8" w:rsidRPr="00B454C4">
        <w:rPr>
          <w:rFonts w:ascii="Times New Roman" w:hAnsi="Times New Roman" w:cs="Times New Roman"/>
          <w:b/>
          <w:bCs/>
          <w:sz w:val="36"/>
          <w:szCs w:val="36"/>
          <w:rtl/>
        </w:rPr>
        <w:t>،</w:t>
      </w:r>
      <w:r w:rsidR="00EE316F" w:rsidRPr="00C23F7E">
        <w:rPr>
          <w:rFonts w:ascii="Times New Roman" w:hAnsi="Times New Roman" w:cs="Times New Roman"/>
          <w:sz w:val="36"/>
          <w:szCs w:val="36"/>
          <w:rtl/>
        </w:rPr>
        <w:t xml:space="preserve"> في</w:t>
      </w:r>
      <w:r w:rsidR="00B12AA8" w:rsidRPr="00C23F7E">
        <w:rPr>
          <w:rFonts w:ascii="Times New Roman" w:hAnsi="Times New Roman" w:cs="Times New Roman"/>
          <w:sz w:val="36"/>
          <w:szCs w:val="36"/>
          <w:rtl/>
        </w:rPr>
        <w:t>ُ</w:t>
      </w:r>
      <w:r w:rsidR="00EE316F" w:rsidRPr="00C23F7E">
        <w:rPr>
          <w:rFonts w:ascii="Times New Roman" w:hAnsi="Times New Roman" w:cs="Times New Roman"/>
          <w:sz w:val="36"/>
          <w:szCs w:val="36"/>
          <w:rtl/>
        </w:rPr>
        <w:t xml:space="preserve">شرع في عيد الأضحى </w:t>
      </w:r>
      <w:r w:rsidR="00EE316F" w:rsidRPr="00B454C4">
        <w:rPr>
          <w:rFonts w:ascii="Times New Roman" w:hAnsi="Times New Roman" w:cs="Times New Roman"/>
          <w:sz w:val="36"/>
          <w:szCs w:val="36"/>
          <w:u w:val="single"/>
          <w:rtl/>
        </w:rPr>
        <w:t>بلا خلاف، لإجماع الأمَّة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3E4970" w:rsidRPr="00F86EE0" w:rsidRDefault="00F86EE0" w:rsidP="006C7B9C">
      <w:pPr>
        <w:spacing w:line="276" w:lineRule="auto"/>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EE316F" w:rsidRPr="00F86EE0">
        <w:rPr>
          <w:rFonts w:ascii="Times New Roman" w:hAnsi="Times New Roman" w:cs="Times New Roman"/>
          <w:b/>
          <w:bCs/>
          <w:color w:val="1F4E79" w:themeColor="accent1" w:themeShade="80"/>
          <w:sz w:val="36"/>
          <w:szCs w:val="36"/>
          <w:rtl/>
        </w:rPr>
        <w:t xml:space="preserve">وقال الإمام </w:t>
      </w:r>
      <w:r w:rsidR="003E4970" w:rsidRPr="00F86EE0">
        <w:rPr>
          <w:rFonts w:ascii="Times New Roman" w:hAnsi="Times New Roman" w:cs="Times New Roman"/>
          <w:b/>
          <w:bCs/>
          <w:color w:val="1F4E79" w:themeColor="accent1" w:themeShade="80"/>
          <w:sz w:val="36"/>
          <w:szCs w:val="36"/>
          <w:rtl/>
        </w:rPr>
        <w:t xml:space="preserve">ابن تيمية </w:t>
      </w:r>
      <w:r w:rsidR="00EE316F" w:rsidRPr="00F86EE0">
        <w:rPr>
          <w:rFonts w:ascii="Times New Roman" w:hAnsi="Times New Roman" w:cs="Times New Roman"/>
          <w:b/>
          <w:bCs/>
          <w:color w:val="1F4E79" w:themeColor="accent1" w:themeShade="80"/>
          <w:sz w:val="36"/>
          <w:szCs w:val="36"/>
          <w:rtl/>
        </w:rPr>
        <w:t xml:space="preserve">ــ رحمه الله ــ </w:t>
      </w:r>
      <w:r w:rsidR="003E4970" w:rsidRPr="00F86EE0">
        <w:rPr>
          <w:rFonts w:ascii="Times New Roman" w:hAnsi="Times New Roman" w:cs="Times New Roman"/>
          <w:b/>
          <w:bCs/>
          <w:color w:val="1F4E79" w:themeColor="accent1" w:themeShade="80"/>
          <w:sz w:val="36"/>
          <w:szCs w:val="36"/>
          <w:rtl/>
        </w:rPr>
        <w:t xml:space="preserve">كما في </w:t>
      </w:r>
      <w:r w:rsidR="00FE4B3C" w:rsidRPr="00F86EE0">
        <w:rPr>
          <w:rFonts w:ascii="Times New Roman" w:hAnsi="Times New Roman" w:cs="Times New Roman"/>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مجموع الفتاوى</w:t>
      </w:r>
      <w:r w:rsidR="00FE4B3C" w:rsidRPr="00F86EE0">
        <w:rPr>
          <w:rFonts w:ascii="Times New Roman" w:hAnsi="Times New Roman" w:cs="Times New Roman"/>
          <w:b/>
          <w:bCs/>
          <w:color w:val="1F4E79" w:themeColor="accent1" w:themeShade="80"/>
          <w:sz w:val="36"/>
          <w:szCs w:val="36"/>
          <w:rtl/>
        </w:rPr>
        <w:t>"</w:t>
      </w:r>
      <w:r w:rsidR="003E4970" w:rsidRPr="00F86EE0">
        <w:rPr>
          <w:rFonts w:ascii="Times New Roman" w:hAnsi="Times New Roman" w:cs="Times New Roman"/>
          <w:b/>
          <w:bCs/>
          <w:color w:val="1F4E79" w:themeColor="accent1" w:themeShade="80"/>
          <w:sz w:val="36"/>
          <w:szCs w:val="36"/>
          <w:rtl/>
        </w:rPr>
        <w:t xml:space="preserve"> (24/22</w:t>
      </w:r>
      <w:r w:rsidR="00EE316F" w:rsidRPr="00F86EE0">
        <w:rPr>
          <w:rFonts w:ascii="Times New Roman" w:hAnsi="Times New Roman" w:cs="Times New Roman"/>
          <w:b/>
          <w:bCs/>
          <w:color w:val="1F4E79" w:themeColor="accent1" w:themeShade="80"/>
          <w:sz w:val="36"/>
          <w:szCs w:val="36"/>
          <w:rtl/>
        </w:rPr>
        <w:t>1</w:t>
      </w:r>
      <w:r w:rsidR="003E4970" w:rsidRPr="00F86EE0">
        <w:rPr>
          <w:rFonts w:ascii="Times New Roman" w:hAnsi="Times New Roman" w:cs="Times New Roman"/>
          <w:b/>
          <w:bCs/>
          <w:color w:val="1F4E79" w:themeColor="accent1" w:themeShade="80"/>
          <w:sz w:val="36"/>
          <w:szCs w:val="36"/>
          <w:rtl/>
        </w:rPr>
        <w:t>)</w:t>
      </w:r>
      <w:r w:rsidR="00EE316F" w:rsidRPr="00F86EE0">
        <w:rPr>
          <w:rFonts w:ascii="Times New Roman" w:hAnsi="Times New Roman" w:cs="Times New Roman"/>
          <w:b/>
          <w:bCs/>
          <w:color w:val="1F4E79" w:themeColor="accent1" w:themeShade="80"/>
          <w:sz w:val="36"/>
          <w:szCs w:val="36"/>
          <w:rtl/>
        </w:rPr>
        <w:t xml:space="preserve">: </w:t>
      </w:r>
    </w:p>
    <w:p w:rsidR="00EE316F"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E316F" w:rsidRPr="00B454C4">
        <w:rPr>
          <w:rFonts w:ascii="Times New Roman" w:hAnsi="Times New Roman" w:cs="Times New Roman"/>
          <w:b/>
          <w:bCs/>
          <w:sz w:val="36"/>
          <w:szCs w:val="36"/>
          <w:rtl/>
        </w:rPr>
        <w:t>أمَّا التكبير،</w:t>
      </w:r>
      <w:r w:rsidR="00EE316F" w:rsidRPr="00C23F7E">
        <w:rPr>
          <w:rFonts w:ascii="Times New Roman" w:hAnsi="Times New Roman" w:cs="Times New Roman"/>
          <w:sz w:val="36"/>
          <w:szCs w:val="36"/>
          <w:rtl/>
        </w:rPr>
        <w:t xml:space="preserve"> فإنَّه مشروع في عيد الأضحى</w:t>
      </w:r>
      <w:r w:rsidR="00EE316F" w:rsidRPr="00B454C4">
        <w:rPr>
          <w:rFonts w:ascii="Times New Roman" w:hAnsi="Times New Roman" w:cs="Times New Roman"/>
          <w:sz w:val="36"/>
          <w:szCs w:val="36"/>
          <w:u w:val="single"/>
          <w:rtl/>
        </w:rPr>
        <w:t xml:space="preserve"> بالاتفاق</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EE316F" w:rsidRPr="00F86EE0" w:rsidRDefault="00F86EE0" w:rsidP="006C7B9C">
      <w:pPr>
        <w:spacing w:line="276" w:lineRule="auto"/>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538135" w:themeColor="accent6" w:themeShade="BF"/>
          <w:sz w:val="36"/>
          <w:szCs w:val="36"/>
          <w:rtl/>
        </w:rPr>
        <w:t xml:space="preserve">ــــ </w:t>
      </w:r>
      <w:r w:rsidR="00EE316F" w:rsidRPr="00F86EE0">
        <w:rPr>
          <w:rFonts w:ascii="Times New Roman" w:hAnsi="Times New Roman" w:cs="Times New Roman"/>
          <w:b/>
          <w:bCs/>
          <w:color w:val="1F4E79" w:themeColor="accent1" w:themeShade="80"/>
          <w:sz w:val="36"/>
          <w:szCs w:val="36"/>
          <w:rtl/>
        </w:rPr>
        <w:t>وقال أيضًا (24/ 221-222):</w:t>
      </w:r>
    </w:p>
    <w:p w:rsidR="00EE316F"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E316F" w:rsidRPr="00B454C4">
        <w:rPr>
          <w:rFonts w:ascii="Times New Roman" w:hAnsi="Times New Roman" w:cs="Times New Roman"/>
          <w:b/>
          <w:bCs/>
          <w:sz w:val="36"/>
          <w:szCs w:val="36"/>
          <w:rtl/>
        </w:rPr>
        <w:t>وأمَّا التكبير في النَّحر</w:t>
      </w:r>
      <w:r w:rsidRPr="00B454C4">
        <w:rPr>
          <w:rFonts w:ascii="Times New Roman" w:hAnsi="Times New Roman" w:cs="Times New Roman" w:hint="cs"/>
          <w:b/>
          <w:bCs/>
          <w:sz w:val="36"/>
          <w:szCs w:val="36"/>
          <w:rtl/>
        </w:rPr>
        <w:t>،</w:t>
      </w:r>
      <w:r w:rsidR="00EE316F" w:rsidRPr="00C23F7E">
        <w:rPr>
          <w:rFonts w:ascii="Times New Roman" w:hAnsi="Times New Roman" w:cs="Times New Roman"/>
          <w:sz w:val="36"/>
          <w:szCs w:val="36"/>
          <w:rtl/>
        </w:rPr>
        <w:t xml:space="preserve"> فهو أوكد مِن جهة أنَّه يُشرع أدبار الصلوات، وأنَّه </w:t>
      </w:r>
      <w:r w:rsidR="00EE316F" w:rsidRPr="00B454C4">
        <w:rPr>
          <w:rFonts w:ascii="Times New Roman" w:hAnsi="Times New Roman" w:cs="Times New Roman"/>
          <w:sz w:val="36"/>
          <w:szCs w:val="36"/>
          <w:u w:val="single"/>
          <w:rtl/>
        </w:rPr>
        <w:t>مُتَّفَق عليه</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454C4" w:rsidRPr="00B454C4" w:rsidRDefault="003E4970" w:rsidP="006C7B9C">
      <w:pPr>
        <w:spacing w:line="276" w:lineRule="auto"/>
        <w:ind w:left="0"/>
        <w:jc w:val="left"/>
        <w:rPr>
          <w:rFonts w:ascii="Times New Roman" w:hAnsi="Times New Roman" w:cs="Times New Roman"/>
          <w:b/>
          <w:bCs/>
          <w:color w:val="806000" w:themeColor="accent4" w:themeShade="80"/>
          <w:sz w:val="36"/>
          <w:szCs w:val="36"/>
          <w:rtl/>
        </w:rPr>
      </w:pPr>
      <w:r w:rsidRPr="00B454C4">
        <w:rPr>
          <w:rFonts w:ascii="Times New Roman" w:hAnsi="Times New Roman" w:cs="Times New Roman"/>
          <w:b/>
          <w:bCs/>
          <w:color w:val="806000" w:themeColor="accent4" w:themeShade="80"/>
          <w:sz w:val="36"/>
          <w:szCs w:val="36"/>
          <w:rtl/>
        </w:rPr>
        <w:t xml:space="preserve">وقد </w:t>
      </w:r>
      <w:r w:rsidR="004812FD" w:rsidRPr="00B454C4">
        <w:rPr>
          <w:rFonts w:ascii="Times New Roman" w:hAnsi="Times New Roman" w:cs="Times New Roman"/>
          <w:b/>
          <w:bCs/>
          <w:color w:val="806000" w:themeColor="accent4" w:themeShade="80"/>
          <w:sz w:val="36"/>
          <w:szCs w:val="36"/>
          <w:rtl/>
        </w:rPr>
        <w:t>ثبَت</w:t>
      </w:r>
      <w:r w:rsidRPr="00B454C4">
        <w:rPr>
          <w:rFonts w:ascii="Times New Roman" w:hAnsi="Times New Roman" w:cs="Times New Roman"/>
          <w:b/>
          <w:bCs/>
          <w:color w:val="806000" w:themeColor="accent4" w:themeShade="80"/>
          <w:sz w:val="36"/>
          <w:szCs w:val="36"/>
          <w:rtl/>
        </w:rPr>
        <w:t xml:space="preserve"> </w:t>
      </w:r>
      <w:r w:rsidR="00B12AA8" w:rsidRPr="00B454C4">
        <w:rPr>
          <w:rFonts w:ascii="Times New Roman" w:hAnsi="Times New Roman" w:cs="Times New Roman"/>
          <w:b/>
          <w:bCs/>
          <w:color w:val="806000" w:themeColor="accent4" w:themeShade="80"/>
          <w:sz w:val="36"/>
          <w:szCs w:val="36"/>
          <w:rtl/>
        </w:rPr>
        <w:t xml:space="preserve">هذا التكبير </w:t>
      </w:r>
      <w:r w:rsidRPr="00B454C4">
        <w:rPr>
          <w:rFonts w:ascii="Times New Roman" w:hAnsi="Times New Roman" w:cs="Times New Roman"/>
          <w:b/>
          <w:bCs/>
          <w:color w:val="806000" w:themeColor="accent4" w:themeShade="80"/>
          <w:sz w:val="36"/>
          <w:szCs w:val="36"/>
          <w:rtl/>
        </w:rPr>
        <w:t xml:space="preserve">عن جمعٍ مِن </w:t>
      </w:r>
      <w:r w:rsidR="00B454C4" w:rsidRPr="00B454C4">
        <w:rPr>
          <w:rFonts w:ascii="Times New Roman" w:hAnsi="Times New Roman" w:cs="Times New Roman"/>
          <w:b/>
          <w:bCs/>
          <w:color w:val="806000" w:themeColor="accent4" w:themeShade="80"/>
          <w:sz w:val="36"/>
          <w:szCs w:val="36"/>
          <w:rtl/>
        </w:rPr>
        <w:t>الصَّحابة ــ رضي الله عنهم ــ</w:t>
      </w:r>
      <w:r w:rsidR="00B454C4" w:rsidRPr="00B454C4">
        <w:rPr>
          <w:rFonts w:ascii="Times New Roman" w:hAnsi="Times New Roman" w:cs="Times New Roman" w:hint="cs"/>
          <w:b/>
          <w:bCs/>
          <w:color w:val="806000" w:themeColor="accent4" w:themeShade="80"/>
          <w:sz w:val="36"/>
          <w:szCs w:val="36"/>
          <w:rtl/>
        </w:rPr>
        <w:t>.</w:t>
      </w:r>
    </w:p>
    <w:p w:rsidR="003E4970" w:rsidRPr="00B454C4" w:rsidRDefault="003E4970" w:rsidP="00B454C4">
      <w:pPr>
        <w:spacing w:line="276" w:lineRule="auto"/>
        <w:ind w:left="0"/>
        <w:jc w:val="left"/>
        <w:rPr>
          <w:rFonts w:ascii="Times New Roman" w:hAnsi="Times New Roman" w:cs="Times New Roman"/>
          <w:b/>
          <w:bCs/>
          <w:sz w:val="36"/>
          <w:szCs w:val="36"/>
          <w:rtl/>
        </w:rPr>
      </w:pPr>
      <w:r w:rsidRPr="00B454C4">
        <w:rPr>
          <w:rFonts w:ascii="Times New Roman" w:hAnsi="Times New Roman" w:cs="Times New Roman"/>
          <w:b/>
          <w:bCs/>
          <w:sz w:val="36"/>
          <w:szCs w:val="36"/>
          <w:rtl/>
        </w:rPr>
        <w:t>مِنهم:</w:t>
      </w:r>
      <w:r w:rsidR="00B454C4">
        <w:rPr>
          <w:rFonts w:ascii="Times New Roman" w:hAnsi="Times New Roman" w:cs="Times New Roman" w:hint="cs"/>
          <w:b/>
          <w:bCs/>
          <w:sz w:val="36"/>
          <w:szCs w:val="36"/>
          <w:rtl/>
        </w:rPr>
        <w:t xml:space="preserve"> </w:t>
      </w:r>
      <w:r w:rsidRPr="00C23F7E">
        <w:rPr>
          <w:rFonts w:ascii="Times New Roman" w:hAnsi="Times New Roman" w:cs="Times New Roman"/>
          <w:sz w:val="36"/>
          <w:szCs w:val="36"/>
          <w:rtl/>
        </w:rPr>
        <w:t>عمر بن الخطاب، وعلي بن أبي طالب، وابن مسعود، وابن عمر، وابن عباس، وأم</w:t>
      </w:r>
      <w:r w:rsidR="00EE316F"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المؤمنين ميمونة.</w:t>
      </w:r>
    </w:p>
    <w:p w:rsidR="00EE316F" w:rsidRPr="00C23F7E" w:rsidRDefault="00B454C4" w:rsidP="006C7B9C">
      <w:pPr>
        <w:spacing w:line="276" w:lineRule="auto"/>
        <w:ind w:left="0"/>
        <w:jc w:val="left"/>
        <w:rPr>
          <w:rFonts w:ascii="Times New Roman" w:hAnsi="Times New Roman" w:cs="Times New Roman"/>
          <w:sz w:val="36"/>
          <w:szCs w:val="36"/>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EE316F" w:rsidRPr="00C23F7E">
        <w:rPr>
          <w:rFonts w:ascii="Times New Roman" w:hAnsi="Times New Roman" w:cs="Times New Roman"/>
          <w:sz w:val="36"/>
          <w:szCs w:val="36"/>
          <w:rtl/>
        </w:rPr>
        <w:t>وقال الإمام البخاري ــ رحمه الله ــ في "صحيحه" (عند حديث:907)، جازمًا:</w:t>
      </w:r>
    </w:p>
    <w:p w:rsidR="00EE316F" w:rsidRPr="00C23F7E" w:rsidRDefault="00EE316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 ابْنُ عُمَرَ ــ رضي الله عنهما ــ يُكَبِّرُ بِمِنًى تِلْكَ الْأَيَّامَ، وَخَلْفَ الصَّلَوَاتِ ))</w:t>
      </w:r>
      <w:r w:rsidRPr="00C23F7E">
        <w:rPr>
          <w:rFonts w:ascii="Times New Roman" w:hAnsi="Times New Roman" w:cs="Times New Roman"/>
          <w:sz w:val="36"/>
          <w:szCs w:val="36"/>
          <w:rtl/>
        </w:rPr>
        <w:t>.</w:t>
      </w:r>
    </w:p>
    <w:p w:rsidR="00EE316F" w:rsidRPr="00C23F7E" w:rsidRDefault="00EE316F"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 xml:space="preserve">ووصَله: </w:t>
      </w:r>
    </w:p>
    <w:p w:rsidR="00EE316F" w:rsidRPr="00C23F7E" w:rsidRDefault="00EE316F"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 xml:space="preserve">الحافظ ابن المُنذر في كتابه "الأوسط" (2199)، والفاكِهي في </w:t>
      </w:r>
      <w:r w:rsidR="00B454C4">
        <w:rPr>
          <w:rFonts w:ascii="Times New Roman" w:hAnsi="Times New Roman" w:cs="Times New Roman" w:hint="cs"/>
          <w:sz w:val="36"/>
          <w:szCs w:val="36"/>
          <w:rtl/>
        </w:rPr>
        <w:t xml:space="preserve">كتابه </w:t>
      </w:r>
      <w:r w:rsidRPr="00C23F7E">
        <w:rPr>
          <w:rFonts w:ascii="Times New Roman" w:hAnsi="Times New Roman" w:cs="Times New Roman"/>
          <w:sz w:val="36"/>
          <w:szCs w:val="36"/>
          <w:rtl/>
        </w:rPr>
        <w:t>"أخبار مكة" (4/ 228 – رقم: 2583).</w:t>
      </w:r>
    </w:p>
    <w:p w:rsidR="00EE316F" w:rsidRPr="00B454C4" w:rsidRDefault="00EE316F" w:rsidP="00B454C4">
      <w:pPr>
        <w:spacing w:line="276" w:lineRule="auto"/>
        <w:ind w:left="0"/>
        <w:jc w:val="left"/>
        <w:rPr>
          <w:rFonts w:ascii="Times New Roman" w:hAnsi="Times New Roman" w:cs="Times New Roman"/>
          <w:b/>
          <w:bCs/>
          <w:color w:val="002060"/>
          <w:sz w:val="36"/>
          <w:szCs w:val="36"/>
          <w:rtl/>
        </w:rPr>
      </w:pPr>
      <w:r w:rsidRPr="00B454C4">
        <w:rPr>
          <w:rFonts w:ascii="Times New Roman" w:hAnsi="Times New Roman" w:cs="Times New Roman"/>
          <w:b/>
          <w:bCs/>
          <w:color w:val="002060"/>
          <w:sz w:val="36"/>
          <w:szCs w:val="36"/>
          <w:rtl/>
        </w:rPr>
        <w:lastRenderedPageBreak/>
        <w:t>وقال الحافظ ابن حَجَر العسقلاني الشافعي ــ رح</w:t>
      </w:r>
      <w:r w:rsidR="00B454C4">
        <w:rPr>
          <w:rFonts w:ascii="Times New Roman" w:hAnsi="Times New Roman" w:cs="Times New Roman"/>
          <w:b/>
          <w:bCs/>
          <w:color w:val="002060"/>
          <w:sz w:val="36"/>
          <w:szCs w:val="36"/>
          <w:rtl/>
        </w:rPr>
        <w:t>مه الله ــ في كتابه "فتح الباري</w:t>
      </w:r>
      <w:r w:rsidRPr="00B454C4">
        <w:rPr>
          <w:rFonts w:ascii="Times New Roman" w:hAnsi="Times New Roman" w:cs="Times New Roman"/>
          <w:b/>
          <w:bCs/>
          <w:color w:val="002060"/>
          <w:sz w:val="36"/>
          <w:szCs w:val="36"/>
          <w:rtl/>
        </w:rPr>
        <w:t>" (2/ 462)، عقب أثَرِ ابن عمر هذا، وغيرِه مِن الآثار عن الصحابة ــ رضي الله عنهم ــ:</w:t>
      </w:r>
    </w:p>
    <w:p w:rsidR="00B12AA8"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E316F" w:rsidRPr="00C23F7E">
        <w:rPr>
          <w:rFonts w:ascii="Times New Roman" w:hAnsi="Times New Roman" w:cs="Times New Roman"/>
          <w:sz w:val="36"/>
          <w:szCs w:val="36"/>
          <w:rtl/>
        </w:rPr>
        <w:t>وقد اشتمَلت هذه الآثار على وجود التَّكبير في تلك الأيَّام عق</w:t>
      </w:r>
      <w:r w:rsidR="00B12AA8" w:rsidRPr="00C23F7E">
        <w:rPr>
          <w:rFonts w:ascii="Times New Roman" w:hAnsi="Times New Roman" w:cs="Times New Roman"/>
          <w:sz w:val="36"/>
          <w:szCs w:val="36"/>
          <w:rtl/>
        </w:rPr>
        <w:t>ب الصلوات</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681A17" w:rsidRPr="00C23F7E" w:rsidRDefault="00B454C4" w:rsidP="00B454C4">
      <w:pPr>
        <w:spacing w:line="276" w:lineRule="auto"/>
        <w:ind w:left="0"/>
        <w:jc w:val="left"/>
        <w:rPr>
          <w:rFonts w:ascii="Times New Roman" w:hAnsi="Times New Roman" w:cs="Times New Roman"/>
          <w:sz w:val="36"/>
          <w:szCs w:val="36"/>
        </w:rPr>
      </w:pPr>
      <w:r>
        <w:rPr>
          <w:rFonts w:ascii="Times New Roman" w:hAnsi="Times New Roman" w:cs="Times New Roman"/>
          <w:b/>
          <w:bCs/>
          <w:color w:val="FF0000"/>
          <w:sz w:val="36"/>
          <w:szCs w:val="36"/>
          <w:rtl/>
        </w:rPr>
        <w:t>1</w:t>
      </w: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681A17"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00681A17" w:rsidRPr="00C23F7E">
        <w:rPr>
          <w:rFonts w:ascii="Times New Roman" w:hAnsi="Times New Roman" w:cs="Times New Roman"/>
          <w:sz w:val="36"/>
          <w:szCs w:val="36"/>
          <w:rtl/>
        </w:rPr>
        <w:t xml:space="preserve"> عند ابن أبي </w:t>
      </w:r>
      <w:r w:rsidR="004812FD" w:rsidRPr="00C23F7E">
        <w:rPr>
          <w:rFonts w:ascii="Times New Roman" w:hAnsi="Times New Roman" w:cs="Times New Roman"/>
          <w:sz w:val="36"/>
          <w:szCs w:val="36"/>
          <w:rtl/>
        </w:rPr>
        <w:t>شَيبة</w:t>
      </w:r>
      <w:r w:rsidR="00681A17" w:rsidRPr="00C23F7E">
        <w:rPr>
          <w:rFonts w:ascii="Times New Roman" w:hAnsi="Times New Roman" w:cs="Times New Roman"/>
          <w:sz w:val="36"/>
          <w:szCs w:val="36"/>
          <w:rtl/>
        </w:rPr>
        <w:t xml:space="preserve"> في "</w:t>
      </w:r>
      <w:r w:rsidR="004812FD" w:rsidRPr="00C23F7E">
        <w:rPr>
          <w:rFonts w:ascii="Times New Roman" w:hAnsi="Times New Roman" w:cs="Times New Roman"/>
          <w:sz w:val="36"/>
          <w:szCs w:val="36"/>
          <w:rtl/>
        </w:rPr>
        <w:t>مُصنَّفه</w:t>
      </w:r>
      <w:r w:rsidR="00681A17" w:rsidRPr="00C23F7E">
        <w:rPr>
          <w:rFonts w:ascii="Times New Roman" w:hAnsi="Times New Roman" w:cs="Times New Roman"/>
          <w:sz w:val="36"/>
          <w:szCs w:val="36"/>
          <w:rtl/>
        </w:rPr>
        <w:t xml:space="preserve">" (1/ 490 – رقم:5649)، عن إبراهيم النَّخعي </w:t>
      </w:r>
      <w:r>
        <w:rPr>
          <w:rFonts w:ascii="Times New Roman" w:hAnsi="Times New Roman" w:cs="Times New Roman"/>
          <w:sz w:val="36"/>
          <w:szCs w:val="36"/>
          <w:rtl/>
        </w:rPr>
        <w:t xml:space="preserve">تلميذ الصحابة </w:t>
      </w:r>
      <w:r w:rsidR="00681A17" w:rsidRPr="00C23F7E">
        <w:rPr>
          <w:rFonts w:ascii="Times New Roman" w:hAnsi="Times New Roman" w:cs="Times New Roman"/>
          <w:sz w:val="36"/>
          <w:szCs w:val="36"/>
          <w:rtl/>
        </w:rPr>
        <w:t xml:space="preserve">ــ رحمه الله ــ أنَّه قال: </w:t>
      </w:r>
    </w:p>
    <w:p w:rsidR="00681A17" w:rsidRPr="00C23F7E"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كَانُوا يُكَبِّرُونَ يَوْمَ عَرَفَةَ، وَأَحَدُهُمْ مُسْتَقْبِلٌ الْقِبْلَةَ فِي دُبُرِ الصَّلَاةِ: اللَّهُ أَكْبَرُ اللَّهُ أَكْبَرُ، لَا إِلَهَ إِلَّا اللَّهُ، وَاللَّهُ أَكْبَرُ اللَّهُ أَكْبَرُ وَلِلَّهِ الْحَمْدُ ))</w:t>
      </w:r>
      <w:r w:rsidRPr="00C23F7E">
        <w:rPr>
          <w:rFonts w:ascii="Times New Roman" w:hAnsi="Times New Roman" w:cs="Times New Roman"/>
          <w:sz w:val="36"/>
          <w:szCs w:val="36"/>
          <w:rtl/>
        </w:rPr>
        <w:t>.</w:t>
      </w:r>
    </w:p>
    <w:p w:rsidR="00F86EE0" w:rsidRDefault="00EE316F"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الرابع</w:t>
      </w:r>
      <w:r w:rsidRPr="00C23F7E">
        <w:rPr>
          <w:rFonts w:ascii="Times New Roman" w:hAnsi="Times New Roman" w:cs="Times New Roman"/>
          <w:b/>
          <w:bCs/>
          <w:color w:val="7030A0"/>
          <w:sz w:val="36"/>
          <w:szCs w:val="36"/>
          <w:rtl/>
        </w:rPr>
        <w:t>:</w:t>
      </w:r>
    </w:p>
    <w:p w:rsidR="00EE316F" w:rsidRPr="00C23F7E" w:rsidRDefault="00EE316F"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t>عن وقت التَّكبير المُقيَّد</w:t>
      </w:r>
      <w:r w:rsidR="005472F7">
        <w:rPr>
          <w:rFonts w:ascii="Times New Roman" w:hAnsi="Times New Roman" w:cs="Times New Roman" w:hint="cs"/>
          <w:b/>
          <w:bCs/>
          <w:color w:val="833C0B" w:themeColor="accent2" w:themeShade="80"/>
          <w:sz w:val="36"/>
          <w:szCs w:val="36"/>
          <w:rtl/>
        </w:rPr>
        <w:t xml:space="preserve"> لغير الحُجَّاج وللحُجَّاج</w:t>
      </w:r>
      <w:r w:rsidRPr="00C23F7E">
        <w:rPr>
          <w:rFonts w:ascii="Times New Roman" w:hAnsi="Times New Roman" w:cs="Times New Roman"/>
          <w:b/>
          <w:bCs/>
          <w:color w:val="833C0B" w:themeColor="accent2" w:themeShade="80"/>
          <w:sz w:val="36"/>
          <w:szCs w:val="36"/>
          <w:rtl/>
        </w:rPr>
        <w:t>.</w:t>
      </w:r>
    </w:p>
    <w:p w:rsidR="003B6398" w:rsidRPr="00B454C4" w:rsidRDefault="003B6398" w:rsidP="006C7B9C">
      <w:pPr>
        <w:spacing w:line="276" w:lineRule="auto"/>
        <w:ind w:left="0"/>
        <w:jc w:val="left"/>
        <w:rPr>
          <w:rFonts w:ascii="Times New Roman" w:hAnsi="Times New Roman" w:cs="Times New Roman"/>
          <w:b/>
          <w:bCs/>
          <w:color w:val="FF0000"/>
          <w:sz w:val="36"/>
          <w:szCs w:val="36"/>
        </w:rPr>
      </w:pPr>
      <w:r w:rsidRPr="00B454C4">
        <w:rPr>
          <w:rFonts w:ascii="Times New Roman" w:hAnsi="Times New Roman" w:cs="Times New Roman"/>
          <w:b/>
          <w:bCs/>
          <w:color w:val="FF0000"/>
          <w:sz w:val="36"/>
          <w:szCs w:val="36"/>
          <w:rtl/>
        </w:rPr>
        <w:t>ي</w:t>
      </w:r>
      <w:r w:rsidR="00B454C4" w:rsidRPr="00B454C4">
        <w:rPr>
          <w:rFonts w:ascii="Times New Roman" w:hAnsi="Times New Roman" w:cs="Times New Roman" w:hint="cs"/>
          <w:b/>
          <w:bCs/>
          <w:color w:val="FF0000"/>
          <w:sz w:val="36"/>
          <w:szCs w:val="36"/>
          <w:rtl/>
        </w:rPr>
        <w:t>َ</w:t>
      </w:r>
      <w:r w:rsidRPr="00B454C4">
        <w:rPr>
          <w:rFonts w:ascii="Times New Roman" w:hAnsi="Times New Roman" w:cs="Times New Roman"/>
          <w:b/>
          <w:bCs/>
          <w:color w:val="FF0000"/>
          <w:sz w:val="36"/>
          <w:szCs w:val="36"/>
          <w:rtl/>
        </w:rPr>
        <w:t>بدأ وقت التَّكبير المقيَّد</w:t>
      </w:r>
      <w:r w:rsidR="00B12AA8" w:rsidRPr="00B454C4">
        <w:rPr>
          <w:rFonts w:ascii="Times New Roman" w:hAnsi="Times New Roman" w:cs="Times New Roman"/>
          <w:b/>
          <w:bCs/>
          <w:color w:val="FF0000"/>
          <w:sz w:val="36"/>
          <w:szCs w:val="36"/>
          <w:rtl/>
        </w:rPr>
        <w:t xml:space="preserve"> لِغير الحُجَّاج</w:t>
      </w:r>
      <w:r w:rsidRPr="00B454C4">
        <w:rPr>
          <w:rFonts w:ascii="Times New Roman" w:hAnsi="Times New Roman" w:cs="Times New Roman"/>
          <w:b/>
          <w:bCs/>
          <w:color w:val="FF0000"/>
          <w:sz w:val="36"/>
          <w:szCs w:val="36"/>
          <w:rtl/>
        </w:rPr>
        <w:t>:</w:t>
      </w:r>
    </w:p>
    <w:p w:rsidR="003B6398"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3B6398" w:rsidRPr="00C23F7E">
        <w:rPr>
          <w:rFonts w:ascii="Times New Roman" w:hAnsi="Times New Roman" w:cs="Times New Roman"/>
          <w:sz w:val="36"/>
          <w:szCs w:val="36"/>
          <w:rtl/>
        </w:rPr>
        <w:t>مِن فجر يوم عرفة إلى صلاة العصر مِن آخِر أيـَّام التَّشريق، ثمَّ يُقطع</w:t>
      </w:r>
      <w:r>
        <w:rPr>
          <w:rFonts w:ascii="Times New Roman" w:hAnsi="Times New Roman" w:cs="Times New Roman"/>
          <w:kern w:val="28"/>
          <w:sz w:val="36"/>
          <w:szCs w:val="36"/>
          <w:rtl/>
        </w:rPr>
        <w:t>»</w:t>
      </w:r>
      <w:r>
        <w:rPr>
          <w:rFonts w:ascii="Times New Roman" w:hAnsi="Times New Roman" w:cs="Times New Roman"/>
          <w:sz w:val="36"/>
          <w:szCs w:val="36"/>
          <w:rtl/>
        </w:rPr>
        <w:t>.</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D04391" w:rsidRPr="00B454C4">
        <w:rPr>
          <w:rFonts w:ascii="Times New Roman" w:hAnsi="Times New Roman" w:cs="Times New Roman"/>
          <w:b/>
          <w:bCs/>
          <w:color w:val="002060"/>
          <w:sz w:val="36"/>
          <w:szCs w:val="36"/>
          <w:rtl/>
        </w:rPr>
        <w:t>حيث قال الحافظ ابن كثير الشافعي ــ رحمه الله ــ في "تفسيره" (1/ 561):</w:t>
      </w:r>
    </w:p>
    <w:p w:rsidR="00D04391" w:rsidRPr="00C23F7E" w:rsidRDefault="00B454C4" w:rsidP="006C7B9C">
      <w:pPr>
        <w:spacing w:line="276" w:lineRule="auto"/>
        <w:ind w:left="0"/>
        <w:jc w:val="left"/>
        <w:rPr>
          <w:rFonts w:ascii="Times New Roman" w:hAnsi="Times New Roman" w:cs="Times New Roman"/>
          <w:sz w:val="36"/>
          <w:szCs w:val="36"/>
        </w:rPr>
      </w:pPr>
      <w:r>
        <w:rPr>
          <w:rFonts w:ascii="Times New Roman" w:hAnsi="Times New Roman" w:cs="Times New Roman"/>
          <w:kern w:val="28"/>
          <w:sz w:val="36"/>
          <w:szCs w:val="36"/>
          <w:rtl/>
        </w:rPr>
        <w:t>«</w:t>
      </w:r>
      <w:r w:rsidR="00D04391" w:rsidRPr="00C23F7E">
        <w:rPr>
          <w:rFonts w:ascii="Times New Roman" w:hAnsi="Times New Roman" w:cs="Times New Roman"/>
          <w:b/>
          <w:bCs/>
          <w:sz w:val="36"/>
          <w:szCs w:val="36"/>
          <w:rtl/>
        </w:rPr>
        <w:t>وأشهرها الذي عليه العمل:</w:t>
      </w:r>
      <w:r w:rsidR="00D04391" w:rsidRPr="00C23F7E">
        <w:rPr>
          <w:rFonts w:ascii="Times New Roman" w:hAnsi="Times New Roman" w:cs="Times New Roman"/>
          <w:sz w:val="36"/>
          <w:szCs w:val="36"/>
          <w:rtl/>
        </w:rPr>
        <w:t xml:space="preserve"> </w:t>
      </w:r>
    </w:p>
    <w:p w:rsidR="00D04391" w:rsidRPr="00C23F7E" w:rsidRDefault="00D04391" w:rsidP="00B454C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أنَّه مِن صلاة الص</w:t>
      </w:r>
      <w:r w:rsidR="004850CF" w:rsidRPr="00C23F7E">
        <w:rPr>
          <w:rFonts w:ascii="Times New Roman" w:hAnsi="Times New Roman" w:cs="Times New Roman"/>
          <w:sz w:val="36"/>
          <w:szCs w:val="36"/>
          <w:rtl/>
        </w:rPr>
        <w:t>ُّ</w:t>
      </w:r>
      <w:r w:rsidRPr="00C23F7E">
        <w:rPr>
          <w:rFonts w:ascii="Times New Roman" w:hAnsi="Times New Roman" w:cs="Times New Roman"/>
          <w:sz w:val="36"/>
          <w:szCs w:val="36"/>
          <w:rtl/>
        </w:rPr>
        <w:t>بح يوم عرفة إلى صلاة العصر مِن آخِر أيَّام التشريق</w:t>
      </w:r>
      <w:r w:rsidR="00B454C4">
        <w:rPr>
          <w:rFonts w:ascii="Times New Roman" w:hAnsi="Times New Roman" w:cs="Times New Roman"/>
          <w:kern w:val="28"/>
          <w:sz w:val="36"/>
          <w:szCs w:val="36"/>
          <w:rtl/>
        </w:rPr>
        <w:t>»</w:t>
      </w:r>
      <w:r w:rsidR="00B454C4">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B454C4">
        <w:rPr>
          <w:rFonts w:ascii="Times New Roman" w:hAnsi="Times New Roman" w:cs="Times New Roman"/>
          <w:b/>
          <w:bCs/>
          <w:color w:val="002060"/>
          <w:sz w:val="36"/>
          <w:szCs w:val="36"/>
          <w:rtl/>
        </w:rPr>
        <w:t>وقال الإمام ابن تيمية ــ رحمه الله ــ كما في "مجموع الفتاوى" (24/ 220)، عن هذا التكبير:</w:t>
      </w:r>
    </w:p>
    <w:p w:rsidR="00D04391" w:rsidRPr="00C23F7E" w:rsidRDefault="00B454C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00D04391" w:rsidRPr="00C23F7E">
        <w:rPr>
          <w:rFonts w:ascii="Times New Roman" w:hAnsi="Times New Roman" w:cs="Times New Roman"/>
          <w:sz w:val="36"/>
          <w:szCs w:val="36"/>
          <w:rtl/>
        </w:rPr>
        <w:t>أصحُّ الأقوال في التَّكبير الَّذي عليه جمهور السَّلف والفقهاء مِن الصَّحابة ــ رضي الله عنهم ــ والأئمَّة:</w:t>
      </w:r>
    </w:p>
    <w:p w:rsidR="00D04391" w:rsidRPr="00C23F7E" w:rsidRDefault="00D04391" w:rsidP="00B454C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 يُكبَّرَ مِن فجْر يومِ عرفة إلى آخِر أيـَّام التَّشريق، عقِب كلِّ صلاة</w:t>
      </w:r>
      <w:r w:rsidR="00B454C4">
        <w:rPr>
          <w:rFonts w:ascii="Times New Roman" w:hAnsi="Times New Roman" w:cs="Times New Roman"/>
          <w:kern w:val="28"/>
          <w:sz w:val="36"/>
          <w:szCs w:val="36"/>
          <w:rtl/>
        </w:rPr>
        <w:t>»</w:t>
      </w:r>
      <w:r w:rsidR="00B454C4">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D04391" w:rsidRPr="00B454C4">
        <w:rPr>
          <w:rFonts w:ascii="Times New Roman" w:hAnsi="Times New Roman" w:cs="Times New Roman"/>
          <w:b/>
          <w:bCs/>
          <w:color w:val="002060"/>
          <w:sz w:val="36"/>
          <w:szCs w:val="36"/>
          <w:rtl/>
        </w:rPr>
        <w:t>وقال أيضًا (24/ 224):</w:t>
      </w:r>
    </w:p>
    <w:p w:rsidR="00D04391"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b/>
          <w:bCs/>
          <w:sz w:val="36"/>
          <w:szCs w:val="36"/>
          <w:rtl/>
        </w:rPr>
        <w:t>ولأنَّه:</w:t>
      </w:r>
      <w:r w:rsidR="00D04391" w:rsidRPr="00C23F7E">
        <w:rPr>
          <w:rFonts w:ascii="Times New Roman" w:hAnsi="Times New Roman" w:cs="Times New Roman"/>
          <w:sz w:val="36"/>
          <w:szCs w:val="36"/>
          <w:rtl/>
        </w:rPr>
        <w:t xml:space="preserve"> إجماعٌ مِن أكابِر الصحابة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B454C4">
        <w:rPr>
          <w:rFonts w:ascii="Times New Roman" w:hAnsi="Times New Roman" w:cs="Times New Roman"/>
          <w:b/>
          <w:bCs/>
          <w:color w:val="002060"/>
          <w:sz w:val="36"/>
          <w:szCs w:val="36"/>
          <w:rtl/>
        </w:rPr>
        <w:t>وقال الحافظ ابن رجب الحنبلي ــ رحمه الله ــ في كتابه "فتح الباري شرح صحيح البخاري" (6/ 124):</w:t>
      </w:r>
    </w:p>
    <w:p w:rsidR="00D04391"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sz w:val="36"/>
          <w:szCs w:val="36"/>
          <w:rtl/>
        </w:rPr>
        <w:t>وقد حَكَى الإمام أحمد هذا القول إجماعًا مِن الصَّحابة ــ رضي الله عنهم ــ، حكاه عن عُمر، وعَليٍّ، وابن مسعودٍ، وابن عباس</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D04391" w:rsidRPr="00B454C4">
        <w:rPr>
          <w:rFonts w:ascii="Times New Roman" w:hAnsi="Times New Roman" w:cs="Times New Roman"/>
          <w:b/>
          <w:bCs/>
          <w:color w:val="002060"/>
          <w:sz w:val="36"/>
          <w:szCs w:val="36"/>
          <w:rtl/>
        </w:rPr>
        <w:t>وقال أيضًا (6/ 126):</w:t>
      </w:r>
    </w:p>
    <w:p w:rsidR="00D04391" w:rsidRPr="00C23F7E" w:rsidRDefault="00B454C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sz w:val="36"/>
          <w:szCs w:val="36"/>
          <w:rtl/>
        </w:rPr>
        <w:t>والإجماع الذي ذَكرَه أحمد، إنَّما هو في ابتداء التكبير يوم عرفة مِن صلاة الصبح.</w:t>
      </w:r>
    </w:p>
    <w:p w:rsidR="00D04391" w:rsidRPr="00C23F7E" w:rsidRDefault="00D04391" w:rsidP="00B454C4">
      <w:pPr>
        <w:spacing w:line="276" w:lineRule="auto"/>
        <w:ind w:left="0"/>
        <w:jc w:val="left"/>
        <w:rPr>
          <w:rFonts w:ascii="Times New Roman" w:hAnsi="Times New Roman" w:cs="Times New Roman"/>
          <w:sz w:val="36"/>
          <w:szCs w:val="36"/>
          <w:rtl/>
        </w:rPr>
      </w:pPr>
      <w:r w:rsidRPr="00B454C4">
        <w:rPr>
          <w:rFonts w:ascii="Times New Roman" w:hAnsi="Times New Roman" w:cs="Times New Roman"/>
          <w:b/>
          <w:bCs/>
          <w:sz w:val="36"/>
          <w:szCs w:val="36"/>
          <w:rtl/>
        </w:rPr>
        <w:t>أمَّا آخِر وقته</w:t>
      </w:r>
      <w:r w:rsidRPr="00C23F7E">
        <w:rPr>
          <w:rFonts w:ascii="Times New Roman" w:hAnsi="Times New Roman" w:cs="Times New Roman"/>
          <w:sz w:val="36"/>
          <w:szCs w:val="36"/>
          <w:rtl/>
        </w:rPr>
        <w:t>، فقد اختلف فيه الصحابة الذين سمَّاهُم</w:t>
      </w:r>
      <w:r w:rsidR="00B454C4">
        <w:rPr>
          <w:rFonts w:ascii="Times New Roman" w:hAnsi="Times New Roman" w:cs="Times New Roman"/>
          <w:kern w:val="28"/>
          <w:sz w:val="36"/>
          <w:szCs w:val="36"/>
          <w:rtl/>
        </w:rPr>
        <w:t>»</w:t>
      </w:r>
      <w:r w:rsidR="00B454C4">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B454C4">
        <w:rPr>
          <w:rFonts w:ascii="Times New Roman" w:hAnsi="Times New Roman" w:cs="Times New Roman"/>
          <w:b/>
          <w:bCs/>
          <w:color w:val="002060"/>
          <w:sz w:val="36"/>
          <w:szCs w:val="36"/>
          <w:rtl/>
        </w:rPr>
        <w:t>وقال الفقيه شمس الدين السَّرخسي الحَنفي ــ رحمه الله ــ  في كتابه "المبسوط" (2/ 42):</w:t>
      </w:r>
    </w:p>
    <w:p w:rsidR="00D04391"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B454C4">
        <w:rPr>
          <w:rFonts w:ascii="Times New Roman" w:hAnsi="Times New Roman" w:cs="Times New Roman"/>
          <w:b/>
          <w:bCs/>
          <w:sz w:val="36"/>
          <w:szCs w:val="36"/>
          <w:rtl/>
        </w:rPr>
        <w:t>اتَّفقَ المشايخ مِن الصَّحابة ــ رضي الله عنهم ــ:</w:t>
      </w:r>
      <w:r w:rsidR="00D04391" w:rsidRPr="00C23F7E">
        <w:rPr>
          <w:rFonts w:ascii="Times New Roman" w:hAnsi="Times New Roman" w:cs="Times New Roman"/>
          <w:sz w:val="36"/>
          <w:szCs w:val="36"/>
          <w:rtl/>
        </w:rPr>
        <w:t xml:space="preserve"> عُمر، وعَليٌّ، وابن مسعودٍ، أنـَّه يُبدأ بالتَّكبير مِن صلاة الغَداة مِن يوم عرفة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04391" w:rsidRPr="00B454C4" w:rsidRDefault="00B454C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D04391" w:rsidRPr="00B454C4">
        <w:rPr>
          <w:rFonts w:ascii="Times New Roman" w:hAnsi="Times New Roman" w:cs="Times New Roman"/>
          <w:b/>
          <w:bCs/>
          <w:color w:val="002060"/>
          <w:sz w:val="36"/>
          <w:szCs w:val="36"/>
          <w:rtl/>
        </w:rPr>
        <w:t>وقال الإمام مُوفَّق الدين ابن قُدامة الحنبلي ــ رحمه الله ــ في كتابه "المُغني" (3/ 288-289):</w:t>
      </w:r>
    </w:p>
    <w:p w:rsidR="004850CF" w:rsidRPr="00C23F7E" w:rsidRDefault="00B454C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sz w:val="36"/>
          <w:szCs w:val="36"/>
          <w:rtl/>
        </w:rPr>
        <w:t>ولأنَّه إجماعُ الصحابة ــ رضي الله عنهم ــ، رُوي عن عمر، وعلي</w:t>
      </w:r>
      <w:r w:rsidR="004850CF" w:rsidRPr="00C23F7E">
        <w:rPr>
          <w:rFonts w:ascii="Times New Roman" w:hAnsi="Times New Roman" w:cs="Times New Roman"/>
          <w:sz w:val="36"/>
          <w:szCs w:val="36"/>
          <w:rtl/>
        </w:rPr>
        <w:t>ٍّ، وابن عباس، وابن مسعود.</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lastRenderedPageBreak/>
        <w:t>وق</w:t>
      </w:r>
      <w:r w:rsidR="004850CF"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يل لأحمد:</w:t>
      </w:r>
      <w:r w:rsidRPr="00C23F7E">
        <w:rPr>
          <w:rFonts w:ascii="Times New Roman" w:hAnsi="Times New Roman" w:cs="Times New Roman"/>
          <w:sz w:val="36"/>
          <w:szCs w:val="36"/>
          <w:rtl/>
        </w:rPr>
        <w:t xml:space="preserve"> بأيِّ حديث تذهب إلى أنَّ التكبير مِن صلاة الفجْر يوم عرفة إلى آخِر أيَّام التشريق؟</w:t>
      </w:r>
    </w:p>
    <w:p w:rsidR="00D04391" w:rsidRPr="00C23F7E" w:rsidRDefault="00D04391" w:rsidP="00B454C4">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قال:</w:t>
      </w:r>
      <w:r w:rsidRPr="00C23F7E">
        <w:rPr>
          <w:rFonts w:ascii="Times New Roman" w:hAnsi="Times New Roman" w:cs="Times New Roman"/>
          <w:sz w:val="36"/>
          <w:szCs w:val="36"/>
          <w:rtl/>
        </w:rPr>
        <w:t xml:space="preserve"> بالإجماع، عمر، وعليّ، وابن عباس، وابن مسعود ــ رضي الله عنهم ــ</w:t>
      </w:r>
      <w:r w:rsidR="00B454C4">
        <w:rPr>
          <w:rFonts w:ascii="Times New Roman" w:hAnsi="Times New Roman" w:cs="Times New Roman"/>
          <w:kern w:val="28"/>
          <w:sz w:val="36"/>
          <w:szCs w:val="36"/>
          <w:rtl/>
        </w:rPr>
        <w:t>»</w:t>
      </w:r>
      <w:r w:rsidR="00B454C4">
        <w:rPr>
          <w:rFonts w:ascii="Times New Roman" w:hAnsi="Times New Roman" w:cs="Times New Roman"/>
          <w:sz w:val="36"/>
          <w:szCs w:val="36"/>
          <w:rtl/>
        </w:rPr>
        <w:t>.اهـ</w:t>
      </w:r>
    </w:p>
    <w:p w:rsidR="00D04391" w:rsidRPr="00B454C4" w:rsidRDefault="00D04391" w:rsidP="006C7B9C">
      <w:pPr>
        <w:spacing w:line="276" w:lineRule="auto"/>
        <w:ind w:left="0"/>
        <w:jc w:val="left"/>
        <w:rPr>
          <w:rFonts w:ascii="Times New Roman" w:hAnsi="Times New Roman" w:cs="Times New Roman"/>
          <w:b/>
          <w:bCs/>
          <w:color w:val="FF0000"/>
          <w:sz w:val="36"/>
          <w:szCs w:val="36"/>
          <w:rtl/>
        </w:rPr>
      </w:pPr>
      <w:r w:rsidRPr="00B454C4">
        <w:rPr>
          <w:rFonts w:ascii="Times New Roman" w:hAnsi="Times New Roman" w:cs="Times New Roman"/>
          <w:b/>
          <w:bCs/>
          <w:color w:val="FF0000"/>
          <w:sz w:val="36"/>
          <w:szCs w:val="36"/>
          <w:rtl/>
        </w:rPr>
        <w:t>وأمَّا بالنِّسبة للحُجَّاج:</w:t>
      </w:r>
    </w:p>
    <w:p w:rsidR="00D04391" w:rsidRPr="00C23F7E" w:rsidRDefault="00D04391"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فالأصحُّ مِن أقوال أهل العلم أنَّهم كمَن لم يَحُج.</w:t>
      </w:r>
    </w:p>
    <w:p w:rsidR="004850CF" w:rsidRPr="00B454C4" w:rsidRDefault="00D04391" w:rsidP="006C7B9C">
      <w:pPr>
        <w:spacing w:line="276" w:lineRule="auto"/>
        <w:ind w:left="0"/>
        <w:jc w:val="left"/>
        <w:rPr>
          <w:rFonts w:ascii="Times New Roman" w:hAnsi="Times New Roman" w:cs="Times New Roman"/>
          <w:color w:val="1F4E79" w:themeColor="accent1" w:themeShade="80"/>
          <w:sz w:val="36"/>
          <w:szCs w:val="36"/>
          <w:rtl/>
        </w:rPr>
      </w:pPr>
      <w:r w:rsidRPr="00B454C4">
        <w:rPr>
          <w:rFonts w:ascii="Times New Roman" w:hAnsi="Times New Roman" w:cs="Times New Roman"/>
          <w:b/>
          <w:bCs/>
          <w:color w:val="1F4E79" w:themeColor="accent1" w:themeShade="80"/>
          <w:sz w:val="36"/>
          <w:szCs w:val="36"/>
          <w:rtl/>
        </w:rPr>
        <w:t>فيَبدأ تكبيرُهم أيضًا:</w:t>
      </w:r>
      <w:r w:rsidRPr="00B454C4">
        <w:rPr>
          <w:rFonts w:ascii="Times New Roman" w:hAnsi="Times New Roman" w:cs="Times New Roman"/>
          <w:color w:val="1F4E79" w:themeColor="accent1" w:themeShade="80"/>
          <w:sz w:val="36"/>
          <w:szCs w:val="36"/>
          <w:rtl/>
        </w:rPr>
        <w:t xml:space="preserve"> </w:t>
      </w:r>
    </w:p>
    <w:p w:rsidR="00D04391" w:rsidRPr="00C23F7E" w:rsidRDefault="00B454C4" w:rsidP="00B454C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D04391" w:rsidRPr="00C23F7E">
        <w:rPr>
          <w:rFonts w:ascii="Times New Roman" w:hAnsi="Times New Roman" w:cs="Times New Roman"/>
          <w:sz w:val="36"/>
          <w:szCs w:val="36"/>
          <w:rtl/>
        </w:rPr>
        <w:t>مِن فجْر يوم عرفة، ويَستمر إلى عصر آخِر يوم مِن أيَّام التشريق، ثم يُقطَع</w:t>
      </w:r>
      <w:r>
        <w:rPr>
          <w:rFonts w:ascii="Times New Roman" w:hAnsi="Times New Roman" w:cs="Times New Roman"/>
          <w:kern w:val="28"/>
          <w:sz w:val="36"/>
          <w:szCs w:val="36"/>
          <w:rtl/>
        </w:rPr>
        <w:t>»</w:t>
      </w:r>
      <w:r>
        <w:rPr>
          <w:rFonts w:ascii="Times New Roman" w:hAnsi="Times New Roman" w:cs="Times New Roman"/>
          <w:sz w:val="36"/>
          <w:szCs w:val="36"/>
          <w:rtl/>
        </w:rPr>
        <w:t>.</w:t>
      </w:r>
    </w:p>
    <w:p w:rsidR="00D04391" w:rsidRPr="00C23F7E" w:rsidRDefault="00D04391"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وهو مذهب أبي حنيفة، وقولٌ للشافعي.</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وذلك لعموم الآثار الثابتة عن الصحابة ــ رضي الله عنهم ــ، كعليِّ بن أبي طالب، وابن مسعود، وابن عباس، إذ لم تُفرِّق بين حاجٍّ وغيره.</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وقد اتَّفَقَت على الابتداء مِن صلاة الفجر.</w:t>
      </w:r>
    </w:p>
    <w:p w:rsidR="00B454C4" w:rsidRPr="00B454C4" w:rsidRDefault="00D04391" w:rsidP="006C7B9C">
      <w:pPr>
        <w:spacing w:line="276" w:lineRule="auto"/>
        <w:ind w:left="0"/>
        <w:jc w:val="left"/>
        <w:rPr>
          <w:rFonts w:ascii="Times New Roman" w:hAnsi="Times New Roman" w:cs="Times New Roman"/>
          <w:b/>
          <w:bCs/>
          <w:sz w:val="36"/>
          <w:szCs w:val="36"/>
          <w:rtl/>
        </w:rPr>
      </w:pPr>
      <w:r w:rsidRPr="00B454C4">
        <w:rPr>
          <w:rFonts w:ascii="Times New Roman" w:hAnsi="Times New Roman" w:cs="Times New Roman"/>
          <w:b/>
          <w:bCs/>
          <w:sz w:val="36"/>
          <w:szCs w:val="36"/>
          <w:rtl/>
        </w:rPr>
        <w:t>وعُ</w:t>
      </w:r>
      <w:r w:rsidR="00B454C4" w:rsidRPr="00B454C4">
        <w:rPr>
          <w:rFonts w:ascii="Times New Roman" w:hAnsi="Times New Roman" w:cs="Times New Roman"/>
          <w:b/>
          <w:bCs/>
          <w:sz w:val="36"/>
          <w:szCs w:val="36"/>
          <w:rtl/>
        </w:rPr>
        <w:t>دَّ هذا مِن قِبَل بعض أهل العلم</w:t>
      </w:r>
      <w:r w:rsidR="00B454C4" w:rsidRPr="00B454C4">
        <w:rPr>
          <w:rFonts w:ascii="Times New Roman" w:hAnsi="Times New Roman" w:cs="Times New Roman" w:hint="cs"/>
          <w:b/>
          <w:bCs/>
          <w:sz w:val="36"/>
          <w:szCs w:val="36"/>
          <w:rtl/>
        </w:rPr>
        <w:t>:</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إجماعًا مِن الصحابة ــ رضي الله عنهم ــ، لعدَم ثبوت مُخالِفٌ لهم مِنهم.</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واتفق علي بن أبي طالب ــ وهو خليفة راشد ــ، وابن عباس، ــ رضي الله عنهم ــ على انتهاء هذا التكبير بصلاة العصر.</w:t>
      </w:r>
    </w:p>
    <w:p w:rsidR="00D04391" w:rsidRPr="00B454C4" w:rsidRDefault="00D04391" w:rsidP="006C7B9C">
      <w:pPr>
        <w:spacing w:line="276" w:lineRule="auto"/>
        <w:ind w:left="0"/>
        <w:jc w:val="left"/>
        <w:rPr>
          <w:rFonts w:ascii="Times New Roman" w:hAnsi="Times New Roman" w:cs="Times New Roman"/>
          <w:b/>
          <w:bCs/>
          <w:sz w:val="36"/>
          <w:szCs w:val="36"/>
          <w:rtl/>
        </w:rPr>
      </w:pPr>
      <w:r w:rsidRPr="00B454C4">
        <w:rPr>
          <w:rFonts w:ascii="Times New Roman" w:hAnsi="Times New Roman" w:cs="Times New Roman"/>
          <w:b/>
          <w:bCs/>
          <w:sz w:val="36"/>
          <w:szCs w:val="36"/>
          <w:rtl/>
        </w:rPr>
        <w:t>وذهب سفيان ابن عيينة، ومالك، وأحمد، وأبو ثور، والشافعي في قول:</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إلى أنَّ الحاجَّ يَبدأُ بالتكبير مِن ظهر يوم النَّحر.</w:t>
      </w:r>
    </w:p>
    <w:p w:rsidR="00D04391" w:rsidRPr="00C23F7E" w:rsidRDefault="00D04391"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واختلفوا في وقت انتهاء تكبيره.</w:t>
      </w:r>
    </w:p>
    <w:p w:rsidR="00D04391" w:rsidRPr="00C23F7E" w:rsidRDefault="00D04391" w:rsidP="006C7B9C">
      <w:pPr>
        <w:spacing w:line="276" w:lineRule="auto"/>
        <w:ind w:left="0"/>
        <w:jc w:val="left"/>
        <w:rPr>
          <w:rFonts w:ascii="Times New Roman" w:hAnsi="Times New Roman" w:cs="Times New Roman"/>
          <w:sz w:val="36"/>
          <w:szCs w:val="36"/>
          <w:rtl/>
        </w:rPr>
      </w:pPr>
      <w:r w:rsidRPr="00B454C4">
        <w:rPr>
          <w:rFonts w:ascii="Times New Roman" w:hAnsi="Times New Roman" w:cs="Times New Roman"/>
          <w:b/>
          <w:bCs/>
          <w:color w:val="C45911" w:themeColor="accent2" w:themeShade="BF"/>
          <w:sz w:val="36"/>
          <w:szCs w:val="36"/>
          <w:rtl/>
        </w:rPr>
        <w:lastRenderedPageBreak/>
        <w:t>فم</w:t>
      </w:r>
      <w:r w:rsidR="00C10C73" w:rsidRPr="00B454C4">
        <w:rPr>
          <w:rFonts w:ascii="Times New Roman" w:hAnsi="Times New Roman" w:cs="Times New Roman"/>
          <w:b/>
          <w:bCs/>
          <w:color w:val="C45911" w:themeColor="accent2" w:themeShade="BF"/>
          <w:sz w:val="36"/>
          <w:szCs w:val="36"/>
          <w:rtl/>
        </w:rPr>
        <w:t>ِ</w:t>
      </w:r>
      <w:r w:rsidRPr="00B454C4">
        <w:rPr>
          <w:rFonts w:ascii="Times New Roman" w:hAnsi="Times New Roman" w:cs="Times New Roman"/>
          <w:b/>
          <w:bCs/>
          <w:color w:val="C45911" w:themeColor="accent2" w:themeShade="BF"/>
          <w:sz w:val="36"/>
          <w:szCs w:val="36"/>
          <w:rtl/>
        </w:rPr>
        <w:t>نهم مَن قال:</w:t>
      </w:r>
      <w:r w:rsidRPr="00C23F7E">
        <w:rPr>
          <w:rFonts w:ascii="Times New Roman" w:hAnsi="Times New Roman" w:cs="Times New Roman"/>
          <w:sz w:val="36"/>
          <w:szCs w:val="36"/>
          <w:rtl/>
        </w:rPr>
        <w:t xml:space="preserve"> يَنتهي بصلاة فجْرِ آخِر أيَّام التشريق.</w:t>
      </w:r>
    </w:p>
    <w:p w:rsidR="00D04391" w:rsidRPr="00C23F7E" w:rsidRDefault="00D04391" w:rsidP="006C7B9C">
      <w:pPr>
        <w:spacing w:line="276" w:lineRule="auto"/>
        <w:ind w:left="0"/>
        <w:jc w:val="left"/>
        <w:rPr>
          <w:rFonts w:ascii="Times New Roman" w:hAnsi="Times New Roman" w:cs="Times New Roman"/>
          <w:sz w:val="36"/>
          <w:szCs w:val="36"/>
          <w:rtl/>
        </w:rPr>
      </w:pPr>
      <w:r w:rsidRPr="00B454C4">
        <w:rPr>
          <w:rFonts w:ascii="Times New Roman" w:hAnsi="Times New Roman" w:cs="Times New Roman"/>
          <w:b/>
          <w:bCs/>
          <w:color w:val="C45911" w:themeColor="accent2" w:themeShade="BF"/>
          <w:sz w:val="36"/>
          <w:szCs w:val="36"/>
          <w:rtl/>
        </w:rPr>
        <w:t>ومِنهم مَن قال:</w:t>
      </w:r>
      <w:r w:rsidRPr="00C23F7E">
        <w:rPr>
          <w:rFonts w:ascii="Times New Roman" w:hAnsi="Times New Roman" w:cs="Times New Roman"/>
          <w:sz w:val="36"/>
          <w:szCs w:val="36"/>
          <w:rtl/>
        </w:rPr>
        <w:t xml:space="preserve"> ي</w:t>
      </w:r>
      <w:r w:rsidR="00C10C73" w:rsidRPr="00C23F7E">
        <w:rPr>
          <w:rFonts w:ascii="Times New Roman" w:hAnsi="Times New Roman" w:cs="Times New Roman"/>
          <w:sz w:val="36"/>
          <w:szCs w:val="36"/>
          <w:rtl/>
        </w:rPr>
        <w:t>َ</w:t>
      </w:r>
      <w:r w:rsidRPr="00C23F7E">
        <w:rPr>
          <w:rFonts w:ascii="Times New Roman" w:hAnsi="Times New Roman" w:cs="Times New Roman"/>
          <w:sz w:val="36"/>
          <w:szCs w:val="36"/>
          <w:rtl/>
        </w:rPr>
        <w:t>نتهي بصلاة عصْرِه.</w:t>
      </w:r>
    </w:p>
    <w:p w:rsidR="00F86EE0" w:rsidRDefault="00C10C73"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الخامس</w:t>
      </w:r>
      <w:r w:rsidRPr="00C23F7E">
        <w:rPr>
          <w:rFonts w:ascii="Times New Roman" w:hAnsi="Times New Roman" w:cs="Times New Roman"/>
          <w:b/>
          <w:bCs/>
          <w:color w:val="7030A0"/>
          <w:sz w:val="36"/>
          <w:szCs w:val="36"/>
          <w:rtl/>
        </w:rPr>
        <w:t>:</w:t>
      </w:r>
    </w:p>
    <w:p w:rsidR="00C10C73" w:rsidRPr="00C23F7E" w:rsidRDefault="00C10C73"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t>عن الفرْق بين التَّكبير المُطلَق  والتكبير المُقَيَّد.</w:t>
      </w:r>
    </w:p>
    <w:p w:rsidR="00835B59" w:rsidRPr="00C23F7E" w:rsidRDefault="00835B59" w:rsidP="00B454C4">
      <w:pPr>
        <w:spacing w:line="276" w:lineRule="auto"/>
        <w:ind w:left="0"/>
        <w:jc w:val="left"/>
        <w:rPr>
          <w:rFonts w:ascii="Times New Roman" w:hAnsi="Times New Roman" w:cs="Times New Roman"/>
          <w:sz w:val="36"/>
          <w:szCs w:val="36"/>
          <w:rtl/>
        </w:rPr>
      </w:pPr>
      <w:r w:rsidRPr="00B454C4">
        <w:rPr>
          <w:rFonts w:ascii="Times New Roman" w:hAnsi="Times New Roman" w:cs="Times New Roman"/>
          <w:sz w:val="36"/>
          <w:szCs w:val="36"/>
          <w:rtl/>
        </w:rPr>
        <w:t>التكبير المُط</w:t>
      </w:r>
      <w:r w:rsidR="00B454C4" w:rsidRPr="00B454C4">
        <w:rPr>
          <w:rFonts w:ascii="Times New Roman" w:hAnsi="Times New Roman" w:cs="Times New Roman"/>
          <w:sz w:val="36"/>
          <w:szCs w:val="36"/>
          <w:rtl/>
        </w:rPr>
        <w:t>لَق والمُقيَّد</w:t>
      </w:r>
      <w:r w:rsidR="00B454C4">
        <w:rPr>
          <w:rFonts w:ascii="Times New Roman" w:hAnsi="Times New Roman" w:cs="Times New Roman" w:hint="cs"/>
          <w:sz w:val="36"/>
          <w:szCs w:val="36"/>
          <w:rtl/>
        </w:rPr>
        <w:t xml:space="preserve"> </w:t>
      </w:r>
      <w:r w:rsidR="00B454C4">
        <w:rPr>
          <w:rFonts w:ascii="Times New Roman" w:hAnsi="Times New Roman" w:cs="Times New Roman"/>
          <w:sz w:val="36"/>
          <w:szCs w:val="36"/>
          <w:rtl/>
        </w:rPr>
        <w:t>يجتمعان في الوقت</w:t>
      </w:r>
      <w:r w:rsidR="00B454C4">
        <w:rPr>
          <w:rFonts w:ascii="Times New Roman" w:hAnsi="Times New Roman" w:cs="Times New Roman" w:hint="cs"/>
          <w:sz w:val="36"/>
          <w:szCs w:val="36"/>
          <w:rtl/>
        </w:rPr>
        <w:t xml:space="preserve"> </w:t>
      </w:r>
      <w:r w:rsidRPr="00C23F7E">
        <w:rPr>
          <w:rFonts w:ascii="Times New Roman" w:hAnsi="Times New Roman" w:cs="Times New Roman"/>
          <w:sz w:val="36"/>
          <w:szCs w:val="36"/>
          <w:rtl/>
        </w:rPr>
        <w:t>مِن فجر يوم عرفة إلى آخِر أيَّام التشريق.</w:t>
      </w:r>
    </w:p>
    <w:p w:rsidR="00835B59" w:rsidRPr="00C23F7E" w:rsidRDefault="00835B59"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ويَفترِقان في اختصاص المُطلَّق بالتكبير مِن غروب شمس آخِر يوم مِن شهر ذي القَعْدة.</w:t>
      </w:r>
    </w:p>
    <w:p w:rsidR="00835B59" w:rsidRPr="00C23F7E" w:rsidRDefault="00835B59"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أي:</w:t>
      </w:r>
      <w:r w:rsidRPr="00C23F7E">
        <w:rPr>
          <w:rFonts w:ascii="Times New Roman" w:hAnsi="Times New Roman" w:cs="Times New Roman"/>
          <w:sz w:val="36"/>
          <w:szCs w:val="36"/>
          <w:rtl/>
        </w:rPr>
        <w:t xml:space="preserve"> أنَّ التكبير المُطلَق يكون في أيَّام العشر جميعها، مع أيَّام التشريق</w:t>
      </w:r>
      <w:r w:rsidR="00C10C73" w:rsidRPr="00C23F7E">
        <w:rPr>
          <w:rFonts w:ascii="Times New Roman" w:hAnsi="Times New Roman" w:cs="Times New Roman"/>
          <w:sz w:val="36"/>
          <w:szCs w:val="36"/>
          <w:rtl/>
        </w:rPr>
        <w:t>.</w:t>
      </w:r>
    </w:p>
    <w:p w:rsidR="00C10C73" w:rsidRPr="00C23F7E" w:rsidRDefault="00C10C73"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والتكبير المُقيَّد يكون في يوم عرفة، ويوم عيد الأضحى، وأيَّام التشريق.</w:t>
      </w:r>
    </w:p>
    <w:p w:rsidR="00F86EE0" w:rsidRDefault="00BA15E5"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w:t>
      </w:r>
      <w:r w:rsidR="00270802" w:rsidRPr="00F86EE0">
        <w:rPr>
          <w:rFonts w:ascii="Times New Roman" w:hAnsi="Times New Roman" w:cs="Times New Roman"/>
          <w:b/>
          <w:bCs/>
          <w:color w:val="7030A0"/>
          <w:sz w:val="36"/>
          <w:szCs w:val="36"/>
          <w:u w:val="single"/>
          <w:rtl/>
        </w:rPr>
        <w:t>سادس</w:t>
      </w:r>
      <w:r w:rsidRPr="00C23F7E">
        <w:rPr>
          <w:rFonts w:ascii="Times New Roman" w:hAnsi="Times New Roman" w:cs="Times New Roman"/>
          <w:b/>
          <w:bCs/>
          <w:color w:val="7030A0"/>
          <w:sz w:val="36"/>
          <w:szCs w:val="36"/>
          <w:rtl/>
        </w:rPr>
        <w:t>:</w:t>
      </w:r>
    </w:p>
    <w:p w:rsidR="00BA15E5" w:rsidRPr="00C23F7E" w:rsidRDefault="00BA15E5" w:rsidP="006C7B9C">
      <w:pPr>
        <w:spacing w:line="276" w:lineRule="auto"/>
        <w:ind w:left="0"/>
        <w:jc w:val="left"/>
        <w:rPr>
          <w:rFonts w:ascii="Times New Roman" w:hAnsi="Times New Roman" w:cs="Times New Roman"/>
          <w:b/>
          <w:bCs/>
          <w:color w:val="C00000"/>
          <w:sz w:val="36"/>
          <w:szCs w:val="36"/>
        </w:rPr>
      </w:pPr>
      <w:r w:rsidRPr="00C23F7E">
        <w:rPr>
          <w:rFonts w:ascii="Times New Roman" w:hAnsi="Times New Roman" w:cs="Times New Roman"/>
          <w:b/>
          <w:bCs/>
          <w:color w:val="833C0B" w:themeColor="accent2" w:themeShade="80"/>
          <w:sz w:val="36"/>
          <w:szCs w:val="36"/>
          <w:rtl/>
        </w:rPr>
        <w:t>عن وقت التكبير المُقيَّد وهل هو قبل أذكار صلاة الفريضة أمْ بعدها.</w:t>
      </w:r>
    </w:p>
    <w:p w:rsidR="00B454C4" w:rsidRPr="007524B4" w:rsidRDefault="00B454C4" w:rsidP="00B454C4">
      <w:pPr>
        <w:ind w:left="0"/>
        <w:jc w:val="left"/>
        <w:rPr>
          <w:rFonts w:ascii="Times New Roman" w:hAnsi="Times New Roman" w:cs="Times New Roman"/>
          <w:b/>
          <w:bCs/>
          <w:color w:val="1F4E79" w:themeColor="accent1" w:themeShade="80"/>
          <w:sz w:val="36"/>
          <w:szCs w:val="36"/>
        </w:rPr>
      </w:pPr>
      <w:r w:rsidRPr="007524B4">
        <w:rPr>
          <w:rFonts w:ascii="Times New Roman" w:hAnsi="Times New Roman" w:cs="Times New Roman"/>
          <w:b/>
          <w:bCs/>
          <w:color w:val="1F4E79" w:themeColor="accent1" w:themeShade="80"/>
          <w:sz w:val="36"/>
          <w:szCs w:val="36"/>
          <w:rtl/>
        </w:rPr>
        <w:t>الذي وجَدتُّه مِن كلام أهل العلم والفقه ــ رحمهم الله تعالى ــ بعد البَحث والتفتيش في كُتبهم:</w:t>
      </w:r>
    </w:p>
    <w:p w:rsidR="00B454C4" w:rsidRPr="007524B4" w:rsidRDefault="007524B4" w:rsidP="00B454C4">
      <w:pPr>
        <w:ind w:left="0"/>
        <w:jc w:val="left"/>
        <w:rPr>
          <w:rFonts w:ascii="Times New Roman" w:hAnsi="Times New Roman" w:cs="Times New Roman"/>
          <w:sz w:val="36"/>
          <w:szCs w:val="36"/>
          <w:rtl/>
        </w:rPr>
      </w:pPr>
      <w:r w:rsidRPr="007524B4">
        <w:rPr>
          <w:rFonts w:ascii="Times New Roman" w:hAnsi="Times New Roman" w:cs="Times New Roman"/>
          <w:kern w:val="28"/>
          <w:sz w:val="36"/>
          <w:szCs w:val="36"/>
          <w:rtl/>
        </w:rPr>
        <w:t>«</w:t>
      </w:r>
      <w:r w:rsidRPr="007524B4">
        <w:rPr>
          <w:rFonts w:ascii="Times New Roman" w:hAnsi="Times New Roman" w:cs="Times New Roman"/>
          <w:sz w:val="36"/>
          <w:szCs w:val="36"/>
          <w:rtl/>
        </w:rPr>
        <w:t>أنَّ</w:t>
      </w:r>
      <w:r w:rsidRPr="007524B4">
        <w:rPr>
          <w:rFonts w:ascii="Times New Roman" w:hAnsi="Times New Roman" w:cs="Times New Roman" w:hint="cs"/>
          <w:sz w:val="36"/>
          <w:szCs w:val="36"/>
          <w:rtl/>
        </w:rPr>
        <w:t xml:space="preserve"> التكبير المُقيَّد</w:t>
      </w:r>
      <w:r w:rsidRPr="007524B4">
        <w:rPr>
          <w:rFonts w:ascii="Times New Roman" w:hAnsi="Times New Roman" w:cs="Times New Roman"/>
          <w:sz w:val="36"/>
          <w:szCs w:val="36"/>
          <w:rtl/>
        </w:rPr>
        <w:t xml:space="preserve"> يُقال بعد السلام مِن </w:t>
      </w:r>
      <w:r w:rsidR="00B454C4" w:rsidRPr="007524B4">
        <w:rPr>
          <w:rFonts w:ascii="Times New Roman" w:hAnsi="Times New Roman" w:cs="Times New Roman"/>
          <w:sz w:val="36"/>
          <w:szCs w:val="36"/>
          <w:rtl/>
        </w:rPr>
        <w:t xml:space="preserve">صلاة </w:t>
      </w:r>
      <w:r w:rsidRPr="007524B4">
        <w:rPr>
          <w:rFonts w:ascii="Times New Roman" w:hAnsi="Times New Roman" w:cs="Times New Roman" w:hint="cs"/>
          <w:sz w:val="36"/>
          <w:szCs w:val="36"/>
          <w:rtl/>
        </w:rPr>
        <w:t xml:space="preserve">الفريضة </w:t>
      </w:r>
      <w:r w:rsidR="00B454C4" w:rsidRPr="007524B4">
        <w:rPr>
          <w:rFonts w:ascii="Times New Roman" w:hAnsi="Times New Roman" w:cs="Times New Roman"/>
          <w:sz w:val="36"/>
          <w:szCs w:val="36"/>
          <w:rtl/>
        </w:rPr>
        <w:t>م</w:t>
      </w:r>
      <w:r w:rsidRPr="007524B4">
        <w:rPr>
          <w:rFonts w:ascii="Times New Roman" w:hAnsi="Times New Roman" w:cs="Times New Roman" w:hint="cs"/>
          <w:sz w:val="36"/>
          <w:szCs w:val="36"/>
          <w:rtl/>
        </w:rPr>
        <w:t>ُ</w:t>
      </w:r>
      <w:r w:rsidR="00B454C4" w:rsidRPr="007524B4">
        <w:rPr>
          <w:rFonts w:ascii="Times New Roman" w:hAnsi="Times New Roman" w:cs="Times New Roman"/>
          <w:sz w:val="36"/>
          <w:szCs w:val="36"/>
          <w:rtl/>
        </w:rPr>
        <w:t>باشرة عل</w:t>
      </w:r>
      <w:r w:rsidRPr="007524B4">
        <w:rPr>
          <w:rFonts w:ascii="Times New Roman" w:hAnsi="Times New Roman" w:cs="Times New Roman"/>
          <w:sz w:val="36"/>
          <w:szCs w:val="36"/>
          <w:rtl/>
        </w:rPr>
        <w:t>ى الفور، وقبْل أذكارها المعروفة</w:t>
      </w:r>
      <w:r w:rsidRPr="007524B4">
        <w:rPr>
          <w:rFonts w:ascii="Times New Roman" w:hAnsi="Times New Roman" w:cs="Times New Roman"/>
          <w:kern w:val="28"/>
          <w:sz w:val="36"/>
          <w:szCs w:val="36"/>
          <w:rtl/>
        </w:rPr>
        <w:t>»</w:t>
      </w:r>
      <w:r w:rsidRPr="007524B4">
        <w:rPr>
          <w:rFonts w:ascii="Times New Roman" w:hAnsi="Times New Roman" w:cs="Times New Roman"/>
          <w:sz w:val="36"/>
          <w:szCs w:val="36"/>
          <w:rtl/>
        </w:rPr>
        <w:t>.</w:t>
      </w:r>
    </w:p>
    <w:p w:rsidR="00B454C4" w:rsidRPr="007524B4" w:rsidRDefault="00B454C4" w:rsidP="007524B4">
      <w:pPr>
        <w:ind w:left="0"/>
        <w:jc w:val="left"/>
        <w:rPr>
          <w:rFonts w:ascii="Times New Roman" w:hAnsi="Times New Roman" w:cs="Times New Roman"/>
          <w:b/>
          <w:bCs/>
          <w:color w:val="1F4E79" w:themeColor="accent1" w:themeShade="80"/>
          <w:sz w:val="36"/>
          <w:szCs w:val="36"/>
          <w:rtl/>
        </w:rPr>
      </w:pPr>
      <w:r w:rsidRPr="007524B4">
        <w:rPr>
          <w:rFonts w:ascii="Times New Roman" w:hAnsi="Times New Roman" w:cs="Times New Roman"/>
          <w:b/>
          <w:bCs/>
          <w:color w:val="1F4E79" w:themeColor="accent1" w:themeShade="80"/>
          <w:sz w:val="36"/>
          <w:szCs w:val="36"/>
          <w:rtl/>
        </w:rPr>
        <w:t xml:space="preserve">ووجْه </w:t>
      </w:r>
      <w:r w:rsidR="007524B4" w:rsidRPr="007524B4">
        <w:rPr>
          <w:rFonts w:ascii="Times New Roman" w:hAnsi="Times New Roman" w:cs="Times New Roman" w:hint="cs"/>
          <w:b/>
          <w:bCs/>
          <w:color w:val="1F4E79" w:themeColor="accent1" w:themeShade="80"/>
          <w:sz w:val="36"/>
          <w:szCs w:val="36"/>
          <w:rtl/>
        </w:rPr>
        <w:t>قولهم هذا</w:t>
      </w:r>
      <w:r w:rsidRPr="007524B4">
        <w:rPr>
          <w:rFonts w:ascii="Times New Roman" w:hAnsi="Times New Roman" w:cs="Times New Roman"/>
          <w:b/>
          <w:bCs/>
          <w:color w:val="1F4E79" w:themeColor="accent1" w:themeShade="80"/>
          <w:sz w:val="36"/>
          <w:szCs w:val="36"/>
          <w:rtl/>
        </w:rPr>
        <w:t>:</w:t>
      </w:r>
    </w:p>
    <w:p w:rsidR="00B454C4" w:rsidRDefault="00B454C4" w:rsidP="00B454C4">
      <w:pPr>
        <w:ind w:left="0"/>
        <w:jc w:val="left"/>
        <w:rPr>
          <w:rFonts w:ascii="Times New Roman" w:hAnsi="Times New Roman" w:cs="Times New Roman"/>
          <w:sz w:val="36"/>
          <w:szCs w:val="36"/>
          <w:rtl/>
        </w:rPr>
      </w:pPr>
      <w:r>
        <w:rPr>
          <w:rFonts w:ascii="Times New Roman" w:hAnsi="Times New Roman" w:cs="Times New Roman"/>
          <w:sz w:val="36"/>
          <w:szCs w:val="36"/>
          <w:rtl/>
        </w:rPr>
        <w:t>أنَّ التكبير شِعار خاص بهذه الأيَّام القليلة، ولا يَتكرَّر بخلاف الأذكار، فيُقدَّم عليها.</w:t>
      </w:r>
    </w:p>
    <w:p w:rsidR="00BA15E5" w:rsidRPr="00C23F7E" w:rsidRDefault="00BA15E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ودونكم</w:t>
      </w:r>
      <w:r w:rsidR="007524B4">
        <w:rPr>
          <w:rFonts w:ascii="Times New Roman" w:hAnsi="Times New Roman" w:cs="Times New Roman" w:hint="cs"/>
          <w:b/>
          <w:bCs/>
          <w:sz w:val="36"/>
          <w:szCs w:val="36"/>
          <w:rtl/>
        </w:rPr>
        <w:t xml:space="preserve"> ــ سدَّدكم الله ــ</w:t>
      </w:r>
      <w:r w:rsidRPr="00C23F7E">
        <w:rPr>
          <w:rFonts w:ascii="Times New Roman" w:hAnsi="Times New Roman" w:cs="Times New Roman"/>
          <w:b/>
          <w:bCs/>
          <w:sz w:val="36"/>
          <w:szCs w:val="36"/>
          <w:rtl/>
        </w:rPr>
        <w:t xml:space="preserve"> بعض كلامهم:</w:t>
      </w:r>
    </w:p>
    <w:p w:rsidR="00BA15E5" w:rsidRPr="00C23F7E" w:rsidRDefault="00BA15E5" w:rsidP="006C7B9C">
      <w:pPr>
        <w:spacing w:line="276" w:lineRule="auto"/>
        <w:ind w:left="0"/>
        <w:jc w:val="left"/>
        <w:rPr>
          <w:rFonts w:ascii="Times New Roman" w:hAnsi="Times New Roman" w:cs="Times New Roman"/>
          <w:sz w:val="36"/>
          <w:szCs w:val="36"/>
        </w:rPr>
      </w:pPr>
      <w:r w:rsidRPr="007524B4">
        <w:rPr>
          <w:rFonts w:ascii="Times New Roman" w:hAnsi="Times New Roman" w:cs="Times New Roman"/>
          <w:b/>
          <w:bCs/>
          <w:color w:val="C45911" w:themeColor="accent2" w:themeShade="BF"/>
          <w:sz w:val="36"/>
          <w:szCs w:val="36"/>
          <w:rtl/>
        </w:rPr>
        <w:lastRenderedPageBreak/>
        <w:t>أولًا ــ</w:t>
      </w:r>
      <w:r w:rsidRPr="00C23F7E">
        <w:rPr>
          <w:rFonts w:ascii="Times New Roman" w:hAnsi="Times New Roman" w:cs="Times New Roman"/>
          <w:sz w:val="36"/>
          <w:szCs w:val="36"/>
          <w:rtl/>
        </w:rPr>
        <w:t xml:space="preserve"> </w:t>
      </w:r>
      <w:r w:rsidRPr="007524B4">
        <w:rPr>
          <w:rFonts w:ascii="Times New Roman" w:hAnsi="Times New Roman" w:cs="Times New Roman"/>
          <w:b/>
          <w:bCs/>
          <w:color w:val="806000" w:themeColor="accent4" w:themeShade="80"/>
          <w:sz w:val="36"/>
          <w:szCs w:val="36"/>
          <w:rtl/>
        </w:rPr>
        <w:t>مذهب الإمام أبي حنيفة النُّعمان ــ رحمه الله ــ.</w:t>
      </w:r>
    </w:p>
    <w:p w:rsidR="00BA15E5" w:rsidRPr="00C23F7E" w:rsidRDefault="00525D1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1ــ</w:t>
      </w:r>
      <w:r w:rsidR="00BA15E5" w:rsidRPr="007524B4">
        <w:rPr>
          <w:rFonts w:ascii="Times New Roman" w:hAnsi="Times New Roman" w:cs="Times New Roman"/>
          <w:color w:val="FF0000"/>
          <w:sz w:val="36"/>
          <w:szCs w:val="36"/>
          <w:rtl/>
        </w:rPr>
        <w:t xml:space="preserve"> </w:t>
      </w:r>
      <w:r w:rsidR="00BA15E5" w:rsidRPr="007524B4">
        <w:rPr>
          <w:rFonts w:ascii="Times New Roman" w:hAnsi="Times New Roman" w:cs="Times New Roman"/>
          <w:b/>
          <w:bCs/>
          <w:color w:val="002060"/>
          <w:sz w:val="36"/>
          <w:szCs w:val="36"/>
          <w:rtl/>
        </w:rPr>
        <w:t xml:space="preserve">جاء في </w:t>
      </w:r>
      <w:r w:rsidR="007524B4" w:rsidRPr="007524B4">
        <w:rPr>
          <w:rFonts w:ascii="Times New Roman" w:hAnsi="Times New Roman" w:cs="Times New Roman" w:hint="cs"/>
          <w:b/>
          <w:bCs/>
          <w:color w:val="002060"/>
          <w:sz w:val="36"/>
          <w:szCs w:val="36"/>
          <w:rtl/>
        </w:rPr>
        <w:t xml:space="preserve">كتاب </w:t>
      </w:r>
      <w:r w:rsidR="00BA15E5" w:rsidRPr="007524B4">
        <w:rPr>
          <w:rFonts w:ascii="Times New Roman" w:hAnsi="Times New Roman" w:cs="Times New Roman"/>
          <w:b/>
          <w:bCs/>
          <w:color w:val="002060"/>
          <w:sz w:val="36"/>
          <w:szCs w:val="36"/>
          <w:rtl/>
        </w:rPr>
        <w:t>"الفتاوى الهندية في مذهب الإمام أبي حنيفة الن</w:t>
      </w:r>
      <w:r w:rsidR="007524B4" w:rsidRPr="007524B4">
        <w:rPr>
          <w:rFonts w:ascii="Times New Roman" w:hAnsi="Times New Roman" w:cs="Times New Roman" w:hint="cs"/>
          <w:b/>
          <w:bCs/>
          <w:color w:val="002060"/>
          <w:sz w:val="36"/>
          <w:szCs w:val="36"/>
          <w:rtl/>
        </w:rPr>
        <w:t>ُّ</w:t>
      </w:r>
      <w:r w:rsidR="00BA15E5" w:rsidRPr="007524B4">
        <w:rPr>
          <w:rFonts w:ascii="Times New Roman" w:hAnsi="Times New Roman" w:cs="Times New Roman"/>
          <w:b/>
          <w:bCs/>
          <w:color w:val="002060"/>
          <w:sz w:val="36"/>
          <w:szCs w:val="36"/>
          <w:rtl/>
        </w:rPr>
        <w:t>عمان" (1/ 152):</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وينبغي أنْ يُكبِّر م</w:t>
      </w:r>
      <w:r>
        <w:rPr>
          <w:rFonts w:ascii="Times New Roman" w:hAnsi="Times New Roman" w:cs="Times New Roman" w:hint="cs"/>
          <w:sz w:val="36"/>
          <w:szCs w:val="36"/>
          <w:rtl/>
        </w:rPr>
        <w:t>ُ</w:t>
      </w:r>
      <w:r w:rsidR="00BA15E5" w:rsidRPr="00C23F7E">
        <w:rPr>
          <w:rFonts w:ascii="Times New Roman" w:hAnsi="Times New Roman" w:cs="Times New Roman"/>
          <w:sz w:val="36"/>
          <w:szCs w:val="36"/>
          <w:rtl/>
        </w:rPr>
        <w:t>تص</w:t>
      </w:r>
      <w:r>
        <w:rPr>
          <w:rFonts w:ascii="Times New Roman" w:hAnsi="Times New Roman" w:cs="Times New Roman" w:hint="cs"/>
          <w:sz w:val="36"/>
          <w:szCs w:val="36"/>
          <w:rtl/>
        </w:rPr>
        <w:t>ِ</w:t>
      </w:r>
      <w:r w:rsidR="00BA15E5" w:rsidRPr="00C23F7E">
        <w:rPr>
          <w:rFonts w:ascii="Times New Roman" w:hAnsi="Times New Roman" w:cs="Times New Roman"/>
          <w:sz w:val="36"/>
          <w:szCs w:val="36"/>
          <w:rtl/>
        </w:rPr>
        <w:t>لًا بالسلام، حتى لو تكلَّم أو أحدث م</w:t>
      </w:r>
      <w:r>
        <w:rPr>
          <w:rFonts w:ascii="Times New Roman" w:hAnsi="Times New Roman" w:cs="Times New Roman" w:hint="cs"/>
          <w:sz w:val="36"/>
          <w:szCs w:val="36"/>
          <w:rtl/>
        </w:rPr>
        <w:t>ُ</w:t>
      </w:r>
      <w:r w:rsidR="00BA15E5" w:rsidRPr="00C23F7E">
        <w:rPr>
          <w:rFonts w:ascii="Times New Roman" w:hAnsi="Times New Roman" w:cs="Times New Roman"/>
          <w:sz w:val="36"/>
          <w:szCs w:val="36"/>
          <w:rtl/>
        </w:rPr>
        <w:t>تعمدًا سقط، كذا في "التهذيب"</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2</w:t>
      </w:r>
      <w:r w:rsidR="00525D15" w:rsidRPr="007524B4">
        <w:rPr>
          <w:rFonts w:ascii="Times New Roman" w:hAnsi="Times New Roman" w:cs="Times New Roman"/>
          <w:b/>
          <w:bCs/>
          <w:color w:val="FF0000"/>
          <w:sz w:val="36"/>
          <w:szCs w:val="36"/>
          <w:rtl/>
        </w:rPr>
        <w:t>ــ</w:t>
      </w:r>
      <w:r w:rsidRPr="00C23F7E">
        <w:rPr>
          <w:rFonts w:ascii="Times New Roman" w:hAnsi="Times New Roman" w:cs="Times New Roman"/>
          <w:sz w:val="36"/>
          <w:szCs w:val="36"/>
          <w:rtl/>
        </w:rPr>
        <w:t xml:space="preserve"> </w:t>
      </w:r>
      <w:r w:rsidRPr="007524B4">
        <w:rPr>
          <w:rFonts w:ascii="Times New Roman" w:hAnsi="Times New Roman" w:cs="Times New Roman"/>
          <w:b/>
          <w:bCs/>
          <w:color w:val="002060"/>
          <w:sz w:val="36"/>
          <w:szCs w:val="36"/>
          <w:rtl/>
        </w:rPr>
        <w:t>وجاء في كتاب "الأصل" (1/ 325)</w:t>
      </w:r>
      <w:r w:rsidR="007524B4">
        <w:rPr>
          <w:rFonts w:ascii="Times New Roman" w:hAnsi="Times New Roman" w:cs="Times New Roman" w:hint="cs"/>
          <w:b/>
          <w:bCs/>
          <w:color w:val="002060"/>
          <w:sz w:val="36"/>
          <w:szCs w:val="36"/>
          <w:rtl/>
        </w:rPr>
        <w:t>،</w:t>
      </w:r>
      <w:r w:rsidRPr="007524B4">
        <w:rPr>
          <w:rFonts w:ascii="Times New Roman" w:hAnsi="Times New Roman" w:cs="Times New Roman"/>
          <w:b/>
          <w:bCs/>
          <w:color w:val="002060"/>
          <w:sz w:val="36"/>
          <w:szCs w:val="36"/>
          <w:rtl/>
        </w:rPr>
        <w:t xml:space="preserve"> للفقيه محمد بن الحسن الشيباني ــ رحمه الله ــ:</w:t>
      </w:r>
    </w:p>
    <w:p w:rsidR="00BA15E5" w:rsidRPr="00C23F7E" w:rsidRDefault="007524B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b/>
          <w:bCs/>
          <w:sz w:val="36"/>
          <w:szCs w:val="36"/>
          <w:rtl/>
        </w:rPr>
        <w:t>قلت:</w:t>
      </w:r>
      <w:r w:rsidR="00BA15E5" w:rsidRPr="00C23F7E">
        <w:rPr>
          <w:rFonts w:ascii="Times New Roman" w:hAnsi="Times New Roman" w:cs="Times New Roman"/>
          <w:sz w:val="36"/>
          <w:szCs w:val="36"/>
          <w:rtl/>
        </w:rPr>
        <w:t xml:space="preserve"> فكيف التَّكبير؟</w:t>
      </w:r>
    </w:p>
    <w:p w:rsidR="00BA15E5" w:rsidRPr="00C23F7E" w:rsidRDefault="00BA15E5" w:rsidP="007524B4">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قال:</w:t>
      </w:r>
      <w:r w:rsidRPr="00C23F7E">
        <w:rPr>
          <w:rFonts w:ascii="Times New Roman" w:hAnsi="Times New Roman" w:cs="Times New Roman"/>
          <w:sz w:val="36"/>
          <w:szCs w:val="36"/>
          <w:rtl/>
        </w:rPr>
        <w:t xml:space="preserve"> إذا سلَّم الإمام، قال: "الله أكبر الله أكبر، لا إله إلا الله، والله أكبر الله أكبر، ولله الحمد" بلغ</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نا ذلك عن علي بن أبي طالب</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وعبد الله بن مسعود</w:t>
      </w:r>
      <w:r w:rsidR="007524B4">
        <w:rPr>
          <w:rFonts w:ascii="Times New Roman" w:hAnsi="Times New Roman" w:cs="Times New Roman"/>
          <w:kern w:val="28"/>
          <w:sz w:val="36"/>
          <w:szCs w:val="36"/>
          <w:rtl/>
        </w:rPr>
        <w:t>»</w:t>
      </w:r>
      <w:r w:rsidR="007524B4">
        <w:rPr>
          <w:rFonts w:ascii="Times New Roman" w:hAnsi="Times New Roman" w:cs="Times New Roman"/>
          <w:sz w:val="36"/>
          <w:szCs w:val="36"/>
          <w:rtl/>
        </w:rPr>
        <w:t>.اهـ</w:t>
      </w:r>
    </w:p>
    <w:p w:rsidR="00BA15E5" w:rsidRPr="007524B4" w:rsidRDefault="007524B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BA15E5" w:rsidRPr="007524B4">
        <w:rPr>
          <w:rFonts w:ascii="Times New Roman" w:hAnsi="Times New Roman" w:cs="Times New Roman"/>
          <w:b/>
          <w:bCs/>
          <w:color w:val="002060"/>
          <w:sz w:val="36"/>
          <w:szCs w:val="36"/>
          <w:rtl/>
        </w:rPr>
        <w:t>وجاء فيه أيضًا (1/ 326):</w:t>
      </w:r>
    </w:p>
    <w:p w:rsidR="00BA15E5" w:rsidRPr="00C23F7E" w:rsidRDefault="007524B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b/>
          <w:bCs/>
          <w:sz w:val="36"/>
          <w:szCs w:val="36"/>
          <w:rtl/>
        </w:rPr>
        <w:t>قلت:</w:t>
      </w:r>
      <w:r w:rsidR="00BA15E5" w:rsidRPr="00C23F7E">
        <w:rPr>
          <w:rFonts w:ascii="Times New Roman" w:hAnsi="Times New Roman" w:cs="Times New Roman"/>
          <w:sz w:val="36"/>
          <w:szCs w:val="36"/>
          <w:rtl/>
        </w:rPr>
        <w:t xml:space="preserve"> أرأيت المُحر</w:t>
      </w:r>
      <w:r w:rsidR="00525D1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م يوم عرفة إذا صل</w:t>
      </w:r>
      <w:r w:rsidR="00525D1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ى وسل</w:t>
      </w:r>
      <w:r w:rsidR="00525D15" w:rsidRPr="00C23F7E">
        <w:rPr>
          <w:rFonts w:ascii="Times New Roman" w:hAnsi="Times New Roman" w:cs="Times New Roman"/>
          <w:sz w:val="36"/>
          <w:szCs w:val="36"/>
          <w:rtl/>
        </w:rPr>
        <w:t>َّ</w:t>
      </w:r>
      <w:r>
        <w:rPr>
          <w:rFonts w:ascii="Times New Roman" w:hAnsi="Times New Roman" w:cs="Times New Roman"/>
          <w:sz w:val="36"/>
          <w:szCs w:val="36"/>
          <w:rtl/>
        </w:rPr>
        <w:t>م أيبدأ بالتكبير أو</w:t>
      </w:r>
      <w:r w:rsidR="00BA15E5" w:rsidRPr="00C23F7E">
        <w:rPr>
          <w:rFonts w:ascii="Times New Roman" w:hAnsi="Times New Roman" w:cs="Times New Roman"/>
          <w:sz w:val="36"/>
          <w:szCs w:val="36"/>
          <w:rtl/>
        </w:rPr>
        <w:t xml:space="preserve"> بالتلبية؟</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قال:</w:t>
      </w:r>
      <w:r w:rsidRPr="00C23F7E">
        <w:rPr>
          <w:rFonts w:ascii="Times New Roman" w:hAnsi="Times New Roman" w:cs="Times New Roman"/>
          <w:sz w:val="36"/>
          <w:szCs w:val="36"/>
          <w:rtl/>
        </w:rPr>
        <w:t xml:space="preserve"> بل يبدأ بالتكبير</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ثم يُلبَّي.</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قلت:</w:t>
      </w:r>
      <w:r w:rsidRPr="00C23F7E">
        <w:rPr>
          <w:rFonts w:ascii="Times New Roman" w:hAnsi="Times New Roman" w:cs="Times New Roman"/>
          <w:sz w:val="36"/>
          <w:szCs w:val="36"/>
          <w:rtl/>
        </w:rPr>
        <w:t xml:space="preserve"> لِم؟</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قال:</w:t>
      </w:r>
      <w:r w:rsidRPr="00C23F7E">
        <w:rPr>
          <w:rFonts w:ascii="Times New Roman" w:hAnsi="Times New Roman" w:cs="Times New Roman"/>
          <w:sz w:val="36"/>
          <w:szCs w:val="36"/>
          <w:rtl/>
        </w:rPr>
        <w:t xml:space="preserve"> لأن</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التكبير أوجب</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هما.</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قلت:</w:t>
      </w:r>
      <w:r w:rsidRPr="00C23F7E">
        <w:rPr>
          <w:rFonts w:ascii="Times New Roman" w:hAnsi="Times New Roman" w:cs="Times New Roman"/>
          <w:sz w:val="36"/>
          <w:szCs w:val="36"/>
          <w:rtl/>
        </w:rPr>
        <w:t xml:space="preserve"> أرأيت الإمام إذا كان عليه سجدتا السهو أيُكبِّر  قبل أن</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يسجدهما؟</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قال:</w:t>
      </w:r>
      <w:r w:rsidRPr="00C23F7E">
        <w:rPr>
          <w:rFonts w:ascii="Times New Roman" w:hAnsi="Times New Roman" w:cs="Times New Roman"/>
          <w:sz w:val="36"/>
          <w:szCs w:val="36"/>
          <w:rtl/>
        </w:rPr>
        <w:t xml:space="preserve"> لا، ولكن</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ه يسجدهما</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ويسلِّم</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ثم يُكبِّر.</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قلت:</w:t>
      </w:r>
      <w:r w:rsidRPr="00C23F7E">
        <w:rPr>
          <w:rFonts w:ascii="Times New Roman" w:hAnsi="Times New Roman" w:cs="Times New Roman"/>
          <w:sz w:val="36"/>
          <w:szCs w:val="36"/>
          <w:rtl/>
        </w:rPr>
        <w:t xml:space="preserve"> أرأيت رجلًا س</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بقه الإمام بركعة في أيَّام التشريق أيُكبِّر مع الإمام حين يسلِّم أو يقوم في</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قض</w:t>
      </w:r>
      <w:r w:rsidR="00525D15" w:rsidRPr="00C23F7E">
        <w:rPr>
          <w:rFonts w:ascii="Times New Roman" w:hAnsi="Times New Roman" w:cs="Times New Roman"/>
          <w:sz w:val="36"/>
          <w:szCs w:val="36"/>
          <w:rtl/>
        </w:rPr>
        <w:t>ِ</w:t>
      </w:r>
      <w:r w:rsidRPr="00C23F7E">
        <w:rPr>
          <w:rFonts w:ascii="Times New Roman" w:hAnsi="Times New Roman" w:cs="Times New Roman"/>
          <w:sz w:val="36"/>
          <w:szCs w:val="36"/>
          <w:rtl/>
        </w:rPr>
        <w:t>ي؟</w:t>
      </w:r>
    </w:p>
    <w:p w:rsidR="00BA15E5" w:rsidRPr="00C23F7E" w:rsidRDefault="00BA15E5" w:rsidP="007524B4">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lastRenderedPageBreak/>
        <w:t>قال:</w:t>
      </w:r>
      <w:r w:rsidRPr="00C23F7E">
        <w:rPr>
          <w:rFonts w:ascii="Times New Roman" w:hAnsi="Times New Roman" w:cs="Times New Roman"/>
          <w:sz w:val="36"/>
          <w:szCs w:val="36"/>
          <w:rtl/>
        </w:rPr>
        <w:t xml:space="preserve"> بل يقوم فيقضي، فإذا سلَّم كبَّر</w:t>
      </w:r>
      <w:r w:rsidR="007524B4">
        <w:rPr>
          <w:rFonts w:ascii="Times New Roman" w:hAnsi="Times New Roman" w:cs="Times New Roman"/>
          <w:kern w:val="28"/>
          <w:sz w:val="36"/>
          <w:szCs w:val="36"/>
          <w:rtl/>
        </w:rPr>
        <w:t>»</w:t>
      </w:r>
      <w:r w:rsidR="007524B4">
        <w:rPr>
          <w:rFonts w:ascii="Times New Roman" w:hAnsi="Times New Roman" w:cs="Times New Roman"/>
          <w:sz w:val="36"/>
          <w:szCs w:val="36"/>
          <w:rtl/>
        </w:rPr>
        <w:t>.اهـ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3</w:t>
      </w:r>
      <w:r w:rsidR="00525D15" w:rsidRPr="007524B4">
        <w:rPr>
          <w:rFonts w:ascii="Times New Roman" w:hAnsi="Times New Roman" w:cs="Times New Roman"/>
          <w:b/>
          <w:bCs/>
          <w:color w:val="FF0000"/>
          <w:sz w:val="36"/>
          <w:szCs w:val="36"/>
          <w:rtl/>
        </w:rPr>
        <w:t>ــ</w:t>
      </w:r>
      <w:r w:rsidRPr="00C23F7E">
        <w:rPr>
          <w:rFonts w:ascii="Times New Roman" w:hAnsi="Times New Roman" w:cs="Times New Roman"/>
          <w:b/>
          <w:bCs/>
          <w:color w:val="7030A0"/>
          <w:sz w:val="36"/>
          <w:szCs w:val="36"/>
          <w:rtl/>
        </w:rPr>
        <w:t xml:space="preserve"> </w:t>
      </w:r>
      <w:r w:rsidRPr="007524B4">
        <w:rPr>
          <w:rFonts w:ascii="Times New Roman" w:hAnsi="Times New Roman" w:cs="Times New Roman"/>
          <w:b/>
          <w:bCs/>
          <w:color w:val="002060"/>
          <w:sz w:val="36"/>
          <w:szCs w:val="36"/>
          <w:rtl/>
        </w:rPr>
        <w:t>وجاء في كتاب "المبسوط" (2/ 78)</w:t>
      </w:r>
      <w:r w:rsidR="007524B4">
        <w:rPr>
          <w:rFonts w:ascii="Times New Roman" w:hAnsi="Times New Roman" w:cs="Times New Roman" w:hint="cs"/>
          <w:b/>
          <w:bCs/>
          <w:color w:val="002060"/>
          <w:sz w:val="36"/>
          <w:szCs w:val="36"/>
          <w:rtl/>
        </w:rPr>
        <w:t>،</w:t>
      </w:r>
      <w:r w:rsidRPr="007524B4">
        <w:rPr>
          <w:rFonts w:ascii="Times New Roman" w:hAnsi="Times New Roman" w:cs="Times New Roman"/>
          <w:b/>
          <w:bCs/>
          <w:color w:val="002060"/>
          <w:sz w:val="36"/>
          <w:szCs w:val="36"/>
          <w:rtl/>
        </w:rPr>
        <w:t xml:space="preserve"> للفقيه شمس الدين السَّرخسي ــ رحمه الله ــ:</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 xml:space="preserve">والتكبير أنْ يقول بعد التسلِّيم: </w:t>
      </w:r>
      <w:r w:rsidR="00FE4B3C"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الله أكبر الله أكبر، لا إله إلا الله، والله أكبر الله أكبر، ولله الحمد</w:t>
      </w:r>
      <w:r w:rsidR="00FE4B3C" w:rsidRPr="00C23F7E">
        <w:rPr>
          <w:rFonts w:ascii="Times New Roman" w:hAnsi="Times New Roman" w:cs="Times New Roman"/>
          <w:sz w:val="36"/>
          <w:szCs w:val="36"/>
          <w:rtl/>
        </w:rPr>
        <w:t>"</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A15E5" w:rsidRPr="007524B4" w:rsidRDefault="007524B4"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BA15E5" w:rsidRPr="007524B4">
        <w:rPr>
          <w:rFonts w:ascii="Times New Roman" w:hAnsi="Times New Roman" w:cs="Times New Roman"/>
          <w:b/>
          <w:bCs/>
          <w:color w:val="002060"/>
          <w:sz w:val="36"/>
          <w:szCs w:val="36"/>
          <w:rtl/>
        </w:rPr>
        <w:t>وجاء فيه أيضًا (2/ 80):</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والتكبير يُؤدَّى في فور الصلاة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A15E5" w:rsidRPr="00C23F7E" w:rsidRDefault="00BA15E5" w:rsidP="006C7B9C">
      <w:pPr>
        <w:spacing w:line="276" w:lineRule="auto"/>
        <w:ind w:left="0"/>
        <w:jc w:val="left"/>
        <w:rPr>
          <w:rFonts w:ascii="Times New Roman" w:hAnsi="Times New Roman" w:cs="Times New Roman"/>
          <w:b/>
          <w:bCs/>
          <w:sz w:val="36"/>
          <w:szCs w:val="36"/>
          <w:rtl/>
        </w:rPr>
      </w:pPr>
      <w:r w:rsidRPr="007524B4">
        <w:rPr>
          <w:rFonts w:ascii="Times New Roman" w:hAnsi="Times New Roman" w:cs="Times New Roman"/>
          <w:b/>
          <w:bCs/>
          <w:color w:val="C45911" w:themeColor="accent2" w:themeShade="BF"/>
          <w:sz w:val="36"/>
          <w:szCs w:val="36"/>
          <w:rtl/>
        </w:rPr>
        <w:t>ثانيًا ــ</w:t>
      </w:r>
      <w:r w:rsidRPr="00C23F7E">
        <w:rPr>
          <w:rFonts w:ascii="Times New Roman" w:hAnsi="Times New Roman" w:cs="Times New Roman"/>
          <w:b/>
          <w:bCs/>
          <w:sz w:val="36"/>
          <w:szCs w:val="36"/>
          <w:rtl/>
        </w:rPr>
        <w:t xml:space="preserve"> </w:t>
      </w:r>
      <w:r w:rsidRPr="007524B4">
        <w:rPr>
          <w:rFonts w:ascii="Times New Roman" w:hAnsi="Times New Roman" w:cs="Times New Roman"/>
          <w:b/>
          <w:bCs/>
          <w:color w:val="806000" w:themeColor="accent4" w:themeShade="80"/>
          <w:sz w:val="36"/>
          <w:szCs w:val="36"/>
          <w:rtl/>
        </w:rPr>
        <w:t>مذهب الإمام مالك بن أنس ــ رحمه الله ــ.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1</w:t>
      </w:r>
      <w:r w:rsidR="00525D15" w:rsidRPr="007524B4">
        <w:rPr>
          <w:rFonts w:ascii="Times New Roman" w:hAnsi="Times New Roman" w:cs="Times New Roman"/>
          <w:b/>
          <w:bCs/>
          <w:color w:val="FF0000"/>
          <w:sz w:val="36"/>
          <w:szCs w:val="36"/>
          <w:rtl/>
        </w:rPr>
        <w:t>ــ</w:t>
      </w:r>
      <w:r w:rsidRPr="007524B4">
        <w:rPr>
          <w:rFonts w:ascii="Times New Roman" w:hAnsi="Times New Roman" w:cs="Times New Roman"/>
          <w:color w:val="FF0000"/>
          <w:sz w:val="36"/>
          <w:szCs w:val="36"/>
          <w:rtl/>
        </w:rPr>
        <w:t xml:space="preserve"> </w:t>
      </w:r>
      <w:r w:rsidRPr="007524B4">
        <w:rPr>
          <w:rFonts w:ascii="Times New Roman" w:hAnsi="Times New Roman" w:cs="Times New Roman"/>
          <w:b/>
          <w:bCs/>
          <w:color w:val="002060"/>
          <w:sz w:val="36"/>
          <w:szCs w:val="36"/>
          <w:rtl/>
        </w:rPr>
        <w:t>جاء في كتاب "كفاية الطالب الرباني لرسالة أبي زيد القيرواني" (1/ 395)</w:t>
      </w:r>
      <w:r w:rsidR="007524B4">
        <w:rPr>
          <w:rFonts w:ascii="Times New Roman" w:hAnsi="Times New Roman" w:cs="Times New Roman" w:hint="cs"/>
          <w:b/>
          <w:bCs/>
          <w:color w:val="002060"/>
          <w:sz w:val="36"/>
          <w:szCs w:val="36"/>
          <w:rtl/>
        </w:rPr>
        <w:t>،</w:t>
      </w:r>
      <w:r w:rsidRPr="007524B4">
        <w:rPr>
          <w:rFonts w:ascii="Times New Roman" w:hAnsi="Times New Roman" w:cs="Times New Roman"/>
          <w:b/>
          <w:bCs/>
          <w:color w:val="002060"/>
          <w:sz w:val="36"/>
          <w:szCs w:val="36"/>
          <w:rtl/>
        </w:rPr>
        <w:t xml:space="preserve"> للفقيه أبي الحسن المالكي ــ رحمه الله ــ:</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فإن</w:t>
      </w:r>
      <w:r w:rsidR="00525D1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 xml:space="preserve"> حض</w:t>
      </w:r>
      <w:r w:rsidR="00525D1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رت أي</w:t>
      </w:r>
      <w:r w:rsidR="00525D1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 xml:space="preserve">ام النَّحر </w:t>
      </w:r>
      <w:r w:rsidR="00BA15E5" w:rsidRPr="00C23F7E">
        <w:rPr>
          <w:rFonts w:ascii="Times New Roman" w:hAnsi="Times New Roman" w:cs="Times New Roman"/>
          <w:b/>
          <w:bCs/>
          <w:sz w:val="36"/>
          <w:szCs w:val="36"/>
          <w:rtl/>
        </w:rPr>
        <w:t>[ فليُكبِّر الناس ]</w:t>
      </w:r>
      <w:r w:rsidR="00BA15E5" w:rsidRPr="00C23F7E">
        <w:rPr>
          <w:rFonts w:ascii="Times New Roman" w:hAnsi="Times New Roman" w:cs="Times New Roman"/>
          <w:sz w:val="36"/>
          <w:szCs w:val="36"/>
          <w:rtl/>
        </w:rPr>
        <w:t xml:space="preserve"> استحبابًا </w:t>
      </w:r>
      <w:r w:rsidR="00BA15E5" w:rsidRPr="00C23F7E">
        <w:rPr>
          <w:rFonts w:ascii="Times New Roman" w:hAnsi="Times New Roman" w:cs="Times New Roman"/>
          <w:b/>
          <w:bCs/>
          <w:sz w:val="36"/>
          <w:szCs w:val="36"/>
          <w:rtl/>
        </w:rPr>
        <w:t xml:space="preserve">[ دُبُرَ الصلوات ] </w:t>
      </w:r>
      <w:r w:rsidR="00BA15E5" w:rsidRPr="00C23F7E">
        <w:rPr>
          <w:rFonts w:ascii="Times New Roman" w:hAnsi="Times New Roman" w:cs="Times New Roman"/>
          <w:sz w:val="36"/>
          <w:szCs w:val="36"/>
          <w:rtl/>
        </w:rPr>
        <w:t>المفروضات الحاضرة قبل التسبيح والتحميد والتكبير</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A15E5" w:rsidRPr="00C23F7E" w:rsidRDefault="00525D1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2ــ</w:t>
      </w:r>
      <w:r w:rsidRPr="007524B4">
        <w:rPr>
          <w:rFonts w:ascii="Times New Roman" w:hAnsi="Times New Roman" w:cs="Times New Roman"/>
          <w:color w:val="FF0000"/>
          <w:sz w:val="36"/>
          <w:szCs w:val="36"/>
          <w:rtl/>
        </w:rPr>
        <w:t xml:space="preserve"> </w:t>
      </w:r>
      <w:r w:rsidRPr="007524B4">
        <w:rPr>
          <w:rFonts w:ascii="Times New Roman" w:hAnsi="Times New Roman" w:cs="Times New Roman"/>
          <w:b/>
          <w:bCs/>
          <w:color w:val="002060"/>
          <w:sz w:val="36"/>
          <w:szCs w:val="36"/>
          <w:rtl/>
        </w:rPr>
        <w:t>و</w:t>
      </w:r>
      <w:r w:rsidR="00BA15E5" w:rsidRPr="007524B4">
        <w:rPr>
          <w:rFonts w:ascii="Times New Roman" w:hAnsi="Times New Roman" w:cs="Times New Roman"/>
          <w:b/>
          <w:bCs/>
          <w:color w:val="002060"/>
          <w:sz w:val="36"/>
          <w:szCs w:val="36"/>
          <w:rtl/>
        </w:rPr>
        <w:t>قال أبو الحسن العدوي</w:t>
      </w:r>
      <w:r w:rsidRPr="007524B4">
        <w:rPr>
          <w:rFonts w:ascii="Times New Roman" w:hAnsi="Times New Roman" w:cs="Times New Roman"/>
          <w:b/>
          <w:bCs/>
          <w:color w:val="002060"/>
          <w:sz w:val="36"/>
          <w:szCs w:val="36"/>
          <w:rtl/>
        </w:rPr>
        <w:t xml:space="preserve"> المالكي</w:t>
      </w:r>
      <w:r w:rsidR="00BA15E5" w:rsidRPr="007524B4">
        <w:rPr>
          <w:rFonts w:ascii="Times New Roman" w:hAnsi="Times New Roman" w:cs="Times New Roman"/>
          <w:b/>
          <w:bCs/>
          <w:color w:val="002060"/>
          <w:sz w:val="36"/>
          <w:szCs w:val="36"/>
          <w:rtl/>
        </w:rPr>
        <w:t xml:space="preserve"> ــ رحمه الله ــ في </w:t>
      </w:r>
      <w:r w:rsidR="007524B4">
        <w:rPr>
          <w:rFonts w:ascii="Times New Roman" w:hAnsi="Times New Roman" w:cs="Times New Roman" w:hint="cs"/>
          <w:b/>
          <w:bCs/>
          <w:color w:val="002060"/>
          <w:sz w:val="36"/>
          <w:szCs w:val="36"/>
          <w:rtl/>
        </w:rPr>
        <w:t xml:space="preserve"> </w:t>
      </w:r>
      <w:r w:rsidR="00BA15E5" w:rsidRPr="007524B4">
        <w:rPr>
          <w:rFonts w:ascii="Times New Roman" w:hAnsi="Times New Roman" w:cs="Times New Roman"/>
          <w:b/>
          <w:bCs/>
          <w:color w:val="002060"/>
          <w:sz w:val="36"/>
          <w:szCs w:val="36"/>
          <w:rtl/>
        </w:rPr>
        <w:t xml:space="preserve">حاشيته على </w:t>
      </w:r>
      <w:r w:rsidR="007524B4">
        <w:rPr>
          <w:rFonts w:ascii="Times New Roman" w:hAnsi="Times New Roman" w:cs="Times New Roman" w:hint="cs"/>
          <w:b/>
          <w:bCs/>
          <w:color w:val="002060"/>
          <w:sz w:val="36"/>
          <w:szCs w:val="36"/>
          <w:rtl/>
        </w:rPr>
        <w:t>كتاب "</w:t>
      </w:r>
      <w:r w:rsidR="00BA15E5" w:rsidRPr="007524B4">
        <w:rPr>
          <w:rFonts w:ascii="Times New Roman" w:hAnsi="Times New Roman" w:cs="Times New Roman"/>
          <w:b/>
          <w:bCs/>
          <w:color w:val="002060"/>
          <w:sz w:val="36"/>
          <w:szCs w:val="36"/>
          <w:rtl/>
        </w:rPr>
        <w:t>كفاية الطالب" (1/ 498):</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 xml:space="preserve">قوله: </w:t>
      </w:r>
      <w:r w:rsidR="00BA15E5" w:rsidRPr="00C23F7E">
        <w:rPr>
          <w:rFonts w:ascii="Times New Roman" w:hAnsi="Times New Roman" w:cs="Times New Roman"/>
          <w:b/>
          <w:bCs/>
          <w:sz w:val="36"/>
          <w:szCs w:val="36"/>
          <w:rtl/>
        </w:rPr>
        <w:t xml:space="preserve">[ قبل التسبيح ] </w:t>
      </w:r>
      <w:r w:rsidR="00BA15E5" w:rsidRPr="00C23F7E">
        <w:rPr>
          <w:rFonts w:ascii="Times New Roman" w:hAnsi="Times New Roman" w:cs="Times New Roman"/>
          <w:sz w:val="36"/>
          <w:szCs w:val="36"/>
          <w:rtl/>
        </w:rPr>
        <w:t>أي: وقبل آية الكرسي</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E63B05" w:rsidRPr="00C23F7E" w:rsidRDefault="00E63B0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3ــ</w:t>
      </w:r>
      <w:r w:rsidR="00BA15E5" w:rsidRPr="00C23F7E">
        <w:rPr>
          <w:rFonts w:ascii="Times New Roman" w:hAnsi="Times New Roman" w:cs="Times New Roman"/>
          <w:sz w:val="36"/>
          <w:szCs w:val="36"/>
          <w:rtl/>
        </w:rPr>
        <w:t xml:space="preserve"> </w:t>
      </w:r>
      <w:r w:rsidR="00BA15E5" w:rsidRPr="007524B4">
        <w:rPr>
          <w:rFonts w:ascii="Times New Roman" w:hAnsi="Times New Roman" w:cs="Times New Roman"/>
          <w:b/>
          <w:bCs/>
          <w:color w:val="002060"/>
          <w:sz w:val="36"/>
          <w:szCs w:val="36"/>
          <w:rtl/>
        </w:rPr>
        <w:t xml:space="preserve">وجاء </w:t>
      </w:r>
      <w:r w:rsidR="007524B4">
        <w:rPr>
          <w:rFonts w:ascii="Times New Roman" w:hAnsi="Times New Roman" w:cs="Times New Roman" w:hint="cs"/>
          <w:b/>
          <w:bCs/>
          <w:color w:val="002060"/>
          <w:sz w:val="36"/>
          <w:szCs w:val="36"/>
          <w:rtl/>
        </w:rPr>
        <w:t xml:space="preserve">أيضًا </w:t>
      </w:r>
      <w:r w:rsidR="00BA15E5" w:rsidRPr="007524B4">
        <w:rPr>
          <w:rFonts w:ascii="Times New Roman" w:hAnsi="Times New Roman" w:cs="Times New Roman"/>
          <w:b/>
          <w:bCs/>
          <w:color w:val="002060"/>
          <w:sz w:val="36"/>
          <w:szCs w:val="36"/>
          <w:rtl/>
        </w:rPr>
        <w:t>في كتاب "الثمر الداني شرح رسالة ابن أبي زيد القيرواني" (ص: 252)</w:t>
      </w:r>
      <w:r w:rsidR="007524B4">
        <w:rPr>
          <w:rFonts w:ascii="Times New Roman" w:hAnsi="Times New Roman" w:cs="Times New Roman" w:hint="cs"/>
          <w:b/>
          <w:bCs/>
          <w:color w:val="002060"/>
          <w:sz w:val="36"/>
          <w:szCs w:val="36"/>
          <w:rtl/>
        </w:rPr>
        <w:t>،</w:t>
      </w:r>
      <w:r w:rsidR="00BA15E5" w:rsidRPr="007524B4">
        <w:rPr>
          <w:rFonts w:ascii="Times New Roman" w:hAnsi="Times New Roman" w:cs="Times New Roman"/>
          <w:b/>
          <w:bCs/>
          <w:color w:val="002060"/>
          <w:sz w:val="36"/>
          <w:szCs w:val="36"/>
          <w:rtl/>
        </w:rPr>
        <w:t xml:space="preserve"> للفقيه صالح بن عبد السمي</w:t>
      </w:r>
      <w:r w:rsidRPr="007524B4">
        <w:rPr>
          <w:rFonts w:ascii="Times New Roman" w:hAnsi="Times New Roman" w:cs="Times New Roman"/>
          <w:b/>
          <w:bCs/>
          <w:color w:val="002060"/>
          <w:sz w:val="36"/>
          <w:szCs w:val="36"/>
          <w:rtl/>
        </w:rPr>
        <w:t>ع الآبي الأزهري ــ رحمه الله ــ.</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بنحو ما </w:t>
      </w:r>
      <w:r w:rsidR="00E63B05" w:rsidRPr="00C23F7E">
        <w:rPr>
          <w:rFonts w:ascii="Times New Roman" w:hAnsi="Times New Roman" w:cs="Times New Roman"/>
          <w:sz w:val="36"/>
          <w:szCs w:val="36"/>
          <w:rtl/>
        </w:rPr>
        <w:t xml:space="preserve">جاء </w:t>
      </w:r>
      <w:r w:rsidRPr="00C23F7E">
        <w:rPr>
          <w:rFonts w:ascii="Times New Roman" w:hAnsi="Times New Roman" w:cs="Times New Roman"/>
          <w:sz w:val="36"/>
          <w:szCs w:val="36"/>
          <w:rtl/>
        </w:rPr>
        <w:t>في كتاب "كفاية الطالب الرباني لرسالة أبي زيد القيرواني" (1/ 498).</w:t>
      </w:r>
    </w:p>
    <w:p w:rsidR="00BA15E5" w:rsidRPr="00C23F7E" w:rsidRDefault="00BA15E5" w:rsidP="006C7B9C">
      <w:pPr>
        <w:spacing w:line="276" w:lineRule="auto"/>
        <w:ind w:left="0"/>
        <w:jc w:val="left"/>
        <w:rPr>
          <w:rFonts w:ascii="Times New Roman" w:hAnsi="Times New Roman" w:cs="Times New Roman"/>
          <w:b/>
          <w:bCs/>
          <w:sz w:val="36"/>
          <w:szCs w:val="36"/>
          <w:rtl/>
        </w:rPr>
      </w:pPr>
      <w:r w:rsidRPr="007524B4">
        <w:rPr>
          <w:rFonts w:ascii="Times New Roman" w:hAnsi="Times New Roman" w:cs="Times New Roman"/>
          <w:b/>
          <w:bCs/>
          <w:color w:val="C45911" w:themeColor="accent2" w:themeShade="BF"/>
          <w:sz w:val="36"/>
          <w:szCs w:val="36"/>
          <w:rtl/>
        </w:rPr>
        <w:t>ثالثًا ــ</w:t>
      </w:r>
      <w:r w:rsidRPr="00C23F7E">
        <w:rPr>
          <w:rFonts w:ascii="Times New Roman" w:hAnsi="Times New Roman" w:cs="Times New Roman"/>
          <w:b/>
          <w:bCs/>
          <w:sz w:val="36"/>
          <w:szCs w:val="36"/>
          <w:rtl/>
        </w:rPr>
        <w:t xml:space="preserve"> </w:t>
      </w:r>
      <w:r w:rsidRPr="007524B4">
        <w:rPr>
          <w:rFonts w:ascii="Times New Roman" w:hAnsi="Times New Roman" w:cs="Times New Roman"/>
          <w:b/>
          <w:bCs/>
          <w:color w:val="806000" w:themeColor="accent4" w:themeShade="80"/>
          <w:sz w:val="36"/>
          <w:szCs w:val="36"/>
          <w:rtl/>
        </w:rPr>
        <w:t>مذهب الإمام محمد بن إدريس الشافعي ــ رحمه الله ــ.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lastRenderedPageBreak/>
        <w:t>1</w:t>
      </w:r>
      <w:r w:rsidR="00E63B05" w:rsidRPr="007524B4">
        <w:rPr>
          <w:rFonts w:ascii="Times New Roman" w:hAnsi="Times New Roman" w:cs="Times New Roman"/>
          <w:b/>
          <w:bCs/>
          <w:color w:val="FF0000"/>
          <w:sz w:val="36"/>
          <w:szCs w:val="36"/>
          <w:rtl/>
        </w:rPr>
        <w:t>ــ</w:t>
      </w:r>
      <w:r w:rsidRPr="00C23F7E">
        <w:rPr>
          <w:rFonts w:ascii="Times New Roman" w:hAnsi="Times New Roman" w:cs="Times New Roman"/>
          <w:sz w:val="36"/>
          <w:szCs w:val="36"/>
          <w:rtl/>
        </w:rPr>
        <w:t xml:space="preserve"> </w:t>
      </w:r>
      <w:r w:rsidRPr="007524B4">
        <w:rPr>
          <w:rFonts w:ascii="Times New Roman" w:hAnsi="Times New Roman" w:cs="Times New Roman"/>
          <w:b/>
          <w:bCs/>
          <w:color w:val="002060"/>
          <w:sz w:val="36"/>
          <w:szCs w:val="36"/>
          <w:rtl/>
        </w:rPr>
        <w:t xml:space="preserve">جاء في كتاب "المجموع شرح </w:t>
      </w:r>
      <w:r w:rsidR="00763366" w:rsidRPr="007524B4">
        <w:rPr>
          <w:rFonts w:ascii="Times New Roman" w:hAnsi="Times New Roman" w:cs="Times New Roman"/>
          <w:b/>
          <w:bCs/>
          <w:color w:val="002060"/>
          <w:sz w:val="36"/>
          <w:szCs w:val="36"/>
          <w:rtl/>
        </w:rPr>
        <w:t>المُهذّب</w:t>
      </w:r>
      <w:r w:rsidRPr="007524B4">
        <w:rPr>
          <w:rFonts w:ascii="Times New Roman" w:hAnsi="Times New Roman" w:cs="Times New Roman"/>
          <w:b/>
          <w:bCs/>
          <w:color w:val="002060"/>
          <w:sz w:val="36"/>
          <w:szCs w:val="36"/>
          <w:rtl/>
        </w:rPr>
        <w:t xml:space="preserve">" (5/ 36) لأبي زكريا </w:t>
      </w:r>
      <w:r w:rsidR="004812FD" w:rsidRPr="007524B4">
        <w:rPr>
          <w:rFonts w:ascii="Times New Roman" w:hAnsi="Times New Roman" w:cs="Times New Roman"/>
          <w:b/>
          <w:bCs/>
          <w:color w:val="002060"/>
          <w:sz w:val="36"/>
          <w:szCs w:val="36"/>
          <w:rtl/>
        </w:rPr>
        <w:t>النَّووي</w:t>
      </w:r>
      <w:r w:rsidRPr="007524B4">
        <w:rPr>
          <w:rFonts w:ascii="Times New Roman" w:hAnsi="Times New Roman" w:cs="Times New Roman"/>
          <w:b/>
          <w:bCs/>
          <w:color w:val="002060"/>
          <w:sz w:val="36"/>
          <w:szCs w:val="36"/>
          <w:rtl/>
        </w:rPr>
        <w:t xml:space="preserve"> ــ رحمه الله ــ:</w:t>
      </w:r>
    </w:p>
    <w:p w:rsidR="00BA15E5" w:rsidRPr="00C23F7E" w:rsidRDefault="007524B4"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sz w:val="36"/>
          <w:szCs w:val="36"/>
          <w:rtl/>
        </w:rPr>
        <w:t>قال القاضي أبو الطَّيِّب في "الْمُجَرَّد": وقد نَصَّ الشافعي على هذا فقال:</w:t>
      </w:r>
    </w:p>
    <w:p w:rsidR="00BA15E5" w:rsidRPr="00C23F7E" w:rsidRDefault="00BA15E5" w:rsidP="007524B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"فإذا سَلَّمَ كَبَّرَ خلف الفرائض"</w:t>
      </w:r>
      <w:r w:rsidR="007524B4">
        <w:rPr>
          <w:rFonts w:ascii="Times New Roman" w:hAnsi="Times New Roman" w:cs="Times New Roman"/>
          <w:kern w:val="28"/>
          <w:sz w:val="36"/>
          <w:szCs w:val="36"/>
          <w:rtl/>
        </w:rPr>
        <w:t>»</w:t>
      </w:r>
      <w:r w:rsidR="007524B4">
        <w:rPr>
          <w:rFonts w:ascii="Times New Roman" w:hAnsi="Times New Roman" w:cs="Times New Roman"/>
          <w:sz w:val="36"/>
          <w:szCs w:val="36"/>
          <w:rtl/>
        </w:rPr>
        <w:t>.اهـ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2</w:t>
      </w:r>
      <w:r w:rsidR="00E63B05" w:rsidRPr="007524B4">
        <w:rPr>
          <w:rFonts w:ascii="Times New Roman" w:hAnsi="Times New Roman" w:cs="Times New Roman"/>
          <w:b/>
          <w:bCs/>
          <w:color w:val="FF0000"/>
          <w:sz w:val="36"/>
          <w:szCs w:val="36"/>
          <w:rtl/>
        </w:rPr>
        <w:t>ــ</w:t>
      </w:r>
      <w:r w:rsidRPr="00C23F7E">
        <w:rPr>
          <w:rFonts w:ascii="Times New Roman" w:hAnsi="Times New Roman" w:cs="Times New Roman"/>
          <w:b/>
          <w:bCs/>
          <w:color w:val="7030A0"/>
          <w:sz w:val="36"/>
          <w:szCs w:val="36"/>
          <w:rtl/>
        </w:rPr>
        <w:t xml:space="preserve"> </w:t>
      </w:r>
      <w:r w:rsidRPr="007524B4">
        <w:rPr>
          <w:rFonts w:ascii="Times New Roman" w:hAnsi="Times New Roman" w:cs="Times New Roman"/>
          <w:b/>
          <w:bCs/>
          <w:color w:val="002060"/>
          <w:sz w:val="36"/>
          <w:szCs w:val="36"/>
          <w:rtl/>
        </w:rPr>
        <w:t xml:space="preserve">وجاء في </w:t>
      </w:r>
      <w:r w:rsidR="007524B4">
        <w:rPr>
          <w:rFonts w:ascii="Times New Roman" w:hAnsi="Times New Roman" w:cs="Times New Roman" w:hint="cs"/>
          <w:b/>
          <w:bCs/>
          <w:color w:val="002060"/>
          <w:sz w:val="36"/>
          <w:szCs w:val="36"/>
          <w:rtl/>
        </w:rPr>
        <w:t xml:space="preserve">كتاب </w:t>
      </w:r>
      <w:r w:rsidRPr="007524B4">
        <w:rPr>
          <w:rFonts w:ascii="Times New Roman" w:hAnsi="Times New Roman" w:cs="Times New Roman"/>
          <w:b/>
          <w:bCs/>
          <w:color w:val="002060"/>
          <w:sz w:val="36"/>
          <w:szCs w:val="36"/>
          <w:rtl/>
        </w:rPr>
        <w:t>"حاشية الج</w:t>
      </w:r>
      <w:r w:rsidR="00E63B05" w:rsidRPr="007524B4">
        <w:rPr>
          <w:rFonts w:ascii="Times New Roman" w:hAnsi="Times New Roman" w:cs="Times New Roman"/>
          <w:b/>
          <w:bCs/>
          <w:color w:val="002060"/>
          <w:sz w:val="36"/>
          <w:szCs w:val="36"/>
          <w:rtl/>
        </w:rPr>
        <w:t>َ</w:t>
      </w:r>
      <w:r w:rsidRPr="007524B4">
        <w:rPr>
          <w:rFonts w:ascii="Times New Roman" w:hAnsi="Times New Roman" w:cs="Times New Roman"/>
          <w:b/>
          <w:bCs/>
          <w:color w:val="002060"/>
          <w:sz w:val="36"/>
          <w:szCs w:val="36"/>
          <w:rtl/>
        </w:rPr>
        <w:t>مل" (2/ 103)</w:t>
      </w:r>
      <w:r w:rsidR="007524B4">
        <w:rPr>
          <w:rFonts w:ascii="Times New Roman" w:hAnsi="Times New Roman" w:cs="Times New Roman" w:hint="cs"/>
          <w:b/>
          <w:bCs/>
          <w:color w:val="002060"/>
          <w:sz w:val="36"/>
          <w:szCs w:val="36"/>
          <w:rtl/>
        </w:rPr>
        <w:t>،</w:t>
      </w:r>
      <w:r w:rsidRPr="007524B4">
        <w:rPr>
          <w:rFonts w:ascii="Times New Roman" w:hAnsi="Times New Roman" w:cs="Times New Roman"/>
          <w:b/>
          <w:bCs/>
          <w:color w:val="002060"/>
          <w:sz w:val="36"/>
          <w:szCs w:val="36"/>
          <w:rtl/>
        </w:rPr>
        <w:t xml:space="preserve"> للفقيه سليمان العجيلي الأزهري المعروف بالجم</w:t>
      </w:r>
      <w:r w:rsidR="00E63B05" w:rsidRPr="007524B4">
        <w:rPr>
          <w:rFonts w:ascii="Times New Roman" w:hAnsi="Times New Roman" w:cs="Times New Roman"/>
          <w:b/>
          <w:bCs/>
          <w:color w:val="002060"/>
          <w:sz w:val="36"/>
          <w:szCs w:val="36"/>
          <w:rtl/>
        </w:rPr>
        <w:t>َ</w:t>
      </w:r>
      <w:r w:rsidRPr="007524B4">
        <w:rPr>
          <w:rFonts w:ascii="Times New Roman" w:hAnsi="Times New Roman" w:cs="Times New Roman"/>
          <w:b/>
          <w:bCs/>
          <w:color w:val="002060"/>
          <w:sz w:val="36"/>
          <w:szCs w:val="36"/>
          <w:rtl/>
        </w:rPr>
        <w:t>ل ــ رحمه الله ــ:</w:t>
      </w:r>
    </w:p>
    <w:p w:rsidR="00BA15E5" w:rsidRPr="00C23F7E" w:rsidRDefault="007524B4" w:rsidP="007524B4">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C23F7E">
        <w:rPr>
          <w:rFonts w:ascii="Times New Roman" w:hAnsi="Times New Roman" w:cs="Times New Roman"/>
          <w:b/>
          <w:bCs/>
          <w:sz w:val="36"/>
          <w:szCs w:val="36"/>
          <w:rtl/>
        </w:rPr>
        <w:t xml:space="preserve"> </w:t>
      </w:r>
      <w:r w:rsidR="00BA15E5" w:rsidRPr="00C23F7E">
        <w:rPr>
          <w:rFonts w:ascii="Times New Roman" w:hAnsi="Times New Roman" w:cs="Times New Roman"/>
          <w:b/>
          <w:bCs/>
          <w:sz w:val="36"/>
          <w:szCs w:val="36"/>
          <w:rtl/>
        </w:rPr>
        <w:t>[ قوله أيضًا: وعَقِب كل صلاة</w:t>
      </w:r>
      <w:r w:rsidR="00E63B05" w:rsidRPr="00C23F7E">
        <w:rPr>
          <w:rFonts w:ascii="Times New Roman" w:hAnsi="Times New Roman" w:cs="Times New Roman"/>
          <w:b/>
          <w:bCs/>
          <w:sz w:val="36"/>
          <w:szCs w:val="36"/>
          <w:rtl/>
        </w:rPr>
        <w:t>،</w:t>
      </w:r>
      <w:r w:rsidR="00BA15E5" w:rsidRPr="00C23F7E">
        <w:rPr>
          <w:rFonts w:ascii="Times New Roman" w:hAnsi="Times New Roman" w:cs="Times New Roman"/>
          <w:b/>
          <w:bCs/>
          <w:sz w:val="36"/>
          <w:szCs w:val="36"/>
          <w:rtl/>
        </w:rPr>
        <w:t xml:space="preserve"> إلخ ]</w:t>
      </w:r>
      <w:r w:rsidR="00BA15E5" w:rsidRPr="00C23F7E">
        <w:rPr>
          <w:rFonts w:ascii="Times New Roman" w:hAnsi="Times New Roman" w:cs="Times New Roman"/>
          <w:sz w:val="36"/>
          <w:szCs w:val="36"/>
          <w:rtl/>
        </w:rPr>
        <w:t>: ويُقدَّم على أذكارها، لأن</w:t>
      </w:r>
      <w:r w:rsidR="00E63B0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ه شعار الوقت، ولا يتكر</w:t>
      </w:r>
      <w:r w:rsidR="00E63B0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ر، فكان الاعتناء ب</w:t>
      </w:r>
      <w:r w:rsidR="00E63B05" w:rsidRPr="00C23F7E">
        <w:rPr>
          <w:rFonts w:ascii="Times New Roman" w:hAnsi="Times New Roman" w:cs="Times New Roman"/>
          <w:sz w:val="36"/>
          <w:szCs w:val="36"/>
          <w:rtl/>
        </w:rPr>
        <w:t>ِ</w:t>
      </w:r>
      <w:r w:rsidR="00BA15E5" w:rsidRPr="00C23F7E">
        <w:rPr>
          <w:rFonts w:ascii="Times New Roman" w:hAnsi="Times New Roman" w:cs="Times New Roman"/>
          <w:sz w:val="36"/>
          <w:szCs w:val="36"/>
          <w:rtl/>
        </w:rPr>
        <w:t>ه أشد مِن الأذكار</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BA15E5" w:rsidRPr="00C23F7E" w:rsidRDefault="00E63B05" w:rsidP="007524B4">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3 و 4ــ</w:t>
      </w:r>
      <w:r w:rsidRPr="00C23F7E">
        <w:rPr>
          <w:rFonts w:ascii="Times New Roman" w:hAnsi="Times New Roman" w:cs="Times New Roman"/>
          <w:sz w:val="36"/>
          <w:szCs w:val="36"/>
          <w:rtl/>
        </w:rPr>
        <w:t xml:space="preserve"> </w:t>
      </w:r>
      <w:r w:rsidR="00BA15E5" w:rsidRPr="00D93BD9">
        <w:rPr>
          <w:rFonts w:ascii="Times New Roman" w:hAnsi="Times New Roman" w:cs="Times New Roman"/>
          <w:b/>
          <w:bCs/>
          <w:color w:val="002060"/>
          <w:sz w:val="36"/>
          <w:szCs w:val="36"/>
          <w:rtl/>
        </w:rPr>
        <w:t>و</w:t>
      </w:r>
      <w:r w:rsidR="007524B4" w:rsidRPr="00D93BD9">
        <w:rPr>
          <w:rFonts w:ascii="Times New Roman" w:hAnsi="Times New Roman" w:cs="Times New Roman" w:hint="cs"/>
          <w:b/>
          <w:bCs/>
          <w:color w:val="002060"/>
          <w:sz w:val="36"/>
          <w:szCs w:val="36"/>
          <w:rtl/>
        </w:rPr>
        <w:t xml:space="preserve">جاء </w:t>
      </w:r>
      <w:r w:rsidR="00BA15E5" w:rsidRPr="00D93BD9">
        <w:rPr>
          <w:rFonts w:ascii="Times New Roman" w:hAnsi="Times New Roman" w:cs="Times New Roman"/>
          <w:b/>
          <w:bCs/>
          <w:color w:val="002060"/>
          <w:sz w:val="36"/>
          <w:szCs w:val="36"/>
          <w:rtl/>
        </w:rPr>
        <w:t xml:space="preserve">بنحوه </w:t>
      </w:r>
      <w:r w:rsidRPr="00D93BD9">
        <w:rPr>
          <w:rFonts w:ascii="Times New Roman" w:hAnsi="Times New Roman" w:cs="Times New Roman"/>
          <w:b/>
          <w:bCs/>
          <w:color w:val="002060"/>
          <w:sz w:val="36"/>
          <w:szCs w:val="36"/>
          <w:rtl/>
        </w:rPr>
        <w:t xml:space="preserve">أيضًا </w:t>
      </w:r>
      <w:r w:rsidR="00BA15E5" w:rsidRPr="00D93BD9">
        <w:rPr>
          <w:rFonts w:ascii="Times New Roman" w:hAnsi="Times New Roman" w:cs="Times New Roman"/>
          <w:b/>
          <w:bCs/>
          <w:color w:val="002060"/>
          <w:sz w:val="36"/>
          <w:szCs w:val="36"/>
          <w:rtl/>
        </w:rPr>
        <w:t xml:space="preserve">في </w:t>
      </w:r>
      <w:r w:rsidR="007524B4" w:rsidRPr="00D93BD9">
        <w:rPr>
          <w:rFonts w:ascii="Times New Roman" w:hAnsi="Times New Roman" w:cs="Times New Roman" w:hint="cs"/>
          <w:b/>
          <w:bCs/>
          <w:color w:val="002060"/>
          <w:sz w:val="36"/>
          <w:szCs w:val="36"/>
          <w:rtl/>
        </w:rPr>
        <w:t xml:space="preserve">كتاب </w:t>
      </w:r>
      <w:r w:rsidR="00BA15E5" w:rsidRPr="00D93BD9">
        <w:rPr>
          <w:rFonts w:ascii="Times New Roman" w:hAnsi="Times New Roman" w:cs="Times New Roman"/>
          <w:b/>
          <w:bCs/>
          <w:color w:val="002060"/>
          <w:sz w:val="36"/>
          <w:szCs w:val="36"/>
          <w:rtl/>
        </w:rPr>
        <w:t xml:space="preserve">"حاشية الشرواني" (3/ 51 </w:t>
      </w:r>
      <w:r w:rsidR="007524B4" w:rsidRPr="00D93BD9">
        <w:rPr>
          <w:rFonts w:ascii="Times New Roman" w:hAnsi="Times New Roman" w:cs="Times New Roman" w:hint="cs"/>
          <w:b/>
          <w:bCs/>
          <w:color w:val="002060"/>
          <w:sz w:val="36"/>
          <w:szCs w:val="36"/>
          <w:rtl/>
        </w:rPr>
        <w:t>ــ</w:t>
      </w:r>
      <w:r w:rsidR="00BA15E5" w:rsidRPr="00D93BD9">
        <w:rPr>
          <w:rFonts w:ascii="Times New Roman" w:hAnsi="Times New Roman" w:cs="Times New Roman"/>
          <w:b/>
          <w:bCs/>
          <w:color w:val="002060"/>
          <w:sz w:val="36"/>
          <w:szCs w:val="36"/>
          <w:rtl/>
        </w:rPr>
        <w:t xml:space="preserve"> بذيل "تحفة المحتاج في شرح المنهاج")، و </w:t>
      </w:r>
      <w:r w:rsidR="00D93BD9" w:rsidRPr="00D93BD9">
        <w:rPr>
          <w:rFonts w:ascii="Times New Roman" w:hAnsi="Times New Roman" w:cs="Times New Roman" w:hint="cs"/>
          <w:b/>
          <w:bCs/>
          <w:color w:val="002060"/>
          <w:sz w:val="36"/>
          <w:szCs w:val="36"/>
          <w:rtl/>
        </w:rPr>
        <w:t xml:space="preserve">كتاب </w:t>
      </w:r>
      <w:r w:rsidR="00BA15E5" w:rsidRPr="00D93BD9">
        <w:rPr>
          <w:rFonts w:ascii="Times New Roman" w:hAnsi="Times New Roman" w:cs="Times New Roman"/>
          <w:b/>
          <w:bCs/>
          <w:color w:val="002060"/>
          <w:sz w:val="36"/>
          <w:szCs w:val="36"/>
          <w:rtl/>
        </w:rPr>
        <w:t>"حاشية الشبراملسي" (2/ 397 – بذيل: "نهاية المحتاج إلى شرح المنهاج")، وغيرهما.</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C45911" w:themeColor="accent2" w:themeShade="BF"/>
          <w:sz w:val="36"/>
          <w:szCs w:val="36"/>
          <w:rtl/>
        </w:rPr>
        <w:t>رابعًا ــ</w:t>
      </w:r>
      <w:r w:rsidRPr="00C23F7E">
        <w:rPr>
          <w:rFonts w:ascii="Times New Roman" w:hAnsi="Times New Roman" w:cs="Times New Roman"/>
          <w:b/>
          <w:bCs/>
          <w:sz w:val="36"/>
          <w:szCs w:val="36"/>
          <w:rtl/>
        </w:rPr>
        <w:t xml:space="preserve"> </w:t>
      </w:r>
      <w:r w:rsidRPr="007524B4">
        <w:rPr>
          <w:rFonts w:ascii="Times New Roman" w:hAnsi="Times New Roman" w:cs="Times New Roman"/>
          <w:b/>
          <w:bCs/>
          <w:color w:val="806000" w:themeColor="accent4" w:themeShade="80"/>
          <w:sz w:val="36"/>
          <w:szCs w:val="36"/>
          <w:rtl/>
        </w:rPr>
        <w:t>مذهب الإمام أحمد بن حنبل ــ رحمه الله ــ.</w:t>
      </w:r>
    </w:p>
    <w:p w:rsidR="00BA15E5" w:rsidRPr="00C23F7E" w:rsidRDefault="00BA15E5" w:rsidP="00D93BD9">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1</w:t>
      </w:r>
      <w:r w:rsidR="00E63B05" w:rsidRPr="007524B4">
        <w:rPr>
          <w:rFonts w:ascii="Times New Roman" w:hAnsi="Times New Roman" w:cs="Times New Roman"/>
          <w:b/>
          <w:bCs/>
          <w:color w:val="FF0000"/>
          <w:sz w:val="36"/>
          <w:szCs w:val="36"/>
          <w:rtl/>
        </w:rPr>
        <w:t>ــ</w:t>
      </w:r>
      <w:r w:rsidRPr="00C23F7E">
        <w:rPr>
          <w:rFonts w:ascii="Times New Roman" w:hAnsi="Times New Roman" w:cs="Times New Roman"/>
          <w:sz w:val="36"/>
          <w:szCs w:val="36"/>
          <w:rtl/>
        </w:rPr>
        <w:t xml:space="preserve"> </w:t>
      </w:r>
      <w:r w:rsidR="00D93BD9" w:rsidRPr="00D93BD9">
        <w:rPr>
          <w:rFonts w:ascii="Times New Roman" w:hAnsi="Times New Roman" w:cs="Times New Roman"/>
          <w:b/>
          <w:bCs/>
          <w:color w:val="002060"/>
          <w:sz w:val="36"/>
          <w:szCs w:val="36"/>
          <w:rtl/>
        </w:rPr>
        <w:t>جاء في كتاب "الإنصاف</w:t>
      </w:r>
      <w:r w:rsidR="00D93BD9" w:rsidRPr="00D93BD9">
        <w:rPr>
          <w:rFonts w:ascii="Times New Roman" w:hAnsi="Times New Roman" w:cs="Times New Roman" w:hint="cs"/>
          <w:b/>
          <w:bCs/>
          <w:color w:val="002060"/>
          <w:sz w:val="36"/>
          <w:szCs w:val="36"/>
          <w:rtl/>
        </w:rPr>
        <w:t xml:space="preserve">" </w:t>
      </w:r>
      <w:r w:rsidRPr="00D93BD9">
        <w:rPr>
          <w:rFonts w:ascii="Times New Roman" w:hAnsi="Times New Roman" w:cs="Times New Roman"/>
          <w:b/>
          <w:bCs/>
          <w:color w:val="002060"/>
          <w:sz w:val="36"/>
          <w:szCs w:val="36"/>
          <w:rtl/>
        </w:rPr>
        <w:t>(5/ 374)</w:t>
      </w:r>
      <w:r w:rsidR="00D93BD9" w:rsidRPr="00D93BD9">
        <w:rPr>
          <w:rFonts w:ascii="Times New Roman" w:hAnsi="Times New Roman" w:cs="Times New Roman" w:hint="cs"/>
          <w:b/>
          <w:bCs/>
          <w:color w:val="002060"/>
          <w:sz w:val="36"/>
          <w:szCs w:val="36"/>
          <w:rtl/>
        </w:rPr>
        <w:t>،</w:t>
      </w:r>
      <w:r w:rsidRPr="00D93BD9">
        <w:rPr>
          <w:rFonts w:ascii="Times New Roman" w:hAnsi="Times New Roman" w:cs="Times New Roman"/>
          <w:b/>
          <w:bCs/>
          <w:color w:val="002060"/>
          <w:sz w:val="36"/>
          <w:szCs w:val="36"/>
          <w:rtl/>
        </w:rPr>
        <w:t xml:space="preserve"> للفقيه علاء الد</w:t>
      </w:r>
      <w:r w:rsidR="00D93BD9" w:rsidRPr="00D93BD9">
        <w:rPr>
          <w:rFonts w:ascii="Times New Roman" w:hAnsi="Times New Roman" w:cs="Times New Roman" w:hint="cs"/>
          <w:b/>
          <w:bCs/>
          <w:color w:val="002060"/>
          <w:sz w:val="36"/>
          <w:szCs w:val="36"/>
          <w:rtl/>
        </w:rPr>
        <w:t>ِّ</w:t>
      </w:r>
      <w:r w:rsidRPr="00D93BD9">
        <w:rPr>
          <w:rFonts w:ascii="Times New Roman" w:hAnsi="Times New Roman" w:cs="Times New Roman"/>
          <w:b/>
          <w:bCs/>
          <w:color w:val="002060"/>
          <w:sz w:val="36"/>
          <w:szCs w:val="36"/>
          <w:rtl/>
        </w:rPr>
        <w:t>ين المرداوي ــ رحمه الله ــ:</w:t>
      </w:r>
    </w:p>
    <w:p w:rsidR="00BA15E5" w:rsidRPr="00C23F7E" w:rsidRDefault="00D93BD9"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b/>
          <w:bCs/>
          <w:sz w:val="36"/>
          <w:szCs w:val="36"/>
          <w:rtl/>
        </w:rPr>
        <w:t>فوائد:</w:t>
      </w:r>
    </w:p>
    <w:p w:rsidR="00BA15E5" w:rsidRPr="00C23F7E"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الأولى:</w:t>
      </w:r>
      <w:r w:rsidRPr="00C23F7E">
        <w:rPr>
          <w:rFonts w:ascii="Times New Roman" w:hAnsi="Times New Roman" w:cs="Times New Roman"/>
          <w:sz w:val="36"/>
          <w:szCs w:val="36"/>
          <w:rtl/>
        </w:rPr>
        <w:t xml:space="preserve"> يُكبَّر الإمام إذا سلَّم مِن الصلاة، وهو مُستقبِل القبلة، على ظاهر ما نَقل ابن القاسم عنه، وقدَّمه في "الفروع"، و "الرعاية الكبرى"، و "الفائق"، و "تجريد العناية"، وابن رَزين في "شرحه"، واختاره أبو بكر، والمصنِّف، والشارح، قال في "الفروع": والأشهر في المذهب أنه يُكبِّر مُستقبِل الناس.</w:t>
      </w:r>
    </w:p>
    <w:p w:rsidR="00D93BD9" w:rsidRDefault="00BA15E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قال في "تجريد العناية": هو الأظهر، وجزم بِه في "مج</w:t>
      </w:r>
      <w:r w:rsidR="00E63B05" w:rsidRPr="00C23F7E">
        <w:rPr>
          <w:rFonts w:ascii="Times New Roman" w:hAnsi="Times New Roman" w:cs="Times New Roman"/>
          <w:sz w:val="36"/>
          <w:szCs w:val="36"/>
          <w:rtl/>
        </w:rPr>
        <w:t>ْ</w:t>
      </w:r>
      <w:r w:rsidRPr="00C23F7E">
        <w:rPr>
          <w:rFonts w:ascii="Times New Roman" w:hAnsi="Times New Roman" w:cs="Times New Roman"/>
          <w:sz w:val="36"/>
          <w:szCs w:val="36"/>
          <w:rtl/>
        </w:rPr>
        <w:t>مع البحرين"، وقدَّمه ابن تميم، والحواشي، وقِيل: يُخَيَّر بينهما، وهو احتمال في "الشَّرح"</w:t>
      </w:r>
      <w:r w:rsidR="00D93BD9">
        <w:rPr>
          <w:rFonts w:ascii="Times New Roman" w:hAnsi="Times New Roman" w:cs="Times New Roman" w:hint="cs"/>
          <w:sz w:val="36"/>
          <w:szCs w:val="36"/>
          <w:rtl/>
        </w:rPr>
        <w:t>.</w:t>
      </w:r>
    </w:p>
    <w:p w:rsidR="00BA15E5" w:rsidRPr="00C23F7E" w:rsidRDefault="00BA15E5" w:rsidP="00D93BD9">
      <w:pPr>
        <w:spacing w:line="276" w:lineRule="auto"/>
        <w:ind w:left="0"/>
        <w:jc w:val="left"/>
        <w:rPr>
          <w:rFonts w:ascii="Times New Roman" w:hAnsi="Times New Roman" w:cs="Times New Roman"/>
          <w:sz w:val="36"/>
          <w:szCs w:val="36"/>
          <w:rtl/>
        </w:rPr>
      </w:pPr>
      <w:r w:rsidRPr="00D93BD9">
        <w:rPr>
          <w:rFonts w:ascii="Times New Roman" w:hAnsi="Times New Roman" w:cs="Times New Roman"/>
          <w:b/>
          <w:bCs/>
          <w:sz w:val="36"/>
          <w:szCs w:val="36"/>
          <w:rtl/>
        </w:rPr>
        <w:lastRenderedPageBreak/>
        <w:t>وقيل:</w:t>
      </w:r>
      <w:r w:rsidRPr="00C23F7E">
        <w:rPr>
          <w:rFonts w:ascii="Times New Roman" w:hAnsi="Times New Roman" w:cs="Times New Roman"/>
          <w:sz w:val="36"/>
          <w:szCs w:val="36"/>
          <w:rtl/>
        </w:rPr>
        <w:t xml:space="preserve"> يُكبِّر مُستقبِل القبلة، ويُكبِّر أيضًا مُستقبِل الناس</w:t>
      </w:r>
      <w:r w:rsidR="00D93BD9">
        <w:rPr>
          <w:rFonts w:ascii="Times New Roman" w:hAnsi="Times New Roman" w:cs="Times New Roman"/>
          <w:kern w:val="28"/>
          <w:sz w:val="36"/>
          <w:szCs w:val="36"/>
          <w:rtl/>
        </w:rPr>
        <w:t>»</w:t>
      </w:r>
      <w:r w:rsidR="00D93BD9">
        <w:rPr>
          <w:rFonts w:ascii="Times New Roman" w:hAnsi="Times New Roman" w:cs="Times New Roman"/>
          <w:sz w:val="36"/>
          <w:szCs w:val="36"/>
          <w:rtl/>
        </w:rPr>
        <w:t>.اهـ</w:t>
      </w:r>
    </w:p>
    <w:p w:rsidR="00BA15E5" w:rsidRPr="00C23F7E" w:rsidRDefault="00BA15E5" w:rsidP="006C7B9C">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2</w:t>
      </w:r>
      <w:r w:rsidR="00E63B05" w:rsidRPr="007524B4">
        <w:rPr>
          <w:rFonts w:ascii="Times New Roman" w:hAnsi="Times New Roman" w:cs="Times New Roman"/>
          <w:b/>
          <w:bCs/>
          <w:color w:val="FF0000"/>
          <w:sz w:val="36"/>
          <w:szCs w:val="36"/>
          <w:rtl/>
        </w:rPr>
        <w:t>ــ</w:t>
      </w:r>
      <w:r w:rsidRPr="00C23F7E">
        <w:rPr>
          <w:rFonts w:ascii="Times New Roman" w:hAnsi="Times New Roman" w:cs="Times New Roman"/>
          <w:sz w:val="36"/>
          <w:szCs w:val="36"/>
          <w:rtl/>
        </w:rPr>
        <w:t xml:space="preserve"> </w:t>
      </w:r>
      <w:r w:rsidRPr="00D93BD9">
        <w:rPr>
          <w:rFonts w:ascii="Times New Roman" w:hAnsi="Times New Roman" w:cs="Times New Roman"/>
          <w:b/>
          <w:bCs/>
          <w:color w:val="002060"/>
          <w:sz w:val="36"/>
          <w:szCs w:val="36"/>
          <w:rtl/>
        </w:rPr>
        <w:t xml:space="preserve">وجاء في </w:t>
      </w:r>
      <w:r w:rsidR="00E63B05" w:rsidRPr="00D93BD9">
        <w:rPr>
          <w:rFonts w:ascii="Times New Roman" w:hAnsi="Times New Roman" w:cs="Times New Roman"/>
          <w:b/>
          <w:bCs/>
          <w:color w:val="002060"/>
          <w:sz w:val="36"/>
          <w:szCs w:val="36"/>
          <w:rtl/>
        </w:rPr>
        <w:t xml:space="preserve">كتاب </w:t>
      </w:r>
      <w:r w:rsidRPr="00D93BD9">
        <w:rPr>
          <w:rFonts w:ascii="Times New Roman" w:hAnsi="Times New Roman" w:cs="Times New Roman"/>
          <w:b/>
          <w:bCs/>
          <w:color w:val="002060"/>
          <w:sz w:val="36"/>
          <w:szCs w:val="36"/>
          <w:rtl/>
        </w:rPr>
        <w:t>"كشاف القناع عن متن الإقناع" (2/ 58)</w:t>
      </w:r>
      <w:r w:rsidR="00D93BD9">
        <w:rPr>
          <w:rFonts w:ascii="Times New Roman" w:hAnsi="Times New Roman" w:cs="Times New Roman" w:hint="cs"/>
          <w:b/>
          <w:bCs/>
          <w:color w:val="002060"/>
          <w:sz w:val="36"/>
          <w:szCs w:val="36"/>
          <w:rtl/>
        </w:rPr>
        <w:t>،</w:t>
      </w:r>
      <w:r w:rsidRPr="00D93BD9">
        <w:rPr>
          <w:rFonts w:ascii="Times New Roman" w:hAnsi="Times New Roman" w:cs="Times New Roman"/>
          <w:b/>
          <w:bCs/>
          <w:color w:val="002060"/>
          <w:sz w:val="36"/>
          <w:szCs w:val="36"/>
          <w:rtl/>
        </w:rPr>
        <w:t xml:space="preserve"> لمنصور البهوتي ــ رحمه الله ــ:</w:t>
      </w:r>
    </w:p>
    <w:p w:rsidR="00BA15E5" w:rsidRPr="00C23F7E" w:rsidRDefault="00D93BD9"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C23F7E">
        <w:rPr>
          <w:rFonts w:ascii="Times New Roman" w:hAnsi="Times New Roman" w:cs="Times New Roman"/>
          <w:sz w:val="36"/>
          <w:szCs w:val="36"/>
          <w:rtl/>
        </w:rPr>
        <w:t xml:space="preserve"> </w:t>
      </w:r>
      <w:r w:rsidR="00BA15E5" w:rsidRPr="00C23F7E">
        <w:rPr>
          <w:rFonts w:ascii="Times New Roman" w:hAnsi="Times New Roman" w:cs="Times New Roman"/>
          <w:sz w:val="36"/>
          <w:szCs w:val="36"/>
          <w:rtl/>
        </w:rPr>
        <w:t>[ يؤيده: لو أخَّر الرَّمي إلى بعد صلاة الظهر، فإنَّه يجتمع في حقه التكبير والتلبية، فيبدأ بالتكبير ثم يُلبِّي نصًّا ] لأنَّ التكبير مِن جنس الصلاة.</w:t>
      </w:r>
    </w:p>
    <w:p w:rsidR="00BA15E5" w:rsidRPr="00C23F7E" w:rsidRDefault="00BA15E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sz w:val="36"/>
          <w:szCs w:val="36"/>
          <w:rtl/>
        </w:rPr>
        <w:t>قلت:</w:t>
      </w:r>
    </w:p>
    <w:p w:rsidR="00BA15E5" w:rsidRPr="00C23F7E" w:rsidRDefault="00BA15E5" w:rsidP="00D93BD9">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وي</w:t>
      </w:r>
      <w:r w:rsidR="00E63B05" w:rsidRPr="00C23F7E">
        <w:rPr>
          <w:rFonts w:ascii="Times New Roman" w:hAnsi="Times New Roman" w:cs="Times New Roman"/>
          <w:sz w:val="36"/>
          <w:szCs w:val="36"/>
          <w:rtl/>
        </w:rPr>
        <w:t>ُ</w:t>
      </w:r>
      <w:r w:rsidRPr="00C23F7E">
        <w:rPr>
          <w:rFonts w:ascii="Times New Roman" w:hAnsi="Times New Roman" w:cs="Times New Roman"/>
          <w:sz w:val="36"/>
          <w:szCs w:val="36"/>
          <w:rtl/>
        </w:rPr>
        <w:t>ؤخذ م</w:t>
      </w:r>
      <w:r w:rsidR="00E63B05" w:rsidRPr="00C23F7E">
        <w:rPr>
          <w:rFonts w:ascii="Times New Roman" w:hAnsi="Times New Roman" w:cs="Times New Roman"/>
          <w:sz w:val="36"/>
          <w:szCs w:val="36"/>
          <w:rtl/>
        </w:rPr>
        <w:t>ِ</w:t>
      </w:r>
      <w:r w:rsidRPr="00C23F7E">
        <w:rPr>
          <w:rFonts w:ascii="Times New Roman" w:hAnsi="Times New Roman" w:cs="Times New Roman"/>
          <w:sz w:val="36"/>
          <w:szCs w:val="36"/>
          <w:rtl/>
        </w:rPr>
        <w:t>نه: تقديمه على الاستغفار، وقول: "اللهم أنت السلام" إلى آخِره</w:t>
      </w:r>
      <w:r w:rsidR="00D93BD9">
        <w:rPr>
          <w:rFonts w:ascii="Times New Roman" w:hAnsi="Times New Roman" w:cs="Times New Roman"/>
          <w:kern w:val="28"/>
          <w:sz w:val="36"/>
          <w:szCs w:val="36"/>
          <w:rtl/>
        </w:rPr>
        <w:t>»</w:t>
      </w:r>
      <w:r w:rsidR="00D93BD9">
        <w:rPr>
          <w:rFonts w:ascii="Times New Roman" w:hAnsi="Times New Roman" w:cs="Times New Roman"/>
          <w:sz w:val="36"/>
          <w:szCs w:val="36"/>
          <w:rtl/>
        </w:rPr>
        <w:t>.اهـ</w:t>
      </w:r>
    </w:p>
    <w:p w:rsidR="00BA15E5" w:rsidRPr="00C23F7E" w:rsidRDefault="00BA15E5" w:rsidP="00D93BD9">
      <w:pPr>
        <w:spacing w:line="276" w:lineRule="auto"/>
        <w:ind w:left="0"/>
        <w:jc w:val="left"/>
        <w:rPr>
          <w:rFonts w:ascii="Times New Roman" w:hAnsi="Times New Roman" w:cs="Times New Roman"/>
          <w:sz w:val="36"/>
          <w:szCs w:val="36"/>
          <w:rtl/>
        </w:rPr>
      </w:pPr>
      <w:r w:rsidRPr="007524B4">
        <w:rPr>
          <w:rFonts w:ascii="Times New Roman" w:hAnsi="Times New Roman" w:cs="Times New Roman"/>
          <w:b/>
          <w:bCs/>
          <w:color w:val="FF0000"/>
          <w:sz w:val="36"/>
          <w:szCs w:val="36"/>
          <w:rtl/>
        </w:rPr>
        <w:t>3</w:t>
      </w:r>
      <w:r w:rsidR="00E63B05" w:rsidRPr="007524B4">
        <w:rPr>
          <w:rFonts w:ascii="Times New Roman" w:hAnsi="Times New Roman" w:cs="Times New Roman"/>
          <w:b/>
          <w:bCs/>
          <w:color w:val="FF0000"/>
          <w:sz w:val="36"/>
          <w:szCs w:val="36"/>
          <w:rtl/>
        </w:rPr>
        <w:t>ــ</w:t>
      </w:r>
      <w:r w:rsidRPr="00C23F7E">
        <w:rPr>
          <w:rFonts w:ascii="Times New Roman" w:hAnsi="Times New Roman" w:cs="Times New Roman"/>
          <w:sz w:val="36"/>
          <w:szCs w:val="36"/>
          <w:rtl/>
        </w:rPr>
        <w:t xml:space="preserve"> </w:t>
      </w:r>
      <w:r w:rsidRPr="00D93BD9">
        <w:rPr>
          <w:rFonts w:ascii="Times New Roman" w:hAnsi="Times New Roman" w:cs="Times New Roman"/>
          <w:b/>
          <w:bCs/>
          <w:color w:val="002060"/>
          <w:sz w:val="36"/>
          <w:szCs w:val="36"/>
          <w:rtl/>
        </w:rPr>
        <w:t>وقال ال</w:t>
      </w:r>
      <w:r w:rsidR="00D93BD9">
        <w:rPr>
          <w:rFonts w:ascii="Times New Roman" w:hAnsi="Times New Roman" w:cs="Times New Roman" w:hint="cs"/>
          <w:b/>
          <w:bCs/>
          <w:color w:val="002060"/>
          <w:sz w:val="36"/>
          <w:szCs w:val="36"/>
          <w:rtl/>
        </w:rPr>
        <w:t>فقي</w:t>
      </w:r>
      <w:r w:rsidRPr="00D93BD9">
        <w:rPr>
          <w:rFonts w:ascii="Times New Roman" w:hAnsi="Times New Roman" w:cs="Times New Roman"/>
          <w:b/>
          <w:bCs/>
          <w:color w:val="002060"/>
          <w:sz w:val="36"/>
          <w:szCs w:val="36"/>
          <w:rtl/>
        </w:rPr>
        <w:t>ة عبد الرحمن بن قاسم الحنبلي ــ رحمه الله ــ  في كتابه "حاشية الروض المربع" (2/ 519):</w:t>
      </w:r>
    </w:p>
    <w:p w:rsidR="00BA15E5" w:rsidRPr="00C23F7E" w:rsidRDefault="00D93BD9"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BA15E5" w:rsidRPr="00C23F7E">
        <w:rPr>
          <w:rFonts w:ascii="Times New Roman" w:hAnsi="Times New Roman" w:cs="Times New Roman"/>
          <w:b/>
          <w:bCs/>
          <w:sz w:val="36"/>
          <w:szCs w:val="36"/>
          <w:rtl/>
        </w:rPr>
        <w:t>يُؤيده:</w:t>
      </w:r>
      <w:r w:rsidR="00BA15E5" w:rsidRPr="00C23F7E">
        <w:rPr>
          <w:rFonts w:ascii="Times New Roman" w:hAnsi="Times New Roman" w:cs="Times New Roman"/>
          <w:sz w:val="36"/>
          <w:szCs w:val="36"/>
          <w:rtl/>
        </w:rPr>
        <w:t xml:space="preserve"> أنَّه لو أخرَّ الرمي حتى صلى الظهر، اجتمع في حقه التكبير والتلبية، في</w:t>
      </w:r>
      <w:r>
        <w:rPr>
          <w:rFonts w:ascii="Times New Roman" w:hAnsi="Times New Roman" w:cs="Times New Roman" w:hint="cs"/>
          <w:sz w:val="36"/>
          <w:szCs w:val="36"/>
          <w:rtl/>
        </w:rPr>
        <w:t>َ</w:t>
      </w:r>
      <w:r w:rsidR="00BA15E5" w:rsidRPr="00C23F7E">
        <w:rPr>
          <w:rFonts w:ascii="Times New Roman" w:hAnsi="Times New Roman" w:cs="Times New Roman"/>
          <w:sz w:val="36"/>
          <w:szCs w:val="36"/>
          <w:rtl/>
        </w:rPr>
        <w:t>بدأ بالتكبير، لأنَّ مثله مشروع في الصلاة، فهو بها أشبه.</w:t>
      </w:r>
    </w:p>
    <w:p w:rsidR="00BA15E5" w:rsidRDefault="00BA15E5" w:rsidP="00D93BD9">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ويُؤخذ م</w:t>
      </w:r>
      <w:r w:rsidR="00E63B05"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نه:</w:t>
      </w:r>
      <w:r w:rsidRPr="00C23F7E">
        <w:rPr>
          <w:rFonts w:ascii="Times New Roman" w:hAnsi="Times New Roman" w:cs="Times New Roman"/>
          <w:sz w:val="36"/>
          <w:szCs w:val="36"/>
          <w:rtl/>
        </w:rPr>
        <w:t xml:space="preserve"> تقديمه على الاستغفار والتهليل والتسبيح، وهو الذي عليه عمل الناس</w:t>
      </w:r>
      <w:r w:rsidR="00D93BD9">
        <w:rPr>
          <w:rFonts w:ascii="Times New Roman" w:hAnsi="Times New Roman" w:cs="Times New Roman"/>
          <w:kern w:val="28"/>
          <w:sz w:val="36"/>
          <w:szCs w:val="36"/>
          <w:rtl/>
        </w:rPr>
        <w:t>»</w:t>
      </w:r>
      <w:r w:rsidR="00D93BD9">
        <w:rPr>
          <w:rFonts w:ascii="Times New Roman" w:hAnsi="Times New Roman" w:cs="Times New Roman"/>
          <w:sz w:val="36"/>
          <w:szCs w:val="36"/>
          <w:rtl/>
        </w:rPr>
        <w:t>.اهـ</w:t>
      </w:r>
    </w:p>
    <w:p w:rsidR="00D93BD9" w:rsidRDefault="00D93BD9" w:rsidP="00D93BD9">
      <w:pPr>
        <w:spacing w:line="276" w:lineRule="auto"/>
        <w:ind w:left="0"/>
        <w:jc w:val="left"/>
        <w:rPr>
          <w:rFonts w:ascii="Times New Roman" w:hAnsi="Times New Roman" w:cs="Times New Roman"/>
          <w:b/>
          <w:bCs/>
          <w:sz w:val="36"/>
          <w:szCs w:val="36"/>
        </w:rPr>
      </w:pPr>
      <w:r>
        <w:rPr>
          <w:rFonts w:ascii="Times New Roman" w:hAnsi="Times New Roman" w:cs="Times New Roman"/>
          <w:b/>
          <w:bCs/>
          <w:sz w:val="36"/>
          <w:szCs w:val="36"/>
          <w:rtl/>
        </w:rPr>
        <w:t>وقد كتبت رسالة مُستقلَّة عن هذا الموضوع بعنوان:</w:t>
      </w:r>
    </w:p>
    <w:p w:rsidR="00D93BD9" w:rsidRPr="00D93BD9" w:rsidRDefault="00D93BD9" w:rsidP="00D93BD9">
      <w:pPr>
        <w:spacing w:line="276" w:lineRule="auto"/>
        <w:ind w:left="0"/>
        <w:jc w:val="left"/>
        <w:rPr>
          <w:rFonts w:ascii="Times New Roman" w:hAnsi="Times New Roman" w:cs="Times New Roman"/>
          <w:color w:val="C00000"/>
          <w:sz w:val="36"/>
          <w:szCs w:val="36"/>
          <w:rtl/>
        </w:rPr>
      </w:pPr>
      <w:r w:rsidRPr="00D93BD9">
        <w:rPr>
          <w:rFonts w:ascii="Times New Roman" w:hAnsi="Times New Roman" w:cs="Times New Roman"/>
          <w:kern w:val="28"/>
          <w:sz w:val="36"/>
          <w:szCs w:val="36"/>
          <w:rtl/>
        </w:rPr>
        <w:t>«</w:t>
      </w:r>
      <w:r w:rsidRPr="00D93BD9">
        <w:rPr>
          <w:rFonts w:ascii="Times New Roman" w:hAnsi="Times New Roman" w:cs="Times New Roman"/>
          <w:sz w:val="36"/>
          <w:szCs w:val="36"/>
          <w:rtl/>
        </w:rPr>
        <w:t>أقوال الفقهاء على أنَّ التكبير المُقيَّد يوم عرفة وعيد الأضحى وأيَّام التشريق يكون بعد السلام مِن الفريضة وقبل الأذكار</w:t>
      </w:r>
      <w:r w:rsidRPr="00D93BD9">
        <w:rPr>
          <w:rFonts w:ascii="Times New Roman" w:hAnsi="Times New Roman" w:cs="Times New Roman"/>
          <w:kern w:val="28"/>
          <w:sz w:val="36"/>
          <w:szCs w:val="36"/>
          <w:rtl/>
        </w:rPr>
        <w:t>»</w:t>
      </w:r>
      <w:r w:rsidRPr="00D93BD9">
        <w:rPr>
          <w:rFonts w:ascii="Times New Roman" w:hAnsi="Times New Roman" w:cs="Times New Roman"/>
          <w:sz w:val="36"/>
          <w:szCs w:val="36"/>
          <w:rtl/>
        </w:rPr>
        <w:t>.</w:t>
      </w:r>
    </w:p>
    <w:p w:rsidR="007524B4"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ومَن رَام الاستزادة والتوسع، فليُطالعها في موقعي، أو يَضع عنوانها في برنامج "قوقل"، وستخرج له بإذن الله تعالى.</w:t>
      </w:r>
    </w:p>
    <w:p w:rsidR="00F86EE0" w:rsidRDefault="00147B4B"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w:t>
      </w:r>
      <w:r w:rsidR="00BA15E5" w:rsidRPr="00F86EE0">
        <w:rPr>
          <w:rFonts w:ascii="Times New Roman" w:hAnsi="Times New Roman" w:cs="Times New Roman"/>
          <w:b/>
          <w:bCs/>
          <w:color w:val="7030A0"/>
          <w:sz w:val="36"/>
          <w:szCs w:val="36"/>
          <w:u w:val="single"/>
          <w:rtl/>
        </w:rPr>
        <w:t>سا</w:t>
      </w:r>
      <w:r w:rsidR="00270802" w:rsidRPr="00F86EE0">
        <w:rPr>
          <w:rFonts w:ascii="Times New Roman" w:hAnsi="Times New Roman" w:cs="Times New Roman"/>
          <w:b/>
          <w:bCs/>
          <w:color w:val="7030A0"/>
          <w:sz w:val="36"/>
          <w:szCs w:val="36"/>
          <w:u w:val="single"/>
          <w:rtl/>
        </w:rPr>
        <w:t>بع</w:t>
      </w:r>
      <w:r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833C0B" w:themeColor="accent2" w:themeShade="80"/>
          <w:sz w:val="36"/>
          <w:szCs w:val="36"/>
          <w:rtl/>
        </w:rPr>
        <w:t>عن مشروعيَّـة الجهر بالتَّكبير عند الخروج إلى صلاة عيد الأضحى.</w:t>
      </w:r>
    </w:p>
    <w:p w:rsidR="00E63B05" w:rsidRPr="00C23F7E" w:rsidRDefault="004812FD"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ثبَت</w:t>
      </w:r>
      <w:r w:rsidR="00147B4B" w:rsidRPr="00C23F7E">
        <w:rPr>
          <w:rFonts w:ascii="Times New Roman" w:hAnsi="Times New Roman" w:cs="Times New Roman"/>
          <w:sz w:val="36"/>
          <w:szCs w:val="36"/>
          <w:rtl/>
        </w:rPr>
        <w:t xml:space="preserve"> عن ابن عمر</w:t>
      </w:r>
      <w:r w:rsidR="00BA15E5" w:rsidRPr="00C23F7E">
        <w:rPr>
          <w:rFonts w:ascii="Times New Roman" w:hAnsi="Times New Roman" w:cs="Times New Roman"/>
          <w:sz w:val="36"/>
          <w:szCs w:val="36"/>
          <w:rtl/>
        </w:rPr>
        <w:t xml:space="preserve"> ــ رضي الله عنهما ــ</w:t>
      </w:r>
      <w:r w:rsidR="00147B4B" w:rsidRPr="00C23F7E">
        <w:rPr>
          <w:rFonts w:ascii="Times New Roman" w:hAnsi="Times New Roman" w:cs="Times New Roman"/>
          <w:sz w:val="36"/>
          <w:szCs w:val="36"/>
          <w:rtl/>
        </w:rPr>
        <w:t>:</w:t>
      </w:r>
      <w:r w:rsidR="006816EE"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أنـَّه كان إذا غدَا يوم الأضحى ويوم الفطر، يجهرُ بالتَّكبير حتَّى ي</w:t>
      </w:r>
      <w:r w:rsidR="00BA15E5" w:rsidRPr="00C23F7E">
        <w:rPr>
          <w:rFonts w:ascii="Times New Roman" w:hAnsi="Times New Roman" w:cs="Times New Roman"/>
          <w:b/>
          <w:bCs/>
          <w:color w:val="00B050"/>
          <w:sz w:val="36"/>
          <w:szCs w:val="36"/>
          <w:rtl/>
        </w:rPr>
        <w:t>أتي المصلَّى، ثمَّ يكبِّر حتَّى</w:t>
      </w:r>
      <w:r w:rsidRPr="00C23F7E">
        <w:rPr>
          <w:rFonts w:ascii="Times New Roman" w:hAnsi="Times New Roman" w:cs="Times New Roman"/>
          <w:b/>
          <w:bCs/>
          <w:color w:val="00B050"/>
          <w:sz w:val="36"/>
          <w:szCs w:val="36"/>
          <w:rtl/>
        </w:rPr>
        <w:t xml:space="preserve"> يأتي الإمام ))</w:t>
      </w:r>
      <w:r w:rsidRPr="00C23F7E">
        <w:rPr>
          <w:rFonts w:ascii="Times New Roman" w:hAnsi="Times New Roman" w:cs="Times New Roman"/>
          <w:sz w:val="36"/>
          <w:szCs w:val="36"/>
          <w:rtl/>
        </w:rPr>
        <w:t>.</w:t>
      </w:r>
    </w:p>
    <w:p w:rsidR="00147B4B" w:rsidRPr="00C23F7E" w:rsidRDefault="00E63B05"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الدَّار قطني (2/45)، و</w:t>
      </w:r>
      <w:r w:rsidR="00B07A5A" w:rsidRPr="00C23F7E">
        <w:rPr>
          <w:rFonts w:ascii="Times New Roman" w:hAnsi="Times New Roman" w:cs="Times New Roman"/>
          <w:color w:val="BF8F00" w:themeColor="accent4" w:themeShade="BF"/>
          <w:sz w:val="36"/>
          <w:szCs w:val="36"/>
          <w:rtl/>
        </w:rPr>
        <w:t>الفِريابي</w:t>
      </w:r>
      <w:r w:rsidR="00147B4B" w:rsidRPr="00C23F7E">
        <w:rPr>
          <w:rFonts w:ascii="Times New Roman" w:hAnsi="Times New Roman" w:cs="Times New Roman"/>
          <w:color w:val="BF8F00" w:themeColor="accent4" w:themeShade="BF"/>
          <w:sz w:val="36"/>
          <w:szCs w:val="36"/>
          <w:rtl/>
        </w:rPr>
        <w:t xml:space="preserve">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أحكام العيدين</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(43،53).</w:t>
      </w:r>
      <w:r w:rsidRPr="00C23F7E">
        <w:rPr>
          <w:rFonts w:ascii="Times New Roman" w:hAnsi="Times New Roman" w:cs="Times New Roman"/>
          <w:color w:val="BF8F00" w:themeColor="accent4" w:themeShade="BF"/>
          <w:sz w:val="36"/>
          <w:szCs w:val="36"/>
          <w:rtl/>
        </w:rPr>
        <w:t xml:space="preserve"> ]</w:t>
      </w:r>
    </w:p>
    <w:p w:rsidR="00147B4B" w:rsidRPr="00D93BD9" w:rsidRDefault="00D93BD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147B4B" w:rsidRPr="00D93BD9">
        <w:rPr>
          <w:rFonts w:ascii="Times New Roman" w:hAnsi="Times New Roman" w:cs="Times New Roman"/>
          <w:b/>
          <w:bCs/>
          <w:color w:val="002060"/>
          <w:sz w:val="36"/>
          <w:szCs w:val="36"/>
          <w:rtl/>
        </w:rPr>
        <w:t xml:space="preserve">وقال الإمام ابن تيمية </w:t>
      </w:r>
      <w:r w:rsidR="00BA15E5" w:rsidRPr="00D93BD9">
        <w:rPr>
          <w:rFonts w:ascii="Times New Roman" w:hAnsi="Times New Roman" w:cs="Times New Roman"/>
          <w:b/>
          <w:bCs/>
          <w:color w:val="002060"/>
          <w:sz w:val="36"/>
          <w:szCs w:val="36"/>
          <w:rtl/>
        </w:rPr>
        <w:t xml:space="preserve">ــ رحمه الله ــ </w:t>
      </w:r>
      <w:r w:rsidR="00147B4B" w:rsidRPr="00D93BD9">
        <w:rPr>
          <w:rFonts w:ascii="Times New Roman" w:hAnsi="Times New Roman" w:cs="Times New Roman"/>
          <w:b/>
          <w:bCs/>
          <w:color w:val="002060"/>
          <w:sz w:val="36"/>
          <w:szCs w:val="36"/>
          <w:rtl/>
        </w:rPr>
        <w:t xml:space="preserve">كما في </w:t>
      </w:r>
      <w:r w:rsidR="00FE4B3C" w:rsidRPr="00D93BD9">
        <w:rPr>
          <w:rFonts w:ascii="Times New Roman" w:hAnsi="Times New Roman" w:cs="Times New Roman"/>
          <w:b/>
          <w:bCs/>
          <w:color w:val="002060"/>
          <w:sz w:val="36"/>
          <w:szCs w:val="36"/>
          <w:rtl/>
        </w:rPr>
        <w:t>"</w:t>
      </w:r>
      <w:r w:rsidR="00147B4B" w:rsidRPr="00D93BD9">
        <w:rPr>
          <w:rFonts w:ascii="Times New Roman" w:hAnsi="Times New Roman" w:cs="Times New Roman"/>
          <w:b/>
          <w:bCs/>
          <w:color w:val="002060"/>
          <w:sz w:val="36"/>
          <w:szCs w:val="36"/>
          <w:rtl/>
        </w:rPr>
        <w:t>مجموع الفتاوى</w:t>
      </w:r>
      <w:r w:rsidR="00FE4B3C" w:rsidRPr="00D93BD9">
        <w:rPr>
          <w:rFonts w:ascii="Times New Roman" w:hAnsi="Times New Roman" w:cs="Times New Roman"/>
          <w:b/>
          <w:bCs/>
          <w:color w:val="002060"/>
          <w:sz w:val="36"/>
          <w:szCs w:val="36"/>
          <w:rtl/>
        </w:rPr>
        <w:t>"</w:t>
      </w:r>
      <w:r w:rsidR="00147B4B" w:rsidRPr="00D93BD9">
        <w:rPr>
          <w:rFonts w:ascii="Times New Roman" w:hAnsi="Times New Roman" w:cs="Times New Roman"/>
          <w:b/>
          <w:bCs/>
          <w:color w:val="002060"/>
          <w:sz w:val="36"/>
          <w:szCs w:val="36"/>
          <w:rtl/>
        </w:rPr>
        <w:t xml:space="preserve"> (24/220):</w:t>
      </w:r>
    </w:p>
    <w:p w:rsidR="00147B4B"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 xml:space="preserve">وُيشرع لكلِّ أحد </w:t>
      </w:r>
      <w:r w:rsidR="00BA15E5"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يجهر بالتَّكبير عند الخروج إلى العيد، وهذا باتفاق الأئمَّة الأربعة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D93BD9" w:rsidRDefault="00D93BD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147B4B" w:rsidRPr="00D93BD9">
        <w:rPr>
          <w:rFonts w:ascii="Times New Roman" w:hAnsi="Times New Roman" w:cs="Times New Roman"/>
          <w:b/>
          <w:bCs/>
          <w:color w:val="002060"/>
          <w:sz w:val="36"/>
          <w:szCs w:val="36"/>
          <w:rtl/>
        </w:rPr>
        <w:t>وقال الحافظ ابن رجب الحنبلي</w:t>
      </w:r>
      <w:r w:rsidR="00BA15E5" w:rsidRPr="00D93BD9">
        <w:rPr>
          <w:rFonts w:ascii="Times New Roman" w:hAnsi="Times New Roman" w:cs="Times New Roman"/>
          <w:b/>
          <w:bCs/>
          <w:color w:val="002060"/>
          <w:sz w:val="36"/>
          <w:szCs w:val="36"/>
          <w:rtl/>
        </w:rPr>
        <w:t xml:space="preserve"> ــ رحمه الله ــ </w:t>
      </w:r>
      <w:r w:rsidR="00147B4B" w:rsidRPr="00D93BD9">
        <w:rPr>
          <w:rFonts w:ascii="Times New Roman" w:hAnsi="Times New Roman" w:cs="Times New Roman"/>
          <w:b/>
          <w:bCs/>
          <w:color w:val="002060"/>
          <w:sz w:val="36"/>
          <w:szCs w:val="36"/>
          <w:rtl/>
        </w:rPr>
        <w:t xml:space="preserve">في كتابه </w:t>
      </w:r>
      <w:r w:rsidR="00FE4B3C" w:rsidRPr="00D93BD9">
        <w:rPr>
          <w:rFonts w:ascii="Times New Roman" w:hAnsi="Times New Roman" w:cs="Times New Roman"/>
          <w:b/>
          <w:bCs/>
          <w:color w:val="002060"/>
          <w:sz w:val="36"/>
          <w:szCs w:val="36"/>
          <w:rtl/>
        </w:rPr>
        <w:t>"</w:t>
      </w:r>
      <w:r w:rsidR="00147B4B" w:rsidRPr="00D93BD9">
        <w:rPr>
          <w:rFonts w:ascii="Times New Roman" w:hAnsi="Times New Roman" w:cs="Times New Roman"/>
          <w:b/>
          <w:bCs/>
          <w:color w:val="002060"/>
          <w:sz w:val="36"/>
          <w:szCs w:val="36"/>
          <w:rtl/>
        </w:rPr>
        <w:t>فتح الباري</w:t>
      </w:r>
      <w:r w:rsidR="00BA15E5" w:rsidRPr="00D93BD9">
        <w:rPr>
          <w:rFonts w:ascii="Times New Roman" w:hAnsi="Times New Roman" w:cs="Times New Roman"/>
          <w:b/>
          <w:bCs/>
          <w:color w:val="002060"/>
          <w:sz w:val="36"/>
          <w:szCs w:val="36"/>
          <w:rtl/>
        </w:rPr>
        <w:t xml:space="preserve"> شرح صحيح البخاري</w:t>
      </w:r>
      <w:r w:rsidR="00FE4B3C" w:rsidRPr="00D93BD9">
        <w:rPr>
          <w:rFonts w:ascii="Times New Roman" w:hAnsi="Times New Roman" w:cs="Times New Roman"/>
          <w:b/>
          <w:bCs/>
          <w:color w:val="002060"/>
          <w:sz w:val="36"/>
          <w:szCs w:val="36"/>
          <w:rtl/>
        </w:rPr>
        <w:t>"</w:t>
      </w:r>
      <w:r w:rsidR="00147B4B" w:rsidRPr="00D93BD9">
        <w:rPr>
          <w:rFonts w:ascii="Times New Roman" w:hAnsi="Times New Roman" w:cs="Times New Roman"/>
          <w:b/>
          <w:bCs/>
          <w:color w:val="002060"/>
          <w:sz w:val="36"/>
          <w:szCs w:val="36"/>
          <w:rtl/>
        </w:rPr>
        <w:t xml:space="preserve"> (6/133):</w:t>
      </w:r>
    </w:p>
    <w:p w:rsidR="00E63B05" w:rsidRPr="00C23F7E" w:rsidRDefault="00D93BD9" w:rsidP="006C7B9C">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ولذلك يُشرع إظهار التَّكبير في</w:t>
      </w:r>
      <w:r w:rsidR="00E63B05" w:rsidRPr="00C23F7E">
        <w:rPr>
          <w:rFonts w:ascii="Times New Roman" w:hAnsi="Times New Roman" w:cs="Times New Roman"/>
          <w:sz w:val="36"/>
          <w:szCs w:val="36"/>
          <w:rtl/>
        </w:rPr>
        <w:t xml:space="preserve"> الخروج إلى العيدين في الأمصار.</w:t>
      </w:r>
    </w:p>
    <w:p w:rsidR="00E63B05"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وقد رُوِي ذلك عن:</w:t>
      </w:r>
      <w:r w:rsidRPr="00C23F7E">
        <w:rPr>
          <w:rFonts w:ascii="Times New Roman" w:hAnsi="Times New Roman" w:cs="Times New Roman"/>
          <w:sz w:val="36"/>
          <w:szCs w:val="36"/>
          <w:rtl/>
        </w:rPr>
        <w:t xml:space="preserve"> </w:t>
      </w:r>
    </w:p>
    <w:p w:rsidR="00E63B05"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عمر، وعلي، وابن عمر، وأبي قتادة، وعن خ</w:t>
      </w:r>
      <w:r w:rsidR="00CB080A" w:rsidRPr="00C23F7E">
        <w:rPr>
          <w:rFonts w:ascii="Times New Roman" w:hAnsi="Times New Roman" w:cs="Times New Roman"/>
          <w:sz w:val="36"/>
          <w:szCs w:val="36"/>
          <w:rtl/>
        </w:rPr>
        <w:t>َ</w:t>
      </w:r>
      <w:r w:rsidR="00E63B05" w:rsidRPr="00C23F7E">
        <w:rPr>
          <w:rFonts w:ascii="Times New Roman" w:hAnsi="Times New Roman" w:cs="Times New Roman"/>
          <w:sz w:val="36"/>
          <w:szCs w:val="36"/>
          <w:rtl/>
        </w:rPr>
        <w:t>لق مِن التـابعين، ومَن بعدهم.</w:t>
      </w:r>
    </w:p>
    <w:p w:rsidR="00147B4B" w:rsidRPr="00C23F7E" w:rsidRDefault="00147B4B" w:rsidP="00D93BD9">
      <w:pPr>
        <w:spacing w:line="276" w:lineRule="auto"/>
        <w:ind w:left="0"/>
        <w:jc w:val="left"/>
        <w:rPr>
          <w:rFonts w:ascii="Times New Roman" w:hAnsi="Times New Roman" w:cs="Times New Roman"/>
          <w:sz w:val="36"/>
          <w:szCs w:val="36"/>
          <w:rtl/>
        </w:rPr>
      </w:pPr>
      <w:r w:rsidRPr="00D93BD9">
        <w:rPr>
          <w:rFonts w:ascii="Times New Roman" w:hAnsi="Times New Roman" w:cs="Times New Roman"/>
          <w:sz w:val="36"/>
          <w:szCs w:val="36"/>
          <w:u w:val="single"/>
          <w:rtl/>
        </w:rPr>
        <w:t>وهو إجماع مِن العلماء، ولا يُعلم بينهم خلاف في عيد النَّحر</w:t>
      </w:r>
      <w:r w:rsidRPr="00C23F7E">
        <w:rPr>
          <w:rFonts w:ascii="Times New Roman" w:hAnsi="Times New Roman" w:cs="Times New Roman"/>
          <w:sz w:val="36"/>
          <w:szCs w:val="36"/>
          <w:rtl/>
        </w:rPr>
        <w:t>، إلَّا ما رواه الأثرم عن أحمد: أنـَّه لا ي</w:t>
      </w:r>
      <w:r w:rsidR="00E63B05" w:rsidRPr="00C23F7E">
        <w:rPr>
          <w:rFonts w:ascii="Times New Roman" w:hAnsi="Times New Roman" w:cs="Times New Roman"/>
          <w:sz w:val="36"/>
          <w:szCs w:val="36"/>
          <w:rtl/>
        </w:rPr>
        <w:t>ُ</w:t>
      </w:r>
      <w:r w:rsidRPr="00C23F7E">
        <w:rPr>
          <w:rFonts w:ascii="Times New Roman" w:hAnsi="Times New Roman" w:cs="Times New Roman"/>
          <w:sz w:val="36"/>
          <w:szCs w:val="36"/>
          <w:rtl/>
        </w:rPr>
        <w:t>جهر ب</w:t>
      </w:r>
      <w:r w:rsidR="00E63B05" w:rsidRPr="00C23F7E">
        <w:rPr>
          <w:rFonts w:ascii="Times New Roman" w:hAnsi="Times New Roman" w:cs="Times New Roman"/>
          <w:sz w:val="36"/>
          <w:szCs w:val="36"/>
          <w:rtl/>
        </w:rPr>
        <w:t>َ</w:t>
      </w:r>
      <w:r w:rsidRPr="00C23F7E">
        <w:rPr>
          <w:rFonts w:ascii="Times New Roman" w:hAnsi="Times New Roman" w:cs="Times New Roman"/>
          <w:sz w:val="36"/>
          <w:szCs w:val="36"/>
          <w:rtl/>
        </w:rPr>
        <w:t>ه في عيد النَّحر، وي</w:t>
      </w:r>
      <w:r w:rsidR="00CB080A" w:rsidRPr="00C23F7E">
        <w:rPr>
          <w:rFonts w:ascii="Times New Roman" w:hAnsi="Times New Roman" w:cs="Times New Roman"/>
          <w:sz w:val="36"/>
          <w:szCs w:val="36"/>
          <w:rtl/>
        </w:rPr>
        <w:t>ُ</w:t>
      </w:r>
      <w:r w:rsidRPr="00C23F7E">
        <w:rPr>
          <w:rFonts w:ascii="Times New Roman" w:hAnsi="Times New Roman" w:cs="Times New Roman"/>
          <w:sz w:val="36"/>
          <w:szCs w:val="36"/>
          <w:rtl/>
        </w:rPr>
        <w:t>جهر ب</w:t>
      </w:r>
      <w:r w:rsidR="00CB080A"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ه في عيد الفطر، ولعلَّ مراده </w:t>
      </w:r>
      <w:r w:rsidR="00CB080A"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ي</w:t>
      </w:r>
      <w:r w:rsidR="00CB080A" w:rsidRPr="00C23F7E">
        <w:rPr>
          <w:rFonts w:ascii="Times New Roman" w:hAnsi="Times New Roman" w:cs="Times New Roman"/>
          <w:sz w:val="36"/>
          <w:szCs w:val="36"/>
          <w:rtl/>
        </w:rPr>
        <w:t>ُ</w:t>
      </w:r>
      <w:r w:rsidRPr="00C23F7E">
        <w:rPr>
          <w:rFonts w:ascii="Times New Roman" w:hAnsi="Times New Roman" w:cs="Times New Roman"/>
          <w:sz w:val="36"/>
          <w:szCs w:val="36"/>
          <w:rtl/>
        </w:rPr>
        <w:t>جهر ب</w:t>
      </w:r>
      <w:r w:rsidR="00CB080A" w:rsidRPr="00C23F7E">
        <w:rPr>
          <w:rFonts w:ascii="Times New Roman" w:hAnsi="Times New Roman" w:cs="Times New Roman"/>
          <w:sz w:val="36"/>
          <w:szCs w:val="36"/>
          <w:rtl/>
        </w:rPr>
        <w:t>ِ</w:t>
      </w:r>
      <w:r w:rsidRPr="00C23F7E">
        <w:rPr>
          <w:rFonts w:ascii="Times New Roman" w:hAnsi="Times New Roman" w:cs="Times New Roman"/>
          <w:sz w:val="36"/>
          <w:szCs w:val="36"/>
          <w:rtl/>
        </w:rPr>
        <w:t>ه في عيد النَّحر دون الجهر في عيد الفطر، فإنَّ تكبير عيد الفطر عنده آكد</w:t>
      </w:r>
      <w:r w:rsidR="00D93BD9">
        <w:rPr>
          <w:rFonts w:ascii="Times New Roman" w:hAnsi="Times New Roman" w:cs="Times New Roman"/>
          <w:kern w:val="28"/>
          <w:sz w:val="36"/>
          <w:szCs w:val="36"/>
          <w:rtl/>
        </w:rPr>
        <w:t>»</w:t>
      </w:r>
      <w:r w:rsidR="00D93BD9">
        <w:rPr>
          <w:rFonts w:ascii="Times New Roman" w:hAnsi="Times New Roman" w:cs="Times New Roman"/>
          <w:sz w:val="36"/>
          <w:szCs w:val="36"/>
          <w:rtl/>
        </w:rPr>
        <w:t>.اهـ</w:t>
      </w:r>
    </w:p>
    <w:p w:rsidR="00F86EE0" w:rsidRDefault="00270802"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الثامن</w:t>
      </w:r>
      <w:r w:rsidR="00147B4B" w:rsidRPr="00C23F7E">
        <w:rPr>
          <w:rFonts w:ascii="Times New Roman" w:hAnsi="Times New Roman" w:cs="Times New Roman"/>
          <w:b/>
          <w:bCs/>
          <w:color w:val="7030A0"/>
          <w:sz w:val="36"/>
          <w:szCs w:val="36"/>
          <w:rtl/>
        </w:rPr>
        <w:t>:</w:t>
      </w:r>
    </w:p>
    <w:p w:rsidR="00147B4B" w:rsidRPr="00C23F7E" w:rsidRDefault="00147B4B"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833C0B" w:themeColor="accent2" w:themeShade="80"/>
          <w:sz w:val="36"/>
          <w:szCs w:val="36"/>
          <w:rtl/>
        </w:rPr>
        <w:t>عن مشروعيَّة الجهر بالتَّكبير أيـَّام العشر, وفي يوم النَّحر, وأيـَّام التَّشريق.</w:t>
      </w:r>
    </w:p>
    <w:p w:rsidR="00681A17"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lastRenderedPageBreak/>
        <w:t>1 ــ</w:t>
      </w:r>
      <w:r>
        <w:rPr>
          <w:rFonts w:ascii="Times New Roman" w:hAnsi="Times New Roman" w:cs="Times New Roman"/>
          <w:b/>
          <w:bCs/>
          <w:color w:val="002060"/>
          <w:sz w:val="36"/>
          <w:szCs w:val="36"/>
          <w:rtl/>
        </w:rPr>
        <w:t xml:space="preserve"> </w:t>
      </w:r>
      <w:r w:rsidR="00681A17" w:rsidRPr="00C23F7E">
        <w:rPr>
          <w:rFonts w:ascii="Times New Roman" w:hAnsi="Times New Roman" w:cs="Times New Roman"/>
          <w:sz w:val="36"/>
          <w:szCs w:val="36"/>
          <w:rtl/>
        </w:rPr>
        <w:t xml:space="preserve">قال الإمام البخاري </w:t>
      </w:r>
      <w:r>
        <w:rPr>
          <w:rFonts w:ascii="Times New Roman" w:hAnsi="Times New Roman" w:cs="Times New Roman" w:hint="cs"/>
          <w:sz w:val="36"/>
          <w:szCs w:val="36"/>
          <w:rtl/>
        </w:rPr>
        <w:t>ــ</w:t>
      </w:r>
      <w:r w:rsidR="00681A17" w:rsidRPr="00C23F7E">
        <w:rPr>
          <w:rFonts w:ascii="Times New Roman" w:hAnsi="Times New Roman" w:cs="Times New Roman"/>
          <w:sz w:val="36"/>
          <w:szCs w:val="36"/>
          <w:rtl/>
        </w:rPr>
        <w:t xml:space="preserve"> رحمه الله </w:t>
      </w:r>
      <w:r>
        <w:rPr>
          <w:rFonts w:ascii="Times New Roman" w:hAnsi="Times New Roman" w:cs="Times New Roman" w:hint="cs"/>
          <w:sz w:val="36"/>
          <w:szCs w:val="36"/>
          <w:rtl/>
        </w:rPr>
        <w:t>ــ</w:t>
      </w:r>
      <w:r w:rsidR="00681A17" w:rsidRPr="00C23F7E">
        <w:rPr>
          <w:rFonts w:ascii="Times New Roman" w:hAnsi="Times New Roman" w:cs="Times New Roman"/>
          <w:sz w:val="36"/>
          <w:szCs w:val="36"/>
          <w:rtl/>
        </w:rPr>
        <w:t xml:space="preserve"> في "صحيحه" (عند حديث رقم: 969)، جازمًا، عن الجهر بالتكبير أيَّام العشر: </w:t>
      </w:r>
    </w:p>
    <w:p w:rsidR="00681A17" w:rsidRPr="00C23F7E"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 ابْنُ عُمَرَ وَأَبُو هُرَيْرَةَ ــ رضي الله عنهما ــ يَخْرُجَانِ إِلَى السُّوقِ فِي أَيَّامِ العَشْرِ يُكَبِّرَانِ، وَيُكَبِّرُ النَّاسُ بِتَكْبِيرِهِمَا ))</w:t>
      </w:r>
      <w:r w:rsidRPr="00C23F7E">
        <w:rPr>
          <w:rFonts w:ascii="Times New Roman" w:hAnsi="Times New Roman" w:cs="Times New Roman"/>
          <w:sz w:val="36"/>
          <w:szCs w:val="36"/>
          <w:rtl/>
        </w:rPr>
        <w:t>.</w:t>
      </w:r>
    </w:p>
    <w:p w:rsidR="00681A17" w:rsidRPr="00C23F7E" w:rsidRDefault="00681A17"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وقال أيضًا (عند رقم:970)، جازمًا</w:t>
      </w:r>
      <w:r w:rsidR="00D93BD9">
        <w:rPr>
          <w:rFonts w:ascii="Times New Roman" w:hAnsi="Times New Roman" w:cs="Times New Roman" w:hint="cs"/>
          <w:sz w:val="36"/>
          <w:szCs w:val="36"/>
          <w:rtl/>
        </w:rPr>
        <w:t>،</w:t>
      </w:r>
      <w:r w:rsidRPr="00C23F7E">
        <w:rPr>
          <w:rFonts w:ascii="Times New Roman" w:hAnsi="Times New Roman" w:cs="Times New Roman"/>
          <w:sz w:val="36"/>
          <w:szCs w:val="36"/>
          <w:rtl/>
        </w:rPr>
        <w:t xml:space="preserve"> عن الجهر بالتكبير أيَّام التشريق: </w:t>
      </w:r>
    </w:p>
    <w:p w:rsidR="00681A17" w:rsidRPr="00C23F7E"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 عُمَرُ ــ رَضِيَ اللَّهُ عَنْهُ ــ يُكَبِّرُ فِي قُبَّتِهِ بِمِنًى فَيَسْمَعُهُ أَهْلُ الْمَسْجِدِ فَيُكَبِّرُونَ وَيُكَبِّرُ أَهْلُ الْأَسْوَاقِ حَتَّى تَرْتَجَّ مِنًى تَكْبِيرًا ))</w:t>
      </w:r>
      <w:r w:rsidRPr="00C23F7E">
        <w:rPr>
          <w:rFonts w:ascii="Times New Roman" w:hAnsi="Times New Roman" w:cs="Times New Roman"/>
          <w:sz w:val="36"/>
          <w:szCs w:val="36"/>
          <w:rtl/>
        </w:rPr>
        <w:t>.</w:t>
      </w:r>
    </w:p>
    <w:p w:rsidR="00F86EE0" w:rsidRDefault="00681A17" w:rsidP="006C7B9C">
      <w:pPr>
        <w:spacing w:line="276" w:lineRule="auto"/>
        <w:ind w:left="0"/>
        <w:jc w:val="left"/>
        <w:rPr>
          <w:rFonts w:ascii="Times New Roman" w:hAnsi="Times New Roman" w:cs="Times New Roman"/>
          <w:b/>
          <w:bCs/>
          <w:color w:val="7030A0"/>
          <w:sz w:val="36"/>
          <w:szCs w:val="36"/>
          <w:rtl/>
        </w:rPr>
      </w:pPr>
      <w:r w:rsidRPr="00F86EE0">
        <w:rPr>
          <w:rFonts w:ascii="Times New Roman" w:hAnsi="Times New Roman" w:cs="Times New Roman"/>
          <w:b/>
          <w:bCs/>
          <w:color w:val="7030A0"/>
          <w:sz w:val="36"/>
          <w:szCs w:val="36"/>
          <w:u w:val="single"/>
          <w:rtl/>
        </w:rPr>
        <w:t>الفرع ال</w:t>
      </w:r>
      <w:r w:rsidR="00270802" w:rsidRPr="00F86EE0">
        <w:rPr>
          <w:rFonts w:ascii="Times New Roman" w:hAnsi="Times New Roman" w:cs="Times New Roman"/>
          <w:b/>
          <w:bCs/>
          <w:color w:val="7030A0"/>
          <w:sz w:val="36"/>
          <w:szCs w:val="36"/>
          <w:u w:val="single"/>
          <w:rtl/>
        </w:rPr>
        <w:t>تاسع</w:t>
      </w:r>
      <w:r w:rsidRPr="00C23F7E">
        <w:rPr>
          <w:rFonts w:ascii="Times New Roman" w:hAnsi="Times New Roman" w:cs="Times New Roman"/>
          <w:b/>
          <w:bCs/>
          <w:color w:val="7030A0"/>
          <w:sz w:val="36"/>
          <w:szCs w:val="36"/>
          <w:rtl/>
        </w:rPr>
        <w:t>:</w:t>
      </w:r>
    </w:p>
    <w:p w:rsidR="00681A17" w:rsidRPr="00C23F7E" w:rsidRDefault="00681A17" w:rsidP="006C7B9C">
      <w:pPr>
        <w:spacing w:line="276" w:lineRule="auto"/>
        <w:ind w:left="0"/>
        <w:jc w:val="left"/>
        <w:rPr>
          <w:rFonts w:ascii="Times New Roman" w:hAnsi="Times New Roman" w:cs="Times New Roman"/>
          <w:b/>
          <w:bCs/>
          <w:color w:val="7030A0"/>
          <w:sz w:val="36"/>
          <w:szCs w:val="36"/>
        </w:rPr>
      </w:pPr>
      <w:r w:rsidRPr="00C23F7E">
        <w:rPr>
          <w:rFonts w:ascii="Times New Roman" w:hAnsi="Times New Roman" w:cs="Times New Roman"/>
          <w:b/>
          <w:bCs/>
          <w:color w:val="833C0B" w:themeColor="accent2" w:themeShade="80"/>
          <w:sz w:val="36"/>
          <w:szCs w:val="36"/>
          <w:rtl/>
        </w:rPr>
        <w:t>عن تكبير النِّساء.</w:t>
      </w:r>
    </w:p>
    <w:p w:rsidR="00681A17" w:rsidRPr="00D93BD9" w:rsidRDefault="00D93BD9" w:rsidP="00D93BD9">
      <w:pPr>
        <w:spacing w:line="276" w:lineRule="auto"/>
        <w:ind w:left="0"/>
        <w:jc w:val="left"/>
        <w:rPr>
          <w:rFonts w:ascii="Times New Roman" w:hAnsi="Times New Roman" w:cs="Times New Roman"/>
          <w:sz w:val="36"/>
          <w:szCs w:val="36"/>
          <w:rtl/>
        </w:rPr>
      </w:pPr>
      <w:r w:rsidRPr="00D93BD9">
        <w:rPr>
          <w:rFonts w:ascii="Times New Roman" w:hAnsi="Times New Roman" w:cs="Times New Roman" w:hint="cs"/>
          <w:sz w:val="36"/>
          <w:szCs w:val="36"/>
          <w:rtl/>
        </w:rPr>
        <w:t>أخرج</w:t>
      </w:r>
      <w:r w:rsidRPr="00D93BD9">
        <w:rPr>
          <w:rFonts w:ascii="Times New Roman" w:hAnsi="Times New Roman" w:cs="Times New Roman"/>
          <w:sz w:val="36"/>
          <w:szCs w:val="36"/>
          <w:rtl/>
        </w:rPr>
        <w:t xml:space="preserve"> البخاري (971)، واللفظ له، ومسلم (890)</w:t>
      </w:r>
      <w:r w:rsidRPr="00D93BD9">
        <w:rPr>
          <w:rFonts w:ascii="Times New Roman" w:hAnsi="Times New Roman" w:cs="Times New Roman" w:hint="cs"/>
          <w:sz w:val="36"/>
          <w:szCs w:val="36"/>
          <w:rtl/>
        </w:rPr>
        <w:t xml:space="preserve">، عن </w:t>
      </w:r>
      <w:r w:rsidR="00681A17" w:rsidRPr="00D93BD9">
        <w:rPr>
          <w:rFonts w:ascii="Times New Roman" w:hAnsi="Times New Roman" w:cs="Times New Roman"/>
          <w:sz w:val="36"/>
          <w:szCs w:val="36"/>
          <w:rtl/>
        </w:rPr>
        <w:t xml:space="preserve">أمُّ عطية ــ رضي الله عنها ــ </w:t>
      </w:r>
      <w:r w:rsidRPr="00D93BD9">
        <w:rPr>
          <w:rFonts w:ascii="Times New Roman" w:hAnsi="Times New Roman" w:cs="Times New Roman" w:hint="cs"/>
          <w:sz w:val="36"/>
          <w:szCs w:val="36"/>
          <w:rtl/>
        </w:rPr>
        <w:t xml:space="preserve">أنَّها قالت </w:t>
      </w:r>
      <w:r w:rsidR="00681A17" w:rsidRPr="00D93BD9">
        <w:rPr>
          <w:rFonts w:ascii="Times New Roman" w:hAnsi="Times New Roman" w:cs="Times New Roman"/>
          <w:sz w:val="36"/>
          <w:szCs w:val="36"/>
          <w:rtl/>
        </w:rPr>
        <w:t>في شأن خروج النساء إلى مُصلَّى العيد:</w:t>
      </w:r>
    </w:p>
    <w:p w:rsidR="00681A17" w:rsidRPr="00D93BD9" w:rsidRDefault="00681A17" w:rsidP="00D93BD9">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Pr="00C23F7E">
        <w:rPr>
          <w:rFonts w:ascii="Times New Roman" w:hAnsi="Times New Roman" w:cs="Times New Roman"/>
          <w:sz w:val="36"/>
          <w:szCs w:val="36"/>
          <w:rtl/>
        </w:rPr>
        <w:t>.</w:t>
      </w:r>
    </w:p>
    <w:p w:rsidR="00D93BD9"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وفي لفظ لمسلم: </w:t>
      </w:r>
    </w:p>
    <w:p w:rsidR="00681A17" w:rsidRPr="00C23F7E"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الْحُيَّضُ يَخْرُجْنَ فَيَكُنَّ خَلْفَ النَّاسِ، يُكَبِّرْنَ مَعَ النَّاسِ ))</w:t>
      </w:r>
      <w:r w:rsidRPr="00C23F7E">
        <w:rPr>
          <w:rFonts w:ascii="Times New Roman" w:hAnsi="Times New Roman" w:cs="Times New Roman"/>
          <w:sz w:val="36"/>
          <w:szCs w:val="36"/>
          <w:rtl/>
        </w:rPr>
        <w:t>.</w:t>
      </w:r>
    </w:p>
    <w:p w:rsidR="00681A17" w:rsidRPr="00D93BD9" w:rsidRDefault="00681A17" w:rsidP="006C7B9C">
      <w:pPr>
        <w:spacing w:line="276" w:lineRule="auto"/>
        <w:ind w:left="0"/>
        <w:jc w:val="left"/>
        <w:rPr>
          <w:rFonts w:ascii="Times New Roman" w:hAnsi="Times New Roman" w:cs="Times New Roman"/>
          <w:b/>
          <w:bCs/>
          <w:color w:val="806000" w:themeColor="accent4" w:themeShade="80"/>
          <w:sz w:val="36"/>
          <w:szCs w:val="36"/>
        </w:rPr>
      </w:pPr>
      <w:r w:rsidRPr="00D93BD9">
        <w:rPr>
          <w:rFonts w:ascii="Times New Roman" w:hAnsi="Times New Roman" w:cs="Times New Roman"/>
          <w:b/>
          <w:bCs/>
          <w:color w:val="806000" w:themeColor="accent4" w:themeShade="80"/>
          <w:sz w:val="36"/>
          <w:szCs w:val="36"/>
          <w:rtl/>
        </w:rPr>
        <w:t xml:space="preserve">والشاهد مِنه قولها ــ رضي الله عنها ــ في شأن نساء الصحابة: </w:t>
      </w:r>
    </w:p>
    <w:p w:rsidR="00681A17" w:rsidRPr="00C23F7E" w:rsidRDefault="00681A17"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فَيُكَبِّرْنَ بِتَكْبِيرِهِمْ ))</w:t>
      </w:r>
      <w:r w:rsidRPr="00C23F7E">
        <w:rPr>
          <w:rFonts w:ascii="Times New Roman" w:hAnsi="Times New Roman" w:cs="Times New Roman"/>
          <w:sz w:val="36"/>
          <w:szCs w:val="36"/>
          <w:rtl/>
        </w:rPr>
        <w:t xml:space="preserve"> و </w:t>
      </w:r>
      <w:r w:rsidRPr="00C23F7E">
        <w:rPr>
          <w:rFonts w:ascii="Times New Roman" w:hAnsi="Times New Roman" w:cs="Times New Roman"/>
          <w:b/>
          <w:bCs/>
          <w:color w:val="00B050"/>
          <w:sz w:val="36"/>
          <w:szCs w:val="36"/>
          <w:rtl/>
        </w:rPr>
        <w:t>((</w:t>
      </w:r>
      <w:r w:rsidRPr="00C23F7E">
        <w:rPr>
          <w:rFonts w:ascii="Times New Roman" w:hAnsi="Times New Roman" w:cs="Times New Roman"/>
          <w:sz w:val="36"/>
          <w:szCs w:val="36"/>
          <w:rtl/>
        </w:rPr>
        <w:t xml:space="preserve"> </w:t>
      </w:r>
      <w:r w:rsidRPr="00C23F7E">
        <w:rPr>
          <w:rFonts w:ascii="Times New Roman" w:hAnsi="Times New Roman" w:cs="Times New Roman"/>
          <w:b/>
          <w:bCs/>
          <w:color w:val="00B050"/>
          <w:sz w:val="36"/>
          <w:szCs w:val="36"/>
          <w:rtl/>
        </w:rPr>
        <w:t>يُكَبِّرْنَ مَعَ النَّاسِ ))</w:t>
      </w:r>
      <w:r w:rsidRPr="00C23F7E">
        <w:rPr>
          <w:rFonts w:ascii="Times New Roman" w:hAnsi="Times New Roman" w:cs="Times New Roman"/>
          <w:sz w:val="36"/>
          <w:szCs w:val="36"/>
          <w:rtl/>
        </w:rPr>
        <w:t>.</w:t>
      </w:r>
    </w:p>
    <w:p w:rsidR="00681A17" w:rsidRPr="00D93BD9" w:rsidRDefault="00D93BD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681A17" w:rsidRPr="00D93BD9">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 xml:space="preserve">قد </w:t>
      </w:r>
      <w:r w:rsidR="00681A17" w:rsidRPr="00D93BD9">
        <w:rPr>
          <w:rFonts w:ascii="Times New Roman" w:hAnsi="Times New Roman" w:cs="Times New Roman"/>
          <w:b/>
          <w:bCs/>
          <w:color w:val="002060"/>
          <w:sz w:val="36"/>
          <w:szCs w:val="36"/>
          <w:rtl/>
        </w:rPr>
        <w:t xml:space="preserve">قال فقيه الشافعية أبو زكريا </w:t>
      </w:r>
      <w:r w:rsidR="004812FD" w:rsidRPr="00D93BD9">
        <w:rPr>
          <w:rFonts w:ascii="Times New Roman" w:hAnsi="Times New Roman" w:cs="Times New Roman"/>
          <w:b/>
          <w:bCs/>
          <w:color w:val="002060"/>
          <w:sz w:val="36"/>
          <w:szCs w:val="36"/>
          <w:rtl/>
        </w:rPr>
        <w:t>النَّووي</w:t>
      </w:r>
      <w:r>
        <w:rPr>
          <w:rFonts w:ascii="Times New Roman" w:hAnsi="Times New Roman" w:cs="Times New Roman"/>
          <w:b/>
          <w:bCs/>
          <w:color w:val="002060"/>
          <w:sz w:val="36"/>
          <w:szCs w:val="36"/>
          <w:rtl/>
        </w:rPr>
        <w:t xml:space="preserve"> ــ رحمه الله ــ في </w:t>
      </w:r>
      <w:r w:rsidR="00681A17" w:rsidRPr="00D93BD9">
        <w:rPr>
          <w:rFonts w:ascii="Times New Roman" w:hAnsi="Times New Roman" w:cs="Times New Roman"/>
          <w:b/>
          <w:bCs/>
          <w:color w:val="002060"/>
          <w:sz w:val="36"/>
          <w:szCs w:val="36"/>
          <w:rtl/>
        </w:rPr>
        <w:t xml:space="preserve">شرح </w:t>
      </w:r>
      <w:r>
        <w:rPr>
          <w:rFonts w:ascii="Times New Roman" w:hAnsi="Times New Roman" w:cs="Times New Roman" w:hint="cs"/>
          <w:b/>
          <w:bCs/>
          <w:color w:val="002060"/>
          <w:sz w:val="36"/>
          <w:szCs w:val="36"/>
          <w:rtl/>
        </w:rPr>
        <w:t>على "</w:t>
      </w:r>
      <w:r w:rsidR="00681A17" w:rsidRPr="00D93BD9">
        <w:rPr>
          <w:rFonts w:ascii="Times New Roman" w:hAnsi="Times New Roman" w:cs="Times New Roman"/>
          <w:b/>
          <w:bCs/>
          <w:color w:val="002060"/>
          <w:sz w:val="36"/>
          <w:szCs w:val="36"/>
          <w:rtl/>
        </w:rPr>
        <w:t>صحيح مسلم" (6/ 429 – عند حديث رقم:890):</w:t>
      </w:r>
    </w:p>
    <w:p w:rsidR="00681A17" w:rsidRPr="00C23F7E" w:rsidRDefault="00681A17" w:rsidP="00D93BD9">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 xml:space="preserve">وقولها: </w:t>
      </w:r>
      <w:r w:rsidRPr="00C23F7E">
        <w:rPr>
          <w:rFonts w:ascii="Times New Roman" w:hAnsi="Times New Roman" w:cs="Times New Roman"/>
          <w:b/>
          <w:bCs/>
          <w:color w:val="00B050"/>
          <w:sz w:val="36"/>
          <w:szCs w:val="36"/>
          <w:rtl/>
        </w:rPr>
        <w:t>(( يُكبِّرنَ مع النَّاس ))</w:t>
      </w:r>
      <w:r w:rsidRPr="00C23F7E">
        <w:rPr>
          <w:rFonts w:ascii="Times New Roman" w:hAnsi="Times New Roman" w:cs="Times New Roman"/>
          <w:sz w:val="36"/>
          <w:szCs w:val="36"/>
          <w:rtl/>
        </w:rPr>
        <w:t>، دليل على استحباب التكبير لكل أحد في العيدين، وهو مُجمَع عليه</w:t>
      </w:r>
      <w:r w:rsidR="00D93BD9">
        <w:rPr>
          <w:rFonts w:ascii="Times New Roman" w:hAnsi="Times New Roman" w:cs="Times New Roman"/>
          <w:kern w:val="28"/>
          <w:sz w:val="36"/>
          <w:szCs w:val="36"/>
          <w:rtl/>
        </w:rPr>
        <w:t>»</w:t>
      </w:r>
      <w:r w:rsidR="00D93BD9">
        <w:rPr>
          <w:rFonts w:ascii="Times New Roman" w:hAnsi="Times New Roman" w:cs="Times New Roman"/>
          <w:sz w:val="36"/>
          <w:szCs w:val="36"/>
          <w:rtl/>
        </w:rPr>
        <w:t>.اهـ</w:t>
      </w:r>
    </w:p>
    <w:p w:rsidR="00681A17" w:rsidRPr="00D93BD9" w:rsidRDefault="00D93BD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681A17" w:rsidRPr="00D93BD9">
        <w:rPr>
          <w:rFonts w:ascii="Times New Roman" w:hAnsi="Times New Roman" w:cs="Times New Roman"/>
          <w:b/>
          <w:bCs/>
          <w:color w:val="002060"/>
          <w:sz w:val="36"/>
          <w:szCs w:val="36"/>
          <w:rtl/>
        </w:rPr>
        <w:t xml:space="preserve">وقال الحافظ ابن رجب الحنبلي ــ رحمه الله ــ في كتابه </w:t>
      </w:r>
      <w:r w:rsidR="00FE4B3C" w:rsidRPr="00D93BD9">
        <w:rPr>
          <w:rFonts w:ascii="Times New Roman" w:hAnsi="Times New Roman" w:cs="Times New Roman"/>
          <w:b/>
          <w:bCs/>
          <w:color w:val="002060"/>
          <w:sz w:val="36"/>
          <w:szCs w:val="36"/>
          <w:rtl/>
        </w:rPr>
        <w:t>"</w:t>
      </w:r>
      <w:r w:rsidR="00681A17" w:rsidRPr="00D93BD9">
        <w:rPr>
          <w:rFonts w:ascii="Times New Roman" w:hAnsi="Times New Roman" w:cs="Times New Roman"/>
          <w:b/>
          <w:bCs/>
          <w:color w:val="002060"/>
          <w:sz w:val="36"/>
          <w:szCs w:val="36"/>
          <w:rtl/>
        </w:rPr>
        <w:t>فتح الباري شرح صحيح البخاري</w:t>
      </w:r>
      <w:r w:rsidR="00FE4B3C" w:rsidRPr="00D93BD9">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 xml:space="preserve"> (6/130)</w:t>
      </w:r>
      <w:r>
        <w:rPr>
          <w:rFonts w:ascii="Times New Roman" w:hAnsi="Times New Roman" w:cs="Times New Roman" w:hint="cs"/>
          <w:b/>
          <w:bCs/>
          <w:color w:val="002060"/>
          <w:sz w:val="36"/>
          <w:szCs w:val="36"/>
          <w:rtl/>
        </w:rPr>
        <w:t>، بعد حديث أُمِّ عطية هذا</w:t>
      </w:r>
      <w:r w:rsidR="00681A17" w:rsidRPr="00D93BD9">
        <w:rPr>
          <w:rFonts w:ascii="Times New Roman" w:hAnsi="Times New Roman" w:cs="Times New Roman"/>
          <w:b/>
          <w:bCs/>
          <w:color w:val="002060"/>
          <w:sz w:val="36"/>
          <w:szCs w:val="36"/>
          <w:rtl/>
        </w:rPr>
        <w:t>:</w:t>
      </w:r>
    </w:p>
    <w:p w:rsidR="00681A17"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681A17" w:rsidRPr="00C23F7E">
        <w:rPr>
          <w:rFonts w:ascii="Times New Roman" w:hAnsi="Times New Roman" w:cs="Times New Roman"/>
          <w:sz w:val="36"/>
          <w:szCs w:val="36"/>
          <w:rtl/>
        </w:rPr>
        <w:t>ولا خلاف في أنَّ النَّساء يُكبِّرن مع الرِّجال تبعًا إذا صلَّيْنَ معهم جماعة، ولكنَّ المرأة تخفض صوتها بالتَّكبير</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681A17" w:rsidRPr="00D93BD9" w:rsidRDefault="00D93BD9" w:rsidP="006C7B9C">
      <w:pPr>
        <w:spacing w:line="276" w:lineRule="auto"/>
        <w:ind w:left="0"/>
        <w:jc w:val="left"/>
        <w:rPr>
          <w:rFonts w:ascii="Times New Roman" w:hAnsi="Times New Roman" w:cs="Times New Roman"/>
          <w:b/>
          <w:bCs/>
          <w:color w:val="002060"/>
          <w:sz w:val="36"/>
          <w:szCs w:val="36"/>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681A17" w:rsidRPr="00D93BD9">
        <w:rPr>
          <w:rFonts w:ascii="Times New Roman" w:hAnsi="Times New Roman" w:cs="Times New Roman"/>
          <w:b/>
          <w:bCs/>
          <w:color w:val="002060"/>
          <w:sz w:val="36"/>
          <w:szCs w:val="36"/>
          <w:rtl/>
        </w:rPr>
        <w:t xml:space="preserve">وقال الفقيه أبو الحسن ابن بطَّـال المالكي ــ رحمه الله ــ في شرح </w:t>
      </w:r>
      <w:r>
        <w:rPr>
          <w:rFonts w:ascii="Times New Roman" w:hAnsi="Times New Roman" w:cs="Times New Roman" w:hint="cs"/>
          <w:b/>
          <w:bCs/>
          <w:color w:val="002060"/>
          <w:sz w:val="36"/>
          <w:szCs w:val="36"/>
          <w:rtl/>
        </w:rPr>
        <w:t>على "</w:t>
      </w:r>
      <w:r w:rsidR="00681A17" w:rsidRPr="00D93BD9">
        <w:rPr>
          <w:rFonts w:ascii="Times New Roman" w:hAnsi="Times New Roman" w:cs="Times New Roman"/>
          <w:b/>
          <w:bCs/>
          <w:color w:val="002060"/>
          <w:sz w:val="36"/>
          <w:szCs w:val="36"/>
          <w:rtl/>
        </w:rPr>
        <w:t>صحيح البخاري</w:t>
      </w:r>
      <w:r w:rsidR="00FE4B3C" w:rsidRPr="00D93BD9">
        <w:rPr>
          <w:rFonts w:ascii="Times New Roman" w:hAnsi="Times New Roman" w:cs="Times New Roman"/>
          <w:b/>
          <w:bCs/>
          <w:color w:val="002060"/>
          <w:sz w:val="36"/>
          <w:szCs w:val="36"/>
          <w:rtl/>
        </w:rPr>
        <w:t>"</w:t>
      </w:r>
      <w:r w:rsidR="00681A17" w:rsidRPr="00D93BD9">
        <w:rPr>
          <w:rFonts w:ascii="Times New Roman" w:hAnsi="Times New Roman" w:cs="Times New Roman"/>
          <w:b/>
          <w:bCs/>
          <w:color w:val="002060"/>
          <w:sz w:val="36"/>
          <w:szCs w:val="36"/>
          <w:rtl/>
        </w:rPr>
        <w:t xml:space="preserve"> (2/567)</w:t>
      </w:r>
      <w:r>
        <w:rPr>
          <w:rFonts w:ascii="Times New Roman" w:hAnsi="Times New Roman" w:cs="Times New Roman" w:hint="cs"/>
          <w:b/>
          <w:bCs/>
          <w:color w:val="002060"/>
          <w:sz w:val="36"/>
          <w:szCs w:val="36"/>
          <w:rtl/>
        </w:rPr>
        <w:t>،</w:t>
      </w:r>
      <w:r w:rsidR="00681A17" w:rsidRPr="00D93BD9">
        <w:rPr>
          <w:rFonts w:ascii="Times New Roman" w:hAnsi="Times New Roman" w:cs="Times New Roman"/>
          <w:b/>
          <w:bCs/>
          <w:color w:val="002060"/>
          <w:sz w:val="36"/>
          <w:szCs w:val="36"/>
          <w:rtl/>
        </w:rPr>
        <w:t xml:space="preserve"> عن تكبير النساء:</w:t>
      </w:r>
    </w:p>
    <w:p w:rsidR="00681A17"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681A17" w:rsidRPr="00C23F7E">
        <w:rPr>
          <w:rFonts w:ascii="Times New Roman" w:hAnsi="Times New Roman" w:cs="Times New Roman"/>
          <w:sz w:val="36"/>
          <w:szCs w:val="36"/>
          <w:rtl/>
        </w:rPr>
        <w:t>وهذا أمـرٌ م</w:t>
      </w:r>
      <w:r>
        <w:rPr>
          <w:rFonts w:ascii="Times New Roman" w:hAnsi="Times New Roman" w:cs="Times New Roman" w:hint="cs"/>
          <w:sz w:val="36"/>
          <w:szCs w:val="36"/>
          <w:rtl/>
        </w:rPr>
        <w:t>ُ</w:t>
      </w:r>
      <w:r w:rsidR="00681A17" w:rsidRPr="00C23F7E">
        <w:rPr>
          <w:rFonts w:ascii="Times New Roman" w:hAnsi="Times New Roman" w:cs="Times New Roman"/>
          <w:sz w:val="36"/>
          <w:szCs w:val="36"/>
          <w:rtl/>
        </w:rPr>
        <w:t>ستفيض</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681A17" w:rsidRPr="00C23F7E" w:rsidRDefault="00D93BD9"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681A17" w:rsidRPr="00D93BD9">
        <w:rPr>
          <w:rFonts w:ascii="Times New Roman" w:hAnsi="Times New Roman" w:cs="Times New Roman"/>
          <w:b/>
          <w:bCs/>
          <w:color w:val="002060"/>
          <w:sz w:val="36"/>
          <w:szCs w:val="36"/>
          <w:rtl/>
        </w:rPr>
        <w:t>وقال الإمام البخاري ــ رحمه الله ــ في "صحيحه" (عند حديث:907)، عن التكبير أيَّام التشريق، جازمًا:</w:t>
      </w:r>
    </w:p>
    <w:p w:rsidR="00681A17" w:rsidRPr="00C23F7E" w:rsidRDefault="00681A17"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وكَانَتْ مَيْمُونَةُ تُكَبِّرُ يَوْمَ النَّحْرِ ))</w:t>
      </w:r>
      <w:r w:rsidRPr="00C23F7E">
        <w:rPr>
          <w:rFonts w:ascii="Times New Roman" w:hAnsi="Times New Roman" w:cs="Times New Roman"/>
          <w:sz w:val="36"/>
          <w:szCs w:val="36"/>
          <w:rtl/>
        </w:rPr>
        <w:t>.</w:t>
      </w:r>
    </w:p>
    <w:p w:rsidR="00681A17" w:rsidRPr="00C23F7E" w:rsidRDefault="00681A17"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b/>
          <w:bCs/>
          <w:color w:val="00B050"/>
          <w:sz w:val="36"/>
          <w:szCs w:val="36"/>
          <w:rtl/>
        </w:rPr>
        <w:t>(( وَكُنَّ النِّسَاءُ يُكَبِّرْنَ خَلْفَ أَبَانَ بْنِ عُثْمَانَ، وَعُمَرَ بْنِ عَبْدِ العَزِيزِ لَيَالِيَ التَّشْرِيقِ مَعَ الرِّجَالِ فِي المَسْجِدِ ))</w:t>
      </w:r>
      <w:r w:rsidRPr="00C23F7E">
        <w:rPr>
          <w:rFonts w:ascii="Times New Roman" w:hAnsi="Times New Roman" w:cs="Times New Roman"/>
          <w:sz w:val="36"/>
          <w:szCs w:val="36"/>
          <w:rtl/>
        </w:rPr>
        <w:t xml:space="preserve">. </w:t>
      </w:r>
    </w:p>
    <w:p w:rsidR="00681A17" w:rsidRPr="00D93BD9" w:rsidRDefault="00D93BD9"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681A17" w:rsidRPr="00D93BD9">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681A17" w:rsidRPr="00D93BD9">
        <w:rPr>
          <w:rFonts w:ascii="Times New Roman" w:hAnsi="Times New Roman" w:cs="Times New Roman"/>
          <w:b/>
          <w:bCs/>
          <w:color w:val="002060"/>
          <w:sz w:val="36"/>
          <w:szCs w:val="36"/>
          <w:rtl/>
        </w:rPr>
        <w:t>ين ابن قُدامة الحنبلي ــ رحمه الله ــ في كتابه "المُغني" (3/ 291)</w:t>
      </w:r>
      <w:r>
        <w:rPr>
          <w:rFonts w:ascii="Times New Roman" w:hAnsi="Times New Roman" w:cs="Times New Roman" w:hint="cs"/>
          <w:b/>
          <w:bCs/>
          <w:color w:val="002060"/>
          <w:sz w:val="36"/>
          <w:szCs w:val="36"/>
          <w:rtl/>
        </w:rPr>
        <w:t>، عن النساء أثناء التكبير</w:t>
      </w:r>
      <w:r w:rsidR="00681A17" w:rsidRPr="00D93BD9">
        <w:rPr>
          <w:rFonts w:ascii="Times New Roman" w:hAnsi="Times New Roman" w:cs="Times New Roman"/>
          <w:b/>
          <w:bCs/>
          <w:color w:val="002060"/>
          <w:sz w:val="36"/>
          <w:szCs w:val="36"/>
          <w:rtl/>
        </w:rPr>
        <w:t>:</w:t>
      </w:r>
    </w:p>
    <w:p w:rsidR="00681A17"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681A17" w:rsidRPr="00C23F7E">
        <w:rPr>
          <w:rFonts w:ascii="Times New Roman" w:hAnsi="Times New Roman" w:cs="Times New Roman"/>
          <w:sz w:val="36"/>
          <w:szCs w:val="36"/>
          <w:rtl/>
        </w:rPr>
        <w:t>ويَنبغي لهنَّ أنْ يَخفِضن أصواتهنَّ حتى لا يَسْمَعَهُنَّ الرِّجال</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D93BD9" w:rsidRDefault="00D93BD9" w:rsidP="00D93BD9">
      <w:pPr>
        <w:spacing w:line="276" w:lineRule="auto"/>
        <w:ind w:left="0"/>
        <w:jc w:val="left"/>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681A17"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sz w:val="36"/>
          <w:szCs w:val="36"/>
          <w:rtl/>
        </w:rPr>
        <w:t>فإنْ ك</w:t>
      </w:r>
      <w:r>
        <w:rPr>
          <w:rFonts w:ascii="Times New Roman" w:hAnsi="Times New Roman" w:cs="Times New Roman" w:hint="cs"/>
          <w:sz w:val="36"/>
          <w:szCs w:val="36"/>
          <w:rtl/>
        </w:rPr>
        <w:t>ن النساء</w:t>
      </w:r>
      <w:r w:rsidR="00681A17" w:rsidRPr="00C23F7E">
        <w:rPr>
          <w:rFonts w:ascii="Times New Roman" w:hAnsi="Times New Roman" w:cs="Times New Roman"/>
          <w:sz w:val="36"/>
          <w:szCs w:val="36"/>
          <w:rtl/>
        </w:rPr>
        <w:t xml:space="preserve"> في مكان لا رِجال </w:t>
      </w:r>
      <w:r>
        <w:rPr>
          <w:rFonts w:ascii="Times New Roman" w:hAnsi="Times New Roman" w:cs="Times New Roman" w:hint="cs"/>
          <w:sz w:val="36"/>
          <w:szCs w:val="36"/>
          <w:rtl/>
        </w:rPr>
        <w:t>فيه</w:t>
      </w:r>
      <w:r w:rsidR="00681A17" w:rsidRPr="00C23F7E">
        <w:rPr>
          <w:rFonts w:ascii="Times New Roman" w:hAnsi="Times New Roman" w:cs="Times New Roman"/>
          <w:sz w:val="36"/>
          <w:szCs w:val="36"/>
          <w:rtl/>
        </w:rPr>
        <w:t xml:space="preserve">، أو لا يَسمعُهنَّ فيه </w:t>
      </w:r>
      <w:r>
        <w:rPr>
          <w:rFonts w:ascii="Times New Roman" w:hAnsi="Times New Roman" w:cs="Times New Roman" w:hint="cs"/>
          <w:sz w:val="36"/>
          <w:szCs w:val="36"/>
          <w:rtl/>
        </w:rPr>
        <w:t xml:space="preserve">أحد مِن </w:t>
      </w:r>
      <w:r w:rsidR="00681A17" w:rsidRPr="00C23F7E">
        <w:rPr>
          <w:rFonts w:ascii="Times New Roman" w:hAnsi="Times New Roman" w:cs="Times New Roman"/>
          <w:sz w:val="36"/>
          <w:szCs w:val="36"/>
          <w:rtl/>
        </w:rPr>
        <w:t>الرِّجال، فلَهُنَّ الجهر</w:t>
      </w:r>
      <w:r>
        <w:rPr>
          <w:rFonts w:ascii="Times New Roman" w:hAnsi="Times New Roman" w:cs="Times New Roman" w:hint="cs"/>
          <w:sz w:val="36"/>
          <w:szCs w:val="36"/>
          <w:rtl/>
        </w:rPr>
        <w:t xml:space="preserve"> بالتكبير</w:t>
      </w:r>
      <w:r w:rsidR="00681A17" w:rsidRPr="00C23F7E">
        <w:rPr>
          <w:rFonts w:ascii="Times New Roman" w:hAnsi="Times New Roman" w:cs="Times New Roman"/>
          <w:sz w:val="36"/>
          <w:szCs w:val="36"/>
          <w:rtl/>
        </w:rPr>
        <w:t>.</w:t>
      </w:r>
    </w:p>
    <w:p w:rsidR="00F86EE0" w:rsidRDefault="00E63B05" w:rsidP="006C7B9C">
      <w:pPr>
        <w:spacing w:line="276" w:lineRule="auto"/>
        <w:ind w:left="0"/>
        <w:jc w:val="left"/>
        <w:rPr>
          <w:rFonts w:ascii="Times New Roman" w:hAnsi="Times New Roman" w:cs="Times New Roman"/>
          <w:b/>
          <w:bCs/>
          <w:sz w:val="36"/>
          <w:szCs w:val="36"/>
          <w:rtl/>
        </w:rPr>
      </w:pPr>
      <w:r w:rsidRPr="00F86EE0">
        <w:rPr>
          <w:rFonts w:ascii="Times New Roman" w:hAnsi="Times New Roman" w:cs="Times New Roman"/>
          <w:b/>
          <w:bCs/>
          <w:color w:val="7030A0"/>
          <w:sz w:val="36"/>
          <w:szCs w:val="36"/>
          <w:u w:val="single"/>
          <w:rtl/>
        </w:rPr>
        <w:t>الفرع ال</w:t>
      </w:r>
      <w:r w:rsidR="00270802" w:rsidRPr="00F86EE0">
        <w:rPr>
          <w:rFonts w:ascii="Times New Roman" w:hAnsi="Times New Roman" w:cs="Times New Roman"/>
          <w:b/>
          <w:bCs/>
          <w:color w:val="7030A0"/>
          <w:sz w:val="36"/>
          <w:szCs w:val="36"/>
          <w:u w:val="single"/>
          <w:rtl/>
        </w:rPr>
        <w:t>عاشر</w:t>
      </w:r>
      <w:r w:rsidRPr="00C23F7E">
        <w:rPr>
          <w:rFonts w:ascii="Times New Roman" w:hAnsi="Times New Roman" w:cs="Times New Roman"/>
          <w:b/>
          <w:bCs/>
          <w:sz w:val="36"/>
          <w:szCs w:val="36"/>
          <w:rtl/>
        </w:rPr>
        <w:t>:</w:t>
      </w:r>
    </w:p>
    <w:p w:rsidR="00E63B05" w:rsidRPr="00C23F7E" w:rsidRDefault="00E63B05" w:rsidP="006C7B9C">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833C0B" w:themeColor="accent2" w:themeShade="80"/>
          <w:sz w:val="36"/>
          <w:szCs w:val="36"/>
          <w:rtl/>
        </w:rPr>
        <w:lastRenderedPageBreak/>
        <w:t>عن صِيَغ هذا التَّكبير</w:t>
      </w:r>
      <w:r w:rsidRPr="00C23F7E">
        <w:rPr>
          <w:rFonts w:ascii="Times New Roman" w:hAnsi="Times New Roman" w:cs="Times New Roman"/>
          <w:b/>
          <w:bCs/>
          <w:sz w:val="36"/>
          <w:szCs w:val="36"/>
          <w:rtl/>
        </w:rPr>
        <w:t>.</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جاءت في هذا التَّكبير عِدَّة صِيغ عن الصَّحابة ــ رضي الله عنهم ــ:</w:t>
      </w:r>
    </w:p>
    <w:p w:rsidR="00D93BD9" w:rsidRDefault="00D93BD9" w:rsidP="006C7B9C">
      <w:pPr>
        <w:spacing w:line="276" w:lineRule="auto"/>
        <w:ind w:left="0"/>
        <w:jc w:val="left"/>
        <w:rPr>
          <w:rFonts w:ascii="Times New Roman" w:hAnsi="Times New Roman" w:cs="Times New Roman"/>
          <w:b/>
          <w:bCs/>
          <w:color w:val="00B050"/>
          <w:sz w:val="36"/>
          <w:szCs w:val="36"/>
          <w:rtl/>
        </w:rPr>
      </w:pPr>
      <w:r>
        <w:rPr>
          <w:rFonts w:ascii="Times New Roman" w:hAnsi="Times New Roman" w:cs="Times New Roman" w:hint="cs"/>
          <w:b/>
          <w:bCs/>
          <w:color w:val="C45911" w:themeColor="accent2" w:themeShade="BF"/>
          <w:sz w:val="36"/>
          <w:szCs w:val="36"/>
          <w:rtl/>
        </w:rPr>
        <w:t xml:space="preserve">الصِّيغة </w:t>
      </w:r>
      <w:r w:rsidR="00E63B05" w:rsidRPr="00C23F7E">
        <w:rPr>
          <w:rFonts w:ascii="Times New Roman" w:hAnsi="Times New Roman" w:cs="Times New Roman"/>
          <w:b/>
          <w:bCs/>
          <w:color w:val="C45911" w:themeColor="accent2" w:themeShade="BF"/>
          <w:sz w:val="36"/>
          <w:szCs w:val="36"/>
          <w:rtl/>
        </w:rPr>
        <w:t>الأولى:</w:t>
      </w:r>
      <w:r w:rsidR="00E63B05" w:rsidRPr="00C23F7E">
        <w:rPr>
          <w:rFonts w:ascii="Times New Roman" w:hAnsi="Times New Roman" w:cs="Times New Roman"/>
          <w:b/>
          <w:bCs/>
          <w:sz w:val="36"/>
          <w:szCs w:val="36"/>
          <w:rtl/>
        </w:rPr>
        <w:t xml:space="preserve"> </w:t>
      </w:r>
    </w:p>
    <w:p w:rsidR="00E63B05" w:rsidRPr="00C23F7E" w:rsidRDefault="00E63B0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اللَّهُ أَكْبَرُ كَبِيرًا، اللَّهُ أَكْبَرُ كَبِيرًا، اللَّهُ أَكْبَرُ وَأَجَلُّ، اللَّهُ أَكْبَرُ وَلِلَّهِ الْحَمْدُ ))</w:t>
      </w:r>
      <w:r w:rsidRPr="00C23F7E">
        <w:rPr>
          <w:rFonts w:ascii="Times New Roman" w:hAnsi="Times New Roman" w:cs="Times New Roman"/>
          <w:sz w:val="36"/>
          <w:szCs w:val="36"/>
          <w:rtl/>
        </w:rPr>
        <w:t>.</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ت عن عبد الله بن عباس ــ رضي الله عنهما ــ.</w:t>
      </w:r>
    </w:p>
    <w:p w:rsidR="00E63B05" w:rsidRPr="00C23F7E" w:rsidRDefault="00E63B05" w:rsidP="006C7B9C">
      <w:pPr>
        <w:spacing w:line="276" w:lineRule="auto"/>
        <w:ind w:left="0"/>
        <w:jc w:val="left"/>
        <w:rPr>
          <w:rFonts w:ascii="Times New Roman" w:hAnsi="Times New Roman" w:cs="Times New Roman"/>
          <w:color w:val="BF8F00" w:themeColor="accent4" w:themeShade="BF"/>
          <w:sz w:val="36"/>
          <w:szCs w:val="36"/>
        </w:rPr>
      </w:pPr>
      <w:r w:rsidRPr="00C23F7E">
        <w:rPr>
          <w:rFonts w:ascii="Times New Roman" w:hAnsi="Times New Roman" w:cs="Times New Roman"/>
          <w:color w:val="BF8F00" w:themeColor="accent4" w:themeShade="BF"/>
          <w:sz w:val="36"/>
          <w:szCs w:val="36"/>
          <w:rtl/>
        </w:rPr>
        <w:t xml:space="preserve">[ ورواها ابن أبي </w:t>
      </w:r>
      <w:r w:rsidR="004812FD" w:rsidRPr="00C23F7E">
        <w:rPr>
          <w:rFonts w:ascii="Times New Roman" w:hAnsi="Times New Roman" w:cs="Times New Roman"/>
          <w:color w:val="BF8F00" w:themeColor="accent4" w:themeShade="BF"/>
          <w:sz w:val="36"/>
          <w:szCs w:val="36"/>
          <w:rtl/>
        </w:rPr>
        <w:t>شَيبة</w:t>
      </w:r>
      <w:r w:rsidRPr="00C23F7E">
        <w:rPr>
          <w:rFonts w:ascii="Times New Roman" w:hAnsi="Times New Roman" w:cs="Times New Roman"/>
          <w:color w:val="BF8F00" w:themeColor="accent4" w:themeShade="BF"/>
          <w:sz w:val="36"/>
          <w:szCs w:val="36"/>
          <w:rtl/>
        </w:rPr>
        <w:t xml:space="preserve"> في "</w:t>
      </w:r>
      <w:r w:rsidR="004812FD" w:rsidRPr="00C23F7E">
        <w:rPr>
          <w:rFonts w:ascii="Times New Roman" w:hAnsi="Times New Roman" w:cs="Times New Roman"/>
          <w:color w:val="BF8F00" w:themeColor="accent4" w:themeShade="BF"/>
          <w:sz w:val="36"/>
          <w:szCs w:val="36"/>
          <w:rtl/>
        </w:rPr>
        <w:t>مُصنَّفه</w:t>
      </w:r>
      <w:r w:rsidRPr="00C23F7E">
        <w:rPr>
          <w:rFonts w:ascii="Times New Roman" w:hAnsi="Times New Roman" w:cs="Times New Roman"/>
          <w:color w:val="BF8F00" w:themeColor="accent4" w:themeShade="BF"/>
          <w:sz w:val="36"/>
          <w:szCs w:val="36"/>
          <w:rtl/>
        </w:rPr>
        <w:t>" (1/ 489-490 – رقم:5645 و 5654). ]</w:t>
      </w:r>
    </w:p>
    <w:p w:rsidR="00D93BD9" w:rsidRDefault="00D93BD9"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الصِّيغة</w:t>
      </w:r>
      <w:r w:rsidRPr="00C23F7E">
        <w:rPr>
          <w:rFonts w:ascii="Times New Roman" w:hAnsi="Times New Roman" w:cs="Times New Roman"/>
          <w:b/>
          <w:bCs/>
          <w:color w:val="C45911" w:themeColor="accent2" w:themeShade="BF"/>
          <w:sz w:val="36"/>
          <w:szCs w:val="36"/>
          <w:rtl/>
        </w:rPr>
        <w:t xml:space="preserve"> </w:t>
      </w:r>
      <w:r w:rsidR="00E63B05" w:rsidRPr="00C23F7E">
        <w:rPr>
          <w:rFonts w:ascii="Times New Roman" w:hAnsi="Times New Roman" w:cs="Times New Roman"/>
          <w:b/>
          <w:bCs/>
          <w:color w:val="C45911" w:themeColor="accent2" w:themeShade="BF"/>
          <w:sz w:val="36"/>
          <w:szCs w:val="36"/>
          <w:rtl/>
        </w:rPr>
        <w:t>الثانية:</w:t>
      </w:r>
    </w:p>
    <w:p w:rsidR="00E63B05" w:rsidRPr="00C23F7E" w:rsidRDefault="00E63B05"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اللَّهُ أَكْبَرُ اللَّهُ أَكْبَرُ، لَا إِلَهَ إِلَّا اللَّهُ، وَاللَّهُ أَكْبَرُ اللَّهُ أَكْبَرُ، وَلِلَّهِ الْحَمْدُ ))</w:t>
      </w:r>
      <w:r w:rsidRPr="00C23F7E">
        <w:rPr>
          <w:rFonts w:ascii="Times New Roman" w:hAnsi="Times New Roman" w:cs="Times New Roman"/>
          <w:sz w:val="36"/>
          <w:szCs w:val="36"/>
          <w:rtl/>
        </w:rPr>
        <w:t>.</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ت عن عبد الله بن مسعود ــ رضي الله عنه ــ.</w:t>
      </w:r>
    </w:p>
    <w:p w:rsidR="00E63B05" w:rsidRPr="00C23F7E" w:rsidRDefault="00E63B05"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ورواها ابن أبي </w:t>
      </w:r>
      <w:r w:rsidR="004812FD" w:rsidRPr="00C23F7E">
        <w:rPr>
          <w:rFonts w:ascii="Times New Roman" w:hAnsi="Times New Roman" w:cs="Times New Roman"/>
          <w:color w:val="BF8F00" w:themeColor="accent4" w:themeShade="BF"/>
          <w:sz w:val="36"/>
          <w:szCs w:val="36"/>
          <w:rtl/>
        </w:rPr>
        <w:t>شَيبة</w:t>
      </w:r>
      <w:r w:rsidRPr="00C23F7E">
        <w:rPr>
          <w:rFonts w:ascii="Times New Roman" w:hAnsi="Times New Roman" w:cs="Times New Roman"/>
          <w:color w:val="BF8F00" w:themeColor="accent4" w:themeShade="BF"/>
          <w:sz w:val="36"/>
          <w:szCs w:val="36"/>
          <w:rtl/>
        </w:rPr>
        <w:t xml:space="preserve"> في "</w:t>
      </w:r>
      <w:r w:rsidR="004812FD" w:rsidRPr="00C23F7E">
        <w:rPr>
          <w:rFonts w:ascii="Times New Roman" w:hAnsi="Times New Roman" w:cs="Times New Roman"/>
          <w:color w:val="BF8F00" w:themeColor="accent4" w:themeShade="BF"/>
          <w:sz w:val="36"/>
          <w:szCs w:val="36"/>
          <w:rtl/>
        </w:rPr>
        <w:t>مُصنَّفه</w:t>
      </w:r>
      <w:r w:rsidRPr="00C23F7E">
        <w:rPr>
          <w:rFonts w:ascii="Times New Roman" w:hAnsi="Times New Roman" w:cs="Times New Roman"/>
          <w:color w:val="BF8F00" w:themeColor="accent4" w:themeShade="BF"/>
          <w:sz w:val="36"/>
          <w:szCs w:val="36"/>
          <w:rtl/>
        </w:rPr>
        <w:t>" (1/ 488-490 ــ رقم: 5632 و 5633 و 5650-5652)، و</w:t>
      </w:r>
      <w:r w:rsidR="00B07A5A" w:rsidRPr="00C23F7E">
        <w:rPr>
          <w:rFonts w:ascii="Times New Roman" w:hAnsi="Times New Roman" w:cs="Times New Roman"/>
          <w:color w:val="BF8F00" w:themeColor="accent4" w:themeShade="BF"/>
          <w:sz w:val="36"/>
          <w:szCs w:val="36"/>
          <w:rtl/>
        </w:rPr>
        <w:t>الفِريابي</w:t>
      </w:r>
      <w:r w:rsidRPr="00C23F7E">
        <w:rPr>
          <w:rFonts w:ascii="Times New Roman" w:hAnsi="Times New Roman" w:cs="Times New Roman"/>
          <w:color w:val="BF8F00" w:themeColor="accent4" w:themeShade="BF"/>
          <w:sz w:val="36"/>
          <w:szCs w:val="36"/>
          <w:rtl/>
        </w:rPr>
        <w:t xml:space="preserve"> في "أحكام العيدين" (62)، وغيرهما. ]</w:t>
      </w:r>
    </w:p>
    <w:p w:rsidR="00E63B05" w:rsidRPr="00C23F7E" w:rsidRDefault="00E63B05" w:rsidP="006C7B9C">
      <w:pPr>
        <w:spacing w:line="276" w:lineRule="auto"/>
        <w:ind w:left="0"/>
        <w:jc w:val="left"/>
        <w:rPr>
          <w:rFonts w:ascii="Times New Roman" w:hAnsi="Times New Roman" w:cs="Times New Roman"/>
          <w:sz w:val="36"/>
          <w:szCs w:val="36"/>
          <w:rtl/>
        </w:rPr>
      </w:pPr>
      <w:r w:rsidRPr="00D93BD9">
        <w:rPr>
          <w:rFonts w:ascii="Times New Roman" w:hAnsi="Times New Roman" w:cs="Times New Roman"/>
          <w:b/>
          <w:bCs/>
          <w:sz w:val="36"/>
          <w:szCs w:val="36"/>
          <w:rtl/>
        </w:rPr>
        <w:t>وصحَّحها</w:t>
      </w:r>
      <w:r w:rsidR="00D93BD9" w:rsidRPr="00D93BD9">
        <w:rPr>
          <w:rFonts w:ascii="Times New Roman" w:hAnsi="Times New Roman" w:cs="Times New Roman" w:hint="cs"/>
          <w:b/>
          <w:bCs/>
          <w:sz w:val="36"/>
          <w:szCs w:val="36"/>
          <w:rtl/>
        </w:rPr>
        <w:t>:</w:t>
      </w:r>
      <w:r w:rsidRPr="00C23F7E">
        <w:rPr>
          <w:rFonts w:ascii="Times New Roman" w:hAnsi="Times New Roman" w:cs="Times New Roman"/>
          <w:sz w:val="36"/>
          <w:szCs w:val="36"/>
          <w:rtl/>
        </w:rPr>
        <w:t xml:space="preserve"> العلامة الألباني ــ رحمه الله ــ، وغيره.</w:t>
      </w:r>
    </w:p>
    <w:p w:rsidR="00E63B05" w:rsidRPr="00C23F7E" w:rsidRDefault="00E63B05" w:rsidP="006C7B9C">
      <w:pPr>
        <w:spacing w:line="276" w:lineRule="auto"/>
        <w:ind w:left="0"/>
        <w:jc w:val="left"/>
        <w:rPr>
          <w:rFonts w:ascii="Times New Roman" w:hAnsi="Times New Roman" w:cs="Times New Roman"/>
          <w:sz w:val="36"/>
          <w:szCs w:val="36"/>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ت هذه الصِّيغة أيضًا عن جمْعٍ مِن التَّابعين ــ رحمهم الله ــ.</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عند ابن أبي </w:t>
      </w:r>
      <w:r w:rsidR="004812FD" w:rsidRPr="00C23F7E">
        <w:rPr>
          <w:rFonts w:ascii="Times New Roman" w:hAnsi="Times New Roman" w:cs="Times New Roman"/>
          <w:sz w:val="36"/>
          <w:szCs w:val="36"/>
          <w:rtl/>
        </w:rPr>
        <w:t>شَيبة</w:t>
      </w:r>
      <w:r w:rsidRPr="00C23F7E">
        <w:rPr>
          <w:rFonts w:ascii="Times New Roman" w:hAnsi="Times New Roman" w:cs="Times New Roman"/>
          <w:sz w:val="36"/>
          <w:szCs w:val="36"/>
          <w:rtl/>
        </w:rPr>
        <w:t xml:space="preserve"> في "</w:t>
      </w:r>
      <w:r w:rsidR="004812FD" w:rsidRPr="00C23F7E">
        <w:rPr>
          <w:rFonts w:ascii="Times New Roman" w:hAnsi="Times New Roman" w:cs="Times New Roman"/>
          <w:sz w:val="36"/>
          <w:szCs w:val="36"/>
          <w:rtl/>
        </w:rPr>
        <w:t>مُصنَّفه</w:t>
      </w:r>
      <w:r w:rsidRPr="00C23F7E">
        <w:rPr>
          <w:rFonts w:ascii="Times New Roman" w:hAnsi="Times New Roman" w:cs="Times New Roman"/>
          <w:sz w:val="36"/>
          <w:szCs w:val="36"/>
          <w:rtl/>
        </w:rPr>
        <w:t xml:space="preserve">" (1/ 490 – رقم:5649)، عن التابعي إبراهيم النَّخعي ــ رحمه الله ــ أنَّه قال: </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كَانُوا يُكَبِّرُونَ يَوْمَ عَرَفَةَ، وَأَحَدُهُمْ مُسْتَقْبِلٌ الْقِبْلَةَ فِي دُبُرِ الصَّلَاةِ: اللَّهُ أَكْبَرُ اللَّهُ أَكْبَرُ، لَا إِلَهَ إِلَّا اللَّهُ، وَاللَّهُ أَكْبَرُ اللَّهُ أَكْبَرُ وَلِلَّهِ الْحَمْدُ ))</w:t>
      </w:r>
      <w:r w:rsidRPr="00C23F7E">
        <w:rPr>
          <w:rFonts w:ascii="Times New Roman" w:hAnsi="Times New Roman" w:cs="Times New Roman"/>
          <w:sz w:val="36"/>
          <w:szCs w:val="36"/>
          <w:rtl/>
        </w:rPr>
        <w:t>.</w:t>
      </w:r>
    </w:p>
    <w:p w:rsidR="00E63B05" w:rsidRPr="00D93BD9" w:rsidRDefault="00E63B05" w:rsidP="006C7B9C">
      <w:pPr>
        <w:spacing w:line="276" w:lineRule="auto"/>
        <w:ind w:left="0"/>
        <w:jc w:val="left"/>
        <w:rPr>
          <w:rFonts w:ascii="Times New Roman" w:hAnsi="Times New Roman" w:cs="Times New Roman"/>
          <w:b/>
          <w:bCs/>
          <w:color w:val="002060"/>
          <w:sz w:val="36"/>
          <w:szCs w:val="36"/>
          <w:rtl/>
        </w:rPr>
      </w:pPr>
      <w:r w:rsidRPr="00D93BD9">
        <w:rPr>
          <w:rFonts w:ascii="Times New Roman" w:hAnsi="Times New Roman" w:cs="Times New Roman"/>
          <w:b/>
          <w:bCs/>
          <w:color w:val="002060"/>
          <w:sz w:val="36"/>
          <w:szCs w:val="36"/>
          <w:rtl/>
        </w:rPr>
        <w:lastRenderedPageBreak/>
        <w:t>وقال الإمام ابن تيمية ــ رحمه الله ــ كما في "مجموع الفتاوى" (24/ 220)، عن هذه الصِّيغة مِن التكبير، إنَّها:</w:t>
      </w:r>
    </w:p>
    <w:p w:rsidR="00E63B05" w:rsidRPr="00C23F7E" w:rsidRDefault="00D93BD9" w:rsidP="00D93BD9">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63B05" w:rsidRPr="00C23F7E">
        <w:rPr>
          <w:rFonts w:ascii="Times New Roman" w:hAnsi="Times New Roman" w:cs="Times New Roman"/>
          <w:sz w:val="36"/>
          <w:szCs w:val="36"/>
          <w:rtl/>
        </w:rPr>
        <w:t>صِفة التكبير المنقولة عن أكثر الصحابة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C82BDB" w:rsidRDefault="00C82BDB" w:rsidP="006C7B9C">
      <w:pPr>
        <w:spacing w:line="276" w:lineRule="auto"/>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الصِّيغة</w:t>
      </w:r>
      <w:r w:rsidRPr="00C23F7E">
        <w:rPr>
          <w:rFonts w:ascii="Times New Roman" w:hAnsi="Times New Roman" w:cs="Times New Roman"/>
          <w:b/>
          <w:bCs/>
          <w:color w:val="C45911" w:themeColor="accent2" w:themeShade="BF"/>
          <w:sz w:val="36"/>
          <w:szCs w:val="36"/>
          <w:rtl/>
        </w:rPr>
        <w:t xml:space="preserve"> </w:t>
      </w:r>
      <w:r w:rsidR="00E63B05" w:rsidRPr="00C23F7E">
        <w:rPr>
          <w:rFonts w:ascii="Times New Roman" w:hAnsi="Times New Roman" w:cs="Times New Roman"/>
          <w:b/>
          <w:bCs/>
          <w:color w:val="C45911" w:themeColor="accent2" w:themeShade="BF"/>
          <w:sz w:val="36"/>
          <w:szCs w:val="36"/>
          <w:rtl/>
        </w:rPr>
        <w:t>الثالثة:</w:t>
      </w:r>
    </w:p>
    <w:p w:rsidR="00E63B05" w:rsidRPr="00C23F7E" w:rsidRDefault="00E63B05" w:rsidP="006C7B9C">
      <w:pPr>
        <w:spacing w:line="276" w:lineRule="auto"/>
        <w:ind w:left="0"/>
        <w:jc w:val="left"/>
        <w:rPr>
          <w:rFonts w:ascii="Times New Roman" w:hAnsi="Times New Roman" w:cs="Times New Roman"/>
          <w:b/>
          <w:bCs/>
          <w:color w:val="00B050"/>
          <w:sz w:val="36"/>
          <w:szCs w:val="36"/>
        </w:rPr>
      </w:pPr>
      <w:r w:rsidRPr="00C23F7E">
        <w:rPr>
          <w:rFonts w:ascii="Times New Roman" w:hAnsi="Times New Roman" w:cs="Times New Roman"/>
          <w:sz w:val="36"/>
          <w:szCs w:val="36"/>
          <w:rtl/>
        </w:rPr>
        <w:t xml:space="preserve">ما </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عند عبد الرزاق في "</w:t>
      </w:r>
      <w:r w:rsidR="004812FD" w:rsidRPr="00C23F7E">
        <w:rPr>
          <w:rFonts w:ascii="Times New Roman" w:hAnsi="Times New Roman" w:cs="Times New Roman"/>
          <w:sz w:val="36"/>
          <w:szCs w:val="36"/>
          <w:rtl/>
        </w:rPr>
        <w:t>مُصنَّفه</w:t>
      </w:r>
      <w:r w:rsidRPr="00C23F7E">
        <w:rPr>
          <w:rFonts w:ascii="Times New Roman" w:hAnsi="Times New Roman" w:cs="Times New Roman"/>
          <w:sz w:val="36"/>
          <w:szCs w:val="36"/>
          <w:rtl/>
        </w:rPr>
        <w:t xml:space="preserve">" (20581)، ومِن طريقه البيهقي في "سُننه" (3/ 316 – رقم: 6282)، واللفظ له، عن أبي عثمان النَّهدي ــ رحمه الله ــ أنَّه قال: </w:t>
      </w:r>
    </w:p>
    <w:p w:rsidR="00E63B05" w:rsidRPr="00C23F7E" w:rsidRDefault="00E63B05"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كَانَ سَلْمَانُ ــ رَضِيَ اللهُ عَنْهُ ــ يُعَلِّمُنَا التَّكْبِيرُ يَقُولُ: كَبِّرُوا: اللهُ أَكْبَرُ، اللهُ أَكْبَرُ كَبِيرًا، أَوْ قَالَ: تَكْبِيرًا، اللهُمَّ أَنْتَ أَعْلَى وَأَجَلُّ مِنْ أَنْ تَكُونَ لَكَ صَاحِبَةٌ، أَوْ يَكُونَ لَكَ وَلَدٌ، أَوْ يَكُونَ لَكَ شَرِيكٌ فِي الْمُلْكِ، أَوْ يَكُونَ لَكَ وَلِيٌّ مِنَ الذُّلِّ وَكَبِّرْهُ تَكْبِيرًا، اللهُمَّ اغْفِرْ لَنَا، اللهُمَّ ارْحَمْنَا ))</w:t>
      </w:r>
      <w:r w:rsidRPr="00C23F7E">
        <w:rPr>
          <w:rFonts w:ascii="Times New Roman" w:hAnsi="Times New Roman" w:cs="Times New Roman"/>
          <w:sz w:val="36"/>
          <w:szCs w:val="36"/>
          <w:rtl/>
        </w:rPr>
        <w:t>.</w:t>
      </w:r>
    </w:p>
    <w:p w:rsidR="00E63B05" w:rsidRPr="00C82BDB" w:rsidRDefault="00E63B05" w:rsidP="006C7B9C">
      <w:pPr>
        <w:spacing w:line="276" w:lineRule="auto"/>
        <w:ind w:left="0"/>
        <w:jc w:val="left"/>
        <w:rPr>
          <w:rFonts w:ascii="Times New Roman" w:hAnsi="Times New Roman" w:cs="Times New Roman"/>
          <w:b/>
          <w:bCs/>
          <w:sz w:val="36"/>
          <w:szCs w:val="36"/>
          <w:rtl/>
        </w:rPr>
      </w:pPr>
      <w:r w:rsidRPr="00C82BDB">
        <w:rPr>
          <w:rFonts w:ascii="Times New Roman" w:hAnsi="Times New Roman" w:cs="Times New Roman"/>
          <w:b/>
          <w:bCs/>
          <w:sz w:val="36"/>
          <w:szCs w:val="36"/>
          <w:rtl/>
        </w:rPr>
        <w:t>وقال الحافظ ابن حَجَر العسقلاني الشافعي ــ رحمه الله ــ في كتابه "فتح الباري شرح صحيح البخاري" (2/ 462)</w:t>
      </w:r>
      <w:r w:rsidR="00C82BDB">
        <w:rPr>
          <w:rFonts w:ascii="Times New Roman" w:hAnsi="Times New Roman" w:cs="Times New Roman" w:hint="cs"/>
          <w:b/>
          <w:bCs/>
          <w:sz w:val="36"/>
          <w:szCs w:val="36"/>
          <w:rtl/>
        </w:rPr>
        <w:t>،</w:t>
      </w:r>
      <w:r w:rsidRPr="00C82BDB">
        <w:rPr>
          <w:rFonts w:ascii="Times New Roman" w:hAnsi="Times New Roman" w:cs="Times New Roman"/>
          <w:b/>
          <w:bCs/>
          <w:sz w:val="36"/>
          <w:szCs w:val="36"/>
          <w:rtl/>
        </w:rPr>
        <w:t xml:space="preserve"> عن هذه الصِّيغة:</w:t>
      </w:r>
    </w:p>
    <w:p w:rsidR="00E63B05" w:rsidRPr="00C23F7E" w:rsidRDefault="00C82BDB" w:rsidP="00C82BDB">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E63B05" w:rsidRPr="00C23F7E">
        <w:rPr>
          <w:rFonts w:ascii="Times New Roman" w:hAnsi="Times New Roman" w:cs="Times New Roman"/>
          <w:sz w:val="36"/>
          <w:szCs w:val="36"/>
          <w:rtl/>
        </w:rPr>
        <w:t>أصحُّ ما ورد</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C82BDB" w:rsidRDefault="00147B4B" w:rsidP="00C82BDB">
      <w:pPr>
        <w:spacing w:line="276" w:lineRule="auto"/>
        <w:ind w:left="0"/>
        <w:jc w:val="left"/>
        <w:rPr>
          <w:rFonts w:ascii="Times New Roman" w:hAnsi="Times New Roman" w:cs="Times New Roman"/>
          <w:b/>
          <w:bCs/>
          <w:sz w:val="36"/>
          <w:szCs w:val="36"/>
          <w:rtl/>
        </w:rPr>
      </w:pPr>
      <w:r w:rsidRPr="00C82BDB">
        <w:rPr>
          <w:rFonts w:ascii="Times New Roman" w:hAnsi="Times New Roman" w:cs="Times New Roman"/>
          <w:b/>
          <w:bCs/>
          <w:color w:val="0070C0"/>
          <w:sz w:val="36"/>
          <w:szCs w:val="36"/>
          <w:u w:val="single"/>
          <w:rtl/>
        </w:rPr>
        <w:t>المسألة ال</w:t>
      </w:r>
      <w:r w:rsidR="00C82BDB" w:rsidRPr="00C82BDB">
        <w:rPr>
          <w:rFonts w:ascii="Times New Roman" w:hAnsi="Times New Roman" w:cs="Times New Roman" w:hint="cs"/>
          <w:b/>
          <w:bCs/>
          <w:color w:val="0070C0"/>
          <w:sz w:val="36"/>
          <w:szCs w:val="36"/>
          <w:u w:val="single"/>
          <w:rtl/>
        </w:rPr>
        <w:t>تاسعة</w:t>
      </w:r>
      <w:r w:rsidRPr="00C82BDB">
        <w:rPr>
          <w:rFonts w:ascii="Times New Roman" w:hAnsi="Times New Roman" w:cs="Times New Roman"/>
          <w:b/>
          <w:bCs/>
          <w:color w:val="0070C0"/>
          <w:sz w:val="36"/>
          <w:szCs w:val="36"/>
          <w:u w:val="single"/>
          <w:rtl/>
        </w:rPr>
        <w:t xml:space="preserve"> عشرة</w:t>
      </w:r>
      <w:r w:rsidR="00C82BDB">
        <w:rPr>
          <w:rFonts w:ascii="Times New Roman" w:hAnsi="Times New Roman" w:cs="Times New Roman" w:hint="cs"/>
          <w:b/>
          <w:bCs/>
          <w:sz w:val="36"/>
          <w:szCs w:val="36"/>
          <w:rtl/>
        </w:rPr>
        <w:t>:</w:t>
      </w:r>
    </w:p>
    <w:p w:rsidR="00F6337E" w:rsidRPr="00C23F7E" w:rsidRDefault="00147B4B" w:rsidP="00C82BDB">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 xml:space="preserve">عن </w:t>
      </w:r>
      <w:r w:rsidR="00F6337E" w:rsidRPr="00C23F7E">
        <w:rPr>
          <w:rFonts w:ascii="Times New Roman" w:hAnsi="Times New Roman" w:cs="Times New Roman"/>
          <w:b/>
          <w:bCs/>
          <w:color w:val="C00000"/>
          <w:sz w:val="36"/>
          <w:szCs w:val="36"/>
          <w:rtl/>
        </w:rPr>
        <w:t xml:space="preserve">مشروعية </w:t>
      </w:r>
      <w:r w:rsidRPr="00C23F7E">
        <w:rPr>
          <w:rFonts w:ascii="Times New Roman" w:hAnsi="Times New Roman" w:cs="Times New Roman"/>
          <w:b/>
          <w:bCs/>
          <w:color w:val="C00000"/>
          <w:sz w:val="36"/>
          <w:szCs w:val="36"/>
          <w:rtl/>
        </w:rPr>
        <w:t>الأضحية</w:t>
      </w:r>
      <w:r w:rsidRPr="00C23F7E">
        <w:rPr>
          <w:rFonts w:ascii="Times New Roman" w:hAnsi="Times New Roman" w:cs="Times New Roman"/>
          <w:b/>
          <w:bCs/>
          <w:sz w:val="36"/>
          <w:szCs w:val="36"/>
          <w:rtl/>
        </w:rPr>
        <w:t>.</w:t>
      </w:r>
    </w:p>
    <w:p w:rsidR="00F6337E" w:rsidRPr="00C82BDB" w:rsidRDefault="00C82BD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قال العلامة العثيمين ــ رحمه الله ــ في كتابه "رسائل فقهية" (ص:45):</w:t>
      </w:r>
    </w:p>
    <w:p w:rsidR="00F6337E" w:rsidRPr="00C23F7E" w:rsidRDefault="00C82BDB" w:rsidP="00C82BDB">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F6337E" w:rsidRPr="00C23F7E">
        <w:rPr>
          <w:rFonts w:ascii="Times New Roman" w:hAnsi="Times New Roman" w:cs="Times New Roman"/>
          <w:b/>
          <w:bCs/>
          <w:sz w:val="36"/>
          <w:szCs w:val="36"/>
          <w:rtl/>
        </w:rPr>
        <w:t xml:space="preserve">الأضحيةُ هي: </w:t>
      </w:r>
      <w:r w:rsidR="00F6337E" w:rsidRPr="00C23F7E">
        <w:rPr>
          <w:rFonts w:ascii="Times New Roman" w:hAnsi="Times New Roman" w:cs="Times New Roman"/>
          <w:sz w:val="36"/>
          <w:szCs w:val="36"/>
          <w:rtl/>
        </w:rPr>
        <w:t>ما يُذبحُ مِن بهيمة الأنعامِ في أيَّام الأضحى بسبب العيدِ تَقرُّبًا إلى الله ــ عزَّ وجلَّ ــ</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F6337E" w:rsidRPr="00C82BDB" w:rsidRDefault="00C82BD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وقال الفقيه ابن الجوزي الحنبلي ــ رحمه الله ــ في كتابه "كشف المُشكل مِن حديث الصحيحين" (4/ 425):</w:t>
      </w:r>
    </w:p>
    <w:p w:rsidR="00F6337E" w:rsidRPr="00C23F7E" w:rsidRDefault="00C82BDB" w:rsidP="00C82BDB">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lastRenderedPageBreak/>
        <w:t>«</w:t>
      </w:r>
      <w:r w:rsidR="00F6337E" w:rsidRPr="00C82BDB">
        <w:rPr>
          <w:rFonts w:ascii="Times New Roman" w:hAnsi="Times New Roman" w:cs="Times New Roman"/>
          <w:b/>
          <w:bCs/>
          <w:sz w:val="36"/>
          <w:szCs w:val="36"/>
          <w:rtl/>
        </w:rPr>
        <w:t>إنَّما سُمِّيت الأضحيةُ أضحيةً</w:t>
      </w:r>
      <w:r w:rsidRPr="00C82BDB">
        <w:rPr>
          <w:rFonts w:ascii="Times New Roman" w:hAnsi="Times New Roman" w:cs="Times New Roman" w:hint="cs"/>
          <w:b/>
          <w:bCs/>
          <w:sz w:val="36"/>
          <w:szCs w:val="36"/>
          <w:rtl/>
        </w:rPr>
        <w:t>:</w:t>
      </w:r>
      <w:r w:rsidR="00F6337E" w:rsidRPr="00C23F7E">
        <w:rPr>
          <w:rFonts w:ascii="Times New Roman" w:hAnsi="Times New Roman" w:cs="Times New Roman"/>
          <w:sz w:val="36"/>
          <w:szCs w:val="36"/>
          <w:rtl/>
        </w:rPr>
        <w:t xml:space="preserve"> لأنَّها تُذبح وقت الضُّحَى</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C82BDB" w:rsidRDefault="00C82BD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و</w:t>
      </w:r>
      <w:r w:rsidR="00147B4B" w:rsidRPr="00C82BDB">
        <w:rPr>
          <w:rFonts w:ascii="Times New Roman" w:hAnsi="Times New Roman" w:cs="Times New Roman"/>
          <w:b/>
          <w:bCs/>
          <w:color w:val="002060"/>
          <w:sz w:val="36"/>
          <w:szCs w:val="36"/>
          <w:rtl/>
        </w:rPr>
        <w:t xml:space="preserve">قال الإمام ابن تيمية </w:t>
      </w:r>
      <w:r w:rsidR="00862953" w:rsidRPr="00C82BDB">
        <w:rPr>
          <w:rFonts w:ascii="Times New Roman" w:hAnsi="Times New Roman" w:cs="Times New Roman"/>
          <w:b/>
          <w:bCs/>
          <w:color w:val="002060"/>
          <w:sz w:val="36"/>
          <w:szCs w:val="36"/>
          <w:rtl/>
        </w:rPr>
        <w:t xml:space="preserve">ــ رحمه الله ــ </w:t>
      </w:r>
      <w:r w:rsidR="00147B4B" w:rsidRPr="00C82BDB">
        <w:rPr>
          <w:rFonts w:ascii="Times New Roman" w:hAnsi="Times New Roman" w:cs="Times New Roman"/>
          <w:b/>
          <w:bCs/>
          <w:color w:val="002060"/>
          <w:sz w:val="36"/>
          <w:szCs w:val="36"/>
          <w:rtl/>
        </w:rPr>
        <w:t xml:space="preserve">كما في </w:t>
      </w:r>
      <w:r w:rsidR="00FE4B3C" w:rsidRPr="00C82BDB">
        <w:rPr>
          <w:rFonts w:ascii="Times New Roman" w:hAnsi="Times New Roman" w:cs="Times New Roman"/>
          <w:b/>
          <w:bCs/>
          <w:color w:val="002060"/>
          <w:sz w:val="36"/>
          <w:szCs w:val="36"/>
          <w:rtl/>
        </w:rPr>
        <w:t>"</w:t>
      </w:r>
      <w:r w:rsidR="00147B4B" w:rsidRPr="00C82BDB">
        <w:rPr>
          <w:rFonts w:ascii="Times New Roman" w:hAnsi="Times New Roman" w:cs="Times New Roman"/>
          <w:b/>
          <w:bCs/>
          <w:color w:val="002060"/>
          <w:sz w:val="36"/>
          <w:szCs w:val="36"/>
          <w:rtl/>
        </w:rPr>
        <w:t>مجموع الفتاوى</w:t>
      </w:r>
      <w:r w:rsidR="00FE4B3C" w:rsidRPr="00C82BDB">
        <w:rPr>
          <w:rFonts w:ascii="Times New Roman" w:hAnsi="Times New Roman" w:cs="Times New Roman"/>
          <w:b/>
          <w:bCs/>
          <w:color w:val="002060"/>
          <w:sz w:val="36"/>
          <w:szCs w:val="36"/>
          <w:rtl/>
        </w:rPr>
        <w:t>"</w:t>
      </w:r>
      <w:r w:rsidR="00147B4B" w:rsidRPr="00C82BDB">
        <w:rPr>
          <w:rFonts w:ascii="Times New Roman" w:hAnsi="Times New Roman" w:cs="Times New Roman"/>
          <w:b/>
          <w:bCs/>
          <w:color w:val="002060"/>
          <w:sz w:val="36"/>
          <w:szCs w:val="36"/>
          <w:rtl/>
        </w:rPr>
        <w:t xml:space="preserve"> (23/ 161):</w:t>
      </w:r>
    </w:p>
    <w:p w:rsidR="00147B4B" w:rsidRPr="00C23F7E" w:rsidRDefault="00C82BDB" w:rsidP="00C82BDB">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82BDB">
        <w:rPr>
          <w:rFonts w:ascii="Times New Roman" w:hAnsi="Times New Roman" w:cs="Times New Roman"/>
          <w:b/>
          <w:bCs/>
          <w:sz w:val="36"/>
          <w:szCs w:val="36"/>
          <w:rtl/>
        </w:rPr>
        <w:t>وأم</w:t>
      </w:r>
      <w:r w:rsidR="00862953" w:rsidRPr="00C82BDB">
        <w:rPr>
          <w:rFonts w:ascii="Times New Roman" w:hAnsi="Times New Roman" w:cs="Times New Roman"/>
          <w:b/>
          <w:bCs/>
          <w:sz w:val="36"/>
          <w:szCs w:val="36"/>
          <w:rtl/>
        </w:rPr>
        <w:t>َّ</w:t>
      </w:r>
      <w:r w:rsidR="00147B4B" w:rsidRPr="00C82BDB">
        <w:rPr>
          <w:rFonts w:ascii="Times New Roman" w:hAnsi="Times New Roman" w:cs="Times New Roman"/>
          <w:b/>
          <w:bCs/>
          <w:sz w:val="36"/>
          <w:szCs w:val="36"/>
          <w:rtl/>
        </w:rPr>
        <w:t>ا الأضحية</w:t>
      </w:r>
      <w:r w:rsidRPr="00C82BDB">
        <w:rPr>
          <w:rFonts w:ascii="Times New Roman" w:hAnsi="Times New Roman" w:cs="Times New Roman" w:hint="cs"/>
          <w:b/>
          <w:bCs/>
          <w:sz w:val="36"/>
          <w:szCs w:val="36"/>
          <w:rtl/>
        </w:rPr>
        <w:t>،</w:t>
      </w:r>
      <w:r w:rsidR="00147B4B" w:rsidRPr="00C23F7E">
        <w:rPr>
          <w:rFonts w:ascii="Times New Roman" w:hAnsi="Times New Roman" w:cs="Times New Roman"/>
          <w:sz w:val="36"/>
          <w:szCs w:val="36"/>
          <w:rtl/>
        </w:rPr>
        <w:t xml:space="preserve"> فإن</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ها مِن أعظم شعائر الإسلام، وهي النُّسك العام في جميع الأمصار، والنُّسك المقرون بالصلاة، وهي مِن م</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ة إبراهيم الذي أُمِرنا بات</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باع م</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w:t>
      </w:r>
      <w:r w:rsidR="00270802"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ته</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وهي مشروعة بالسُّنة النبوية الم</w:t>
      </w:r>
      <w:r w:rsidR="00C82BDB">
        <w:rPr>
          <w:rFonts w:ascii="Times New Roman" w:hAnsi="Times New Roman" w:cs="Times New Roman" w:hint="cs"/>
          <w:sz w:val="36"/>
          <w:szCs w:val="36"/>
          <w:rtl/>
        </w:rPr>
        <w:t>ُ</w:t>
      </w:r>
      <w:r w:rsidRPr="00C23F7E">
        <w:rPr>
          <w:rFonts w:ascii="Times New Roman" w:hAnsi="Times New Roman" w:cs="Times New Roman"/>
          <w:sz w:val="36"/>
          <w:szCs w:val="36"/>
          <w:rtl/>
        </w:rPr>
        <w:t xml:space="preserve">ستفيضة، وبالقول والفعل </w:t>
      </w:r>
      <w:r w:rsidR="00270802" w:rsidRPr="00C23F7E">
        <w:rPr>
          <w:rFonts w:ascii="Times New Roman" w:hAnsi="Times New Roman" w:cs="Times New Roman"/>
          <w:sz w:val="36"/>
          <w:szCs w:val="36"/>
          <w:rtl/>
        </w:rPr>
        <w:t>مِنه</w:t>
      </w:r>
      <w:r w:rsidRPr="00C23F7E">
        <w:rPr>
          <w:rFonts w:ascii="Times New Roman" w:hAnsi="Times New Roman" w:cs="Times New Roman"/>
          <w:sz w:val="36"/>
          <w:szCs w:val="36"/>
          <w:rtl/>
        </w:rPr>
        <w:t xml:space="preserve"> صلى الله عليه وسلم</w:t>
      </w:r>
    </w:p>
    <w:p w:rsidR="00270802"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 xml:space="preserve">حيث قال أنس بن مالك </w:t>
      </w:r>
      <w:r w:rsidR="00862953" w:rsidRPr="00C23F7E">
        <w:rPr>
          <w:rFonts w:ascii="Times New Roman" w:hAnsi="Times New Roman" w:cs="Times New Roman"/>
          <w:sz w:val="36"/>
          <w:szCs w:val="36"/>
          <w:rtl/>
        </w:rPr>
        <w:t>ــ رضي الله عنه ــ</w:t>
      </w:r>
      <w:r w:rsidRPr="00C23F7E">
        <w:rPr>
          <w:rFonts w:ascii="Times New Roman" w:hAnsi="Times New Roman" w:cs="Times New Roman"/>
          <w:sz w:val="36"/>
          <w:szCs w:val="36"/>
          <w:rtl/>
        </w:rPr>
        <w:t>:</w:t>
      </w:r>
      <w:r w:rsidR="0086295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ضَحَّى رَسُولُ اللهِ صَلَّى اللهُ عَلَيْهِ وَسَلَّمَ بِكَبْشَيْنِ أَمْلَحَيْنِ أَقْرَنَيْنِ ))</w:t>
      </w:r>
      <w:r w:rsidRPr="00C23F7E">
        <w:rPr>
          <w:rFonts w:ascii="Times New Roman" w:hAnsi="Times New Roman" w:cs="Times New Roman"/>
          <w:sz w:val="36"/>
          <w:szCs w:val="36"/>
          <w:rtl/>
        </w:rPr>
        <w:t>.</w:t>
      </w:r>
    </w:p>
    <w:p w:rsidR="00147B4B"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البخاري (5565 )، ومسلم (1966). </w:t>
      </w:r>
      <w:r w:rsidRPr="00C23F7E">
        <w:rPr>
          <w:rFonts w:ascii="Times New Roman" w:hAnsi="Times New Roman" w:cs="Times New Roman"/>
          <w:color w:val="BF8F00" w:themeColor="accent4" w:themeShade="BF"/>
          <w:sz w:val="36"/>
          <w:szCs w:val="36"/>
          <w:rtl/>
        </w:rPr>
        <w:t>]</w:t>
      </w:r>
    </w:p>
    <w:p w:rsidR="00270802"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 xml:space="preserve">وقال </w:t>
      </w:r>
      <w:r w:rsidR="00B07A5A" w:rsidRPr="00C23F7E">
        <w:rPr>
          <w:rFonts w:ascii="Times New Roman" w:hAnsi="Times New Roman" w:cs="Times New Roman"/>
          <w:sz w:val="36"/>
          <w:szCs w:val="36"/>
          <w:rtl/>
        </w:rPr>
        <w:t>النَّبي</w:t>
      </w:r>
      <w:r w:rsidR="00270802"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صلى الله عليه وسلم للناس في خطبة عيد الأضحى معلِّمًا ومرغِّبًا:</w:t>
      </w:r>
      <w:r w:rsidR="0086295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إِنَّ أَوَّلَ مَا نَبْدَأُ بِهِ فِي يَوْمِنَا هَذَا أَنْ نُصَلِّيَ، ثُمَّ نَرْجِعَ، فَنَنْحَرَ فَمَنْ فَعَلَ ذَلِكَ فَقَدْ أَصَابَ سُنَّتَنَا ))</w:t>
      </w:r>
      <w:r w:rsidRPr="00C23F7E">
        <w:rPr>
          <w:rFonts w:ascii="Times New Roman" w:hAnsi="Times New Roman" w:cs="Times New Roman"/>
          <w:sz w:val="36"/>
          <w:szCs w:val="36"/>
          <w:rtl/>
        </w:rPr>
        <w:t>.</w:t>
      </w:r>
    </w:p>
    <w:p w:rsidR="00147B4B"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البخاري (951)، ومسلم (1961) مِن حديث الب</w:t>
      </w:r>
      <w:r w:rsidR="00C82BDB">
        <w:rPr>
          <w:rFonts w:ascii="Times New Roman" w:hAnsi="Times New Roman" w:cs="Times New Roman" w:hint="cs"/>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راء بن عازب </w:t>
      </w:r>
      <w:r w:rsidR="00862953" w:rsidRPr="00C23F7E">
        <w:rPr>
          <w:rFonts w:ascii="Times New Roman" w:hAnsi="Times New Roman" w:cs="Times New Roman"/>
          <w:color w:val="BF8F00" w:themeColor="accent4" w:themeShade="BF"/>
          <w:sz w:val="36"/>
          <w:szCs w:val="36"/>
          <w:rtl/>
        </w:rPr>
        <w:t>ــ رضي الله عنه ــ</w:t>
      </w:r>
      <w:r w:rsidR="00147B4B" w:rsidRPr="00C23F7E">
        <w:rPr>
          <w:rFonts w:ascii="Times New Roman" w:hAnsi="Times New Roman" w:cs="Times New Roman"/>
          <w:color w:val="BF8F00" w:themeColor="accent4" w:themeShade="BF"/>
          <w:sz w:val="36"/>
          <w:szCs w:val="36"/>
          <w:rtl/>
        </w:rPr>
        <w:t xml:space="preserve">. </w:t>
      </w:r>
      <w:r w:rsidRPr="00C23F7E">
        <w:rPr>
          <w:rFonts w:ascii="Times New Roman" w:hAnsi="Times New Roman" w:cs="Times New Roman"/>
          <w:color w:val="BF8F00" w:themeColor="accent4" w:themeShade="BF"/>
          <w:sz w:val="36"/>
          <w:szCs w:val="36"/>
          <w:rtl/>
        </w:rPr>
        <w:t>]</w:t>
      </w:r>
    </w:p>
    <w:p w:rsidR="00270802" w:rsidRPr="00C23F7E" w:rsidRDefault="00147B4B" w:rsidP="006C7B9C">
      <w:pPr>
        <w:spacing w:line="276" w:lineRule="auto"/>
        <w:ind w:left="0"/>
        <w:jc w:val="left"/>
        <w:rPr>
          <w:rFonts w:ascii="Times New Roman" w:hAnsi="Times New Roman" w:cs="Times New Roman"/>
          <w:b/>
          <w:bCs/>
          <w:color w:val="00B050"/>
          <w:sz w:val="36"/>
          <w:szCs w:val="36"/>
          <w:rtl/>
        </w:rPr>
      </w:pPr>
      <w:r w:rsidRPr="00C23F7E">
        <w:rPr>
          <w:rFonts w:ascii="Times New Roman" w:hAnsi="Times New Roman" w:cs="Times New Roman"/>
          <w:sz w:val="36"/>
          <w:szCs w:val="36"/>
          <w:rtl/>
        </w:rPr>
        <w:t>بل وض</w:t>
      </w:r>
      <w:r w:rsidR="00270802" w:rsidRPr="00C23F7E">
        <w:rPr>
          <w:rFonts w:ascii="Times New Roman" w:hAnsi="Times New Roman" w:cs="Times New Roman"/>
          <w:sz w:val="36"/>
          <w:szCs w:val="36"/>
          <w:rtl/>
        </w:rPr>
        <w:t>َ</w:t>
      </w:r>
      <w:r w:rsidRPr="00C23F7E">
        <w:rPr>
          <w:rFonts w:ascii="Times New Roman" w:hAnsi="Times New Roman" w:cs="Times New Roman"/>
          <w:sz w:val="36"/>
          <w:szCs w:val="36"/>
          <w:rtl/>
        </w:rPr>
        <w:t>ح</w:t>
      </w:r>
      <w:r w:rsidR="00270802" w:rsidRPr="00C23F7E">
        <w:rPr>
          <w:rFonts w:ascii="Times New Roman" w:hAnsi="Times New Roman" w:cs="Times New Roman"/>
          <w:sz w:val="36"/>
          <w:szCs w:val="36"/>
          <w:rtl/>
        </w:rPr>
        <w:t>َ</w:t>
      </w:r>
      <w:r w:rsidRPr="00C23F7E">
        <w:rPr>
          <w:rFonts w:ascii="Times New Roman" w:hAnsi="Times New Roman" w:cs="Times New Roman"/>
          <w:sz w:val="36"/>
          <w:szCs w:val="36"/>
          <w:rtl/>
        </w:rPr>
        <w:t>ى</w:t>
      </w:r>
      <w:r w:rsidR="00C82BDB">
        <w:rPr>
          <w:rFonts w:ascii="Times New Roman" w:hAnsi="Times New Roman" w:cs="Times New Roman" w:hint="cs"/>
          <w:sz w:val="36"/>
          <w:szCs w:val="36"/>
          <w:rtl/>
        </w:rPr>
        <w:t xml:space="preserve"> النبي</w:t>
      </w:r>
      <w:r w:rsidRPr="00C23F7E">
        <w:rPr>
          <w:rFonts w:ascii="Times New Roman" w:hAnsi="Times New Roman" w:cs="Times New Roman"/>
          <w:sz w:val="36"/>
          <w:szCs w:val="36"/>
          <w:rtl/>
        </w:rPr>
        <w:t xml:space="preserve"> صلى الله عليه وسلم حتى في السفر، فقال ثوبان </w:t>
      </w:r>
      <w:r w:rsidR="00862953" w:rsidRPr="00C23F7E">
        <w:rPr>
          <w:rFonts w:ascii="Times New Roman" w:hAnsi="Times New Roman" w:cs="Times New Roman"/>
          <w:sz w:val="36"/>
          <w:szCs w:val="36"/>
          <w:rtl/>
        </w:rPr>
        <w:t>ــ رضي الله عنه ــ</w:t>
      </w:r>
      <w:r w:rsidRPr="00C23F7E">
        <w:rPr>
          <w:rFonts w:ascii="Times New Roman" w:hAnsi="Times New Roman" w:cs="Times New Roman"/>
          <w:sz w:val="36"/>
          <w:szCs w:val="36"/>
          <w:rtl/>
        </w:rPr>
        <w:t>:</w:t>
      </w:r>
      <w:r w:rsidR="0086295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ذَبَحَ رَسُولُ اللهِ صَلَّى اللهُ عَلَيْهِ وَسَلَّمَ ضَحِيَّتَهُ، ثُمَّ قَالَ: «يَا ثَوْبَانُ: أَصْلِحْ لَحْمَ هَذِهِ»، فَلَمْ أَزَلْ أُطْعِمُهُ مِنْهَا حَتَّى قَدِمَ الْمَدِينَةَ ))</w:t>
      </w:r>
      <w:r w:rsidRPr="00C23F7E">
        <w:rPr>
          <w:rFonts w:ascii="Times New Roman" w:hAnsi="Times New Roman" w:cs="Times New Roman"/>
          <w:sz w:val="36"/>
          <w:szCs w:val="36"/>
          <w:rtl/>
        </w:rPr>
        <w:t>.</w:t>
      </w:r>
    </w:p>
    <w:p w:rsidR="00147B4B"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رواه مسلم (1975).</w:t>
      </w:r>
      <w:r w:rsidRPr="00C23F7E">
        <w:rPr>
          <w:rFonts w:ascii="Times New Roman" w:hAnsi="Times New Roman" w:cs="Times New Roman"/>
          <w:color w:val="BF8F00" w:themeColor="accent4" w:themeShade="BF"/>
          <w:sz w:val="36"/>
          <w:szCs w:val="36"/>
          <w:rtl/>
        </w:rPr>
        <w:t xml:space="preserve"> ]</w:t>
      </w:r>
    </w:p>
    <w:p w:rsidR="00270802" w:rsidRPr="00C82BDB" w:rsidRDefault="00147B4B" w:rsidP="00C82BDB">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وأعطى</w:t>
      </w:r>
      <w:r w:rsidR="00C82BDB">
        <w:rPr>
          <w:rFonts w:ascii="Times New Roman" w:hAnsi="Times New Roman" w:cs="Times New Roman" w:hint="cs"/>
          <w:sz w:val="36"/>
          <w:szCs w:val="36"/>
          <w:rtl/>
        </w:rPr>
        <w:t xml:space="preserve"> النبي</w:t>
      </w:r>
      <w:r w:rsidRPr="00C23F7E">
        <w:rPr>
          <w:rFonts w:ascii="Times New Roman" w:hAnsi="Times New Roman" w:cs="Times New Roman"/>
          <w:sz w:val="36"/>
          <w:szCs w:val="36"/>
          <w:rtl/>
        </w:rPr>
        <w:t xml:space="preserve"> صلى الله عليه وسلم أصحابه </w:t>
      </w:r>
      <w:r w:rsidR="00862953" w:rsidRPr="00C23F7E">
        <w:rPr>
          <w:rFonts w:ascii="Times New Roman" w:hAnsi="Times New Roman" w:cs="Times New Roman"/>
          <w:sz w:val="36"/>
          <w:szCs w:val="36"/>
          <w:rtl/>
        </w:rPr>
        <w:t xml:space="preserve">ــ رضي الله عنهم ــ </w:t>
      </w:r>
      <w:r w:rsidRPr="00C23F7E">
        <w:rPr>
          <w:rFonts w:ascii="Times New Roman" w:hAnsi="Times New Roman" w:cs="Times New Roman"/>
          <w:sz w:val="36"/>
          <w:szCs w:val="36"/>
          <w:rtl/>
        </w:rPr>
        <w:t>غنمًا لي</w:t>
      </w:r>
      <w:r w:rsidR="00862953" w:rsidRPr="00C23F7E">
        <w:rPr>
          <w:rFonts w:ascii="Times New Roman" w:hAnsi="Times New Roman" w:cs="Times New Roman"/>
          <w:sz w:val="36"/>
          <w:szCs w:val="36"/>
          <w:rtl/>
        </w:rPr>
        <w:t>ُ</w:t>
      </w:r>
      <w:r w:rsidRPr="00C23F7E">
        <w:rPr>
          <w:rFonts w:ascii="Times New Roman" w:hAnsi="Times New Roman" w:cs="Times New Roman"/>
          <w:sz w:val="36"/>
          <w:szCs w:val="36"/>
          <w:rtl/>
        </w:rPr>
        <w:t>ض</w:t>
      </w:r>
      <w:r w:rsidR="00270802" w:rsidRPr="00C23F7E">
        <w:rPr>
          <w:rFonts w:ascii="Times New Roman" w:hAnsi="Times New Roman" w:cs="Times New Roman"/>
          <w:sz w:val="36"/>
          <w:szCs w:val="36"/>
          <w:rtl/>
        </w:rPr>
        <w:t>َ</w:t>
      </w:r>
      <w:r w:rsidR="00C82BDB">
        <w:rPr>
          <w:rFonts w:ascii="Times New Roman" w:hAnsi="Times New Roman" w:cs="Times New Roman"/>
          <w:sz w:val="36"/>
          <w:szCs w:val="36"/>
          <w:rtl/>
        </w:rPr>
        <w:t>حوا بها</w:t>
      </w:r>
      <w:r w:rsidR="00C82BDB">
        <w:rPr>
          <w:rFonts w:ascii="Times New Roman" w:hAnsi="Times New Roman" w:cs="Times New Roman" w:hint="cs"/>
          <w:sz w:val="36"/>
          <w:szCs w:val="36"/>
          <w:rtl/>
        </w:rPr>
        <w:t xml:space="preserve">، </w:t>
      </w:r>
      <w:r w:rsidRPr="00C23F7E">
        <w:rPr>
          <w:rFonts w:ascii="Times New Roman" w:hAnsi="Times New Roman" w:cs="Times New Roman"/>
          <w:sz w:val="36"/>
          <w:szCs w:val="36"/>
          <w:rtl/>
        </w:rPr>
        <w:t xml:space="preserve">حيث </w:t>
      </w:r>
      <w:r w:rsidR="00270802" w:rsidRPr="00C23F7E">
        <w:rPr>
          <w:rFonts w:ascii="Times New Roman" w:hAnsi="Times New Roman" w:cs="Times New Roman"/>
          <w:sz w:val="36"/>
          <w:szCs w:val="36"/>
          <w:rtl/>
        </w:rPr>
        <w:t xml:space="preserve">أخبَر </w:t>
      </w:r>
      <w:r w:rsidRPr="00C23F7E">
        <w:rPr>
          <w:rFonts w:ascii="Times New Roman" w:hAnsi="Times New Roman" w:cs="Times New Roman"/>
          <w:sz w:val="36"/>
          <w:szCs w:val="36"/>
          <w:rtl/>
        </w:rPr>
        <w:t xml:space="preserve">عقبة بن عامر </w:t>
      </w:r>
      <w:r w:rsidR="00862953" w:rsidRPr="00C23F7E">
        <w:rPr>
          <w:rFonts w:ascii="Times New Roman" w:hAnsi="Times New Roman" w:cs="Times New Roman"/>
          <w:sz w:val="36"/>
          <w:szCs w:val="36"/>
          <w:rtl/>
        </w:rPr>
        <w:t>ــ رضي الله عنه ــ</w:t>
      </w:r>
      <w:r w:rsidRPr="00C23F7E">
        <w:rPr>
          <w:rFonts w:ascii="Times New Roman" w:hAnsi="Times New Roman" w:cs="Times New Roman"/>
          <w:sz w:val="36"/>
          <w:szCs w:val="36"/>
          <w:rtl/>
        </w:rPr>
        <w:t>:</w:t>
      </w:r>
      <w:r w:rsidR="00862953" w:rsidRPr="00C23F7E">
        <w:rPr>
          <w:rFonts w:ascii="Times New Roman" w:hAnsi="Times New Roman" w:cs="Times New Roman"/>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lastRenderedPageBreak/>
        <w:t>(( أَنَّ رَسُولَ اللَّهِ صَلَّى اللهُ عَلَيْهِ وَسَلَّمَ أَعْطَاهُ غَنَمًا يَقْسِمُهَا عَلَى صَحَابَتِهِ ضَحَايَا، فَبَقِيَ عَتُودٌ، فَذَكَرَهُ لِرَسُولِ اللَّهِ صَلَّى اللهُ عَلَيْهِ وَسَلَّمَ، فَقَالَ: «ضَحِّ بِهِ أَنْتَ» ))</w:t>
      </w:r>
      <w:r w:rsidRPr="00C23F7E">
        <w:rPr>
          <w:rFonts w:ascii="Times New Roman" w:hAnsi="Times New Roman" w:cs="Times New Roman"/>
          <w:sz w:val="36"/>
          <w:szCs w:val="36"/>
          <w:rtl/>
        </w:rPr>
        <w:t>.</w:t>
      </w:r>
    </w:p>
    <w:p w:rsidR="00270802"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البخاري (2500)، ومسلم (1965). </w:t>
      </w:r>
      <w:r w:rsidRPr="00C23F7E">
        <w:rPr>
          <w:rFonts w:ascii="Times New Roman" w:hAnsi="Times New Roman" w:cs="Times New Roman"/>
          <w:color w:val="BF8F00" w:themeColor="accent4" w:themeShade="BF"/>
          <w:sz w:val="36"/>
          <w:szCs w:val="36"/>
          <w:rtl/>
        </w:rPr>
        <w:t>]</w:t>
      </w:r>
    </w:p>
    <w:p w:rsidR="00270802" w:rsidRPr="00C82BDB" w:rsidRDefault="00270802" w:rsidP="006C7B9C">
      <w:pPr>
        <w:spacing w:line="276" w:lineRule="auto"/>
        <w:ind w:left="0"/>
        <w:jc w:val="left"/>
        <w:rPr>
          <w:rFonts w:ascii="Times New Roman" w:hAnsi="Times New Roman" w:cs="Times New Roman"/>
          <w:b/>
          <w:bCs/>
          <w:color w:val="002060"/>
          <w:sz w:val="36"/>
          <w:szCs w:val="36"/>
          <w:rtl/>
        </w:rPr>
      </w:pPr>
      <w:r w:rsidRPr="00C82BDB">
        <w:rPr>
          <w:rFonts w:ascii="Times New Roman" w:hAnsi="Times New Roman" w:cs="Times New Roman"/>
          <w:b/>
          <w:bCs/>
          <w:color w:val="002060"/>
          <w:sz w:val="36"/>
          <w:szCs w:val="36"/>
          <w:rtl/>
        </w:rPr>
        <w:t>وجاء في كتاب "مَرْعَاة المفاتيح شرح مِشكاة المصابيح (5/ 71) للعلامة عُبيد الله المُباركفُوري الهِندي ــ رحمه الله ــ:</w:t>
      </w:r>
    </w:p>
    <w:p w:rsidR="00270802" w:rsidRPr="00C23F7E" w:rsidRDefault="00C82BDB" w:rsidP="006C7B9C">
      <w:pPr>
        <w:spacing w:line="276" w:lineRule="auto"/>
        <w:ind w:left="0"/>
        <w:jc w:val="left"/>
        <w:rPr>
          <w:rFonts w:ascii="Times New Roman" w:hAnsi="Times New Roman" w:cs="Times New Roman"/>
          <w:color w:val="BF8F00" w:themeColor="accent4" w:themeShade="BF"/>
          <w:sz w:val="36"/>
          <w:szCs w:val="36"/>
          <w:rtl/>
        </w:rPr>
      </w:pPr>
      <w:r>
        <w:rPr>
          <w:rFonts w:ascii="Times New Roman" w:hAnsi="Times New Roman" w:cs="Times New Roman"/>
          <w:kern w:val="28"/>
          <w:sz w:val="36"/>
          <w:szCs w:val="36"/>
          <w:rtl/>
        </w:rPr>
        <w:t>«</w:t>
      </w:r>
      <w:r w:rsidR="00270802" w:rsidRPr="00C23F7E">
        <w:rPr>
          <w:rFonts w:ascii="Times New Roman" w:hAnsi="Times New Roman" w:cs="Times New Roman"/>
          <w:sz w:val="36"/>
          <w:szCs w:val="36"/>
          <w:rtl/>
        </w:rPr>
        <w:t xml:space="preserve">والأصل في مشروعيتها الكتاب، والسُّنة، والإجماع. </w:t>
      </w:r>
    </w:p>
    <w:p w:rsidR="00270802"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b/>
          <w:bCs/>
          <w:sz w:val="36"/>
          <w:szCs w:val="36"/>
          <w:rtl/>
        </w:rPr>
        <w:t>أمَّا الكتاب،</w:t>
      </w:r>
      <w:r w:rsidRPr="00C23F7E">
        <w:rPr>
          <w:rFonts w:ascii="Times New Roman" w:hAnsi="Times New Roman" w:cs="Times New Roman"/>
          <w:sz w:val="36"/>
          <w:szCs w:val="36"/>
          <w:rtl/>
        </w:rPr>
        <w:t xml:space="preserve"> فقوله تعالى: </w:t>
      </w:r>
      <w:r w:rsidRPr="00C23F7E">
        <w:rPr>
          <w:rFonts w:ascii="Times New Roman" w:hAnsi="Times New Roman" w:cs="Times New Roman"/>
          <w:b/>
          <w:bCs/>
          <w:color w:val="FF0000"/>
          <w:sz w:val="36"/>
          <w:szCs w:val="36"/>
          <w:rtl/>
        </w:rPr>
        <w:t>{ فَصَلِّ لِرَبِّكَ وَانْحَرْ }</w:t>
      </w:r>
      <w:r w:rsidRPr="00C23F7E">
        <w:rPr>
          <w:rFonts w:ascii="Times New Roman" w:hAnsi="Times New Roman" w:cs="Times New Roman"/>
          <w:sz w:val="36"/>
          <w:szCs w:val="36"/>
          <w:rtl/>
        </w:rPr>
        <w:t xml:space="preserve">، </w:t>
      </w:r>
      <w:r w:rsidRPr="00C23F7E">
        <w:rPr>
          <w:rFonts w:ascii="Times New Roman" w:hAnsi="Times New Roman" w:cs="Times New Roman"/>
          <w:b/>
          <w:bCs/>
          <w:sz w:val="36"/>
          <w:szCs w:val="36"/>
          <w:rtl/>
        </w:rPr>
        <w:t xml:space="preserve">أي: </w:t>
      </w:r>
      <w:r w:rsidRPr="00C23F7E">
        <w:rPr>
          <w:rFonts w:ascii="Times New Roman" w:hAnsi="Times New Roman" w:cs="Times New Roman"/>
          <w:sz w:val="36"/>
          <w:szCs w:val="36"/>
          <w:rtl/>
        </w:rPr>
        <w:t xml:space="preserve">صَلِّ صلاة العيد وانْحَر النُّسك، </w:t>
      </w:r>
      <w:r w:rsidRPr="00C23F7E">
        <w:rPr>
          <w:rFonts w:ascii="Times New Roman" w:hAnsi="Times New Roman" w:cs="Times New Roman"/>
          <w:b/>
          <w:bCs/>
          <w:sz w:val="36"/>
          <w:szCs w:val="36"/>
          <w:rtl/>
        </w:rPr>
        <w:t xml:space="preserve">أي: </w:t>
      </w:r>
      <w:r w:rsidRPr="00C23F7E">
        <w:rPr>
          <w:rFonts w:ascii="Times New Roman" w:hAnsi="Times New Roman" w:cs="Times New Roman"/>
          <w:sz w:val="36"/>
          <w:szCs w:val="36"/>
          <w:rtl/>
        </w:rPr>
        <w:t>الأضحية، كما قاله جمْعٌ مِن المفسِّرين.</w:t>
      </w:r>
    </w:p>
    <w:p w:rsidR="00270802" w:rsidRPr="00C23F7E" w:rsidRDefault="00270802"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b/>
          <w:bCs/>
          <w:sz w:val="36"/>
          <w:szCs w:val="36"/>
          <w:rtl/>
        </w:rPr>
        <w:t>وأمَّا السُّنة،</w:t>
      </w:r>
      <w:r w:rsidRPr="00C23F7E">
        <w:rPr>
          <w:rFonts w:ascii="Times New Roman" w:hAnsi="Times New Roman" w:cs="Times New Roman"/>
          <w:sz w:val="36"/>
          <w:szCs w:val="36"/>
          <w:rtl/>
        </w:rPr>
        <w:t xml:space="preserve"> فما رُويَ في ذلك مِن أحاديث الباب، وهي مُتواترة مِن جهة المعنى، لأنَّها مُشترِكة في أمْرٍ واحد، وهو مشروعية الأضحية.</w:t>
      </w:r>
    </w:p>
    <w:p w:rsidR="00C82BDB" w:rsidRDefault="00270802" w:rsidP="00C82BDB">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وأمَّا الإجماع،</w:t>
      </w:r>
      <w:r w:rsidRPr="00C23F7E">
        <w:rPr>
          <w:rFonts w:ascii="Times New Roman" w:hAnsi="Times New Roman" w:cs="Times New Roman"/>
          <w:sz w:val="36"/>
          <w:szCs w:val="36"/>
          <w:rtl/>
        </w:rPr>
        <w:t xml:space="preserve"> فهو ظاهر، لا خِلاف في كونِها مِن شرائع الد</w:t>
      </w:r>
      <w:r w:rsidR="00C82BDB">
        <w:rPr>
          <w:rFonts w:ascii="Times New Roman" w:hAnsi="Times New Roman" w:cs="Times New Roman" w:hint="cs"/>
          <w:sz w:val="36"/>
          <w:szCs w:val="36"/>
          <w:rtl/>
        </w:rPr>
        <w:t>ِّ</w:t>
      </w:r>
      <w:r w:rsidR="00C82BDB">
        <w:rPr>
          <w:rFonts w:ascii="Times New Roman" w:hAnsi="Times New Roman" w:cs="Times New Roman"/>
          <w:sz w:val="36"/>
          <w:szCs w:val="36"/>
          <w:rtl/>
        </w:rPr>
        <w:t>ين</w:t>
      </w:r>
      <w:r w:rsidR="00C82BDB">
        <w:rPr>
          <w:rFonts w:ascii="Times New Roman" w:hAnsi="Times New Roman" w:cs="Times New Roman" w:hint="cs"/>
          <w:sz w:val="36"/>
          <w:szCs w:val="36"/>
          <w:rtl/>
        </w:rPr>
        <w:t>.</w:t>
      </w:r>
    </w:p>
    <w:p w:rsidR="00C82BDB" w:rsidRDefault="00270802" w:rsidP="00C82BDB">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وقد تواتر عمَل المسلمين بذلك مِن زمَن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إلى </w:t>
      </w:r>
      <w:r w:rsidR="00C82BDB">
        <w:rPr>
          <w:rFonts w:ascii="Times New Roman" w:hAnsi="Times New Roman" w:cs="Times New Roman"/>
          <w:sz w:val="36"/>
          <w:szCs w:val="36"/>
          <w:rtl/>
        </w:rPr>
        <w:t>يومنا هذا</w:t>
      </w:r>
      <w:r w:rsidR="00C82BDB">
        <w:rPr>
          <w:rFonts w:ascii="Times New Roman" w:hAnsi="Times New Roman" w:cs="Times New Roman" w:hint="cs"/>
          <w:sz w:val="36"/>
          <w:szCs w:val="36"/>
          <w:rtl/>
        </w:rPr>
        <w:t>.</w:t>
      </w:r>
    </w:p>
    <w:p w:rsidR="00270802" w:rsidRPr="00C23F7E" w:rsidRDefault="00270802" w:rsidP="00C82BDB">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sz w:val="36"/>
          <w:szCs w:val="36"/>
          <w:rtl/>
        </w:rPr>
        <w:t xml:space="preserve">وهي مِن سُّنة إبراهيم ــ عليه السلام ــ لقوله تعالى: </w:t>
      </w:r>
      <w:r w:rsidRPr="00C23F7E">
        <w:rPr>
          <w:rFonts w:ascii="Times New Roman" w:hAnsi="Times New Roman" w:cs="Times New Roman"/>
          <w:b/>
          <w:bCs/>
          <w:color w:val="FF0000"/>
          <w:sz w:val="36"/>
          <w:szCs w:val="36"/>
          <w:rtl/>
        </w:rPr>
        <w:t>{ وَفَدَيْنَاهُ بِذِبْحٍ عَظِيمٍ }</w:t>
      </w:r>
      <w:r w:rsidR="00C82BDB">
        <w:rPr>
          <w:rFonts w:ascii="Times New Roman" w:hAnsi="Times New Roman" w:cs="Times New Roman"/>
          <w:kern w:val="28"/>
          <w:sz w:val="36"/>
          <w:szCs w:val="36"/>
          <w:rtl/>
        </w:rPr>
        <w:t>»</w:t>
      </w:r>
      <w:r w:rsidR="00C82BDB">
        <w:rPr>
          <w:rFonts w:ascii="Times New Roman" w:hAnsi="Times New Roman" w:cs="Times New Roman"/>
          <w:sz w:val="36"/>
          <w:szCs w:val="36"/>
          <w:rtl/>
        </w:rPr>
        <w:t>.اهـ</w:t>
      </w:r>
    </w:p>
    <w:p w:rsidR="00C82BDB" w:rsidRDefault="00C82BDB" w:rsidP="00C82BDB">
      <w:pPr>
        <w:spacing w:line="276" w:lineRule="auto"/>
        <w:ind w:left="0"/>
        <w:jc w:val="left"/>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C82BDB" w:rsidRDefault="00C82BDB" w:rsidP="00C82BDB">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 </w:t>
      </w:r>
      <w:r w:rsidR="00147B4B" w:rsidRPr="00C23F7E">
        <w:rPr>
          <w:rFonts w:ascii="Times New Roman" w:hAnsi="Times New Roman" w:cs="Times New Roman"/>
          <w:sz w:val="36"/>
          <w:szCs w:val="36"/>
          <w:rtl/>
        </w:rPr>
        <w:t>ومَن ض</w:t>
      </w:r>
      <w:r w:rsidR="00F6337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ح</w:t>
      </w:r>
      <w:r w:rsidR="00F6337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ى وهو ي</w:t>
      </w:r>
      <w:r w:rsidR="00F6337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خشى الفقر والحاجة، فليُبشر بموعود الله الحسن له، حيث يُخلِفُه عليه في الدنيا بالب</w:t>
      </w:r>
      <w:r w:rsidR="00F6337E" w:rsidRPr="00C23F7E">
        <w:rPr>
          <w:rFonts w:ascii="Times New Roman" w:hAnsi="Times New Roman" w:cs="Times New Roman"/>
          <w:sz w:val="36"/>
          <w:szCs w:val="36"/>
          <w:rtl/>
        </w:rPr>
        <w:t>َ</w:t>
      </w:r>
      <w:r>
        <w:rPr>
          <w:rFonts w:ascii="Times New Roman" w:hAnsi="Times New Roman" w:cs="Times New Roman"/>
          <w:sz w:val="36"/>
          <w:szCs w:val="36"/>
          <w:rtl/>
        </w:rPr>
        <w:t>دل، وفي الآخ</w:t>
      </w:r>
      <w:r>
        <w:rPr>
          <w:rFonts w:ascii="Times New Roman" w:hAnsi="Times New Roman" w:cs="Times New Roman" w:hint="cs"/>
          <w:sz w:val="36"/>
          <w:szCs w:val="36"/>
          <w:rtl/>
        </w:rPr>
        <w:t>ِ</w:t>
      </w:r>
      <w:r>
        <w:rPr>
          <w:rFonts w:ascii="Times New Roman" w:hAnsi="Times New Roman" w:cs="Times New Roman"/>
          <w:sz w:val="36"/>
          <w:szCs w:val="36"/>
          <w:rtl/>
        </w:rPr>
        <w:t>رة بالجزاء والثواب</w:t>
      </w:r>
      <w:r>
        <w:rPr>
          <w:rFonts w:ascii="Times New Roman" w:hAnsi="Times New Roman" w:cs="Times New Roman" w:hint="cs"/>
          <w:sz w:val="36"/>
          <w:szCs w:val="36"/>
          <w:rtl/>
        </w:rPr>
        <w:t>.</w:t>
      </w:r>
    </w:p>
    <w:p w:rsidR="00147B4B" w:rsidRPr="00C23F7E" w:rsidRDefault="00C82BDB" w:rsidP="00C82BDB">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لِقول الله ــ جلَّ وعلا ــ</w:t>
      </w:r>
      <w:r w:rsidR="00147B4B" w:rsidRPr="00C23F7E">
        <w:rPr>
          <w:rFonts w:ascii="Times New Roman" w:hAnsi="Times New Roman" w:cs="Times New Roman"/>
          <w:sz w:val="36"/>
          <w:szCs w:val="36"/>
          <w:rtl/>
        </w:rPr>
        <w:t>:</w:t>
      </w:r>
      <w:r w:rsidR="00862953" w:rsidRPr="00C23F7E">
        <w:rPr>
          <w:rFonts w:ascii="Times New Roman" w:hAnsi="Times New Roman" w:cs="Times New Roman"/>
          <w:sz w:val="36"/>
          <w:szCs w:val="36"/>
          <w:rtl/>
        </w:rPr>
        <w:t xml:space="preserve"> </w:t>
      </w:r>
      <w:r w:rsidR="00147B4B" w:rsidRPr="00C23F7E">
        <w:rPr>
          <w:rFonts w:ascii="Times New Roman" w:hAnsi="Times New Roman" w:cs="Times New Roman"/>
          <w:b/>
          <w:bCs/>
          <w:color w:val="FF0000"/>
          <w:sz w:val="36"/>
          <w:szCs w:val="36"/>
          <w:rtl/>
        </w:rPr>
        <w:t>{ ومَا أَنْفَقْتُمْ مِنْ شَيْءٍ فَهُوَ يُخْلِفُهُ وَهُوَ خَيْرُ الرَّازِقِينَ }</w:t>
      </w:r>
      <w:r w:rsidR="00147B4B" w:rsidRPr="00C23F7E">
        <w:rPr>
          <w:rFonts w:ascii="Times New Roman" w:hAnsi="Times New Roman" w:cs="Times New Roman"/>
          <w:sz w:val="36"/>
          <w:szCs w:val="36"/>
          <w:rtl/>
        </w:rPr>
        <w:t>.</w:t>
      </w:r>
    </w:p>
    <w:p w:rsidR="00147B4B" w:rsidRPr="00C82BDB" w:rsidRDefault="00147B4B" w:rsidP="006C7B9C">
      <w:pPr>
        <w:spacing w:line="276" w:lineRule="auto"/>
        <w:ind w:left="0"/>
        <w:jc w:val="left"/>
        <w:rPr>
          <w:rFonts w:ascii="Times New Roman" w:hAnsi="Times New Roman" w:cs="Times New Roman"/>
          <w:b/>
          <w:bCs/>
          <w:color w:val="002060"/>
          <w:sz w:val="36"/>
          <w:szCs w:val="36"/>
          <w:rtl/>
        </w:rPr>
      </w:pPr>
      <w:r w:rsidRPr="00C82BDB">
        <w:rPr>
          <w:rFonts w:ascii="Times New Roman" w:hAnsi="Times New Roman" w:cs="Times New Roman"/>
          <w:b/>
          <w:bCs/>
          <w:color w:val="002060"/>
          <w:sz w:val="36"/>
          <w:szCs w:val="36"/>
          <w:rtl/>
        </w:rPr>
        <w:lastRenderedPageBreak/>
        <w:t xml:space="preserve">وقال الحافظ ابن عبد البَرِّ المالكي </w:t>
      </w:r>
      <w:r w:rsidR="00862953" w:rsidRPr="00C82BDB">
        <w:rPr>
          <w:rFonts w:ascii="Times New Roman" w:hAnsi="Times New Roman" w:cs="Times New Roman"/>
          <w:b/>
          <w:bCs/>
          <w:color w:val="002060"/>
          <w:sz w:val="36"/>
          <w:szCs w:val="36"/>
          <w:rtl/>
        </w:rPr>
        <w:t xml:space="preserve">ــ رحمه الله ــ </w:t>
      </w:r>
      <w:r w:rsidRPr="00C82BDB">
        <w:rPr>
          <w:rFonts w:ascii="Times New Roman" w:hAnsi="Times New Roman" w:cs="Times New Roman"/>
          <w:b/>
          <w:bCs/>
          <w:color w:val="002060"/>
          <w:sz w:val="36"/>
          <w:szCs w:val="36"/>
          <w:rtl/>
        </w:rPr>
        <w:t xml:space="preserve">في كتابه </w:t>
      </w:r>
      <w:r w:rsidR="00FE4B3C" w:rsidRPr="00C82BDB">
        <w:rPr>
          <w:rFonts w:ascii="Times New Roman" w:hAnsi="Times New Roman" w:cs="Times New Roman"/>
          <w:b/>
          <w:bCs/>
          <w:color w:val="002060"/>
          <w:sz w:val="36"/>
          <w:szCs w:val="36"/>
          <w:rtl/>
        </w:rPr>
        <w:t>"</w:t>
      </w:r>
      <w:r w:rsidRPr="00C82BDB">
        <w:rPr>
          <w:rFonts w:ascii="Times New Roman" w:hAnsi="Times New Roman" w:cs="Times New Roman"/>
          <w:b/>
          <w:bCs/>
          <w:color w:val="002060"/>
          <w:sz w:val="36"/>
          <w:szCs w:val="36"/>
          <w:rtl/>
        </w:rPr>
        <w:t>الاستذكار</w:t>
      </w:r>
      <w:r w:rsidR="00FE4B3C" w:rsidRPr="00C82BDB">
        <w:rPr>
          <w:rFonts w:ascii="Times New Roman" w:hAnsi="Times New Roman" w:cs="Times New Roman"/>
          <w:b/>
          <w:bCs/>
          <w:color w:val="002060"/>
          <w:sz w:val="36"/>
          <w:szCs w:val="36"/>
          <w:rtl/>
        </w:rPr>
        <w:t>"</w:t>
      </w:r>
      <w:r w:rsidRPr="00C82BDB">
        <w:rPr>
          <w:rFonts w:ascii="Times New Roman" w:hAnsi="Times New Roman" w:cs="Times New Roman"/>
          <w:b/>
          <w:bCs/>
          <w:color w:val="002060"/>
          <w:sz w:val="36"/>
          <w:szCs w:val="36"/>
          <w:rtl/>
        </w:rPr>
        <w:t xml:space="preserve"> (15/ 163-164):</w:t>
      </w:r>
    </w:p>
    <w:p w:rsidR="00147B4B" w:rsidRPr="00C23F7E" w:rsidRDefault="00C82BDB" w:rsidP="00C82BDB">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147B4B" w:rsidRPr="00C23F7E">
        <w:rPr>
          <w:rFonts w:ascii="Times New Roman" w:hAnsi="Times New Roman" w:cs="Times New Roman"/>
          <w:sz w:val="36"/>
          <w:szCs w:val="36"/>
          <w:rtl/>
        </w:rPr>
        <w:t>ولم يأت عنه صلى الله عليه وسلم أن</w:t>
      </w:r>
      <w:r w:rsidR="0086295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 تر</w:t>
      </w:r>
      <w:r w:rsidR="00F6337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ك الأضحية، ونَد</w:t>
      </w:r>
      <w:r w:rsidR="00F6337E"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ب إليها، فلا ينبغي لموسر تركها</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4812FD" w:rsidRPr="00C23F7E">
        <w:rPr>
          <w:rFonts w:ascii="Times New Roman" w:hAnsi="Times New Roman" w:cs="Times New Roman"/>
          <w:sz w:val="36"/>
          <w:szCs w:val="36"/>
          <w:rtl/>
        </w:rPr>
        <w:t>ثبَت</w:t>
      </w:r>
      <w:r w:rsidRPr="00C23F7E">
        <w:rPr>
          <w:rFonts w:ascii="Times New Roman" w:hAnsi="Times New Roman" w:cs="Times New Roman"/>
          <w:sz w:val="36"/>
          <w:szCs w:val="36"/>
          <w:rtl/>
        </w:rPr>
        <w:t xml:space="preserve"> عن أبي هريرة </w:t>
      </w:r>
      <w:r w:rsidR="00862953" w:rsidRPr="00C23F7E">
        <w:rPr>
          <w:rFonts w:ascii="Times New Roman" w:hAnsi="Times New Roman" w:cs="Times New Roman"/>
          <w:sz w:val="36"/>
          <w:szCs w:val="36"/>
          <w:rtl/>
        </w:rPr>
        <w:t xml:space="preserve">ــ رضي الله عنه ــ </w:t>
      </w:r>
      <w:r w:rsidRPr="00C23F7E">
        <w:rPr>
          <w:rFonts w:ascii="Times New Roman" w:hAnsi="Times New Roman" w:cs="Times New Roman"/>
          <w:sz w:val="36"/>
          <w:szCs w:val="36"/>
          <w:rtl/>
        </w:rPr>
        <w:t>أن</w:t>
      </w:r>
      <w:r w:rsidR="00862953" w:rsidRPr="00C23F7E">
        <w:rPr>
          <w:rFonts w:ascii="Times New Roman" w:hAnsi="Times New Roman" w:cs="Times New Roman"/>
          <w:sz w:val="36"/>
          <w:szCs w:val="36"/>
          <w:rtl/>
        </w:rPr>
        <w:t>َّ</w:t>
      </w:r>
      <w:r w:rsidRPr="00C23F7E">
        <w:rPr>
          <w:rFonts w:ascii="Times New Roman" w:hAnsi="Times New Roman" w:cs="Times New Roman"/>
          <w:sz w:val="36"/>
          <w:szCs w:val="36"/>
          <w:rtl/>
        </w:rPr>
        <w:t>ه قال:</w:t>
      </w:r>
      <w:r w:rsidR="00862953" w:rsidRPr="00C23F7E">
        <w:rPr>
          <w:rFonts w:ascii="Times New Roman" w:hAnsi="Times New Roman" w:cs="Times New Roman"/>
          <w:sz w:val="36"/>
          <w:szCs w:val="36"/>
          <w:rtl/>
        </w:rPr>
        <w:t xml:space="preserve"> </w:t>
      </w:r>
      <w:r w:rsidRPr="00C23F7E">
        <w:rPr>
          <w:rFonts w:ascii="Times New Roman" w:hAnsi="Times New Roman" w:cs="Times New Roman"/>
          <w:b/>
          <w:bCs/>
          <w:color w:val="00B050"/>
          <w:sz w:val="36"/>
          <w:szCs w:val="36"/>
          <w:rtl/>
        </w:rPr>
        <w:t>(( مَن وَجَدَ سَعَةً فلم يُضَحِّ فلا يَقْرَبَنَّ مُصَلاَّنا ))</w:t>
      </w:r>
      <w:r w:rsidRPr="00C23F7E">
        <w:rPr>
          <w:rFonts w:ascii="Times New Roman" w:hAnsi="Times New Roman" w:cs="Times New Roman"/>
          <w:sz w:val="36"/>
          <w:szCs w:val="36"/>
          <w:rtl/>
        </w:rPr>
        <w:t>.</w:t>
      </w:r>
    </w:p>
    <w:p w:rsidR="00147B4B" w:rsidRPr="00C23F7E" w:rsidRDefault="00F6337E" w:rsidP="006C7B9C">
      <w:pPr>
        <w:spacing w:line="276" w:lineRule="auto"/>
        <w:ind w:left="0"/>
        <w:jc w:val="left"/>
        <w:rPr>
          <w:rFonts w:ascii="Times New Roman" w:hAnsi="Times New Roman" w:cs="Times New Roman"/>
          <w:color w:val="BF8F00" w:themeColor="accent4" w:themeShade="BF"/>
          <w:sz w:val="36"/>
          <w:szCs w:val="36"/>
          <w:rtl/>
        </w:rPr>
      </w:pPr>
      <w:r w:rsidRPr="00C23F7E">
        <w:rPr>
          <w:rFonts w:ascii="Times New Roman" w:hAnsi="Times New Roman" w:cs="Times New Roman"/>
          <w:color w:val="BF8F00" w:themeColor="accent4" w:themeShade="BF"/>
          <w:sz w:val="36"/>
          <w:szCs w:val="36"/>
          <w:rtl/>
        </w:rPr>
        <w:t xml:space="preserve">[ </w:t>
      </w:r>
      <w:r w:rsidR="00147B4B" w:rsidRPr="00C23F7E">
        <w:rPr>
          <w:rFonts w:ascii="Times New Roman" w:hAnsi="Times New Roman" w:cs="Times New Roman"/>
          <w:color w:val="BF8F00" w:themeColor="accent4" w:themeShade="BF"/>
          <w:sz w:val="36"/>
          <w:szCs w:val="36"/>
          <w:rtl/>
        </w:rPr>
        <w:t xml:space="preserve">رواه الدار قطني (4743)، والحاكم (7566)، والبيهقي (19013)، وابن عبد البر في </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التمهيد</w:t>
      </w:r>
      <w:r w:rsidR="00FE4B3C" w:rsidRPr="00C23F7E">
        <w:rPr>
          <w:rFonts w:ascii="Times New Roman" w:hAnsi="Times New Roman" w:cs="Times New Roman"/>
          <w:color w:val="BF8F00" w:themeColor="accent4" w:themeShade="BF"/>
          <w:sz w:val="36"/>
          <w:szCs w:val="36"/>
          <w:rtl/>
        </w:rPr>
        <w:t>"</w:t>
      </w:r>
      <w:r w:rsidR="00147B4B" w:rsidRPr="00C23F7E">
        <w:rPr>
          <w:rFonts w:ascii="Times New Roman" w:hAnsi="Times New Roman" w:cs="Times New Roman"/>
          <w:color w:val="BF8F00" w:themeColor="accent4" w:themeShade="BF"/>
          <w:sz w:val="36"/>
          <w:szCs w:val="36"/>
          <w:rtl/>
        </w:rPr>
        <w:t xml:space="preserve"> (23/ 191)</w:t>
      </w:r>
      <w:r w:rsidR="00862953" w:rsidRPr="00C23F7E">
        <w:rPr>
          <w:rFonts w:ascii="Times New Roman" w:hAnsi="Times New Roman" w:cs="Times New Roman"/>
          <w:color w:val="BF8F00" w:themeColor="accent4" w:themeShade="BF"/>
          <w:sz w:val="36"/>
          <w:szCs w:val="36"/>
          <w:rtl/>
        </w:rPr>
        <w:t>، وغيرهم</w:t>
      </w:r>
      <w:r w:rsidR="00147B4B" w:rsidRPr="00C23F7E">
        <w:rPr>
          <w:rFonts w:ascii="Times New Roman" w:hAnsi="Times New Roman" w:cs="Times New Roman"/>
          <w:color w:val="BF8F00" w:themeColor="accent4" w:themeShade="BF"/>
          <w:sz w:val="36"/>
          <w:szCs w:val="36"/>
          <w:rtl/>
        </w:rPr>
        <w:t>.</w:t>
      </w:r>
      <w:r w:rsidRPr="00C23F7E">
        <w:rPr>
          <w:rFonts w:ascii="Times New Roman" w:hAnsi="Times New Roman" w:cs="Times New Roman"/>
          <w:color w:val="BF8F00" w:themeColor="accent4" w:themeShade="BF"/>
          <w:sz w:val="36"/>
          <w:szCs w:val="36"/>
          <w:rtl/>
        </w:rPr>
        <w:t xml:space="preserve"> ]</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sz w:val="36"/>
          <w:szCs w:val="36"/>
          <w:rtl/>
        </w:rPr>
        <w:t>وصح</w:t>
      </w:r>
      <w:r w:rsidR="00F6337E" w:rsidRPr="00C23F7E">
        <w:rPr>
          <w:rFonts w:ascii="Times New Roman" w:hAnsi="Times New Roman" w:cs="Times New Roman"/>
          <w:b/>
          <w:bCs/>
          <w:sz w:val="36"/>
          <w:szCs w:val="36"/>
          <w:rtl/>
        </w:rPr>
        <w:t>َّ</w:t>
      </w:r>
      <w:r w:rsidRPr="00C23F7E">
        <w:rPr>
          <w:rFonts w:ascii="Times New Roman" w:hAnsi="Times New Roman" w:cs="Times New Roman"/>
          <w:b/>
          <w:bCs/>
          <w:sz w:val="36"/>
          <w:szCs w:val="36"/>
          <w:rtl/>
        </w:rPr>
        <w:t>حه:</w:t>
      </w:r>
      <w:r w:rsidR="00862953" w:rsidRPr="00C23F7E">
        <w:rPr>
          <w:rFonts w:ascii="Times New Roman" w:hAnsi="Times New Roman" w:cs="Times New Roman"/>
          <w:sz w:val="36"/>
          <w:szCs w:val="36"/>
          <w:rtl/>
        </w:rPr>
        <w:t xml:space="preserve"> </w:t>
      </w:r>
      <w:r w:rsidRPr="00C23F7E">
        <w:rPr>
          <w:rFonts w:ascii="Times New Roman" w:hAnsi="Times New Roman" w:cs="Times New Roman"/>
          <w:sz w:val="36"/>
          <w:szCs w:val="36"/>
          <w:rtl/>
        </w:rPr>
        <w:t>الذهبي، وغيره.</w:t>
      </w:r>
    </w:p>
    <w:p w:rsidR="00097C6D" w:rsidRPr="00C23F7E" w:rsidRDefault="00C82BDB"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وجاء هذا الأثر مرفوعًا إلى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ولا يصح.</w:t>
      </w:r>
    </w:p>
    <w:p w:rsidR="00C82BDB" w:rsidRDefault="00F6337E" w:rsidP="00C82BDB">
      <w:pPr>
        <w:spacing w:line="276" w:lineRule="auto"/>
        <w:ind w:left="0"/>
        <w:jc w:val="left"/>
        <w:rPr>
          <w:rFonts w:ascii="Times New Roman" w:hAnsi="Times New Roman" w:cs="Times New Roman"/>
          <w:b/>
          <w:bCs/>
          <w:sz w:val="36"/>
          <w:szCs w:val="36"/>
          <w:rtl/>
        </w:rPr>
      </w:pPr>
      <w:r w:rsidRPr="00C82BDB">
        <w:rPr>
          <w:rFonts w:ascii="Times New Roman" w:hAnsi="Times New Roman" w:cs="Times New Roman"/>
          <w:b/>
          <w:bCs/>
          <w:color w:val="0070C0"/>
          <w:sz w:val="36"/>
          <w:szCs w:val="36"/>
          <w:u w:val="single"/>
          <w:rtl/>
        </w:rPr>
        <w:t xml:space="preserve">المسألة </w:t>
      </w:r>
      <w:r w:rsidR="00C82BDB" w:rsidRPr="00C82BDB">
        <w:rPr>
          <w:rFonts w:ascii="Times New Roman" w:hAnsi="Times New Roman" w:cs="Times New Roman" w:hint="cs"/>
          <w:b/>
          <w:bCs/>
          <w:color w:val="0070C0"/>
          <w:sz w:val="36"/>
          <w:szCs w:val="36"/>
          <w:u w:val="single"/>
          <w:rtl/>
        </w:rPr>
        <w:t>العشرون</w:t>
      </w:r>
      <w:r w:rsidR="00C82BDB">
        <w:rPr>
          <w:rFonts w:ascii="Times New Roman" w:hAnsi="Times New Roman" w:cs="Times New Roman" w:hint="cs"/>
          <w:b/>
          <w:bCs/>
          <w:sz w:val="36"/>
          <w:szCs w:val="36"/>
          <w:rtl/>
        </w:rPr>
        <w:t>:</w:t>
      </w:r>
    </w:p>
    <w:p w:rsidR="00F6337E" w:rsidRPr="00C23F7E" w:rsidRDefault="00F6337E" w:rsidP="00C82BDB">
      <w:pPr>
        <w:spacing w:line="276" w:lineRule="auto"/>
        <w:ind w:left="0"/>
        <w:jc w:val="left"/>
        <w:rPr>
          <w:rFonts w:ascii="Times New Roman" w:hAnsi="Times New Roman" w:cs="Times New Roman"/>
          <w:b/>
          <w:bCs/>
          <w:sz w:val="36"/>
          <w:szCs w:val="36"/>
        </w:rPr>
      </w:pPr>
      <w:r w:rsidRPr="00C23F7E">
        <w:rPr>
          <w:rFonts w:ascii="Times New Roman" w:hAnsi="Times New Roman" w:cs="Times New Roman"/>
          <w:b/>
          <w:bCs/>
          <w:color w:val="C00000"/>
          <w:sz w:val="36"/>
          <w:szCs w:val="36"/>
          <w:rtl/>
        </w:rPr>
        <w:t>عن ح</w:t>
      </w:r>
      <w:r w:rsidR="00C82BDB">
        <w:rPr>
          <w:rFonts w:ascii="Times New Roman" w:hAnsi="Times New Roman" w:cs="Times New Roman" w:hint="cs"/>
          <w:b/>
          <w:bCs/>
          <w:color w:val="C00000"/>
          <w:sz w:val="36"/>
          <w:szCs w:val="36"/>
          <w:rtl/>
        </w:rPr>
        <w:t>ُ</w:t>
      </w:r>
      <w:r w:rsidRPr="00C23F7E">
        <w:rPr>
          <w:rFonts w:ascii="Times New Roman" w:hAnsi="Times New Roman" w:cs="Times New Roman"/>
          <w:b/>
          <w:bCs/>
          <w:color w:val="C00000"/>
          <w:sz w:val="36"/>
          <w:szCs w:val="36"/>
          <w:rtl/>
        </w:rPr>
        <w:t>كم أخْذ المُضحي مِن شعره وأظفاره وجِلده في أيَّام العشر، ووقت بدايته ونهايته</w:t>
      </w:r>
      <w:r w:rsidRPr="00C23F7E">
        <w:rPr>
          <w:rFonts w:ascii="Times New Roman" w:hAnsi="Times New Roman" w:cs="Times New Roman"/>
          <w:b/>
          <w:bCs/>
          <w:sz w:val="36"/>
          <w:szCs w:val="36"/>
          <w:rtl/>
        </w:rPr>
        <w:t>.</w:t>
      </w:r>
    </w:p>
    <w:p w:rsidR="00F6337E" w:rsidRPr="00C23F7E" w:rsidRDefault="00F6337E"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إذا دخلَت العشرُ الأُوَل مِن شهر ذي الحِجَّة، فإنَّ مُريد الأضحية مَنهِّي عن الأخْذ مِن شعره، وأظفاره، وجِلده، حتى يَذبح أو تُذبخ أُضْحِيته، لحديث أُمِّ سلَمة ــ رضي الله عنها ــ أنَّ </w:t>
      </w:r>
      <w:r w:rsidR="00B07A5A" w:rsidRPr="00C23F7E">
        <w:rPr>
          <w:rFonts w:ascii="Times New Roman" w:hAnsi="Times New Roman" w:cs="Times New Roman"/>
          <w:sz w:val="36"/>
          <w:szCs w:val="36"/>
          <w:rtl/>
        </w:rPr>
        <w:t>النَّبي</w:t>
      </w:r>
      <w:r w:rsidRPr="00C23F7E">
        <w:rPr>
          <w:rFonts w:ascii="Times New Roman" w:hAnsi="Times New Roman" w:cs="Times New Roman"/>
          <w:sz w:val="36"/>
          <w:szCs w:val="36"/>
          <w:rtl/>
        </w:rPr>
        <w:t xml:space="preserve"> صلى الله عليه وسلم قال: </w:t>
      </w:r>
    </w:p>
    <w:p w:rsidR="00F6337E" w:rsidRPr="00C23F7E" w:rsidRDefault="00F6337E"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00B050"/>
          <w:sz w:val="36"/>
          <w:szCs w:val="36"/>
          <w:rtl/>
        </w:rPr>
        <w:t>(( إِذَا دَخَلَتِ الْعَشْرُ، وَأَرَادَ أَحَدُكُمْ أَنْ يُضَحِّيَ، فَلَا يَمَسَّ مِنْ شَعَرِهِ وَبَشَرِهِ شَيْئًا ))</w:t>
      </w:r>
      <w:r w:rsidRPr="00C23F7E">
        <w:rPr>
          <w:rFonts w:ascii="Times New Roman" w:hAnsi="Times New Roman" w:cs="Times New Roman"/>
          <w:sz w:val="36"/>
          <w:szCs w:val="36"/>
          <w:rtl/>
        </w:rPr>
        <w:t>.</w:t>
      </w:r>
    </w:p>
    <w:p w:rsidR="00F6337E" w:rsidRPr="00C23F7E" w:rsidRDefault="00F6337E"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color w:val="BF8F00" w:themeColor="accent4" w:themeShade="BF"/>
          <w:sz w:val="36"/>
          <w:szCs w:val="36"/>
          <w:rtl/>
        </w:rPr>
        <w:t>[ رواه مسلم (1977). ]</w:t>
      </w:r>
    </w:p>
    <w:p w:rsidR="00F6337E" w:rsidRPr="00C82BDB" w:rsidRDefault="00C82BD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وقال الفقيه عون الد</w:t>
      </w:r>
      <w:r w:rsidRPr="00C82BDB">
        <w:rPr>
          <w:rFonts w:ascii="Times New Roman" w:hAnsi="Times New Roman" w:cs="Times New Roman" w:hint="cs"/>
          <w:b/>
          <w:bCs/>
          <w:color w:val="002060"/>
          <w:sz w:val="36"/>
          <w:szCs w:val="36"/>
          <w:rtl/>
        </w:rPr>
        <w:t>ِّ</w:t>
      </w:r>
      <w:r w:rsidR="00F6337E" w:rsidRPr="00C82BDB">
        <w:rPr>
          <w:rFonts w:ascii="Times New Roman" w:hAnsi="Times New Roman" w:cs="Times New Roman"/>
          <w:b/>
          <w:bCs/>
          <w:color w:val="002060"/>
          <w:sz w:val="36"/>
          <w:szCs w:val="36"/>
          <w:rtl/>
        </w:rPr>
        <w:t>ين ابن هُبيرة الحنبلي ــ رحمه الله ــ في كتابه "الإفصاح عن معاني الصِّحاح" (1/ 550-551):</w:t>
      </w:r>
    </w:p>
    <w:p w:rsidR="00F6337E" w:rsidRPr="00C23F7E" w:rsidRDefault="00C82BDB"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lastRenderedPageBreak/>
        <w:t>«</w:t>
      </w:r>
      <w:r w:rsidR="00F6337E" w:rsidRPr="00C23F7E">
        <w:rPr>
          <w:rFonts w:ascii="Times New Roman" w:hAnsi="Times New Roman" w:cs="Times New Roman"/>
          <w:sz w:val="36"/>
          <w:szCs w:val="36"/>
          <w:rtl/>
        </w:rPr>
        <w:t xml:space="preserve">واتفقوا ــ </w:t>
      </w:r>
      <w:r w:rsidR="00F6337E" w:rsidRPr="00C82BDB">
        <w:rPr>
          <w:rFonts w:ascii="Times New Roman" w:hAnsi="Times New Roman" w:cs="Times New Roman"/>
          <w:b/>
          <w:bCs/>
          <w:sz w:val="36"/>
          <w:szCs w:val="36"/>
          <w:rtl/>
        </w:rPr>
        <w:t>يعني:</w:t>
      </w:r>
      <w:r w:rsidR="00F6337E" w:rsidRPr="00C23F7E">
        <w:rPr>
          <w:rFonts w:ascii="Times New Roman" w:hAnsi="Times New Roman" w:cs="Times New Roman"/>
          <w:sz w:val="36"/>
          <w:szCs w:val="36"/>
          <w:rtl/>
        </w:rPr>
        <w:t xml:space="preserve"> الأئمة الثلاثة ــ</w:t>
      </w:r>
      <w:r>
        <w:rPr>
          <w:rFonts w:ascii="Times New Roman" w:hAnsi="Times New Roman" w:cs="Times New Roman" w:hint="cs"/>
          <w:sz w:val="36"/>
          <w:szCs w:val="36"/>
          <w:rtl/>
        </w:rPr>
        <w:t>:</w:t>
      </w:r>
      <w:r w:rsidR="00F6337E" w:rsidRPr="00C23F7E">
        <w:rPr>
          <w:rFonts w:ascii="Times New Roman" w:hAnsi="Times New Roman" w:cs="Times New Roman"/>
          <w:sz w:val="36"/>
          <w:szCs w:val="36"/>
          <w:rtl/>
        </w:rPr>
        <w:t xml:space="preserve"> على أَنَّه يُكره لِمَن أراد الأضحية أنْ يأخذ مِن شَعْرَة وظُفره في العَشْر إلى أنْ يُضحِّي.</w:t>
      </w:r>
    </w:p>
    <w:p w:rsidR="00F6337E" w:rsidRPr="00C23F7E" w:rsidRDefault="00F6337E" w:rsidP="00C82BDB">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وقال أبو حنيفة: لا يُكره</w:t>
      </w:r>
      <w:r w:rsidR="00C82BDB">
        <w:rPr>
          <w:rFonts w:ascii="Times New Roman" w:hAnsi="Times New Roman" w:cs="Times New Roman"/>
          <w:kern w:val="28"/>
          <w:sz w:val="36"/>
          <w:szCs w:val="36"/>
          <w:rtl/>
        </w:rPr>
        <w:t>»</w:t>
      </w:r>
      <w:r w:rsidR="00C82BDB">
        <w:rPr>
          <w:rFonts w:ascii="Times New Roman" w:hAnsi="Times New Roman" w:cs="Times New Roman"/>
          <w:sz w:val="36"/>
          <w:szCs w:val="36"/>
          <w:rtl/>
        </w:rPr>
        <w:t>.اهـ</w:t>
      </w:r>
    </w:p>
    <w:p w:rsidR="00F6337E" w:rsidRPr="00C23F7E" w:rsidRDefault="00C82BDB"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وقال الفقيه جمال الد</w:t>
      </w:r>
      <w:r>
        <w:rPr>
          <w:rFonts w:ascii="Times New Roman" w:hAnsi="Times New Roman" w:cs="Times New Roman" w:hint="cs"/>
          <w:b/>
          <w:bCs/>
          <w:color w:val="002060"/>
          <w:sz w:val="36"/>
          <w:szCs w:val="36"/>
          <w:rtl/>
        </w:rPr>
        <w:t>ِّ</w:t>
      </w:r>
      <w:r w:rsidR="00F6337E" w:rsidRPr="00C82BDB">
        <w:rPr>
          <w:rFonts w:ascii="Times New Roman" w:hAnsi="Times New Roman" w:cs="Times New Roman"/>
          <w:b/>
          <w:bCs/>
          <w:color w:val="002060"/>
          <w:sz w:val="36"/>
          <w:szCs w:val="36"/>
          <w:rtl/>
        </w:rPr>
        <w:t>ين الصردفي الشافعي ــ رحمه الله ــ في كتابه "المعاني البديعة في معرفة اختلاف أهل الشريعة" (1/ 407):</w:t>
      </w:r>
    </w:p>
    <w:p w:rsidR="00F6337E" w:rsidRPr="00C23F7E" w:rsidRDefault="00C82BDB"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F6337E" w:rsidRPr="00C82BDB">
        <w:rPr>
          <w:rFonts w:ascii="Times New Roman" w:hAnsi="Times New Roman" w:cs="Times New Roman"/>
          <w:b/>
          <w:bCs/>
          <w:sz w:val="36"/>
          <w:szCs w:val="36"/>
          <w:rtl/>
        </w:rPr>
        <w:t>عند الشافعي، وأحمد، وإسحاق، وأكثر العلماء:</w:t>
      </w:r>
    </w:p>
    <w:p w:rsidR="00F6337E" w:rsidRPr="00C23F7E" w:rsidRDefault="00F6337E"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 xml:space="preserve">يُكره لِمَن أراد أنْ يُضحِّي إذا دخل عليه عشر ذي الحِجَّة أنْ يأخذ شعره وظُفره. </w:t>
      </w:r>
    </w:p>
    <w:p w:rsidR="00F6337E" w:rsidRPr="00C23F7E" w:rsidRDefault="00F6337E" w:rsidP="00C82BDB">
      <w:pPr>
        <w:spacing w:line="276" w:lineRule="auto"/>
        <w:ind w:left="0"/>
        <w:jc w:val="left"/>
        <w:rPr>
          <w:rFonts w:ascii="Times New Roman" w:hAnsi="Times New Roman" w:cs="Times New Roman"/>
          <w:b/>
          <w:bCs/>
          <w:sz w:val="36"/>
          <w:szCs w:val="36"/>
          <w:rtl/>
        </w:rPr>
      </w:pPr>
      <w:r w:rsidRPr="00C82BDB">
        <w:rPr>
          <w:rFonts w:ascii="Times New Roman" w:hAnsi="Times New Roman" w:cs="Times New Roman"/>
          <w:b/>
          <w:bCs/>
          <w:sz w:val="36"/>
          <w:szCs w:val="36"/>
          <w:rtl/>
        </w:rPr>
        <w:t>وعند أحمد في رواية، وإسحاق:</w:t>
      </w:r>
      <w:r w:rsidRPr="00C23F7E">
        <w:rPr>
          <w:rFonts w:ascii="Times New Roman" w:hAnsi="Times New Roman" w:cs="Times New Roman"/>
          <w:sz w:val="36"/>
          <w:szCs w:val="36"/>
          <w:rtl/>
        </w:rPr>
        <w:t xml:space="preserve"> يَحرُم عليه ذلك</w:t>
      </w:r>
      <w:r w:rsidR="00C82BDB">
        <w:rPr>
          <w:rFonts w:ascii="Times New Roman" w:hAnsi="Times New Roman" w:cs="Times New Roman"/>
          <w:kern w:val="28"/>
          <w:sz w:val="36"/>
          <w:szCs w:val="36"/>
          <w:rtl/>
        </w:rPr>
        <w:t>»</w:t>
      </w:r>
      <w:r w:rsidR="00C82BDB">
        <w:rPr>
          <w:rFonts w:ascii="Times New Roman" w:hAnsi="Times New Roman" w:cs="Times New Roman"/>
          <w:sz w:val="36"/>
          <w:szCs w:val="36"/>
          <w:rtl/>
        </w:rPr>
        <w:t>.اهـ</w:t>
      </w:r>
    </w:p>
    <w:p w:rsidR="00F6337E" w:rsidRPr="00C82BDB" w:rsidRDefault="00C82BDB" w:rsidP="006C7B9C">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F6337E" w:rsidRPr="00C82BDB">
        <w:rPr>
          <w:rFonts w:ascii="Times New Roman" w:hAnsi="Times New Roman" w:cs="Times New Roman"/>
          <w:b/>
          <w:bCs/>
          <w:color w:val="002060"/>
          <w:sz w:val="36"/>
          <w:szCs w:val="36"/>
          <w:rtl/>
        </w:rPr>
        <w:t xml:space="preserve">وقال الفقيه أبو زكريا </w:t>
      </w:r>
      <w:r w:rsidR="004812FD" w:rsidRPr="00C82BDB">
        <w:rPr>
          <w:rFonts w:ascii="Times New Roman" w:hAnsi="Times New Roman" w:cs="Times New Roman"/>
          <w:b/>
          <w:bCs/>
          <w:color w:val="002060"/>
          <w:sz w:val="36"/>
          <w:szCs w:val="36"/>
          <w:rtl/>
        </w:rPr>
        <w:t>النَّووي</w:t>
      </w:r>
      <w:r w:rsidR="00F6337E" w:rsidRPr="00C82BDB">
        <w:rPr>
          <w:rFonts w:ascii="Times New Roman" w:hAnsi="Times New Roman" w:cs="Times New Roman"/>
          <w:b/>
          <w:bCs/>
          <w:color w:val="002060"/>
          <w:sz w:val="36"/>
          <w:szCs w:val="36"/>
          <w:rtl/>
        </w:rPr>
        <w:t xml:space="preserve"> الشافعي ــ رحمه الله ــ في كتابيه "المجموع شرح </w:t>
      </w:r>
      <w:r w:rsidR="00763366" w:rsidRPr="00C82BDB">
        <w:rPr>
          <w:rFonts w:ascii="Times New Roman" w:hAnsi="Times New Roman" w:cs="Times New Roman"/>
          <w:b/>
          <w:bCs/>
          <w:color w:val="002060"/>
          <w:sz w:val="36"/>
          <w:szCs w:val="36"/>
          <w:rtl/>
        </w:rPr>
        <w:t>المُهذّب</w:t>
      </w:r>
      <w:r w:rsidR="00F6337E" w:rsidRPr="00C82BDB">
        <w:rPr>
          <w:rFonts w:ascii="Times New Roman" w:hAnsi="Times New Roman" w:cs="Times New Roman"/>
          <w:b/>
          <w:bCs/>
          <w:color w:val="002060"/>
          <w:sz w:val="36"/>
          <w:szCs w:val="36"/>
          <w:rtl/>
        </w:rPr>
        <w:t>" (8/ 363)، و "شرح صحيح مسلم" (13/ 147- 148- عند حديث رقم:1977):</w:t>
      </w:r>
    </w:p>
    <w:p w:rsidR="00F6337E" w:rsidRPr="00C23F7E" w:rsidRDefault="00C82BDB"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Pr="00C23F7E">
        <w:rPr>
          <w:rFonts w:ascii="Times New Roman" w:hAnsi="Times New Roman" w:cs="Times New Roman"/>
          <w:b/>
          <w:bCs/>
          <w:sz w:val="36"/>
          <w:szCs w:val="36"/>
          <w:rtl/>
        </w:rPr>
        <w:t xml:space="preserve"> </w:t>
      </w:r>
      <w:r w:rsidR="00F6337E" w:rsidRPr="00C23F7E">
        <w:rPr>
          <w:rFonts w:ascii="Times New Roman" w:hAnsi="Times New Roman" w:cs="Times New Roman"/>
          <w:b/>
          <w:bCs/>
          <w:sz w:val="36"/>
          <w:szCs w:val="36"/>
          <w:rtl/>
        </w:rPr>
        <w:t>والم</w:t>
      </w:r>
      <w:r>
        <w:rPr>
          <w:rFonts w:ascii="Times New Roman" w:hAnsi="Times New Roman" w:cs="Times New Roman" w:hint="cs"/>
          <w:b/>
          <w:bCs/>
          <w:sz w:val="36"/>
          <w:szCs w:val="36"/>
          <w:rtl/>
        </w:rPr>
        <w:t>ُ</w:t>
      </w:r>
      <w:r w:rsidR="00F6337E" w:rsidRPr="00C23F7E">
        <w:rPr>
          <w:rFonts w:ascii="Times New Roman" w:hAnsi="Times New Roman" w:cs="Times New Roman"/>
          <w:b/>
          <w:bCs/>
          <w:sz w:val="36"/>
          <w:szCs w:val="36"/>
          <w:rtl/>
        </w:rPr>
        <w:t>راد بالنَّهي عن الحَلْق والقَلْم:</w:t>
      </w:r>
    </w:p>
    <w:p w:rsidR="00F6337E" w:rsidRPr="00C23F7E" w:rsidRDefault="00F6337E"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المنْع مِن إزالة الظُّفر بقَلْم، أو كسْر، أو غيره.</w:t>
      </w:r>
    </w:p>
    <w:p w:rsidR="00F6337E" w:rsidRPr="00C23F7E" w:rsidRDefault="00F6337E" w:rsidP="006C7B9C">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والمنْع مِن إزالة الشعر بحَلْقٍ، أو تقصير، أو نتْف، أو إحراق، أو أخذِه بِنَوْرَةٍ، أو غير ذلك.</w:t>
      </w:r>
    </w:p>
    <w:p w:rsidR="00F6337E" w:rsidRPr="00C23F7E" w:rsidRDefault="00F6337E" w:rsidP="00C82BDB">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sz w:val="36"/>
          <w:szCs w:val="36"/>
          <w:rtl/>
        </w:rPr>
        <w:t>وسواءٌ شعر العانة، والإبط، والشارب، والرأس، وغير ذلك مِن شعور بَدَنه</w:t>
      </w:r>
      <w:r w:rsidR="00C82BDB">
        <w:rPr>
          <w:rFonts w:ascii="Times New Roman" w:hAnsi="Times New Roman" w:cs="Times New Roman"/>
          <w:kern w:val="28"/>
          <w:sz w:val="36"/>
          <w:szCs w:val="36"/>
          <w:rtl/>
        </w:rPr>
        <w:t>»</w:t>
      </w:r>
      <w:r w:rsidR="00C82BDB">
        <w:rPr>
          <w:rFonts w:ascii="Times New Roman" w:hAnsi="Times New Roman" w:cs="Times New Roman"/>
          <w:sz w:val="36"/>
          <w:szCs w:val="36"/>
          <w:rtl/>
        </w:rPr>
        <w:t>.اهـ</w:t>
      </w:r>
    </w:p>
    <w:p w:rsidR="00F6337E" w:rsidRPr="00C82BDB" w:rsidRDefault="00C82BDB"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sidR="00F6337E" w:rsidRPr="00C82BDB">
        <w:rPr>
          <w:rFonts w:ascii="Times New Roman" w:hAnsi="Times New Roman" w:cs="Times New Roman"/>
          <w:b/>
          <w:bCs/>
          <w:color w:val="833C0B" w:themeColor="accent2" w:themeShade="80"/>
          <w:sz w:val="36"/>
          <w:szCs w:val="36"/>
          <w:rtl/>
        </w:rPr>
        <w:t>فإنْ أخذ مُريد الأضحية مِن ذلك شيئًا فقد أساء، وخالف السُّنَّة، ولا كفارة عليه.</w:t>
      </w:r>
    </w:p>
    <w:p w:rsidR="00F6337E" w:rsidRPr="00236ADE" w:rsidRDefault="00F6337E" w:rsidP="006C7B9C">
      <w:pPr>
        <w:spacing w:line="276" w:lineRule="auto"/>
        <w:ind w:left="0"/>
        <w:jc w:val="left"/>
        <w:rPr>
          <w:rFonts w:ascii="Times New Roman" w:hAnsi="Times New Roman" w:cs="Times New Roman"/>
          <w:b/>
          <w:bCs/>
          <w:color w:val="002060"/>
          <w:sz w:val="36"/>
          <w:szCs w:val="36"/>
          <w:rtl/>
        </w:rPr>
      </w:pPr>
      <w:r w:rsidRPr="00236ADE">
        <w:rPr>
          <w:rFonts w:ascii="Times New Roman" w:hAnsi="Times New Roman" w:cs="Times New Roman"/>
          <w:b/>
          <w:bCs/>
          <w:color w:val="002060"/>
          <w:sz w:val="36"/>
          <w:szCs w:val="36"/>
          <w:rtl/>
        </w:rPr>
        <w:lastRenderedPageBreak/>
        <w:t>حيث  قال الإمام مُوفَّق الد</w:t>
      </w:r>
      <w:r w:rsidR="00236ADE">
        <w:rPr>
          <w:rFonts w:ascii="Times New Roman" w:hAnsi="Times New Roman" w:cs="Times New Roman" w:hint="cs"/>
          <w:b/>
          <w:bCs/>
          <w:color w:val="002060"/>
          <w:sz w:val="36"/>
          <w:szCs w:val="36"/>
          <w:rtl/>
        </w:rPr>
        <w:t>ِّ</w:t>
      </w:r>
      <w:r w:rsidRPr="00236ADE">
        <w:rPr>
          <w:rFonts w:ascii="Times New Roman" w:hAnsi="Times New Roman" w:cs="Times New Roman"/>
          <w:b/>
          <w:bCs/>
          <w:color w:val="002060"/>
          <w:sz w:val="36"/>
          <w:szCs w:val="36"/>
          <w:rtl/>
        </w:rPr>
        <w:t>ين ابن قُدامة الحنبلي ــ رحمه الله ــ في كتابه "المُغني" (13/ 362-363):</w:t>
      </w:r>
    </w:p>
    <w:p w:rsidR="00F6337E" w:rsidRPr="00C23F7E" w:rsidRDefault="00236ADE" w:rsidP="006C7B9C">
      <w:pPr>
        <w:spacing w:line="276" w:lineRule="auto"/>
        <w:ind w:left="0"/>
        <w:jc w:val="left"/>
        <w:rPr>
          <w:rFonts w:ascii="Times New Roman" w:hAnsi="Times New Roman" w:cs="Times New Roman"/>
          <w:b/>
          <w:bCs/>
          <w:sz w:val="36"/>
          <w:szCs w:val="36"/>
          <w:rtl/>
        </w:rPr>
      </w:pPr>
      <w:r>
        <w:rPr>
          <w:rFonts w:ascii="Times New Roman" w:hAnsi="Times New Roman" w:cs="Times New Roman"/>
          <w:kern w:val="28"/>
          <w:sz w:val="36"/>
          <w:szCs w:val="36"/>
          <w:rtl/>
        </w:rPr>
        <w:t>«</w:t>
      </w:r>
      <w:r w:rsidR="00F6337E" w:rsidRPr="00C23F7E">
        <w:rPr>
          <w:rFonts w:ascii="Times New Roman" w:hAnsi="Times New Roman" w:cs="Times New Roman"/>
          <w:sz w:val="36"/>
          <w:szCs w:val="36"/>
          <w:rtl/>
        </w:rPr>
        <w:t>فإنْ فعَل استغفر الله تعالى، ولا فِدية عليه إجماعًا، وسواء فعَله عمدًا أو نسيانًا</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F6337E" w:rsidRPr="00236ADE" w:rsidRDefault="00F6337E" w:rsidP="00236ADE">
      <w:pPr>
        <w:spacing w:line="276" w:lineRule="auto"/>
        <w:ind w:left="0"/>
        <w:jc w:val="left"/>
        <w:rPr>
          <w:rFonts w:ascii="Times New Roman" w:hAnsi="Times New Roman" w:cs="Times New Roman"/>
          <w:b/>
          <w:bCs/>
          <w:color w:val="806000" w:themeColor="accent4" w:themeShade="80"/>
          <w:sz w:val="36"/>
          <w:szCs w:val="36"/>
          <w:rtl/>
        </w:rPr>
      </w:pPr>
      <w:r w:rsidRPr="00236ADE">
        <w:rPr>
          <w:rFonts w:ascii="Times New Roman" w:hAnsi="Times New Roman" w:cs="Times New Roman"/>
          <w:b/>
          <w:bCs/>
          <w:color w:val="806000" w:themeColor="accent4" w:themeShade="80"/>
          <w:sz w:val="36"/>
          <w:szCs w:val="36"/>
          <w:rtl/>
        </w:rPr>
        <w:t>ويَبدأ وقت المَنْع مِن الأخْذ:</w:t>
      </w:r>
      <w:r w:rsidR="00236ADE">
        <w:rPr>
          <w:rFonts w:ascii="Times New Roman" w:hAnsi="Times New Roman" w:cs="Times New Roman" w:hint="cs"/>
          <w:b/>
          <w:bCs/>
          <w:color w:val="806000" w:themeColor="accent4" w:themeShade="80"/>
          <w:sz w:val="36"/>
          <w:szCs w:val="36"/>
          <w:rtl/>
        </w:rPr>
        <w:t xml:space="preserve"> </w:t>
      </w:r>
      <w:r w:rsidR="00236ADE">
        <w:rPr>
          <w:rFonts w:ascii="Times New Roman" w:hAnsi="Times New Roman" w:cs="Times New Roman"/>
          <w:kern w:val="28"/>
          <w:sz w:val="36"/>
          <w:szCs w:val="36"/>
          <w:rtl/>
        </w:rPr>
        <w:t>«</w:t>
      </w:r>
      <w:r w:rsidRPr="00C23F7E">
        <w:rPr>
          <w:rFonts w:ascii="Times New Roman" w:hAnsi="Times New Roman" w:cs="Times New Roman"/>
          <w:sz w:val="36"/>
          <w:szCs w:val="36"/>
          <w:rtl/>
        </w:rPr>
        <w:t>مِن حين إهلال هِلال شهر ذي الحِجَّة، وغروب ش</w:t>
      </w:r>
      <w:r w:rsidR="00236ADE">
        <w:rPr>
          <w:rFonts w:ascii="Times New Roman" w:hAnsi="Times New Roman" w:cs="Times New Roman"/>
          <w:sz w:val="36"/>
          <w:szCs w:val="36"/>
          <w:rtl/>
        </w:rPr>
        <w:t>مس آخِر يوم مِن شهر ذي القَعْدة</w:t>
      </w:r>
      <w:r w:rsidR="00236ADE">
        <w:rPr>
          <w:rFonts w:ascii="Times New Roman" w:hAnsi="Times New Roman" w:cs="Times New Roman"/>
          <w:kern w:val="28"/>
          <w:sz w:val="36"/>
          <w:szCs w:val="36"/>
          <w:rtl/>
        </w:rPr>
        <w:t>»</w:t>
      </w:r>
      <w:r w:rsidR="00236ADE">
        <w:rPr>
          <w:rFonts w:ascii="Times New Roman" w:hAnsi="Times New Roman" w:cs="Times New Roman"/>
          <w:sz w:val="36"/>
          <w:szCs w:val="36"/>
          <w:rtl/>
        </w:rPr>
        <w:t>.</w:t>
      </w:r>
    </w:p>
    <w:p w:rsidR="00F6337E" w:rsidRPr="00236ADE" w:rsidRDefault="00F6337E" w:rsidP="00236ADE">
      <w:pPr>
        <w:spacing w:line="276" w:lineRule="auto"/>
        <w:ind w:left="0"/>
        <w:jc w:val="left"/>
        <w:rPr>
          <w:rFonts w:ascii="Times New Roman" w:hAnsi="Times New Roman" w:cs="Times New Roman"/>
          <w:b/>
          <w:bCs/>
          <w:color w:val="806000" w:themeColor="accent4" w:themeShade="80"/>
          <w:sz w:val="36"/>
          <w:szCs w:val="36"/>
          <w:rtl/>
        </w:rPr>
      </w:pPr>
      <w:r w:rsidRPr="00236ADE">
        <w:rPr>
          <w:rFonts w:ascii="Times New Roman" w:hAnsi="Times New Roman" w:cs="Times New Roman"/>
          <w:b/>
          <w:bCs/>
          <w:color w:val="806000" w:themeColor="accent4" w:themeShade="80"/>
          <w:sz w:val="36"/>
          <w:szCs w:val="36"/>
          <w:rtl/>
        </w:rPr>
        <w:t>ويَنتهي:</w:t>
      </w:r>
      <w:r w:rsidR="00236ADE">
        <w:rPr>
          <w:rFonts w:ascii="Times New Roman" w:hAnsi="Times New Roman" w:cs="Times New Roman" w:hint="cs"/>
          <w:b/>
          <w:bCs/>
          <w:color w:val="806000" w:themeColor="accent4" w:themeShade="80"/>
          <w:sz w:val="36"/>
          <w:szCs w:val="36"/>
          <w:rtl/>
        </w:rPr>
        <w:t xml:space="preserve"> </w:t>
      </w:r>
      <w:r w:rsidR="00236ADE">
        <w:rPr>
          <w:rFonts w:ascii="Times New Roman" w:hAnsi="Times New Roman" w:cs="Times New Roman"/>
          <w:kern w:val="28"/>
          <w:sz w:val="36"/>
          <w:szCs w:val="36"/>
          <w:rtl/>
        </w:rPr>
        <w:t>«</w:t>
      </w:r>
      <w:r w:rsidRPr="00C23F7E">
        <w:rPr>
          <w:rFonts w:ascii="Times New Roman" w:hAnsi="Times New Roman" w:cs="Times New Roman"/>
          <w:sz w:val="36"/>
          <w:szCs w:val="36"/>
          <w:rtl/>
        </w:rPr>
        <w:t>بذبح المُضَحِّي لأضحيته، سواء ذُبِحت في يوم العيد، أو في أوَّل أو ثاني يوم مِن أيَّام التشريق</w:t>
      </w:r>
      <w:r w:rsidR="00236ADE">
        <w:rPr>
          <w:rFonts w:ascii="Times New Roman" w:hAnsi="Times New Roman" w:cs="Times New Roman"/>
          <w:kern w:val="28"/>
          <w:sz w:val="36"/>
          <w:szCs w:val="36"/>
          <w:rtl/>
        </w:rPr>
        <w:t>»</w:t>
      </w:r>
      <w:r w:rsidR="00236ADE">
        <w:rPr>
          <w:rFonts w:ascii="Times New Roman" w:hAnsi="Times New Roman" w:cs="Times New Roman"/>
          <w:sz w:val="36"/>
          <w:szCs w:val="36"/>
          <w:rtl/>
        </w:rPr>
        <w:t>.</w:t>
      </w:r>
    </w:p>
    <w:p w:rsidR="00236ADE" w:rsidRPr="00236ADE" w:rsidRDefault="00236ADE" w:rsidP="006C7B9C">
      <w:pPr>
        <w:spacing w:line="276" w:lineRule="auto"/>
        <w:ind w:left="0"/>
        <w:jc w:val="left"/>
        <w:rPr>
          <w:rFonts w:ascii="Times New Roman" w:hAnsi="Times New Roman" w:cs="Times New Roman"/>
          <w:b/>
          <w:bCs/>
          <w:color w:val="1F4E79" w:themeColor="accent1" w:themeShade="80"/>
          <w:sz w:val="36"/>
          <w:szCs w:val="36"/>
          <w:rtl/>
        </w:rPr>
      </w:pPr>
      <w:r w:rsidRPr="00236ADE">
        <w:rPr>
          <w:rFonts w:ascii="Times New Roman" w:hAnsi="Times New Roman" w:cs="Times New Roman" w:hint="cs"/>
          <w:b/>
          <w:bCs/>
          <w:color w:val="1F4E79" w:themeColor="accent1" w:themeShade="80"/>
          <w:sz w:val="36"/>
          <w:szCs w:val="36"/>
          <w:rtl/>
        </w:rPr>
        <w:t>ويدُل على وقت ابتدائه وانتهائه:</w:t>
      </w:r>
    </w:p>
    <w:p w:rsidR="00F6337E" w:rsidRPr="00C23F7E" w:rsidRDefault="00236ADE" w:rsidP="00236ADE">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ما أخرجه الإمام مسلم في "صحيحه" (1977)، عن</w:t>
      </w:r>
      <w:r w:rsidR="00F6337E" w:rsidRPr="00C23F7E">
        <w:rPr>
          <w:rFonts w:ascii="Times New Roman" w:hAnsi="Times New Roman" w:cs="Times New Roman"/>
          <w:sz w:val="36"/>
          <w:szCs w:val="36"/>
          <w:rtl/>
        </w:rPr>
        <w:t xml:space="preserve"> أمِّ سلَمة ــ رضي الله عنها ــ أنَّ </w:t>
      </w:r>
      <w:r w:rsidR="00B07A5A" w:rsidRPr="00C23F7E">
        <w:rPr>
          <w:rFonts w:ascii="Times New Roman" w:hAnsi="Times New Roman" w:cs="Times New Roman"/>
          <w:sz w:val="36"/>
          <w:szCs w:val="36"/>
          <w:rtl/>
        </w:rPr>
        <w:t>النَّبي</w:t>
      </w:r>
      <w:r w:rsidR="00F6337E" w:rsidRPr="00C23F7E">
        <w:rPr>
          <w:rFonts w:ascii="Times New Roman" w:hAnsi="Times New Roman" w:cs="Times New Roman"/>
          <w:sz w:val="36"/>
          <w:szCs w:val="36"/>
          <w:rtl/>
        </w:rPr>
        <w:t xml:space="preserve"> صلى الله عليه وسلم قال:</w:t>
      </w:r>
    </w:p>
    <w:p w:rsidR="00097C6D" w:rsidRPr="00C23F7E" w:rsidRDefault="00F6337E" w:rsidP="00236ADE">
      <w:pPr>
        <w:spacing w:line="276" w:lineRule="auto"/>
        <w:ind w:left="0"/>
        <w:jc w:val="left"/>
        <w:rPr>
          <w:rFonts w:ascii="Times New Roman" w:hAnsi="Times New Roman" w:cs="Times New Roman"/>
          <w:sz w:val="36"/>
          <w:szCs w:val="36"/>
          <w:rtl/>
        </w:rPr>
      </w:pPr>
      <w:r w:rsidRPr="00C23F7E">
        <w:rPr>
          <w:rFonts w:ascii="Times New Roman" w:hAnsi="Times New Roman" w:cs="Times New Roman"/>
          <w:b/>
          <w:bCs/>
          <w:color w:val="00B050"/>
          <w:sz w:val="36"/>
          <w:szCs w:val="36"/>
          <w:rtl/>
        </w:rPr>
        <w:t>(( مَنْ كَانَ لَهُ ذِبْحٌ يَذْبَحُهُ، فَإِذَا أُهِلَّ هِلَالُ ذِي الْحِجَّةِ، فَلَا يَأْخُذَنَّ مِنْ شَعْرِهِ، وَلَا مِنْ أَظْفَارِهِ شَيْئًا، حَتَّى يُضَحِّيَ ))</w:t>
      </w:r>
      <w:r w:rsidRPr="00C23F7E">
        <w:rPr>
          <w:rFonts w:ascii="Times New Roman" w:hAnsi="Times New Roman" w:cs="Times New Roman"/>
          <w:sz w:val="36"/>
          <w:szCs w:val="36"/>
          <w:rtl/>
        </w:rPr>
        <w:t>.</w:t>
      </w:r>
    </w:p>
    <w:p w:rsidR="00236ADE" w:rsidRDefault="00147B4B" w:rsidP="00236ADE">
      <w:pPr>
        <w:spacing w:line="276" w:lineRule="auto"/>
        <w:ind w:left="0"/>
        <w:jc w:val="left"/>
        <w:rPr>
          <w:rFonts w:ascii="Times New Roman" w:hAnsi="Times New Roman" w:cs="Times New Roman"/>
          <w:b/>
          <w:bCs/>
          <w:sz w:val="36"/>
          <w:szCs w:val="36"/>
          <w:rtl/>
        </w:rPr>
      </w:pPr>
      <w:r w:rsidRPr="00236ADE">
        <w:rPr>
          <w:rFonts w:ascii="Times New Roman" w:hAnsi="Times New Roman" w:cs="Times New Roman"/>
          <w:b/>
          <w:bCs/>
          <w:color w:val="0070C0"/>
          <w:sz w:val="36"/>
          <w:szCs w:val="36"/>
          <w:u w:val="single"/>
          <w:rtl/>
        </w:rPr>
        <w:t xml:space="preserve">المسألة </w:t>
      </w:r>
      <w:r w:rsidR="00236ADE" w:rsidRPr="00236ADE">
        <w:rPr>
          <w:rFonts w:ascii="Times New Roman" w:hAnsi="Times New Roman" w:cs="Times New Roman" w:hint="cs"/>
          <w:b/>
          <w:bCs/>
          <w:color w:val="0070C0"/>
          <w:sz w:val="36"/>
          <w:szCs w:val="36"/>
          <w:u w:val="single"/>
          <w:rtl/>
        </w:rPr>
        <w:t>الحادية والعشرون</w:t>
      </w:r>
      <w:r w:rsidR="00236ADE">
        <w:rPr>
          <w:rFonts w:ascii="Times New Roman" w:hAnsi="Times New Roman" w:cs="Times New Roman" w:hint="cs"/>
          <w:b/>
          <w:bCs/>
          <w:sz w:val="36"/>
          <w:szCs w:val="36"/>
          <w:rtl/>
        </w:rPr>
        <w:t>:</w:t>
      </w:r>
      <w:r w:rsidRPr="00C23F7E">
        <w:rPr>
          <w:rFonts w:ascii="Times New Roman" w:hAnsi="Times New Roman" w:cs="Times New Roman"/>
          <w:b/>
          <w:bCs/>
          <w:sz w:val="36"/>
          <w:szCs w:val="36"/>
          <w:rtl/>
        </w:rPr>
        <w:t xml:space="preserve"> </w:t>
      </w:r>
    </w:p>
    <w:p w:rsidR="00147B4B" w:rsidRPr="00C23F7E" w:rsidRDefault="00147B4B" w:rsidP="00236ADE">
      <w:pPr>
        <w:spacing w:line="276" w:lineRule="auto"/>
        <w:ind w:left="0"/>
        <w:jc w:val="left"/>
        <w:rPr>
          <w:rFonts w:ascii="Times New Roman" w:hAnsi="Times New Roman" w:cs="Times New Roman"/>
          <w:b/>
          <w:bCs/>
          <w:sz w:val="36"/>
          <w:szCs w:val="36"/>
          <w:rtl/>
        </w:rPr>
      </w:pPr>
      <w:r w:rsidRPr="00C23F7E">
        <w:rPr>
          <w:rFonts w:ascii="Times New Roman" w:hAnsi="Times New Roman" w:cs="Times New Roman"/>
          <w:b/>
          <w:bCs/>
          <w:color w:val="C00000"/>
          <w:sz w:val="36"/>
          <w:szCs w:val="36"/>
          <w:rtl/>
        </w:rPr>
        <w:t xml:space="preserve">عن بعض المظاهر السَّيئة الَّتي تحصُلُ في </w:t>
      </w:r>
      <w:r w:rsidR="00236ADE">
        <w:rPr>
          <w:rFonts w:ascii="Times New Roman" w:hAnsi="Times New Roman" w:cs="Times New Roman" w:hint="cs"/>
          <w:b/>
          <w:bCs/>
          <w:color w:val="C00000"/>
          <w:sz w:val="36"/>
          <w:szCs w:val="36"/>
          <w:rtl/>
        </w:rPr>
        <w:t xml:space="preserve">يوم </w:t>
      </w:r>
      <w:r w:rsidRPr="00C23F7E">
        <w:rPr>
          <w:rFonts w:ascii="Times New Roman" w:hAnsi="Times New Roman" w:cs="Times New Roman"/>
          <w:b/>
          <w:bCs/>
          <w:color w:val="C00000"/>
          <w:sz w:val="36"/>
          <w:szCs w:val="36"/>
          <w:rtl/>
        </w:rPr>
        <w:t>العِيد</w:t>
      </w:r>
      <w:r w:rsidR="00236ADE">
        <w:rPr>
          <w:rFonts w:ascii="Times New Roman" w:hAnsi="Times New Roman" w:cs="Times New Roman" w:hint="cs"/>
          <w:b/>
          <w:bCs/>
          <w:color w:val="C00000"/>
          <w:sz w:val="36"/>
          <w:szCs w:val="36"/>
          <w:rtl/>
        </w:rPr>
        <w:t xml:space="preserve"> وما بعده مِن أيَّام</w:t>
      </w:r>
      <w:r w:rsidRPr="00C23F7E">
        <w:rPr>
          <w:rFonts w:ascii="Times New Roman" w:hAnsi="Times New Roman" w:cs="Times New Roman"/>
          <w:b/>
          <w:bCs/>
          <w:sz w:val="36"/>
          <w:szCs w:val="36"/>
          <w:rtl/>
        </w:rPr>
        <w:t>.</w:t>
      </w:r>
    </w:p>
    <w:p w:rsidR="00236AD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العيد مِن أجمل </w:t>
      </w:r>
      <w:r w:rsidR="00F3407B" w:rsidRPr="00C23F7E">
        <w:rPr>
          <w:rFonts w:ascii="Times New Roman" w:hAnsi="Times New Roman" w:cs="Times New Roman"/>
          <w:sz w:val="36"/>
          <w:szCs w:val="36"/>
          <w:rtl/>
        </w:rPr>
        <w:t>الشعائر</w:t>
      </w:r>
      <w:r w:rsidRPr="00C23F7E">
        <w:rPr>
          <w:rFonts w:ascii="Times New Roman" w:hAnsi="Times New Roman" w:cs="Times New Roman"/>
          <w:sz w:val="36"/>
          <w:szCs w:val="36"/>
          <w:rtl/>
        </w:rPr>
        <w:t xml:space="preserve"> التي ا</w:t>
      </w:r>
      <w:r w:rsidR="00F3407B" w:rsidRPr="00C23F7E">
        <w:rPr>
          <w:rFonts w:ascii="Times New Roman" w:hAnsi="Times New Roman" w:cs="Times New Roman"/>
          <w:sz w:val="36"/>
          <w:szCs w:val="36"/>
          <w:rtl/>
        </w:rPr>
        <w:t>متنَّ الله سبحانه بها على عباد</w:t>
      </w:r>
      <w:r w:rsidR="00236ADE">
        <w:rPr>
          <w:rFonts w:ascii="Times New Roman" w:hAnsi="Times New Roman" w:cs="Times New Roman"/>
          <w:sz w:val="36"/>
          <w:szCs w:val="36"/>
          <w:rtl/>
        </w:rPr>
        <w:t>ه</w:t>
      </w:r>
      <w:r w:rsidR="00236ADE">
        <w:rPr>
          <w:rFonts w:ascii="Times New Roman" w:hAnsi="Times New Roman" w:cs="Times New Roman" w:hint="cs"/>
          <w:sz w:val="36"/>
          <w:szCs w:val="36"/>
          <w:rtl/>
        </w:rPr>
        <w:t>.</w:t>
      </w:r>
    </w:p>
    <w:p w:rsidR="00147B4B" w:rsidRPr="00C23F7E" w:rsidRDefault="00236ADE" w:rsidP="006C7B9C">
      <w:pPr>
        <w:spacing w:line="276" w:lineRule="auto"/>
        <w:ind w:left="0"/>
        <w:jc w:val="left"/>
        <w:rPr>
          <w:rFonts w:ascii="Times New Roman" w:hAnsi="Times New Roman" w:cs="Times New Roman"/>
          <w:sz w:val="36"/>
          <w:szCs w:val="36"/>
          <w:rtl/>
        </w:rPr>
      </w:pPr>
      <w:r w:rsidRPr="00236ADE">
        <w:rPr>
          <w:rFonts w:ascii="Times New Roman" w:hAnsi="Times New Roman" w:cs="Times New Roman" w:hint="cs"/>
          <w:sz w:val="36"/>
          <w:szCs w:val="36"/>
          <w:rtl/>
        </w:rPr>
        <w:t xml:space="preserve">إذ </w:t>
      </w:r>
      <w:r w:rsidR="00147B4B" w:rsidRPr="00C23F7E">
        <w:rPr>
          <w:rFonts w:ascii="Times New Roman" w:hAnsi="Times New Roman" w:cs="Times New Roman"/>
          <w:sz w:val="36"/>
          <w:szCs w:val="36"/>
          <w:rtl/>
        </w:rPr>
        <w:t xml:space="preserve">يجتمع المسلمون </w:t>
      </w:r>
      <w:r>
        <w:rPr>
          <w:rFonts w:ascii="Times New Roman" w:hAnsi="Times New Roman" w:cs="Times New Roman" w:hint="cs"/>
          <w:sz w:val="36"/>
          <w:szCs w:val="36"/>
          <w:rtl/>
        </w:rPr>
        <w:t xml:space="preserve">صباح يومه </w:t>
      </w:r>
      <w:r w:rsidR="00147B4B" w:rsidRPr="00C23F7E">
        <w:rPr>
          <w:rFonts w:ascii="Times New Roman" w:hAnsi="Times New Roman" w:cs="Times New Roman"/>
          <w:sz w:val="36"/>
          <w:szCs w:val="36"/>
          <w:rtl/>
        </w:rPr>
        <w:t>في مُصلَّياتهم، ويتقرَّبون إلى رب</w:t>
      </w:r>
      <w:r w:rsidR="0086295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هم بعبادات شتَّى، وي</w:t>
      </w:r>
      <w:r w:rsidR="0086295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كبِّرون الله ويشكرونه على ما أن</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عم عليهم، وي</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واسِي غنيُّهم فقيرهم، ويَصِلُ القريب فيه قريبه، والجار جاره، وتصفُو النفوس، ويُصفَح ويُتَجَاوز، وت</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ح</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لُّ الأُلفة، وي</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ظهر الكرم، ويكون السُّرور، ويُهنِّـأ النَّاسُ بعضهم بعضًا عليه.</w:t>
      </w:r>
    </w:p>
    <w:p w:rsidR="00147B4B" w:rsidRPr="00C23F7E" w:rsidRDefault="00236ADE"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إلَّا أنَّ</w:t>
      </w:r>
      <w:r w:rsidR="00147B4B" w:rsidRPr="00C23F7E">
        <w:rPr>
          <w:rFonts w:ascii="Times New Roman" w:hAnsi="Times New Roman" w:cs="Times New Roman"/>
          <w:sz w:val="36"/>
          <w:szCs w:val="36"/>
          <w:rtl/>
        </w:rPr>
        <w:t xml:space="preserve"> ثَمة مظاهر كثيرة تُرى في العيد لا يليق بالمسلمين أو المسلمات أن</w:t>
      </w:r>
      <w:r w:rsidR="00862953"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تقع م</w:t>
      </w:r>
      <w:r w:rsidR="00F3407B" w:rsidRPr="00C23F7E">
        <w:rPr>
          <w:rFonts w:ascii="Times New Roman" w:hAnsi="Times New Roman" w:cs="Times New Roman"/>
          <w:sz w:val="36"/>
          <w:szCs w:val="36"/>
          <w:rtl/>
        </w:rPr>
        <w:t>ِ</w:t>
      </w:r>
      <w:r>
        <w:rPr>
          <w:rFonts w:ascii="Times New Roman" w:hAnsi="Times New Roman" w:cs="Times New Roman"/>
          <w:sz w:val="36"/>
          <w:szCs w:val="36"/>
          <w:rtl/>
        </w:rPr>
        <w:t xml:space="preserve">نهم، </w:t>
      </w:r>
      <w:r>
        <w:rPr>
          <w:rFonts w:ascii="Times New Roman" w:hAnsi="Times New Roman" w:cs="Times New Roman" w:hint="cs"/>
          <w:sz w:val="36"/>
          <w:szCs w:val="36"/>
          <w:rtl/>
        </w:rPr>
        <w:t>أو</w:t>
      </w:r>
      <w:r w:rsidR="00147B4B" w:rsidRPr="00C23F7E">
        <w:rPr>
          <w:rFonts w:ascii="Times New Roman" w:hAnsi="Times New Roman" w:cs="Times New Roman"/>
          <w:sz w:val="36"/>
          <w:szCs w:val="36"/>
          <w:rtl/>
        </w:rPr>
        <w:t xml:space="preserve"> يكونوا مِن أهلها، أو مِن العاملين بها.</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تشاغل كثير مِن الرِّجال عن أهمِّ شعائر العيد، وهي صلاة العيد، حيث يتشاغلون عنها بالنَّوم</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أو التَّبضُّع</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أو التَّجمُّل</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أو الزَّبائن</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أو أمور ضيافة الزُّوَّار والم</w:t>
      </w:r>
      <w:r w:rsidR="00236ADE">
        <w:rPr>
          <w:rFonts w:ascii="Times New Roman" w:hAnsi="Times New Roman" w:cs="Times New Roman" w:hint="cs"/>
          <w:sz w:val="36"/>
          <w:szCs w:val="36"/>
          <w:rtl/>
        </w:rPr>
        <w:t>ُ</w:t>
      </w:r>
      <w:r w:rsidRPr="00C23F7E">
        <w:rPr>
          <w:rFonts w:ascii="Times New Roman" w:hAnsi="Times New Roman" w:cs="Times New Roman"/>
          <w:sz w:val="36"/>
          <w:szCs w:val="36"/>
          <w:rtl/>
        </w:rPr>
        <w:t>هن</w:t>
      </w:r>
      <w:r w:rsidR="00236ADE">
        <w:rPr>
          <w:rFonts w:ascii="Times New Roman" w:hAnsi="Times New Roman" w:cs="Times New Roman" w:hint="cs"/>
          <w:sz w:val="36"/>
          <w:szCs w:val="36"/>
          <w:rtl/>
        </w:rPr>
        <w:t>ِّ</w:t>
      </w:r>
      <w:r w:rsidRPr="00C23F7E">
        <w:rPr>
          <w:rFonts w:ascii="Times New Roman" w:hAnsi="Times New Roman" w:cs="Times New Roman"/>
          <w:sz w:val="36"/>
          <w:szCs w:val="36"/>
          <w:rtl/>
        </w:rPr>
        <w:t>ئين.</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BD4474" w:rsidRDefault="00862953"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 كثيرًا مِن النِّساء قد جعلن</w:t>
      </w:r>
      <w:r w:rsidR="00147B4B" w:rsidRPr="00C23F7E">
        <w:rPr>
          <w:rFonts w:ascii="Times New Roman" w:hAnsi="Times New Roman" w:cs="Times New Roman"/>
          <w:sz w:val="36"/>
          <w:szCs w:val="36"/>
          <w:rtl/>
        </w:rPr>
        <w:t xml:space="preserve"> العيد مظهرًا مِن مظاهر التَّبرج والسُّفور والتَّكشُّف، وإظهار الم</w:t>
      </w:r>
      <w:r w:rsidR="00236ADE">
        <w:rPr>
          <w:rFonts w:ascii="Times New Roman" w:hAnsi="Times New Roman" w:cs="Times New Roman" w:hint="cs"/>
          <w:sz w:val="36"/>
          <w:szCs w:val="36"/>
          <w:rtl/>
        </w:rPr>
        <w:t>َ</w:t>
      </w:r>
      <w:r w:rsidR="00147B4B" w:rsidRPr="00C23F7E">
        <w:rPr>
          <w:rFonts w:ascii="Times New Roman" w:hAnsi="Times New Roman" w:cs="Times New Roman"/>
          <w:sz w:val="36"/>
          <w:szCs w:val="36"/>
          <w:rtl/>
        </w:rPr>
        <w:t xml:space="preserve">فاتن </w:t>
      </w:r>
      <w:r w:rsidR="00BD4474">
        <w:rPr>
          <w:rFonts w:ascii="Times New Roman" w:hAnsi="Times New Roman" w:cs="Times New Roman"/>
          <w:sz w:val="36"/>
          <w:szCs w:val="36"/>
          <w:rtl/>
        </w:rPr>
        <w:t>والعورات</w:t>
      </w:r>
      <w:r w:rsidR="00BD4474">
        <w:rPr>
          <w:rFonts w:ascii="Times New Roman" w:hAnsi="Times New Roman" w:cs="Times New Roman" w:hint="cs"/>
          <w:sz w:val="36"/>
          <w:szCs w:val="36"/>
          <w:rtl/>
        </w:rPr>
        <w:t>.</w:t>
      </w:r>
    </w:p>
    <w:p w:rsidR="00236ADE" w:rsidRDefault="00F3407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فَيَفْتِن ويُ</w:t>
      </w:r>
      <w:r w:rsidR="00147B4B" w:rsidRPr="00C23F7E">
        <w:rPr>
          <w:rFonts w:ascii="Times New Roman" w:hAnsi="Times New Roman" w:cs="Times New Roman"/>
          <w:sz w:val="36"/>
          <w:szCs w:val="36"/>
          <w:rtl/>
        </w:rPr>
        <w:t>فتَن، و</w:t>
      </w:r>
      <w:r w:rsidRPr="00C23F7E">
        <w:rPr>
          <w:rFonts w:ascii="Times New Roman" w:hAnsi="Times New Roman" w:cs="Times New Roman"/>
          <w:sz w:val="36"/>
          <w:szCs w:val="36"/>
          <w:rtl/>
        </w:rPr>
        <w:t>ي</w:t>
      </w:r>
      <w:r w:rsidR="00147B4B" w:rsidRPr="00C23F7E">
        <w:rPr>
          <w:rFonts w:ascii="Times New Roman" w:hAnsi="Times New Roman" w:cs="Times New Roman"/>
          <w:sz w:val="36"/>
          <w:szCs w:val="36"/>
          <w:rtl/>
        </w:rPr>
        <w:t>أثم</w:t>
      </w:r>
      <w:r w:rsidRPr="00C23F7E">
        <w:rPr>
          <w:rFonts w:ascii="Times New Roman" w:hAnsi="Times New Roman" w:cs="Times New Roman"/>
          <w:sz w:val="36"/>
          <w:szCs w:val="36"/>
          <w:rtl/>
        </w:rPr>
        <w:t>ْن</w:t>
      </w:r>
      <w:r w:rsidR="00147B4B" w:rsidRPr="00C23F7E">
        <w:rPr>
          <w:rFonts w:ascii="Times New Roman" w:hAnsi="Times New Roman" w:cs="Times New Roman"/>
          <w:sz w:val="36"/>
          <w:szCs w:val="36"/>
          <w:rtl/>
        </w:rPr>
        <w:t xml:space="preserve"> و</w:t>
      </w:r>
      <w:r w:rsidRPr="00C23F7E">
        <w:rPr>
          <w:rFonts w:ascii="Times New Roman" w:hAnsi="Times New Roman" w:cs="Times New Roman"/>
          <w:sz w:val="36"/>
          <w:szCs w:val="36"/>
          <w:rtl/>
        </w:rPr>
        <w:t>ي</w:t>
      </w:r>
      <w:r w:rsidR="00147B4B" w:rsidRPr="00C23F7E">
        <w:rPr>
          <w:rFonts w:ascii="Times New Roman" w:hAnsi="Times New Roman" w:cs="Times New Roman"/>
          <w:sz w:val="36"/>
          <w:szCs w:val="36"/>
          <w:rtl/>
        </w:rPr>
        <w:t>تسبَّب</w:t>
      </w:r>
      <w:r w:rsidRPr="00C23F7E">
        <w:rPr>
          <w:rFonts w:ascii="Times New Roman" w:hAnsi="Times New Roman" w:cs="Times New Roman"/>
          <w:sz w:val="36"/>
          <w:szCs w:val="36"/>
          <w:rtl/>
        </w:rPr>
        <w:t>ن</w:t>
      </w:r>
      <w:r w:rsidR="00236ADE">
        <w:rPr>
          <w:rFonts w:ascii="Times New Roman" w:hAnsi="Times New Roman" w:cs="Times New Roman"/>
          <w:sz w:val="36"/>
          <w:szCs w:val="36"/>
          <w:rtl/>
        </w:rPr>
        <w:t xml:space="preserve"> في الإثم</w:t>
      </w:r>
      <w:r w:rsidR="00236ADE">
        <w:rPr>
          <w:rFonts w:ascii="Times New Roman" w:hAnsi="Times New Roman" w:cs="Times New Roman" w:hint="cs"/>
          <w:sz w:val="36"/>
          <w:szCs w:val="36"/>
          <w:rtl/>
        </w:rPr>
        <w:t>.</w:t>
      </w:r>
    </w:p>
    <w:p w:rsidR="00147B4B" w:rsidRPr="00C23F7E" w:rsidRDefault="00236ADE" w:rsidP="006C7B9C">
      <w:pPr>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147B4B" w:rsidRPr="00C23F7E">
        <w:rPr>
          <w:rFonts w:ascii="Times New Roman" w:hAnsi="Times New Roman" w:cs="Times New Roman"/>
          <w:sz w:val="36"/>
          <w:szCs w:val="36"/>
          <w:rtl/>
        </w:rPr>
        <w:t>يُرى ذلك م</w:t>
      </w:r>
      <w:r w:rsidR="00F3407B" w:rsidRPr="00C23F7E">
        <w:rPr>
          <w:rFonts w:ascii="Times New Roman" w:hAnsi="Times New Roman" w:cs="Times New Roman"/>
          <w:sz w:val="36"/>
          <w:szCs w:val="36"/>
          <w:rtl/>
        </w:rPr>
        <w:t>ِنهن</w:t>
      </w:r>
      <w:r w:rsidR="00147B4B" w:rsidRPr="00C23F7E">
        <w:rPr>
          <w:rFonts w:ascii="Times New Roman" w:hAnsi="Times New Roman" w:cs="Times New Roman"/>
          <w:sz w:val="36"/>
          <w:szCs w:val="36"/>
          <w:rtl/>
        </w:rPr>
        <w:t xml:space="preserve"> وقت التَّزاور</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أو عند حضور الولائم, أو في الشَّواطئ</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والحدائق</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وأماكن النُّـزُّهة.</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BD4474"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862953"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طوائف مِن النَّاس يكونون في العيد مِن الضَّارِّين لأنفسهم وأهليهم وأصدقائهم بحضور تجمُّعات الغناء والموسي</w:t>
      </w:r>
      <w:r w:rsidR="00236ADE">
        <w:rPr>
          <w:rFonts w:ascii="Times New Roman" w:hAnsi="Times New Roman" w:cs="Times New Roman"/>
          <w:sz w:val="36"/>
          <w:szCs w:val="36"/>
          <w:rtl/>
        </w:rPr>
        <w:t>قَى والرَّقص وحفلات أهلها</w:t>
      </w:r>
      <w:r w:rsidR="00BD4474">
        <w:rPr>
          <w:rFonts w:ascii="Times New Roman" w:hAnsi="Times New Roman" w:cs="Times New Roman" w:hint="cs"/>
          <w:sz w:val="36"/>
          <w:szCs w:val="36"/>
          <w:rtl/>
        </w:rPr>
        <w:t xml:space="preserve">، </w:t>
      </w:r>
      <w:r w:rsidR="00BD4474">
        <w:rPr>
          <w:rFonts w:ascii="Times New Roman" w:hAnsi="Times New Roman" w:cs="Times New Roman"/>
          <w:sz w:val="36"/>
          <w:szCs w:val="36"/>
          <w:rtl/>
        </w:rPr>
        <w:t>بل قد يُسافِرون في طلبها</w:t>
      </w:r>
      <w:r w:rsidR="00BD4474">
        <w:rPr>
          <w:rFonts w:ascii="Times New Roman" w:hAnsi="Times New Roman" w:cs="Times New Roman" w:hint="cs"/>
          <w:sz w:val="36"/>
          <w:szCs w:val="36"/>
          <w:rtl/>
        </w:rPr>
        <w:t>.</w:t>
      </w:r>
    </w:p>
    <w:p w:rsidR="00147B4B" w:rsidRPr="00C23F7E"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وهذا إفساد</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للنفس والأهل والصُّحبة، وتكثير</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ل</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لوز</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ر، وت</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بديد ل</w:t>
      </w:r>
      <w:r w:rsidR="00BD4474">
        <w:rPr>
          <w:rFonts w:ascii="Times New Roman" w:hAnsi="Times New Roman" w:cs="Times New Roman" w:hint="cs"/>
          <w:sz w:val="36"/>
          <w:szCs w:val="36"/>
          <w:rtl/>
        </w:rPr>
        <w:t>ِ</w:t>
      </w:r>
      <w:r w:rsidRPr="00C23F7E">
        <w:rPr>
          <w:rFonts w:ascii="Times New Roman" w:hAnsi="Times New Roman" w:cs="Times New Roman"/>
          <w:sz w:val="36"/>
          <w:szCs w:val="36"/>
          <w:rtl/>
        </w:rPr>
        <w:t xml:space="preserve">نعمة </w:t>
      </w:r>
      <w:r w:rsidR="00BD4474">
        <w:rPr>
          <w:rFonts w:ascii="Times New Roman" w:hAnsi="Times New Roman" w:cs="Times New Roman" w:hint="cs"/>
          <w:sz w:val="36"/>
          <w:szCs w:val="36"/>
          <w:rtl/>
        </w:rPr>
        <w:t>الله عليهم ب</w:t>
      </w:r>
      <w:r w:rsidRPr="00C23F7E">
        <w:rPr>
          <w:rFonts w:ascii="Times New Roman" w:hAnsi="Times New Roman" w:cs="Times New Roman"/>
          <w:sz w:val="36"/>
          <w:szCs w:val="36"/>
          <w:rtl/>
        </w:rPr>
        <w:t>المال، وما هكذا تُشكر ن</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عم الله سبحانه، وإفضاله على عبده.</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F3407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مِن النَّاس </w:t>
      </w:r>
      <w:r w:rsidR="00A5508F"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وهم كُثُرٌ جدًا </w:t>
      </w:r>
      <w:r w:rsidR="00A5508F" w:rsidRPr="00C23F7E">
        <w:rPr>
          <w:rFonts w:ascii="Times New Roman" w:hAnsi="Times New Roman" w:cs="Times New Roman"/>
          <w:sz w:val="36"/>
          <w:szCs w:val="36"/>
          <w:rtl/>
        </w:rPr>
        <w:t>ــ</w:t>
      </w:r>
      <w:r w:rsidR="00147B4B" w:rsidRPr="00C23F7E">
        <w:rPr>
          <w:rFonts w:ascii="Times New Roman" w:hAnsi="Times New Roman" w:cs="Times New Roman"/>
          <w:sz w:val="36"/>
          <w:szCs w:val="36"/>
          <w:rtl/>
        </w:rPr>
        <w:t xml:space="preserve"> واقعهم في العيد:</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سهرٌ بالليل ل</w:t>
      </w:r>
      <w:r w:rsidR="00A5508F" w:rsidRPr="00C23F7E">
        <w:rPr>
          <w:rFonts w:ascii="Times New Roman" w:hAnsi="Times New Roman" w:cs="Times New Roman"/>
          <w:sz w:val="36"/>
          <w:szCs w:val="36"/>
          <w:rtl/>
        </w:rPr>
        <w:t>ِ</w:t>
      </w:r>
      <w:r w:rsidRPr="00C23F7E">
        <w:rPr>
          <w:rFonts w:ascii="Times New Roman" w:hAnsi="Times New Roman" w:cs="Times New Roman"/>
          <w:sz w:val="36"/>
          <w:szCs w:val="36"/>
          <w:rtl/>
        </w:rPr>
        <w:t>م</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تعة النَّفس، وإمتاع</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الأهل أو الرِّفقة، ثمَّ نومٌ بالنَّهار، تضيع ب</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ه الصَّلوات، فلا تُؤدَّى في أوقاتها، وهذا إهلاك للنَّفس بتكثير الإثم، وإغضاب لِلرَّب الذي أنعم بهذه النَّفس وكل النِّعم.</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A5508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أنَّ </w:t>
      </w:r>
      <w:r w:rsidR="00147B4B" w:rsidRPr="00C23F7E">
        <w:rPr>
          <w:rFonts w:ascii="Times New Roman" w:hAnsi="Times New Roman" w:cs="Times New Roman"/>
          <w:sz w:val="36"/>
          <w:szCs w:val="36"/>
          <w:rtl/>
        </w:rPr>
        <w:t>مِن الذُّكور والإناث مَن ي</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جعل عيده محلًا للتَّشبُّه بأهل الكفر والفجور والفساد في ألبستهم، وقصِّ شعورهم، ورقصاتهم، وأفعالهم، وعاداتهم.</w:t>
      </w:r>
    </w:p>
    <w:p w:rsidR="00147B4B" w:rsidRPr="00C23F7E" w:rsidRDefault="00147B4B" w:rsidP="006C7B9C">
      <w:pPr>
        <w:spacing w:line="276" w:lineRule="auto"/>
        <w:ind w:left="0"/>
        <w:jc w:val="left"/>
        <w:rPr>
          <w:rFonts w:ascii="Times New Roman" w:hAnsi="Times New Roman" w:cs="Times New Roman"/>
          <w:b/>
          <w:bCs/>
          <w:color w:val="BF8F00" w:themeColor="accent4" w:themeShade="BF"/>
          <w:sz w:val="36"/>
          <w:szCs w:val="36"/>
          <w:rtl/>
        </w:rPr>
      </w:pPr>
      <w:r w:rsidRPr="00236ADE">
        <w:rPr>
          <w:rFonts w:ascii="Times New Roman" w:hAnsi="Times New Roman" w:cs="Times New Roman"/>
          <w:b/>
          <w:bCs/>
          <w:color w:val="833C0B" w:themeColor="accent2" w:themeShade="80"/>
          <w:sz w:val="36"/>
          <w:szCs w:val="36"/>
          <w:rtl/>
        </w:rPr>
        <w:t>ومِن هذه المظاهر</w:t>
      </w:r>
      <w:r w:rsidRPr="00C23F7E">
        <w:rPr>
          <w:rFonts w:ascii="Times New Roman" w:hAnsi="Times New Roman" w:cs="Times New Roman"/>
          <w:b/>
          <w:bCs/>
          <w:color w:val="BF8F00" w:themeColor="accent4" w:themeShade="BF"/>
          <w:sz w:val="36"/>
          <w:szCs w:val="36"/>
          <w:rtl/>
        </w:rPr>
        <w:t>:</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مِن الرِّجال والنِّساء مَن يُؤث</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م نفسه وغيره عند اللِّقاء في العيد والتَّزاور، بمصافحة مَن ليس أو ليست بمحْرَم، وبعضهم قد ي</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فعل ما هو أشد، في</w:t>
      </w:r>
      <w:r w:rsidR="00BD4474">
        <w:rPr>
          <w:rFonts w:ascii="Times New Roman" w:hAnsi="Times New Roman" w:cs="Times New Roman" w:hint="cs"/>
          <w:sz w:val="36"/>
          <w:szCs w:val="36"/>
          <w:rtl/>
        </w:rPr>
        <w:t>ُ</w:t>
      </w:r>
      <w:r w:rsidRPr="00C23F7E">
        <w:rPr>
          <w:rFonts w:ascii="Times New Roman" w:hAnsi="Times New Roman" w:cs="Times New Roman"/>
          <w:sz w:val="36"/>
          <w:szCs w:val="36"/>
          <w:rtl/>
        </w:rPr>
        <w:t>صاف</w:t>
      </w:r>
      <w:r w:rsidR="00BD4474">
        <w:rPr>
          <w:rFonts w:ascii="Times New Roman" w:hAnsi="Times New Roman" w:cs="Times New Roman" w:hint="cs"/>
          <w:sz w:val="36"/>
          <w:szCs w:val="36"/>
          <w:rtl/>
        </w:rPr>
        <w:t>ِ</w:t>
      </w:r>
      <w:r w:rsidRPr="00C23F7E">
        <w:rPr>
          <w:rFonts w:ascii="Times New Roman" w:hAnsi="Times New Roman" w:cs="Times New Roman"/>
          <w:sz w:val="36"/>
          <w:szCs w:val="36"/>
          <w:rtl/>
        </w:rPr>
        <w:t>ح</w:t>
      </w:r>
      <w:r w:rsidR="00BD4474">
        <w:rPr>
          <w:rFonts w:ascii="Times New Roman" w:hAnsi="Times New Roman" w:cs="Times New Roman" w:hint="cs"/>
          <w:sz w:val="36"/>
          <w:szCs w:val="36"/>
          <w:rtl/>
        </w:rPr>
        <w:t>،</w:t>
      </w:r>
      <w:r w:rsidRPr="00C23F7E">
        <w:rPr>
          <w:rFonts w:ascii="Times New Roman" w:hAnsi="Times New Roman" w:cs="Times New Roman"/>
          <w:sz w:val="36"/>
          <w:szCs w:val="36"/>
          <w:rtl/>
        </w:rPr>
        <w:t xml:space="preserve"> ويُقبِّل في الخدود، وي</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ضُم الب</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دن إلى الب</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دن وي</w:t>
      </w:r>
      <w:r w:rsidR="00F3407B" w:rsidRPr="00C23F7E">
        <w:rPr>
          <w:rFonts w:ascii="Times New Roman" w:hAnsi="Times New Roman" w:cs="Times New Roman"/>
          <w:sz w:val="36"/>
          <w:szCs w:val="36"/>
          <w:rtl/>
        </w:rPr>
        <w:t>َ</w:t>
      </w:r>
      <w:r w:rsidR="00BD4474">
        <w:rPr>
          <w:rFonts w:ascii="Times New Roman" w:hAnsi="Times New Roman" w:cs="Times New Roman"/>
          <w:sz w:val="36"/>
          <w:szCs w:val="36"/>
          <w:rtl/>
        </w:rPr>
        <w:t>لتزمه</w:t>
      </w:r>
      <w:r w:rsidR="00BD4474">
        <w:rPr>
          <w:rFonts w:ascii="Times New Roman" w:hAnsi="Times New Roman" w:cs="Times New Roman" w:hint="cs"/>
          <w:sz w:val="36"/>
          <w:szCs w:val="36"/>
          <w:rtl/>
        </w:rPr>
        <w:t>، مع مَن لا تَحِل له مِن النساء، وهي أجنبيَّة عنه.</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تبديد المال الكثير في شراء الم</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فرقعات أو الألعاب النَّـارية للأولاد، وقد كرِه الله ل</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نا إضاعة المال، بل قد تكون هذه الأشياء سببًا في إيذاء النَّاس بها وبأصواتها، أو تُلح</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ق الضَّرر بالعيال، أو مَن حولهم، والمستشفيات والمطافئ شاهد حيٌّ على ذلك.</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ما يحصل مِن بعضهم</w:t>
      </w:r>
      <w:r w:rsidR="00BD4474">
        <w:rPr>
          <w:rFonts w:ascii="Times New Roman" w:hAnsi="Times New Roman" w:cs="Times New Roman" w:hint="cs"/>
          <w:sz w:val="36"/>
          <w:szCs w:val="36"/>
          <w:rtl/>
        </w:rPr>
        <w:t>،</w:t>
      </w:r>
      <w:r w:rsidRPr="00C23F7E">
        <w:rPr>
          <w:rFonts w:ascii="Times New Roman" w:hAnsi="Times New Roman" w:cs="Times New Roman"/>
          <w:sz w:val="36"/>
          <w:szCs w:val="36"/>
          <w:rtl/>
        </w:rPr>
        <w:t xml:space="preserve"> حيث ي</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قْلِب لقاءه في العيد مع أهله وإخوانه وقرابته ور</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فاقه إلى تشاحن و</w:t>
      </w:r>
      <w:r w:rsidR="00BD4474">
        <w:rPr>
          <w:rFonts w:ascii="Times New Roman" w:hAnsi="Times New Roman" w:cs="Times New Roman" w:hint="cs"/>
          <w:sz w:val="36"/>
          <w:szCs w:val="36"/>
          <w:rtl/>
        </w:rPr>
        <w:t>خصام</w:t>
      </w:r>
      <w:r w:rsidRPr="00C23F7E">
        <w:rPr>
          <w:rFonts w:ascii="Times New Roman" w:hAnsi="Times New Roman" w:cs="Times New Roman"/>
          <w:sz w:val="36"/>
          <w:szCs w:val="36"/>
          <w:rtl/>
        </w:rPr>
        <w:t xml:space="preserve"> و</w:t>
      </w:r>
      <w:r w:rsidR="00BD4474">
        <w:rPr>
          <w:rFonts w:ascii="Times New Roman" w:hAnsi="Times New Roman" w:cs="Times New Roman" w:hint="cs"/>
          <w:sz w:val="36"/>
          <w:szCs w:val="36"/>
          <w:rtl/>
        </w:rPr>
        <w:t>هجر،</w:t>
      </w:r>
      <w:r w:rsidRPr="00C23F7E">
        <w:rPr>
          <w:rFonts w:ascii="Times New Roman" w:hAnsi="Times New Roman" w:cs="Times New Roman"/>
          <w:sz w:val="36"/>
          <w:szCs w:val="36"/>
          <w:rtl/>
        </w:rPr>
        <w:t xml:space="preserve"> وزيادة في التَّباغض، بسبب ض</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عف الحِلم، وسُرعة الغضب، وقِلَّة الرِّفق واللين، وفظاظة القول، وقساوة الطبع</w:t>
      </w:r>
      <w:r w:rsidR="00F3407B" w:rsidRPr="00C23F7E">
        <w:rPr>
          <w:rFonts w:ascii="Times New Roman" w:hAnsi="Times New Roman" w:cs="Times New Roman"/>
          <w:sz w:val="36"/>
          <w:szCs w:val="36"/>
          <w:rtl/>
        </w:rPr>
        <w:t>، وعلى أفعالٍ يسيرة وهيِّنة.</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BD4474" w:rsidRDefault="00A5508F"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lastRenderedPageBreak/>
        <w:t>أنَّ</w:t>
      </w:r>
      <w:r w:rsidR="00147B4B" w:rsidRPr="00C23F7E">
        <w:rPr>
          <w:rFonts w:ascii="Times New Roman" w:hAnsi="Times New Roman" w:cs="Times New Roman"/>
          <w:sz w:val="36"/>
          <w:szCs w:val="36"/>
          <w:rtl/>
        </w:rPr>
        <w:t xml:space="preserve"> طوائف كثيرة جدًا مِن النَّاس قد جعلوا العيد موسمًا لزيارة المقابر والجلوس فيها والتَّجمع عندها، وقراءة الفواتح لأهلها، فم</w:t>
      </w:r>
      <w:r w:rsidR="00F3407B"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ا إن</w:t>
      </w:r>
      <w:r w:rsidR="00812D7D"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ينتهوا مِن صلاة العيد إلا وتوج</w:t>
      </w:r>
      <w:r w:rsidR="00BD4474">
        <w:rPr>
          <w:rFonts w:ascii="Times New Roman" w:hAnsi="Times New Roman" w:cs="Times New Roman" w:hint="cs"/>
          <w:sz w:val="36"/>
          <w:szCs w:val="36"/>
          <w:rtl/>
        </w:rPr>
        <w:t>َّ</w:t>
      </w:r>
      <w:r w:rsidR="00147B4B" w:rsidRPr="00C23F7E">
        <w:rPr>
          <w:rFonts w:ascii="Times New Roman" w:hAnsi="Times New Roman" w:cs="Times New Roman"/>
          <w:sz w:val="36"/>
          <w:szCs w:val="36"/>
          <w:rtl/>
        </w:rPr>
        <w:t>ه</w:t>
      </w:r>
      <w:r w:rsidR="00BD4474">
        <w:rPr>
          <w:rFonts w:ascii="Times New Roman" w:hAnsi="Times New Roman" w:cs="Times New Roman"/>
          <w:sz w:val="36"/>
          <w:szCs w:val="36"/>
          <w:rtl/>
        </w:rPr>
        <w:t>وا إليها</w:t>
      </w:r>
      <w:r w:rsidR="00BD4474">
        <w:rPr>
          <w:rFonts w:ascii="Times New Roman" w:hAnsi="Times New Roman" w:cs="Times New Roman" w:hint="cs"/>
          <w:sz w:val="36"/>
          <w:szCs w:val="36"/>
          <w:rtl/>
        </w:rPr>
        <w:t>.</w:t>
      </w:r>
    </w:p>
    <w:p w:rsidR="00BD4474"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ولا يُعرف هذا </w:t>
      </w:r>
      <w:r w:rsidR="00F3407B" w:rsidRPr="00C23F7E">
        <w:rPr>
          <w:rFonts w:ascii="Times New Roman" w:hAnsi="Times New Roman" w:cs="Times New Roman"/>
          <w:sz w:val="36"/>
          <w:szCs w:val="36"/>
          <w:rtl/>
        </w:rPr>
        <w:t>ال</w:t>
      </w:r>
      <w:r w:rsidR="00BD4474">
        <w:rPr>
          <w:rFonts w:ascii="Times New Roman" w:hAnsi="Times New Roman" w:cs="Times New Roman" w:hint="cs"/>
          <w:sz w:val="36"/>
          <w:szCs w:val="36"/>
          <w:rtl/>
        </w:rPr>
        <w:t>تخصيص</w:t>
      </w:r>
      <w:r w:rsidR="00F3407B" w:rsidRPr="00C23F7E">
        <w:rPr>
          <w:rFonts w:ascii="Times New Roman" w:hAnsi="Times New Roman" w:cs="Times New Roman"/>
          <w:sz w:val="36"/>
          <w:szCs w:val="36"/>
          <w:rtl/>
        </w:rPr>
        <w:t xml:space="preserve"> </w:t>
      </w:r>
      <w:r w:rsidR="00BD4474">
        <w:rPr>
          <w:rFonts w:ascii="Times New Roman" w:hAnsi="Times New Roman" w:cs="Times New Roman" w:hint="cs"/>
          <w:sz w:val="36"/>
          <w:szCs w:val="36"/>
          <w:rtl/>
        </w:rPr>
        <w:t xml:space="preserve">والتجمُّع </w:t>
      </w:r>
      <w:r w:rsidRPr="00C23F7E">
        <w:rPr>
          <w:rFonts w:ascii="Times New Roman" w:hAnsi="Times New Roman" w:cs="Times New Roman"/>
          <w:sz w:val="36"/>
          <w:szCs w:val="36"/>
          <w:rtl/>
        </w:rPr>
        <w:t>عن س</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لف الأم</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ة الصالح، ولا خصَّصها بالزِّيارة فيه رسولُ الله صلى الله عليه وسلم، ولا صحابته </w:t>
      </w:r>
      <w:r w:rsidR="00812D7D" w:rsidRPr="00C23F7E">
        <w:rPr>
          <w:rFonts w:ascii="Times New Roman" w:hAnsi="Times New Roman" w:cs="Times New Roman"/>
          <w:sz w:val="36"/>
          <w:szCs w:val="36"/>
          <w:rtl/>
        </w:rPr>
        <w:t>ــ رضي الله عنهم ــ،</w:t>
      </w:r>
      <w:r w:rsidRPr="00C23F7E">
        <w:rPr>
          <w:rFonts w:ascii="Times New Roman" w:hAnsi="Times New Roman" w:cs="Times New Roman"/>
          <w:sz w:val="36"/>
          <w:szCs w:val="36"/>
          <w:rtl/>
        </w:rPr>
        <w:t xml:space="preserve"> ولا مَن ب</w:t>
      </w:r>
      <w:r w:rsidR="00BD4474">
        <w:rPr>
          <w:rFonts w:ascii="Times New Roman" w:hAnsi="Times New Roman" w:cs="Times New Roman"/>
          <w:sz w:val="36"/>
          <w:szCs w:val="36"/>
          <w:rtl/>
        </w:rPr>
        <w:t>عدهم، ولا أئمة المذاهب الأربعة</w:t>
      </w:r>
      <w:r w:rsidR="00BD4474">
        <w:rPr>
          <w:rFonts w:ascii="Times New Roman" w:hAnsi="Times New Roman" w:cs="Times New Roman" w:hint="cs"/>
          <w:sz w:val="36"/>
          <w:szCs w:val="36"/>
          <w:rtl/>
        </w:rPr>
        <w:t>.</w:t>
      </w:r>
    </w:p>
    <w:p w:rsidR="00147B4B" w:rsidRPr="00C23F7E"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لم ن</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قت</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د بهؤلاء الأكابر الأجلاء فب</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مَن؟</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 xml:space="preserve">وأكثر الناس لا يعلمون </w:t>
      </w:r>
      <w:r w:rsidR="00812D7D" w:rsidRPr="00C23F7E">
        <w:rPr>
          <w:rFonts w:ascii="Times New Roman" w:hAnsi="Times New Roman" w:cs="Times New Roman"/>
          <w:sz w:val="36"/>
          <w:szCs w:val="36"/>
          <w:rtl/>
        </w:rPr>
        <w:t>أنَّ</w:t>
      </w:r>
      <w:r w:rsidRPr="00C23F7E">
        <w:rPr>
          <w:rFonts w:ascii="Times New Roman" w:hAnsi="Times New Roman" w:cs="Times New Roman"/>
          <w:sz w:val="36"/>
          <w:szCs w:val="36"/>
          <w:rtl/>
        </w:rPr>
        <w:t xml:space="preserve"> هذه عادة رافضية أو صوفيه، أحد</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ث</w:t>
      </w:r>
      <w:r w:rsidR="00F3407B" w:rsidRPr="00C23F7E">
        <w:rPr>
          <w:rFonts w:ascii="Times New Roman" w:hAnsi="Times New Roman" w:cs="Times New Roman"/>
          <w:sz w:val="36"/>
          <w:szCs w:val="36"/>
          <w:rtl/>
        </w:rPr>
        <w:t>و</w:t>
      </w:r>
      <w:r w:rsidRPr="00C23F7E">
        <w:rPr>
          <w:rFonts w:ascii="Times New Roman" w:hAnsi="Times New Roman" w:cs="Times New Roman"/>
          <w:sz w:val="36"/>
          <w:szCs w:val="36"/>
          <w:rtl/>
        </w:rPr>
        <w:t>ها ونشر</w:t>
      </w:r>
      <w:r w:rsidR="00F3407B" w:rsidRPr="00C23F7E">
        <w:rPr>
          <w:rFonts w:ascii="Times New Roman" w:hAnsi="Times New Roman" w:cs="Times New Roman"/>
          <w:sz w:val="36"/>
          <w:szCs w:val="36"/>
          <w:rtl/>
        </w:rPr>
        <w:t>و</w:t>
      </w:r>
      <w:r w:rsidRPr="00C23F7E">
        <w:rPr>
          <w:rFonts w:ascii="Times New Roman" w:hAnsi="Times New Roman" w:cs="Times New Roman"/>
          <w:sz w:val="36"/>
          <w:szCs w:val="36"/>
          <w:rtl/>
        </w:rPr>
        <w:t>ها بين الناس.</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BD4474" w:rsidRDefault="00812D7D"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147B4B" w:rsidRPr="00C23F7E">
        <w:rPr>
          <w:rFonts w:ascii="Times New Roman" w:hAnsi="Times New Roman" w:cs="Times New Roman"/>
          <w:sz w:val="36"/>
          <w:szCs w:val="36"/>
          <w:rtl/>
        </w:rPr>
        <w:t xml:space="preserve"> </w:t>
      </w:r>
      <w:r w:rsidR="00BD4474">
        <w:rPr>
          <w:rFonts w:ascii="Times New Roman" w:hAnsi="Times New Roman" w:cs="Times New Roman" w:hint="cs"/>
          <w:sz w:val="36"/>
          <w:szCs w:val="36"/>
          <w:rtl/>
        </w:rPr>
        <w:t>كثيرًا مِن ال</w:t>
      </w:r>
      <w:r w:rsidR="00147B4B" w:rsidRPr="00C23F7E">
        <w:rPr>
          <w:rFonts w:ascii="Times New Roman" w:hAnsi="Times New Roman" w:cs="Times New Roman"/>
          <w:sz w:val="36"/>
          <w:szCs w:val="36"/>
          <w:rtl/>
        </w:rPr>
        <w:t>آباء و</w:t>
      </w:r>
      <w:r w:rsidR="00BD4474">
        <w:rPr>
          <w:rFonts w:ascii="Times New Roman" w:hAnsi="Times New Roman" w:cs="Times New Roman" w:hint="cs"/>
          <w:sz w:val="36"/>
          <w:szCs w:val="36"/>
          <w:rtl/>
        </w:rPr>
        <w:t>ال</w:t>
      </w:r>
      <w:r w:rsidR="00147B4B" w:rsidRPr="00C23F7E">
        <w:rPr>
          <w:rFonts w:ascii="Times New Roman" w:hAnsi="Times New Roman" w:cs="Times New Roman"/>
          <w:sz w:val="36"/>
          <w:szCs w:val="36"/>
          <w:rtl/>
        </w:rPr>
        <w:t>أ</w:t>
      </w:r>
      <w:r w:rsidR="00BD4474">
        <w:rPr>
          <w:rFonts w:ascii="Times New Roman" w:hAnsi="Times New Roman" w:cs="Times New Roman" w:hint="cs"/>
          <w:sz w:val="36"/>
          <w:szCs w:val="36"/>
          <w:rtl/>
        </w:rPr>
        <w:t>ُ</w:t>
      </w:r>
      <w:r w:rsidR="00147B4B" w:rsidRPr="00C23F7E">
        <w:rPr>
          <w:rFonts w:ascii="Times New Roman" w:hAnsi="Times New Roman" w:cs="Times New Roman"/>
          <w:sz w:val="36"/>
          <w:szCs w:val="36"/>
          <w:rtl/>
        </w:rPr>
        <w:t>مهات قد أنعم الله عليهم بِبُـنَـيَّـات، فتراه</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م يُخرجونهنَّ في العيد بألبسة إن</w:t>
      </w:r>
      <w:r w:rsidRPr="00C23F7E">
        <w:rPr>
          <w:rFonts w:ascii="Times New Roman" w:hAnsi="Times New Roman" w:cs="Times New Roman"/>
          <w:sz w:val="36"/>
          <w:szCs w:val="36"/>
          <w:rtl/>
        </w:rPr>
        <w:t>ْ</w:t>
      </w:r>
      <w:r w:rsidR="00147B4B" w:rsidRPr="00C23F7E">
        <w:rPr>
          <w:rFonts w:ascii="Times New Roman" w:hAnsi="Times New Roman" w:cs="Times New Roman"/>
          <w:sz w:val="36"/>
          <w:szCs w:val="36"/>
          <w:rtl/>
        </w:rPr>
        <w:t xml:space="preserve"> رأيتها لم تتذكَّر إلا ألبس</w:t>
      </w:r>
      <w:r w:rsidR="00BD4474">
        <w:rPr>
          <w:rFonts w:ascii="Times New Roman" w:hAnsi="Times New Roman" w:cs="Times New Roman" w:hint="cs"/>
          <w:sz w:val="36"/>
          <w:szCs w:val="36"/>
          <w:rtl/>
        </w:rPr>
        <w:t>َ</w:t>
      </w:r>
      <w:r w:rsidR="00147B4B" w:rsidRPr="00C23F7E">
        <w:rPr>
          <w:rFonts w:ascii="Times New Roman" w:hAnsi="Times New Roman" w:cs="Times New Roman"/>
          <w:sz w:val="36"/>
          <w:szCs w:val="36"/>
          <w:rtl/>
        </w:rPr>
        <w:t>ة الكاسيات العاريات الم</w:t>
      </w:r>
      <w:r w:rsidR="00F3407B" w:rsidRPr="00C23F7E">
        <w:rPr>
          <w:rFonts w:ascii="Times New Roman" w:hAnsi="Times New Roman" w:cs="Times New Roman"/>
          <w:sz w:val="36"/>
          <w:szCs w:val="36"/>
          <w:rtl/>
        </w:rPr>
        <w:t>ُ</w:t>
      </w:r>
      <w:r w:rsidR="00BD4474">
        <w:rPr>
          <w:rFonts w:ascii="Times New Roman" w:hAnsi="Times New Roman" w:cs="Times New Roman"/>
          <w:sz w:val="36"/>
          <w:szCs w:val="36"/>
          <w:rtl/>
        </w:rPr>
        <w:t>فسدات</w:t>
      </w:r>
      <w:r w:rsidR="00BD4474">
        <w:rPr>
          <w:rFonts w:ascii="Times New Roman" w:hAnsi="Times New Roman" w:cs="Times New Roman" w:hint="cs"/>
          <w:sz w:val="36"/>
          <w:szCs w:val="36"/>
          <w:rtl/>
        </w:rPr>
        <w:t>.</w:t>
      </w:r>
    </w:p>
    <w:p w:rsidR="00A32DC6"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وإن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رأيت البُنيَّات سألت الله أن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يُسلِّمهنَّ ويحفظهنَّ مِن الفِتن وأهلها، وخشِيت عليهنَّ مِن الشَّر</w:t>
      </w:r>
      <w:r w:rsidR="00812D7D" w:rsidRPr="00C23F7E">
        <w:rPr>
          <w:rFonts w:ascii="Times New Roman" w:hAnsi="Times New Roman" w:cs="Times New Roman"/>
          <w:sz w:val="36"/>
          <w:szCs w:val="36"/>
          <w:rtl/>
        </w:rPr>
        <w:t xml:space="preserve"> وأهله ودعاته</w:t>
      </w:r>
      <w:r w:rsidR="00A32DC6">
        <w:rPr>
          <w:rFonts w:ascii="Times New Roman" w:hAnsi="Times New Roman" w:cs="Times New Roman" w:hint="cs"/>
          <w:sz w:val="36"/>
          <w:szCs w:val="36"/>
          <w:rtl/>
        </w:rPr>
        <w:t>.</w:t>
      </w:r>
    </w:p>
    <w:p w:rsidR="00147B4B" w:rsidRPr="00C23F7E" w:rsidRDefault="00147B4B" w:rsidP="00BD4474">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و</w:t>
      </w:r>
      <w:r w:rsidR="00812D7D" w:rsidRPr="00C23F7E">
        <w:rPr>
          <w:rFonts w:ascii="Times New Roman" w:hAnsi="Times New Roman" w:cs="Times New Roman"/>
          <w:sz w:val="36"/>
          <w:szCs w:val="36"/>
          <w:rtl/>
        </w:rPr>
        <w:t xml:space="preserve">خِفت </w:t>
      </w:r>
      <w:r w:rsidRPr="00C23F7E">
        <w:rPr>
          <w:rFonts w:ascii="Times New Roman" w:hAnsi="Times New Roman" w:cs="Times New Roman"/>
          <w:sz w:val="36"/>
          <w:szCs w:val="36"/>
          <w:rtl/>
        </w:rPr>
        <w:t>أن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يَكْبَرن على هذه الألبسة ويتعوَّدْنَ عليها، فيكُنَّ مِعْوَل إفسادٍ </w:t>
      </w:r>
      <w:r w:rsidR="00F3407B" w:rsidRPr="00C23F7E">
        <w:rPr>
          <w:rFonts w:ascii="Times New Roman" w:hAnsi="Times New Roman" w:cs="Times New Roman"/>
          <w:sz w:val="36"/>
          <w:szCs w:val="36"/>
          <w:rtl/>
        </w:rPr>
        <w:t>لأنفسهنَّ و</w:t>
      </w:r>
      <w:r w:rsidRPr="00C23F7E">
        <w:rPr>
          <w:rFonts w:ascii="Times New Roman" w:hAnsi="Times New Roman" w:cs="Times New Roman"/>
          <w:sz w:val="36"/>
          <w:szCs w:val="36"/>
          <w:rtl/>
        </w:rPr>
        <w:t>بُلدانهنَّ وم</w:t>
      </w:r>
      <w:r w:rsidR="00A32DC6">
        <w:rPr>
          <w:rFonts w:ascii="Times New Roman" w:hAnsi="Times New Roman" w:cs="Times New Roman" w:hint="cs"/>
          <w:sz w:val="36"/>
          <w:szCs w:val="36"/>
          <w:rtl/>
        </w:rPr>
        <w:t>ُ</w:t>
      </w:r>
      <w:r w:rsidRPr="00C23F7E">
        <w:rPr>
          <w:rFonts w:ascii="Times New Roman" w:hAnsi="Times New Roman" w:cs="Times New Roman"/>
          <w:sz w:val="36"/>
          <w:szCs w:val="36"/>
          <w:rtl/>
        </w:rPr>
        <w:t>جتمعاتهنَّ، وطريق وِزْرٍ لأهل البيت.</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ما يحصل مِن أعداد كثيرة مِن الذكور والإناث حيث ي</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ضيِّعون مالهم، ويضرُّون أنفسهم ويُؤثِّمونها في العيد ببرامج الفضائيات والإذاعات ومكالمة أهلها لطلب الأغاني ومشاهد الفساد والتَّعرِّي فيها، في</w:t>
      </w:r>
      <w:r w:rsidR="00A32DC6">
        <w:rPr>
          <w:rFonts w:ascii="Times New Roman" w:hAnsi="Times New Roman" w:cs="Times New Roman" w:hint="cs"/>
          <w:sz w:val="36"/>
          <w:szCs w:val="36"/>
          <w:rtl/>
        </w:rPr>
        <w:t>َ</w:t>
      </w:r>
      <w:r w:rsidRPr="00C23F7E">
        <w:rPr>
          <w:rFonts w:ascii="Times New Roman" w:hAnsi="Times New Roman" w:cs="Times New Roman"/>
          <w:sz w:val="36"/>
          <w:szCs w:val="36"/>
          <w:rtl/>
        </w:rPr>
        <w:t>رونها، ويهدونها لغيرهم، ويتسبَّبون في أن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يَسمعها ويراها غيرهم مِن النَّاس بسبب طلبهم ل</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ها</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فيُؤثِّمون</w:t>
      </w:r>
      <w:r w:rsidR="00F3407B" w:rsidRPr="00C23F7E">
        <w:rPr>
          <w:rFonts w:ascii="Times New Roman" w:hAnsi="Times New Roman" w:cs="Times New Roman"/>
          <w:sz w:val="36"/>
          <w:szCs w:val="36"/>
          <w:rtl/>
        </w:rPr>
        <w:t>َ</w:t>
      </w:r>
      <w:r w:rsidRPr="00C23F7E">
        <w:rPr>
          <w:rFonts w:ascii="Times New Roman" w:hAnsi="Times New Roman" w:cs="Times New Roman"/>
          <w:sz w:val="36"/>
          <w:szCs w:val="36"/>
          <w:rtl/>
        </w:rPr>
        <w:t>هم معهم، ويحملون أوزارًا مع أوزارهم.</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lastRenderedPageBreak/>
        <w:t>ومِن هذه المظاهر:</w:t>
      </w:r>
    </w:p>
    <w:p w:rsidR="00147B4B"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ما يحصل مِن أعداد غفيرة مِن الشُّبان والشَّابات مِن مُعايدة غيرهم عبر الهاتف الجوَّال وبرامج التواصل الم</w:t>
      </w:r>
      <w:r w:rsidR="00A32DC6">
        <w:rPr>
          <w:rFonts w:ascii="Times New Roman" w:hAnsi="Times New Roman" w:cs="Times New Roman" w:hint="cs"/>
          <w:sz w:val="36"/>
          <w:szCs w:val="36"/>
          <w:rtl/>
        </w:rPr>
        <w:t>ُ</w:t>
      </w:r>
      <w:r w:rsidRPr="00C23F7E">
        <w:rPr>
          <w:rFonts w:ascii="Times New Roman" w:hAnsi="Times New Roman" w:cs="Times New Roman"/>
          <w:sz w:val="36"/>
          <w:szCs w:val="36"/>
          <w:rtl/>
        </w:rPr>
        <w:t>ختلفة بكلماتٍ ماج</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نة، وأصواتٍ هابطة، وصور فاتنة، </w:t>
      </w:r>
      <w:r w:rsidR="00812D7D" w:rsidRPr="00C23F7E">
        <w:rPr>
          <w:rFonts w:ascii="Times New Roman" w:hAnsi="Times New Roman" w:cs="Times New Roman"/>
          <w:sz w:val="36"/>
          <w:szCs w:val="36"/>
          <w:rtl/>
        </w:rPr>
        <w:t>وأُغْنيات م</w:t>
      </w:r>
      <w:r w:rsidR="00A32DC6">
        <w:rPr>
          <w:rFonts w:ascii="Times New Roman" w:hAnsi="Times New Roman" w:cs="Times New Roman" w:hint="cs"/>
          <w:sz w:val="36"/>
          <w:szCs w:val="36"/>
          <w:rtl/>
        </w:rPr>
        <w:t>ُ</w:t>
      </w:r>
      <w:r w:rsidR="00812D7D" w:rsidRPr="00C23F7E">
        <w:rPr>
          <w:rFonts w:ascii="Times New Roman" w:hAnsi="Times New Roman" w:cs="Times New Roman"/>
          <w:sz w:val="36"/>
          <w:szCs w:val="36"/>
          <w:rtl/>
        </w:rPr>
        <w:t xml:space="preserve">حرَّمة، </w:t>
      </w:r>
      <w:r w:rsidRPr="00C23F7E">
        <w:rPr>
          <w:rFonts w:ascii="Times New Roman" w:hAnsi="Times New Roman" w:cs="Times New Roman"/>
          <w:sz w:val="36"/>
          <w:szCs w:val="36"/>
          <w:rtl/>
        </w:rPr>
        <w:t>والجميع لا يضرّ إلا نفسه وأخاه وصاحبه</w:t>
      </w:r>
      <w:r w:rsidR="00A32DC6">
        <w:rPr>
          <w:rFonts w:ascii="Times New Roman" w:hAnsi="Times New Roman" w:cs="Times New Roman" w:hint="cs"/>
          <w:sz w:val="36"/>
          <w:szCs w:val="36"/>
          <w:rtl/>
        </w:rPr>
        <w:t xml:space="preserve"> ومُجتمعه وبلده</w:t>
      </w:r>
      <w:r w:rsidRPr="00C23F7E">
        <w:rPr>
          <w:rFonts w:ascii="Times New Roman" w:hAnsi="Times New Roman" w:cs="Times New Roman"/>
          <w:sz w:val="36"/>
          <w:szCs w:val="36"/>
          <w:rtl/>
        </w:rPr>
        <w:t>.</w:t>
      </w:r>
    </w:p>
    <w:p w:rsidR="00147B4B" w:rsidRPr="00236ADE" w:rsidRDefault="00147B4B" w:rsidP="006C7B9C">
      <w:pPr>
        <w:spacing w:line="276" w:lineRule="auto"/>
        <w:ind w:left="0"/>
        <w:jc w:val="left"/>
        <w:rPr>
          <w:rFonts w:ascii="Times New Roman" w:hAnsi="Times New Roman" w:cs="Times New Roman"/>
          <w:b/>
          <w:bCs/>
          <w:color w:val="833C0B" w:themeColor="accent2" w:themeShade="80"/>
          <w:sz w:val="36"/>
          <w:szCs w:val="36"/>
          <w:rtl/>
        </w:rPr>
      </w:pPr>
      <w:r w:rsidRPr="00236ADE">
        <w:rPr>
          <w:rFonts w:ascii="Times New Roman" w:hAnsi="Times New Roman" w:cs="Times New Roman"/>
          <w:b/>
          <w:bCs/>
          <w:color w:val="833C0B" w:themeColor="accent2" w:themeShade="80"/>
          <w:sz w:val="36"/>
          <w:szCs w:val="36"/>
          <w:rtl/>
        </w:rPr>
        <w:t>ومِن هذه المظاهر:</w:t>
      </w:r>
    </w:p>
    <w:p w:rsidR="00515E27" w:rsidRPr="00C23F7E" w:rsidRDefault="00147B4B" w:rsidP="006C7B9C">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ما عليه النِّساء في مجتمعات وأُسَرٍ عِدَّة مِن الظهور في الأعياد والمناسبات أمام الأ</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خ</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ريات بألبسة فاضحة</w:t>
      </w:r>
      <w:r w:rsidR="00812D7D" w:rsidRPr="00C23F7E">
        <w:rPr>
          <w:rFonts w:ascii="Times New Roman" w:hAnsi="Times New Roman" w:cs="Times New Roman"/>
          <w:sz w:val="36"/>
          <w:szCs w:val="36"/>
          <w:rtl/>
        </w:rPr>
        <w:t xml:space="preserve"> مُنكرة</w:t>
      </w:r>
      <w:r w:rsidRPr="00C23F7E">
        <w:rPr>
          <w:rFonts w:ascii="Times New Roman" w:hAnsi="Times New Roman" w:cs="Times New Roman"/>
          <w:sz w:val="36"/>
          <w:szCs w:val="36"/>
          <w:rtl/>
        </w:rPr>
        <w:t>، إن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رأيتها لم تتذكَّر إلا نساء أهل الكفر والفجور والفساد والإفساد، وتتعجَّب وقوعه ممَّن أن</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عم </w:t>
      </w:r>
      <w:r w:rsidR="00515E27" w:rsidRPr="00C23F7E">
        <w:rPr>
          <w:rFonts w:ascii="Times New Roman" w:hAnsi="Times New Roman" w:cs="Times New Roman"/>
          <w:sz w:val="36"/>
          <w:szCs w:val="36"/>
          <w:rtl/>
        </w:rPr>
        <w:t>الله عليهنَّ</w:t>
      </w:r>
      <w:r w:rsidRPr="00C23F7E">
        <w:rPr>
          <w:rFonts w:ascii="Times New Roman" w:hAnsi="Times New Roman" w:cs="Times New Roman"/>
          <w:sz w:val="36"/>
          <w:szCs w:val="36"/>
          <w:rtl/>
        </w:rPr>
        <w:t xml:space="preserve"> بدين</w:t>
      </w:r>
      <w:r w:rsidR="00A32DC6">
        <w:rPr>
          <w:rFonts w:ascii="Times New Roman" w:hAnsi="Times New Roman" w:cs="Times New Roman" w:hint="cs"/>
          <w:sz w:val="36"/>
          <w:szCs w:val="36"/>
          <w:rtl/>
        </w:rPr>
        <w:t>ِ</w:t>
      </w:r>
      <w:r w:rsidRPr="00C23F7E">
        <w:rPr>
          <w:rFonts w:ascii="Times New Roman" w:hAnsi="Times New Roman" w:cs="Times New Roman"/>
          <w:sz w:val="36"/>
          <w:szCs w:val="36"/>
          <w:rtl/>
        </w:rPr>
        <w:t>ه وشرعه، وستره وحفظه، وأفضاله الكثيرة.</w:t>
      </w:r>
    </w:p>
    <w:p w:rsidR="00A32DC6" w:rsidRPr="00A32DC6" w:rsidRDefault="00812D7D" w:rsidP="006C7B9C">
      <w:pPr>
        <w:spacing w:line="276" w:lineRule="auto"/>
        <w:ind w:left="0"/>
        <w:jc w:val="left"/>
        <w:rPr>
          <w:rFonts w:ascii="Times New Roman" w:hAnsi="Times New Roman" w:cs="Times New Roman"/>
          <w:b/>
          <w:bCs/>
          <w:color w:val="BF8F00" w:themeColor="accent4" w:themeShade="BF"/>
          <w:sz w:val="36"/>
          <w:szCs w:val="36"/>
          <w:rtl/>
        </w:rPr>
      </w:pPr>
      <w:r w:rsidRPr="00A32DC6">
        <w:rPr>
          <w:rFonts w:ascii="Times New Roman" w:hAnsi="Times New Roman" w:cs="Times New Roman"/>
          <w:b/>
          <w:bCs/>
          <w:color w:val="BF8F00" w:themeColor="accent4" w:themeShade="BF"/>
          <w:sz w:val="36"/>
          <w:szCs w:val="36"/>
          <w:rtl/>
        </w:rPr>
        <w:t xml:space="preserve">وفي الختام، </w:t>
      </w:r>
      <w:r w:rsidR="00147B4B" w:rsidRPr="00A32DC6">
        <w:rPr>
          <w:rFonts w:ascii="Times New Roman" w:hAnsi="Times New Roman" w:cs="Times New Roman"/>
          <w:b/>
          <w:bCs/>
          <w:color w:val="BF8F00" w:themeColor="accent4" w:themeShade="BF"/>
          <w:sz w:val="36"/>
          <w:szCs w:val="36"/>
          <w:rtl/>
        </w:rPr>
        <w:t xml:space="preserve">أسأل الله </w:t>
      </w:r>
      <w:r w:rsidRPr="00A32DC6">
        <w:rPr>
          <w:rFonts w:ascii="Times New Roman" w:hAnsi="Times New Roman" w:cs="Times New Roman"/>
          <w:b/>
          <w:bCs/>
          <w:color w:val="BF8F00" w:themeColor="accent4" w:themeShade="BF"/>
          <w:sz w:val="36"/>
          <w:szCs w:val="36"/>
          <w:rtl/>
        </w:rPr>
        <w:t>ــ</w:t>
      </w:r>
      <w:r w:rsidR="00147B4B" w:rsidRPr="00A32DC6">
        <w:rPr>
          <w:rFonts w:ascii="Times New Roman" w:hAnsi="Times New Roman" w:cs="Times New Roman"/>
          <w:b/>
          <w:bCs/>
          <w:color w:val="BF8F00" w:themeColor="accent4" w:themeShade="BF"/>
          <w:sz w:val="36"/>
          <w:szCs w:val="36"/>
          <w:rtl/>
        </w:rPr>
        <w:t xml:space="preserve"> جلَّ وعلا </w:t>
      </w:r>
      <w:r w:rsidRPr="00A32DC6">
        <w:rPr>
          <w:rFonts w:ascii="Times New Roman" w:hAnsi="Times New Roman" w:cs="Times New Roman"/>
          <w:b/>
          <w:bCs/>
          <w:color w:val="BF8F00" w:themeColor="accent4" w:themeShade="BF"/>
          <w:sz w:val="36"/>
          <w:szCs w:val="36"/>
          <w:rtl/>
        </w:rPr>
        <w:t>ــ</w:t>
      </w:r>
      <w:r w:rsidR="00A32DC6" w:rsidRPr="00A32DC6">
        <w:rPr>
          <w:rFonts w:ascii="Times New Roman" w:hAnsi="Times New Roman" w:cs="Times New Roman" w:hint="cs"/>
          <w:b/>
          <w:bCs/>
          <w:color w:val="BF8F00" w:themeColor="accent4" w:themeShade="BF"/>
          <w:sz w:val="36"/>
          <w:szCs w:val="36"/>
          <w:rtl/>
        </w:rPr>
        <w:t>:</w:t>
      </w:r>
    </w:p>
    <w:p w:rsidR="00812D7D" w:rsidRDefault="00147B4B" w:rsidP="00A32DC6">
      <w:pPr>
        <w:spacing w:line="276" w:lineRule="auto"/>
        <w:ind w:left="0"/>
        <w:jc w:val="left"/>
        <w:rPr>
          <w:rFonts w:ascii="Times New Roman" w:hAnsi="Times New Roman" w:cs="Times New Roman"/>
          <w:sz w:val="36"/>
          <w:szCs w:val="36"/>
          <w:rtl/>
        </w:rPr>
      </w:pPr>
      <w:r w:rsidRPr="00C23F7E">
        <w:rPr>
          <w:rFonts w:ascii="Times New Roman" w:hAnsi="Times New Roman" w:cs="Times New Roman"/>
          <w:sz w:val="36"/>
          <w:szCs w:val="36"/>
          <w:rtl/>
        </w:rPr>
        <w:t>أن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 xml:space="preserve"> يرزقنا توبة صادقة، وحسنات متزايدة، وقلوبًا تخشع، وإقبالًا على الطَّاعة ي</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كثر، وبُعدًا عن المعاصي، وتر</w:t>
      </w:r>
      <w:r w:rsidR="00515E27" w:rsidRPr="00C23F7E">
        <w:rPr>
          <w:rFonts w:ascii="Times New Roman" w:hAnsi="Times New Roman" w:cs="Times New Roman"/>
          <w:sz w:val="36"/>
          <w:szCs w:val="36"/>
          <w:rtl/>
        </w:rPr>
        <w:t>ْ</w:t>
      </w:r>
      <w:r w:rsidRPr="00C23F7E">
        <w:rPr>
          <w:rFonts w:ascii="Times New Roman" w:hAnsi="Times New Roman" w:cs="Times New Roman"/>
          <w:sz w:val="36"/>
          <w:szCs w:val="36"/>
          <w:rtl/>
        </w:rPr>
        <w:t>كًا لأماكنها وأهلها وأسبابها وقنواتها ودعاتها، إن</w:t>
      </w:r>
      <w:r w:rsidR="00812D7D" w:rsidRPr="00C23F7E">
        <w:rPr>
          <w:rFonts w:ascii="Times New Roman" w:hAnsi="Times New Roman" w:cs="Times New Roman"/>
          <w:sz w:val="36"/>
          <w:szCs w:val="36"/>
          <w:rtl/>
        </w:rPr>
        <w:t>َّ</w:t>
      </w:r>
      <w:r w:rsidRPr="00C23F7E">
        <w:rPr>
          <w:rFonts w:ascii="Times New Roman" w:hAnsi="Times New Roman" w:cs="Times New Roman"/>
          <w:sz w:val="36"/>
          <w:szCs w:val="36"/>
          <w:rtl/>
        </w:rPr>
        <w:t>ه سميع مجيب.</w:t>
      </w:r>
    </w:p>
    <w:p w:rsidR="00A32DC6" w:rsidRPr="00C23F7E" w:rsidRDefault="00A32DC6" w:rsidP="00A32DC6">
      <w:pPr>
        <w:spacing w:line="276" w:lineRule="auto"/>
        <w:ind w:left="0"/>
        <w:jc w:val="left"/>
        <w:rPr>
          <w:rFonts w:ascii="Times New Roman" w:hAnsi="Times New Roman" w:cs="Times New Roman"/>
          <w:sz w:val="36"/>
          <w:szCs w:val="36"/>
          <w:rtl/>
        </w:rPr>
      </w:pPr>
    </w:p>
    <w:p w:rsidR="00147B4B" w:rsidRPr="00A32DC6" w:rsidRDefault="00147B4B" w:rsidP="006C7B9C">
      <w:pPr>
        <w:spacing w:line="276" w:lineRule="auto"/>
        <w:ind w:left="0"/>
        <w:jc w:val="left"/>
        <w:rPr>
          <w:rFonts w:ascii="Times New Roman" w:hAnsi="Times New Roman" w:cs="Times New Roman"/>
          <w:b/>
          <w:bCs/>
          <w:color w:val="00B050"/>
          <w:sz w:val="36"/>
          <w:szCs w:val="36"/>
          <w:rtl/>
        </w:rPr>
      </w:pPr>
      <w:r w:rsidRPr="00A32DC6">
        <w:rPr>
          <w:rFonts w:ascii="Times New Roman" w:hAnsi="Times New Roman" w:cs="Times New Roman"/>
          <w:b/>
          <w:bCs/>
          <w:color w:val="00B050"/>
          <w:sz w:val="36"/>
          <w:szCs w:val="36"/>
          <w:rtl/>
        </w:rPr>
        <w:t>وكتبه:</w:t>
      </w:r>
    </w:p>
    <w:p w:rsidR="00105882" w:rsidRPr="00105882" w:rsidRDefault="00147B4B" w:rsidP="00105882">
      <w:pPr>
        <w:spacing w:line="276" w:lineRule="auto"/>
        <w:ind w:left="0"/>
        <w:jc w:val="left"/>
        <w:rPr>
          <w:rFonts w:ascii="Times New Roman" w:hAnsi="Times New Roman" w:cs="Times New Roman" w:hint="cs"/>
          <w:b/>
          <w:bCs/>
          <w:color w:val="385623" w:themeColor="accent6" w:themeShade="80"/>
          <w:sz w:val="36"/>
          <w:szCs w:val="36"/>
          <w:rtl/>
        </w:rPr>
      </w:pPr>
      <w:r w:rsidRPr="00C23F7E">
        <w:rPr>
          <w:rFonts w:ascii="Times New Roman" w:hAnsi="Times New Roman" w:cs="Times New Roman"/>
          <w:b/>
          <w:bCs/>
          <w:color w:val="385623" w:themeColor="accent6" w:themeShade="80"/>
          <w:sz w:val="36"/>
          <w:szCs w:val="36"/>
          <w:rtl/>
        </w:rPr>
        <w:t>عبد القادر بن محمد بن عبد الرحمن الجنيد.</w:t>
      </w:r>
    </w:p>
    <w:p w:rsidR="00147B4B" w:rsidRPr="00105882" w:rsidRDefault="00105882" w:rsidP="00105882">
      <w:pPr>
        <w:spacing w:line="276" w:lineRule="auto"/>
        <w:ind w:left="0"/>
        <w:jc w:val="center"/>
        <w:rPr>
          <w:rFonts w:ascii="Times New Roman" w:hAnsi="Times New Roman" w:cs="Times New Roman"/>
          <w:b/>
          <w:bCs/>
          <w:color w:val="BF8F00" w:themeColor="accent4" w:themeShade="BF"/>
          <w:sz w:val="36"/>
          <w:szCs w:val="36"/>
          <w:rtl/>
        </w:rPr>
      </w:pPr>
      <w:r w:rsidRPr="00105882">
        <w:rPr>
          <w:rFonts w:ascii="Times New Roman" w:hAnsi="Times New Roman" w:cs="Times New Roman" w:hint="cs"/>
          <w:b/>
          <w:bCs/>
          <w:color w:val="BF8F00" w:themeColor="accent4" w:themeShade="BF"/>
          <w:sz w:val="36"/>
          <w:szCs w:val="36"/>
          <w:rtl/>
        </w:rPr>
        <w:t>ــــــــــــــــــــــــــــــــــــــــــــــــــــــــــــــــــــ</w:t>
      </w:r>
    </w:p>
    <w:p w:rsidR="00FE4B3C" w:rsidRPr="00236ADE" w:rsidRDefault="00FE4B3C" w:rsidP="00105882">
      <w:pPr>
        <w:spacing w:line="276" w:lineRule="auto"/>
        <w:ind w:left="0"/>
        <w:jc w:val="center"/>
        <w:rPr>
          <w:rFonts w:ascii="Times New Roman" w:hAnsi="Times New Roman" w:cs="Times New Roman"/>
          <w:b/>
          <w:bCs/>
          <w:color w:val="806000" w:themeColor="accent4" w:themeShade="80"/>
          <w:sz w:val="36"/>
          <w:szCs w:val="36"/>
        </w:rPr>
      </w:pPr>
      <w:r w:rsidRPr="00C23F7E">
        <w:rPr>
          <w:rFonts w:ascii="Times New Roman" w:hAnsi="Times New Roman" w:cs="Times New Roman"/>
          <w:b/>
          <w:bCs/>
          <w:color w:val="806000" w:themeColor="accent4" w:themeShade="80"/>
          <w:sz w:val="36"/>
          <w:szCs w:val="36"/>
          <w:rtl/>
        </w:rPr>
        <w:t>الفهارس</w:t>
      </w:r>
    </w:p>
    <w:p w:rsidR="00105882" w:rsidRPr="00FB3829" w:rsidRDefault="00FE4B3C" w:rsidP="00105882">
      <w:pPr>
        <w:spacing w:line="276" w:lineRule="auto"/>
        <w:ind w:left="0"/>
        <w:jc w:val="left"/>
        <w:rPr>
          <w:rFonts w:ascii="Times New Roman" w:hAnsi="Times New Roman" w:cs="Times New Roman" w:hint="cs"/>
          <w:b/>
          <w:bCs/>
          <w:color w:val="0070C0"/>
          <w:sz w:val="36"/>
          <w:szCs w:val="36"/>
          <w:rtl/>
        </w:rPr>
      </w:pPr>
      <w:r w:rsidRPr="00FB3829">
        <w:rPr>
          <w:rFonts w:ascii="Times New Roman" w:hAnsi="Times New Roman" w:cs="Times New Roman"/>
          <w:b/>
          <w:bCs/>
          <w:color w:val="0070C0"/>
          <w:sz w:val="36"/>
          <w:szCs w:val="36"/>
          <w:rtl/>
        </w:rPr>
        <w:t>المُقدِّمة</w:t>
      </w:r>
      <w:r w:rsidR="00105882" w:rsidRPr="00FB3829">
        <w:rPr>
          <w:rFonts w:ascii="Times New Roman" w:hAnsi="Times New Roman" w:cs="Times New Roman" w:hint="cs"/>
          <w:b/>
          <w:bCs/>
          <w:color w:val="0070C0"/>
          <w:sz w:val="36"/>
          <w:szCs w:val="36"/>
          <w:rtl/>
        </w:rPr>
        <w:t>:</w:t>
      </w:r>
    </w:p>
    <w:p w:rsidR="00FE4B3C" w:rsidRPr="00105882" w:rsidRDefault="00FE4B3C" w:rsidP="00FB3829">
      <w:pPr>
        <w:spacing w:line="276" w:lineRule="auto"/>
        <w:ind w:left="0"/>
        <w:jc w:val="left"/>
        <w:rPr>
          <w:rFonts w:ascii="Times New Roman" w:hAnsi="Times New Roman" w:cs="Times New Roman"/>
          <w:color w:val="0070C0"/>
          <w:sz w:val="36"/>
          <w:szCs w:val="36"/>
          <w:rtl/>
        </w:rPr>
      </w:pPr>
      <w:r w:rsidRPr="00105882">
        <w:rPr>
          <w:rFonts w:ascii="Times New Roman" w:hAnsi="Times New Roman" w:cs="Times New Roman"/>
          <w:color w:val="C45911" w:themeColor="accent2" w:themeShade="BF"/>
          <w:sz w:val="36"/>
          <w:szCs w:val="36"/>
          <w:rtl/>
        </w:rPr>
        <w:t>صفحة (1).</w:t>
      </w:r>
    </w:p>
    <w:p w:rsidR="00FE4B3C" w:rsidRPr="00105882" w:rsidRDefault="00FE4B3C" w:rsidP="006C7B9C">
      <w:pPr>
        <w:spacing w:line="276" w:lineRule="auto"/>
        <w:ind w:left="0"/>
        <w:jc w:val="left"/>
        <w:rPr>
          <w:rFonts w:ascii="Times New Roman" w:hAnsi="Times New Roman" w:cs="Times New Roman"/>
          <w:sz w:val="36"/>
          <w:szCs w:val="36"/>
          <w:rtl/>
        </w:rPr>
      </w:pPr>
      <w:r w:rsidRPr="00FB09E6">
        <w:rPr>
          <w:rFonts w:ascii="Times New Roman" w:hAnsi="Times New Roman" w:cs="Times New Roman"/>
          <w:b/>
          <w:bCs/>
          <w:color w:val="0070C0"/>
          <w:sz w:val="36"/>
          <w:szCs w:val="36"/>
          <w:rtl/>
        </w:rPr>
        <w:lastRenderedPageBreak/>
        <w:t>المسألة الأولى</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صلاة العيد</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7</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tl/>
        </w:rPr>
      </w:pPr>
      <w:r w:rsidRPr="00105882">
        <w:rPr>
          <w:rFonts w:ascii="Times New Roman" w:hAnsi="Times New Roman" w:cs="Times New Roman"/>
          <w:sz w:val="36"/>
          <w:szCs w:val="36"/>
          <w:rtl/>
        </w:rPr>
        <w:t>وتحتها ثلاثة فروع:</w:t>
      </w:r>
    </w:p>
    <w:p w:rsidR="00FE4B3C" w:rsidRPr="00105882" w:rsidRDefault="00FE4B3C" w:rsidP="006C7B9C">
      <w:pPr>
        <w:spacing w:line="276" w:lineRule="auto"/>
        <w:ind w:left="0"/>
        <w:jc w:val="left"/>
        <w:rPr>
          <w:rFonts w:ascii="Times New Roman" w:hAnsi="Times New Roman" w:cs="Times New Roman"/>
          <w:color w:val="833C0B" w:themeColor="accent2" w:themeShade="80"/>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مشروعية صلاة العيد.</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4</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833C0B" w:themeColor="accent2" w:themeShade="80"/>
          <w:sz w:val="36"/>
          <w:szCs w:val="36"/>
          <w:rtl/>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نوع مشروعية صلاة العيد.</w:t>
      </w:r>
    </w:p>
    <w:p w:rsidR="00FE4B3C" w:rsidRDefault="00FE4B3C" w:rsidP="00FB09E6">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4</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5</w:t>
      </w:r>
      <w:r w:rsidRPr="00105882">
        <w:rPr>
          <w:rFonts w:ascii="Times New Roman" w:hAnsi="Times New Roman" w:cs="Times New Roman"/>
          <w:color w:val="C45911" w:themeColor="accent2" w:themeShade="BF"/>
          <w:sz w:val="36"/>
          <w:szCs w:val="36"/>
          <w:rtl/>
        </w:rPr>
        <w:t>).</w:t>
      </w:r>
    </w:p>
    <w:p w:rsidR="00FB09E6" w:rsidRDefault="00FB09E6" w:rsidP="00FB09E6">
      <w:pPr>
        <w:spacing w:line="276" w:lineRule="auto"/>
        <w:ind w:left="0"/>
        <w:jc w:val="left"/>
        <w:rPr>
          <w:rFonts w:ascii="Times New Roman" w:hAnsi="Times New Roman" w:cs="Times New Roman" w:hint="cs"/>
          <w:sz w:val="36"/>
          <w:szCs w:val="36"/>
          <w:rtl/>
        </w:rPr>
      </w:pPr>
      <w:r w:rsidRPr="00FB09E6">
        <w:rPr>
          <w:rFonts w:ascii="Times New Roman" w:hAnsi="Times New Roman" w:cs="Times New Roman"/>
          <w:sz w:val="36"/>
          <w:szCs w:val="36"/>
          <w:rtl/>
        </w:rPr>
        <w:t>ــــ وصلاة العيد ركعتان بنصِّ السُّنَّة النَّبوية، والإجماع.</w:t>
      </w:r>
    </w:p>
    <w:p w:rsidR="00FB09E6" w:rsidRPr="00FB09E6" w:rsidRDefault="00FB09E6" w:rsidP="00FB09E6">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صفحة (</w:t>
      </w:r>
      <w:r>
        <w:rPr>
          <w:rFonts w:ascii="Times New Roman" w:hAnsi="Times New Roman" w:cs="Times New Roman" w:hint="cs"/>
          <w:color w:val="C45911" w:themeColor="accent2" w:themeShade="BF"/>
          <w:sz w:val="36"/>
          <w:szCs w:val="36"/>
          <w:rtl/>
        </w:rPr>
        <w:t>4</w:t>
      </w:r>
      <w:r>
        <w:rPr>
          <w:rFonts w:ascii="Times New Roman" w:hAnsi="Times New Roman" w:cs="Times New Roman"/>
          <w:color w:val="C45911" w:themeColor="accent2" w:themeShade="BF"/>
          <w:sz w:val="36"/>
          <w:szCs w:val="36"/>
          <w:rtl/>
        </w:rPr>
        <w:t>).</w:t>
      </w:r>
    </w:p>
    <w:p w:rsidR="00FB09E6" w:rsidRDefault="00FB09E6" w:rsidP="00FB09E6">
      <w:pPr>
        <w:spacing w:line="276" w:lineRule="auto"/>
        <w:ind w:left="0"/>
        <w:jc w:val="left"/>
        <w:rPr>
          <w:rFonts w:ascii="Times New Roman" w:hAnsi="Times New Roman" w:cs="Times New Roman" w:hint="cs"/>
          <w:sz w:val="36"/>
          <w:szCs w:val="36"/>
          <w:rtl/>
        </w:rPr>
      </w:pPr>
      <w:r w:rsidRPr="00FB09E6">
        <w:rPr>
          <w:rFonts w:ascii="Times New Roman" w:hAnsi="Times New Roman" w:cs="Times New Roman"/>
          <w:sz w:val="36"/>
          <w:szCs w:val="36"/>
          <w:rtl/>
        </w:rPr>
        <w:t>ــــ ويُسنُّ أنْ تُصلَّى صلاة العيد جماعة بنصِّ السُّنَّة النَّبوية، والإجماع.</w:t>
      </w:r>
    </w:p>
    <w:p w:rsidR="00FB09E6" w:rsidRPr="00FB09E6" w:rsidRDefault="00FB09E6" w:rsidP="00FB09E6">
      <w:pPr>
        <w:spacing w:line="276" w:lineRule="auto"/>
        <w:ind w:left="0"/>
        <w:jc w:val="left"/>
        <w:rPr>
          <w:rFonts w:ascii="Times New Roman" w:hAnsi="Times New Roman" w:cs="Times New Roman"/>
          <w:color w:val="C45911" w:themeColor="accent2" w:themeShade="BF"/>
          <w:sz w:val="36"/>
          <w:szCs w:val="36"/>
          <w:rtl/>
        </w:rPr>
      </w:pPr>
      <w:r>
        <w:rPr>
          <w:rFonts w:ascii="Times New Roman" w:hAnsi="Times New Roman" w:cs="Times New Roman"/>
          <w:color w:val="C45911" w:themeColor="accent2" w:themeShade="BF"/>
          <w:sz w:val="36"/>
          <w:szCs w:val="36"/>
          <w:rtl/>
        </w:rPr>
        <w:t>مِن صفحة (</w:t>
      </w:r>
      <w:r>
        <w:rPr>
          <w:rFonts w:ascii="Times New Roman" w:hAnsi="Times New Roman" w:cs="Times New Roman" w:hint="cs"/>
          <w:color w:val="C45911" w:themeColor="accent2" w:themeShade="BF"/>
          <w:sz w:val="36"/>
          <w:szCs w:val="36"/>
          <w:rtl/>
        </w:rPr>
        <w:t>5</w:t>
      </w:r>
      <w:r>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الثالث:</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مكان إقامة صلاة العيد</w:t>
      </w:r>
      <w:r w:rsidR="00FB09E6">
        <w:rPr>
          <w:rFonts w:ascii="Times New Roman" w:hAnsi="Times New Roman" w:cs="Times New Roman" w:hint="cs"/>
          <w:color w:val="833C0B" w:themeColor="accent2" w:themeShade="80"/>
          <w:sz w:val="36"/>
          <w:szCs w:val="36"/>
          <w:rtl/>
        </w:rPr>
        <w:t xml:space="preserve"> أهل مكة، وأهل البلدان الأخرى</w:t>
      </w:r>
      <w:r w:rsidRPr="00105882">
        <w:rPr>
          <w:rFonts w:ascii="Times New Roman" w:hAnsi="Times New Roman" w:cs="Times New Roman"/>
          <w:color w:val="833C0B" w:themeColor="accent2" w:themeShade="80"/>
          <w:sz w:val="36"/>
          <w:szCs w:val="36"/>
          <w:rtl/>
        </w:rPr>
        <w:t>.</w:t>
      </w:r>
    </w:p>
    <w:p w:rsidR="00FE4B3C" w:rsidRPr="00105882" w:rsidRDefault="00FE4B3C" w:rsidP="006C7B9C">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(14) إلى (16).</w:t>
      </w:r>
    </w:p>
    <w:p w:rsidR="00FE4B3C" w:rsidRPr="00105882" w:rsidRDefault="00FE4B3C" w:rsidP="006C7B9C">
      <w:pPr>
        <w:spacing w:line="276" w:lineRule="auto"/>
        <w:ind w:left="0"/>
        <w:jc w:val="left"/>
        <w:rPr>
          <w:rFonts w:ascii="Times New Roman" w:hAnsi="Times New Roman" w:cs="Times New Roman"/>
          <w:sz w:val="36"/>
          <w:szCs w:val="36"/>
        </w:rPr>
      </w:pPr>
      <w:r w:rsidRPr="00FB09E6">
        <w:rPr>
          <w:rFonts w:ascii="Times New Roman" w:hAnsi="Times New Roman" w:cs="Times New Roman"/>
          <w:b/>
          <w:bCs/>
          <w:color w:val="0070C0"/>
          <w:sz w:val="36"/>
          <w:szCs w:val="36"/>
          <w:rtl/>
        </w:rPr>
        <w:t>المسألة الثانية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الاغتسال للعيد</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(7) إلى (9).</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sz w:val="36"/>
          <w:szCs w:val="36"/>
          <w:rtl/>
        </w:rPr>
        <w:t>وتحتها ثلاثة فروع:</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00FB09E6">
        <w:rPr>
          <w:rFonts w:ascii="Times New Roman" w:hAnsi="Times New Roman" w:cs="Times New Roman"/>
          <w:color w:val="833C0B" w:themeColor="accent2" w:themeShade="80"/>
          <w:sz w:val="36"/>
          <w:szCs w:val="36"/>
          <w:rtl/>
        </w:rPr>
        <w:t>عن مشروعية ال</w:t>
      </w:r>
      <w:r w:rsidR="00FB09E6">
        <w:rPr>
          <w:rFonts w:ascii="Times New Roman" w:hAnsi="Times New Roman" w:cs="Times New Roman" w:hint="cs"/>
          <w:color w:val="833C0B" w:themeColor="accent2" w:themeShade="80"/>
          <w:sz w:val="36"/>
          <w:szCs w:val="36"/>
          <w:rtl/>
        </w:rPr>
        <w:t>اغتسال</w:t>
      </w:r>
      <w:r w:rsidRPr="00105882">
        <w:rPr>
          <w:rFonts w:ascii="Times New Roman" w:hAnsi="Times New Roman" w:cs="Times New Roman"/>
          <w:color w:val="833C0B" w:themeColor="accent2" w:themeShade="80"/>
          <w:sz w:val="36"/>
          <w:szCs w:val="36"/>
          <w:rtl/>
        </w:rPr>
        <w:t xml:space="preserve"> للعيد.</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w:t>
      </w:r>
      <w:r w:rsidR="00FB09E6">
        <w:rPr>
          <w:rFonts w:ascii="Times New Roman" w:hAnsi="Times New Roman" w:cs="Times New Roman" w:hint="cs"/>
          <w:color w:val="C45911" w:themeColor="accent2" w:themeShade="BF"/>
          <w:sz w:val="36"/>
          <w:szCs w:val="36"/>
          <w:rtl/>
        </w:rPr>
        <w:t>7</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lastRenderedPageBreak/>
        <w:t>الفرع الثاني</w:t>
      </w:r>
      <w:r w:rsidRPr="00105882">
        <w:rPr>
          <w:rFonts w:ascii="Times New Roman" w:hAnsi="Times New Roman" w:cs="Times New Roman"/>
          <w:sz w:val="36"/>
          <w:szCs w:val="36"/>
          <w:rtl/>
        </w:rPr>
        <w:t xml:space="preserve"> / </w:t>
      </w:r>
      <w:r w:rsidRPr="00105882">
        <w:rPr>
          <w:rFonts w:ascii="Times New Roman" w:hAnsi="Times New Roman" w:cs="Times New Roman"/>
          <w:color w:val="833C0B" w:themeColor="accent2" w:themeShade="80"/>
          <w:sz w:val="36"/>
          <w:szCs w:val="36"/>
          <w:rtl/>
        </w:rPr>
        <w:t>عن وقت الاغتسال للعيد</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(7) إلى (</w:t>
      </w:r>
      <w:r w:rsidR="00FB09E6">
        <w:rPr>
          <w:rFonts w:ascii="Times New Roman" w:hAnsi="Times New Roman" w:cs="Times New Roman" w:hint="cs"/>
          <w:color w:val="C45911" w:themeColor="accent2" w:themeShade="BF"/>
          <w:sz w:val="36"/>
          <w:szCs w:val="36"/>
          <w:rtl/>
        </w:rPr>
        <w:t>8</w:t>
      </w:r>
      <w:r w:rsidRPr="00105882">
        <w:rPr>
          <w:rFonts w:ascii="Times New Roman" w:hAnsi="Times New Roman" w:cs="Times New Roman"/>
          <w:color w:val="C45911" w:themeColor="accent2" w:themeShade="BF"/>
          <w:sz w:val="36"/>
          <w:szCs w:val="36"/>
          <w:rtl/>
        </w:rPr>
        <w:t>).</w:t>
      </w:r>
    </w:p>
    <w:p w:rsidR="00FE4B3C" w:rsidRPr="00105882" w:rsidRDefault="00FE4B3C" w:rsidP="00FB09E6">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الثالث</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 xml:space="preserve">عن أهل </w:t>
      </w:r>
      <w:r w:rsidR="00FB09E6">
        <w:rPr>
          <w:rFonts w:ascii="Times New Roman" w:hAnsi="Times New Roman" w:cs="Times New Roman" w:hint="cs"/>
          <w:color w:val="833C0B" w:themeColor="accent2" w:themeShade="80"/>
          <w:sz w:val="36"/>
          <w:szCs w:val="36"/>
          <w:rtl/>
        </w:rPr>
        <w:t>غُسل</w:t>
      </w:r>
      <w:r w:rsidRPr="00105882">
        <w:rPr>
          <w:rFonts w:ascii="Times New Roman" w:hAnsi="Times New Roman" w:cs="Times New Roman"/>
          <w:color w:val="833C0B" w:themeColor="accent2" w:themeShade="80"/>
          <w:sz w:val="36"/>
          <w:szCs w:val="36"/>
          <w:rtl/>
        </w:rPr>
        <w:t xml:space="preserve"> الغسل</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8</w:t>
      </w:r>
      <w:r w:rsidRPr="00105882">
        <w:rPr>
          <w:rFonts w:ascii="Times New Roman" w:hAnsi="Times New Roman" w:cs="Times New Roman"/>
          <w:color w:val="C45911" w:themeColor="accent2" w:themeShade="BF"/>
          <w:sz w:val="36"/>
          <w:szCs w:val="36"/>
          <w:rtl/>
        </w:rPr>
        <w:t>)</w:t>
      </w:r>
      <w:r w:rsidR="00FB09E6">
        <w:rPr>
          <w:rFonts w:ascii="Times New Roman" w:hAnsi="Times New Roman" w:cs="Times New Roman" w:hint="cs"/>
          <w:color w:val="C45911" w:themeColor="accent2" w:themeShade="BF"/>
          <w:sz w:val="36"/>
          <w:szCs w:val="36"/>
          <w:rtl/>
        </w:rPr>
        <w:t xml:space="preserve"> إلى (9)</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FB09E6">
        <w:rPr>
          <w:rFonts w:ascii="Times New Roman" w:hAnsi="Times New Roman" w:cs="Times New Roman"/>
          <w:b/>
          <w:bCs/>
          <w:color w:val="0070C0"/>
          <w:sz w:val="36"/>
          <w:szCs w:val="36"/>
          <w:rtl/>
        </w:rPr>
        <w:t>المسألة الثالثة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التَّجمُل في العيد بأحسن الثياب والطِّيب</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9</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11</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FB09E6">
        <w:rPr>
          <w:rFonts w:ascii="Times New Roman" w:hAnsi="Times New Roman" w:cs="Times New Roman"/>
          <w:b/>
          <w:bCs/>
          <w:color w:val="0070C0"/>
          <w:sz w:val="36"/>
          <w:szCs w:val="36"/>
          <w:rtl/>
        </w:rPr>
        <w:t>المسألة الرَّابعة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ترك الإنسان الأكل يوم عيد الأضحى حتَّى يرجع مِن المصلَّى</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11</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12</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FB09E6">
        <w:rPr>
          <w:rFonts w:ascii="Times New Roman" w:hAnsi="Times New Roman" w:cs="Times New Roman"/>
          <w:b/>
          <w:bCs/>
          <w:color w:val="0070C0"/>
          <w:sz w:val="36"/>
          <w:szCs w:val="36"/>
          <w:rtl/>
        </w:rPr>
        <w:t>المسألة الخامسة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سُنَن الخروج إلى مُصلَّى العيد والعودة مِنه</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12</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14</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sz w:val="36"/>
          <w:szCs w:val="36"/>
          <w:rtl/>
        </w:rPr>
        <w:t>وتحتها فرعان:</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استحباب ذهاب الناس إلى مُصلَّى العيد مشيًا على الأقدام</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12</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13</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استحباب ذهاب الإمام والمأمومين إلى مُصلَّى العيد مِن طريق والرجوع مِنه إلى بيوتهم مِن طريق آخَر.</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13</w:t>
      </w:r>
      <w:r w:rsidRPr="00105882">
        <w:rPr>
          <w:rFonts w:ascii="Times New Roman" w:hAnsi="Times New Roman" w:cs="Times New Roman"/>
          <w:color w:val="C45911" w:themeColor="accent2" w:themeShade="BF"/>
          <w:sz w:val="36"/>
          <w:szCs w:val="36"/>
          <w:rtl/>
        </w:rPr>
        <w:t>)</w:t>
      </w:r>
      <w:r w:rsidR="00FB09E6">
        <w:rPr>
          <w:rFonts w:ascii="Times New Roman" w:hAnsi="Times New Roman" w:cs="Times New Roman" w:hint="cs"/>
          <w:color w:val="C45911" w:themeColor="accent2" w:themeShade="BF"/>
          <w:sz w:val="36"/>
          <w:szCs w:val="36"/>
          <w:rtl/>
        </w:rPr>
        <w:t xml:space="preserve"> إلى (14)</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FB09E6">
        <w:rPr>
          <w:rFonts w:ascii="Times New Roman" w:hAnsi="Times New Roman" w:cs="Times New Roman"/>
          <w:b/>
          <w:bCs/>
          <w:color w:val="0070C0"/>
          <w:sz w:val="36"/>
          <w:szCs w:val="36"/>
          <w:rtl/>
        </w:rPr>
        <w:t>المسألة السَّادسة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صلاة النَّوافل في مُصلَّى العيد</w:t>
      </w:r>
      <w:r w:rsidRPr="00105882">
        <w:rPr>
          <w:rFonts w:ascii="Times New Roman" w:hAnsi="Times New Roman" w:cs="Times New Roman"/>
          <w:sz w:val="36"/>
          <w:szCs w:val="36"/>
          <w:rtl/>
        </w:rPr>
        <w:t>.</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14</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18</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sz w:val="36"/>
          <w:szCs w:val="36"/>
          <w:rtl/>
        </w:rPr>
        <w:lastRenderedPageBreak/>
        <w:t>وتحتها ثلاثة فروع:</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تطوُّع الإمام قبل صلاة العيد.</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w:t>
      </w:r>
      <w:r w:rsidR="00FB09E6">
        <w:rPr>
          <w:rFonts w:ascii="Times New Roman" w:hAnsi="Times New Roman" w:cs="Times New Roman" w:hint="cs"/>
          <w:color w:val="C45911" w:themeColor="accent2" w:themeShade="BF"/>
          <w:sz w:val="36"/>
          <w:szCs w:val="36"/>
          <w:rtl/>
        </w:rPr>
        <w:t>14</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تطوُّع المأموم قبل صلاة العيد.</w:t>
      </w:r>
    </w:p>
    <w:p w:rsidR="00FE4B3C" w:rsidRPr="00105882" w:rsidRDefault="00FE4B3C" w:rsidP="00FB09E6">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14</w:t>
      </w:r>
      <w:r w:rsidRPr="00105882">
        <w:rPr>
          <w:rFonts w:ascii="Times New Roman" w:hAnsi="Times New Roman" w:cs="Times New Roman"/>
          <w:color w:val="C45911" w:themeColor="accent2" w:themeShade="BF"/>
          <w:sz w:val="36"/>
          <w:szCs w:val="36"/>
          <w:rtl/>
        </w:rPr>
        <w:t>) إلى (</w:t>
      </w:r>
      <w:r w:rsidR="00FB09E6">
        <w:rPr>
          <w:rFonts w:ascii="Times New Roman" w:hAnsi="Times New Roman" w:cs="Times New Roman" w:hint="cs"/>
          <w:color w:val="C45911" w:themeColor="accent2" w:themeShade="BF"/>
          <w:sz w:val="36"/>
          <w:szCs w:val="36"/>
          <w:rtl/>
        </w:rPr>
        <w:t>16</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الثَّالث:</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تحيـَّة المسجد إذا كانت صلاة العيد في المسجد.</w:t>
      </w:r>
    </w:p>
    <w:p w:rsidR="00FE4B3C" w:rsidRPr="00105882" w:rsidRDefault="00FE4B3C" w:rsidP="007A6EB3">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09E6">
        <w:rPr>
          <w:rFonts w:ascii="Times New Roman" w:hAnsi="Times New Roman" w:cs="Times New Roman" w:hint="cs"/>
          <w:color w:val="C45911" w:themeColor="accent2" w:themeShade="BF"/>
          <w:sz w:val="36"/>
          <w:szCs w:val="36"/>
          <w:rtl/>
        </w:rPr>
        <w:t>16</w:t>
      </w:r>
      <w:r w:rsidRPr="00105882">
        <w:rPr>
          <w:rFonts w:ascii="Times New Roman" w:hAnsi="Times New Roman" w:cs="Times New Roman"/>
          <w:color w:val="C45911" w:themeColor="accent2" w:themeShade="BF"/>
          <w:sz w:val="36"/>
          <w:szCs w:val="36"/>
          <w:rtl/>
        </w:rPr>
        <w:t>) إلى (</w:t>
      </w:r>
      <w:r w:rsidR="007A6EB3">
        <w:rPr>
          <w:rFonts w:ascii="Times New Roman" w:hAnsi="Times New Roman" w:cs="Times New Roman" w:hint="cs"/>
          <w:color w:val="C45911" w:themeColor="accent2" w:themeShade="BF"/>
          <w:sz w:val="36"/>
          <w:szCs w:val="36"/>
          <w:rtl/>
        </w:rPr>
        <w:t>18</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7A6EB3">
        <w:rPr>
          <w:rFonts w:ascii="Times New Roman" w:hAnsi="Times New Roman" w:cs="Times New Roman"/>
          <w:b/>
          <w:bCs/>
          <w:color w:val="0070C0"/>
          <w:sz w:val="36"/>
          <w:szCs w:val="36"/>
          <w:rtl/>
        </w:rPr>
        <w:t>المسألة السابعة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التَّكبيرات الزَّوائد في صلاة العيد</w:t>
      </w:r>
      <w:r w:rsidRPr="00105882">
        <w:rPr>
          <w:rFonts w:ascii="Times New Roman" w:hAnsi="Times New Roman" w:cs="Times New Roman"/>
          <w:sz w:val="36"/>
          <w:szCs w:val="36"/>
          <w:rtl/>
        </w:rPr>
        <w:t>.</w:t>
      </w:r>
    </w:p>
    <w:p w:rsidR="00FE4B3C" w:rsidRPr="00105882" w:rsidRDefault="00FE4B3C" w:rsidP="0011654A">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11654A">
        <w:rPr>
          <w:rFonts w:ascii="Times New Roman" w:hAnsi="Times New Roman" w:cs="Times New Roman" w:hint="cs"/>
          <w:color w:val="C45911" w:themeColor="accent2" w:themeShade="BF"/>
          <w:sz w:val="36"/>
          <w:szCs w:val="36"/>
          <w:rtl/>
        </w:rPr>
        <w:t>18</w:t>
      </w:r>
      <w:r w:rsidRPr="00105882">
        <w:rPr>
          <w:rFonts w:ascii="Times New Roman" w:hAnsi="Times New Roman" w:cs="Times New Roman"/>
          <w:color w:val="C45911" w:themeColor="accent2" w:themeShade="BF"/>
          <w:sz w:val="36"/>
          <w:szCs w:val="36"/>
          <w:rtl/>
        </w:rPr>
        <w:t>) إلى (3</w:t>
      </w:r>
      <w:r w:rsidR="0011654A">
        <w:rPr>
          <w:rFonts w:ascii="Times New Roman" w:hAnsi="Times New Roman" w:cs="Times New Roman" w:hint="cs"/>
          <w:color w:val="C45911" w:themeColor="accent2" w:themeShade="BF"/>
          <w:sz w:val="36"/>
          <w:szCs w:val="36"/>
          <w:rtl/>
        </w:rPr>
        <w:t>1</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sz w:val="36"/>
          <w:szCs w:val="36"/>
          <w:rtl/>
        </w:rPr>
        <w:t>وتحتها سِتَّة فروع:</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الم</w:t>
      </w:r>
      <w:r w:rsidR="0011654A">
        <w:rPr>
          <w:rFonts w:ascii="Times New Roman" w:hAnsi="Times New Roman" w:cs="Times New Roman" w:hint="cs"/>
          <w:color w:val="833C0B" w:themeColor="accent2" w:themeShade="80"/>
          <w:sz w:val="36"/>
          <w:szCs w:val="36"/>
          <w:rtl/>
        </w:rPr>
        <w:t>ُ</w:t>
      </w:r>
      <w:r w:rsidRPr="00105882">
        <w:rPr>
          <w:rFonts w:ascii="Times New Roman" w:hAnsi="Times New Roman" w:cs="Times New Roman"/>
          <w:color w:val="833C0B" w:themeColor="accent2" w:themeShade="80"/>
          <w:sz w:val="36"/>
          <w:szCs w:val="36"/>
          <w:rtl/>
        </w:rPr>
        <w:t>راد بالتَّكبيرات الزَّوائد</w:t>
      </w:r>
      <w:r w:rsidR="0011654A">
        <w:rPr>
          <w:rFonts w:ascii="Times New Roman" w:hAnsi="Times New Roman" w:cs="Times New Roman" w:hint="cs"/>
          <w:color w:val="833C0B" w:themeColor="accent2" w:themeShade="80"/>
          <w:sz w:val="36"/>
          <w:szCs w:val="36"/>
          <w:rtl/>
        </w:rPr>
        <w:t xml:space="preserve"> في صلاة العيد</w:t>
      </w:r>
      <w:r w:rsidRPr="00105882">
        <w:rPr>
          <w:rFonts w:ascii="Times New Roman" w:hAnsi="Times New Roman" w:cs="Times New Roman"/>
          <w:color w:val="833C0B" w:themeColor="accent2" w:themeShade="80"/>
          <w:sz w:val="36"/>
          <w:szCs w:val="36"/>
          <w:rtl/>
        </w:rPr>
        <w:t>.</w:t>
      </w:r>
    </w:p>
    <w:p w:rsidR="00FE4B3C" w:rsidRPr="00105882" w:rsidRDefault="00FE4B3C" w:rsidP="0011654A">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w:t>
      </w:r>
      <w:r w:rsidR="0011654A">
        <w:rPr>
          <w:rFonts w:ascii="Times New Roman" w:hAnsi="Times New Roman" w:cs="Times New Roman" w:hint="cs"/>
          <w:color w:val="C45911" w:themeColor="accent2" w:themeShade="BF"/>
          <w:sz w:val="36"/>
          <w:szCs w:val="36"/>
          <w:rtl/>
        </w:rPr>
        <w:t>18</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833C0B" w:themeColor="accent2" w:themeShade="80"/>
          <w:sz w:val="36"/>
          <w:szCs w:val="36"/>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مشروعية التَّكبيرات الزَّوائد</w:t>
      </w:r>
      <w:r w:rsidR="0011654A">
        <w:rPr>
          <w:rFonts w:ascii="Times New Roman" w:hAnsi="Times New Roman" w:cs="Times New Roman" w:hint="cs"/>
          <w:color w:val="833C0B" w:themeColor="accent2" w:themeShade="80"/>
          <w:sz w:val="36"/>
          <w:szCs w:val="36"/>
          <w:rtl/>
        </w:rPr>
        <w:t xml:space="preserve"> في صلاة العيد</w:t>
      </w:r>
      <w:r w:rsidRPr="00105882">
        <w:rPr>
          <w:rFonts w:ascii="Times New Roman" w:hAnsi="Times New Roman" w:cs="Times New Roman"/>
          <w:color w:val="833C0B" w:themeColor="accent2" w:themeShade="80"/>
          <w:sz w:val="36"/>
          <w:szCs w:val="36"/>
          <w:rtl/>
        </w:rPr>
        <w:t>.</w:t>
      </w:r>
    </w:p>
    <w:p w:rsidR="00FE4B3C" w:rsidRDefault="00FE4B3C" w:rsidP="0011654A">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w:t>
      </w:r>
      <w:r w:rsidR="0011654A">
        <w:rPr>
          <w:rFonts w:ascii="Times New Roman" w:hAnsi="Times New Roman" w:cs="Times New Roman" w:hint="cs"/>
          <w:color w:val="C45911" w:themeColor="accent2" w:themeShade="BF"/>
          <w:sz w:val="36"/>
          <w:szCs w:val="36"/>
          <w:rtl/>
        </w:rPr>
        <w:t>18</w:t>
      </w:r>
      <w:r w:rsidRPr="00105882">
        <w:rPr>
          <w:rFonts w:ascii="Times New Roman" w:hAnsi="Times New Roman" w:cs="Times New Roman"/>
          <w:color w:val="C45911" w:themeColor="accent2" w:themeShade="BF"/>
          <w:sz w:val="36"/>
          <w:szCs w:val="36"/>
          <w:rtl/>
        </w:rPr>
        <w:t>)</w:t>
      </w:r>
      <w:r w:rsidR="0011654A">
        <w:rPr>
          <w:rFonts w:ascii="Times New Roman" w:hAnsi="Times New Roman" w:cs="Times New Roman" w:hint="cs"/>
          <w:color w:val="C45911" w:themeColor="accent2" w:themeShade="BF"/>
          <w:sz w:val="36"/>
          <w:szCs w:val="36"/>
          <w:rtl/>
        </w:rPr>
        <w:t xml:space="preserve"> إلى (20)</w:t>
      </w:r>
      <w:r w:rsidRPr="00105882">
        <w:rPr>
          <w:rFonts w:ascii="Times New Roman" w:hAnsi="Times New Roman" w:cs="Times New Roman"/>
          <w:color w:val="C45911" w:themeColor="accent2" w:themeShade="BF"/>
          <w:sz w:val="36"/>
          <w:szCs w:val="36"/>
          <w:rtl/>
        </w:rPr>
        <w:t>.</w:t>
      </w:r>
    </w:p>
    <w:p w:rsidR="0011654A" w:rsidRPr="0011654A" w:rsidRDefault="0011654A" w:rsidP="0011654A">
      <w:pPr>
        <w:spacing w:line="276" w:lineRule="auto"/>
        <w:ind w:left="0"/>
        <w:jc w:val="left"/>
        <w:rPr>
          <w:rFonts w:ascii="Times New Roman" w:hAnsi="Times New Roman" w:cs="Times New Roman"/>
          <w:sz w:val="36"/>
          <w:szCs w:val="36"/>
        </w:rPr>
      </w:pPr>
      <w:r w:rsidRPr="0011654A">
        <w:rPr>
          <w:rFonts w:ascii="Times New Roman" w:hAnsi="Times New Roman" w:cs="Times New Roman"/>
          <w:sz w:val="36"/>
          <w:szCs w:val="36"/>
          <w:rtl/>
        </w:rPr>
        <w:t>ــــ ومشروعية التكبيرات الزوائد في صلاة العيد مشروعية استحباب بلا خلاف بين العلماء.</w:t>
      </w:r>
    </w:p>
    <w:p w:rsidR="0011654A" w:rsidRDefault="0011654A" w:rsidP="0011654A">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صفحة (18) إلى (20).</w:t>
      </w:r>
    </w:p>
    <w:p w:rsidR="00FE4B3C" w:rsidRPr="00105882" w:rsidRDefault="00FE4B3C" w:rsidP="0011654A">
      <w:pPr>
        <w:spacing w:line="276" w:lineRule="auto"/>
        <w:ind w:left="0"/>
        <w:jc w:val="left"/>
        <w:rPr>
          <w:rFonts w:ascii="Times New Roman" w:hAnsi="Times New Roman" w:cs="Times New Roman"/>
          <w:color w:val="833C0B" w:themeColor="accent2" w:themeShade="80"/>
          <w:sz w:val="36"/>
          <w:szCs w:val="36"/>
        </w:rPr>
      </w:pPr>
      <w:r w:rsidRPr="00105882">
        <w:rPr>
          <w:rFonts w:ascii="Times New Roman" w:hAnsi="Times New Roman" w:cs="Times New Roman"/>
          <w:color w:val="7030A0"/>
          <w:sz w:val="36"/>
          <w:szCs w:val="36"/>
          <w:rtl/>
        </w:rPr>
        <w:t>الفرع الثَّالث:</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عدد التَّكبيرات الزَّوائد في كلِّ ركعة</w:t>
      </w:r>
      <w:r w:rsidR="0011654A">
        <w:rPr>
          <w:rFonts w:ascii="Times New Roman" w:hAnsi="Times New Roman" w:cs="Times New Roman" w:hint="cs"/>
          <w:color w:val="833C0B" w:themeColor="accent2" w:themeShade="80"/>
          <w:sz w:val="36"/>
          <w:szCs w:val="36"/>
          <w:rtl/>
        </w:rPr>
        <w:t xml:space="preserve"> مِن ركعات صلاة العيد.</w:t>
      </w:r>
    </w:p>
    <w:p w:rsidR="00FE4B3C" w:rsidRPr="00105882" w:rsidRDefault="00FE4B3C" w:rsidP="005E754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lastRenderedPageBreak/>
        <w:t>مِن صفحة (</w:t>
      </w:r>
      <w:r w:rsidR="0011654A">
        <w:rPr>
          <w:rFonts w:ascii="Times New Roman" w:hAnsi="Times New Roman" w:cs="Times New Roman" w:hint="cs"/>
          <w:color w:val="C45911" w:themeColor="accent2" w:themeShade="BF"/>
          <w:sz w:val="36"/>
          <w:szCs w:val="36"/>
          <w:rtl/>
        </w:rPr>
        <w:t>20</w:t>
      </w:r>
      <w:r w:rsidRPr="00105882">
        <w:rPr>
          <w:rFonts w:ascii="Times New Roman" w:hAnsi="Times New Roman" w:cs="Times New Roman"/>
          <w:color w:val="C45911" w:themeColor="accent2" w:themeShade="BF"/>
          <w:sz w:val="36"/>
          <w:szCs w:val="36"/>
          <w:rtl/>
        </w:rPr>
        <w:t>) إلى (</w:t>
      </w:r>
      <w:r w:rsidR="0011654A">
        <w:rPr>
          <w:rFonts w:ascii="Times New Roman" w:hAnsi="Times New Roman" w:cs="Times New Roman" w:hint="cs"/>
          <w:color w:val="C45911" w:themeColor="accent2" w:themeShade="BF"/>
          <w:sz w:val="36"/>
          <w:szCs w:val="36"/>
          <w:rtl/>
        </w:rPr>
        <w:t>2</w:t>
      </w:r>
      <w:r w:rsidR="005E7547">
        <w:rPr>
          <w:rFonts w:ascii="Times New Roman" w:hAnsi="Times New Roman" w:cs="Times New Roman" w:hint="cs"/>
          <w:color w:val="C45911" w:themeColor="accent2" w:themeShade="BF"/>
          <w:sz w:val="36"/>
          <w:szCs w:val="36"/>
          <w:rtl/>
        </w:rPr>
        <w:t>3</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833C0B" w:themeColor="accent2" w:themeShade="80"/>
          <w:sz w:val="36"/>
          <w:szCs w:val="36"/>
        </w:rPr>
      </w:pPr>
      <w:r w:rsidRPr="00105882">
        <w:rPr>
          <w:rFonts w:ascii="Times New Roman" w:hAnsi="Times New Roman" w:cs="Times New Roman"/>
          <w:color w:val="7030A0"/>
          <w:sz w:val="36"/>
          <w:szCs w:val="36"/>
          <w:rtl/>
        </w:rPr>
        <w:t>الفرع الرابع:</w:t>
      </w:r>
      <w:r w:rsidRPr="00105882">
        <w:rPr>
          <w:rFonts w:ascii="Times New Roman" w:hAnsi="Times New Roman" w:cs="Times New Roman"/>
          <w:sz w:val="36"/>
          <w:szCs w:val="36"/>
          <w:rtl/>
        </w:rPr>
        <w:t xml:space="preserve"> </w:t>
      </w:r>
      <w:r w:rsidR="0011654A">
        <w:rPr>
          <w:rFonts w:ascii="Times New Roman" w:hAnsi="Times New Roman" w:cs="Times New Roman"/>
          <w:color w:val="833C0B" w:themeColor="accent2" w:themeShade="80"/>
          <w:sz w:val="36"/>
          <w:szCs w:val="36"/>
          <w:rtl/>
        </w:rPr>
        <w:t xml:space="preserve">عن </w:t>
      </w:r>
      <w:r w:rsidR="0011654A">
        <w:rPr>
          <w:rFonts w:ascii="Times New Roman" w:hAnsi="Times New Roman" w:cs="Times New Roman" w:hint="cs"/>
          <w:color w:val="833C0B" w:themeColor="accent2" w:themeShade="80"/>
          <w:sz w:val="36"/>
          <w:szCs w:val="36"/>
          <w:rtl/>
        </w:rPr>
        <w:t>ترك ا</w:t>
      </w:r>
      <w:r w:rsidRPr="00105882">
        <w:rPr>
          <w:rFonts w:ascii="Times New Roman" w:hAnsi="Times New Roman" w:cs="Times New Roman"/>
          <w:color w:val="833C0B" w:themeColor="accent2" w:themeShade="80"/>
          <w:sz w:val="36"/>
          <w:szCs w:val="36"/>
          <w:rtl/>
        </w:rPr>
        <w:t>لتَّكبيرات الزَّوائد أو شيءٍ م</w:t>
      </w:r>
      <w:r w:rsidR="005E7547">
        <w:rPr>
          <w:rFonts w:ascii="Times New Roman" w:hAnsi="Times New Roman" w:cs="Times New Roman" w:hint="cs"/>
          <w:color w:val="833C0B" w:themeColor="accent2" w:themeShade="80"/>
          <w:sz w:val="36"/>
          <w:szCs w:val="36"/>
          <w:rtl/>
        </w:rPr>
        <w:t>ِ</w:t>
      </w:r>
      <w:r w:rsidRPr="00105882">
        <w:rPr>
          <w:rFonts w:ascii="Times New Roman" w:hAnsi="Times New Roman" w:cs="Times New Roman"/>
          <w:color w:val="833C0B" w:themeColor="accent2" w:themeShade="80"/>
          <w:sz w:val="36"/>
          <w:szCs w:val="36"/>
          <w:rtl/>
        </w:rPr>
        <w:t>نها</w:t>
      </w:r>
      <w:r w:rsidR="005E7547">
        <w:rPr>
          <w:rFonts w:ascii="Times New Roman" w:hAnsi="Times New Roman" w:cs="Times New Roman" w:hint="cs"/>
          <w:color w:val="833C0B" w:themeColor="accent2" w:themeShade="80"/>
          <w:sz w:val="36"/>
          <w:szCs w:val="36"/>
          <w:rtl/>
        </w:rPr>
        <w:t xml:space="preserve"> في صلاة العيد عمدًا أو سهوًا</w:t>
      </w:r>
      <w:r w:rsidRPr="00105882">
        <w:rPr>
          <w:rFonts w:ascii="Times New Roman" w:hAnsi="Times New Roman" w:cs="Times New Roman"/>
          <w:color w:val="833C0B" w:themeColor="accent2" w:themeShade="80"/>
          <w:sz w:val="36"/>
          <w:szCs w:val="36"/>
          <w:rtl/>
        </w:rPr>
        <w:t>.</w:t>
      </w:r>
    </w:p>
    <w:p w:rsidR="00FE4B3C" w:rsidRDefault="00FE4B3C" w:rsidP="005E7547">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5E7547">
        <w:rPr>
          <w:rFonts w:ascii="Times New Roman" w:hAnsi="Times New Roman" w:cs="Times New Roman" w:hint="cs"/>
          <w:color w:val="C45911" w:themeColor="accent2" w:themeShade="BF"/>
          <w:sz w:val="36"/>
          <w:szCs w:val="36"/>
          <w:rtl/>
        </w:rPr>
        <w:t>23</w:t>
      </w:r>
      <w:r w:rsidRPr="00105882">
        <w:rPr>
          <w:rFonts w:ascii="Times New Roman" w:hAnsi="Times New Roman" w:cs="Times New Roman"/>
          <w:color w:val="C45911" w:themeColor="accent2" w:themeShade="BF"/>
          <w:sz w:val="36"/>
          <w:szCs w:val="36"/>
          <w:rtl/>
        </w:rPr>
        <w:t>) إلى (</w:t>
      </w:r>
      <w:r w:rsidR="005E7547">
        <w:rPr>
          <w:rFonts w:ascii="Times New Roman" w:hAnsi="Times New Roman" w:cs="Times New Roman" w:hint="cs"/>
          <w:color w:val="C45911" w:themeColor="accent2" w:themeShade="BF"/>
          <w:sz w:val="36"/>
          <w:szCs w:val="36"/>
          <w:rtl/>
        </w:rPr>
        <w:t>26</w:t>
      </w:r>
      <w:r w:rsidRPr="00105882">
        <w:rPr>
          <w:rFonts w:ascii="Times New Roman" w:hAnsi="Times New Roman" w:cs="Times New Roman"/>
          <w:color w:val="C45911" w:themeColor="accent2" w:themeShade="BF"/>
          <w:sz w:val="36"/>
          <w:szCs w:val="36"/>
          <w:rtl/>
        </w:rPr>
        <w:t>).</w:t>
      </w:r>
    </w:p>
    <w:p w:rsidR="005E7547" w:rsidRDefault="005E7547" w:rsidP="005E7547">
      <w:pPr>
        <w:spacing w:line="276" w:lineRule="auto"/>
        <w:ind w:left="0"/>
        <w:jc w:val="left"/>
        <w:rPr>
          <w:rFonts w:ascii="Times New Roman" w:hAnsi="Times New Roman" w:cs="Times New Roman"/>
          <w:b/>
          <w:bCs/>
          <w:sz w:val="36"/>
          <w:szCs w:val="36"/>
        </w:rPr>
      </w:pPr>
      <w:r>
        <w:rPr>
          <w:rFonts w:ascii="Times New Roman" w:hAnsi="Times New Roman" w:cs="Times New Roman"/>
          <w:b/>
          <w:bCs/>
          <w:sz w:val="36"/>
          <w:szCs w:val="36"/>
          <w:rtl/>
        </w:rPr>
        <w:t>وتحت هذا الفرع ثلاثة أمور:</w:t>
      </w:r>
    </w:p>
    <w:p w:rsidR="005E7547" w:rsidRDefault="005E7547" w:rsidP="005E7547">
      <w:pPr>
        <w:spacing w:line="276" w:lineRule="auto"/>
        <w:ind w:left="0"/>
        <w:jc w:val="left"/>
        <w:rPr>
          <w:rFonts w:ascii="Times New Roman" w:hAnsi="Times New Roman" w:cs="Times New Roman" w:hint="cs"/>
          <w:sz w:val="36"/>
          <w:szCs w:val="36"/>
          <w:rtl/>
        </w:rPr>
      </w:pPr>
      <w:r w:rsidRPr="005E7547">
        <w:rPr>
          <w:rFonts w:ascii="Times New Roman" w:hAnsi="Times New Roman" w:cs="Times New Roman"/>
          <w:sz w:val="36"/>
          <w:szCs w:val="36"/>
          <w:rtl/>
        </w:rPr>
        <w:t>الأمر الأوَّل: عن حُكم تَرْك التَّكبيرات الزوائد في صلاة العيد أو شيء مِنها عمدًا أو سهوًا.</w:t>
      </w:r>
    </w:p>
    <w:p w:rsidR="005E7547" w:rsidRPr="005E7547" w:rsidRDefault="005E7547" w:rsidP="005E7547">
      <w:pPr>
        <w:spacing w:line="276" w:lineRule="auto"/>
        <w:ind w:left="0"/>
        <w:jc w:val="left"/>
        <w:rPr>
          <w:rFonts w:ascii="Times New Roman" w:hAnsi="Times New Roman" w:cs="Times New Roman"/>
          <w:color w:val="C45911" w:themeColor="accent2" w:themeShade="BF"/>
          <w:sz w:val="36"/>
          <w:szCs w:val="36"/>
          <w:rtl/>
        </w:rPr>
      </w:pPr>
      <w:r>
        <w:rPr>
          <w:rFonts w:ascii="Times New Roman" w:hAnsi="Times New Roman" w:cs="Times New Roman"/>
          <w:color w:val="C45911" w:themeColor="accent2" w:themeShade="BF"/>
          <w:sz w:val="36"/>
          <w:szCs w:val="36"/>
          <w:rtl/>
        </w:rPr>
        <w:t>صفحة (</w:t>
      </w:r>
      <w:r>
        <w:rPr>
          <w:rFonts w:ascii="Times New Roman" w:hAnsi="Times New Roman" w:cs="Times New Roman" w:hint="cs"/>
          <w:color w:val="C45911" w:themeColor="accent2" w:themeShade="BF"/>
          <w:sz w:val="36"/>
          <w:szCs w:val="36"/>
          <w:rtl/>
        </w:rPr>
        <w:t>23</w:t>
      </w:r>
      <w:r>
        <w:rPr>
          <w:rFonts w:ascii="Times New Roman" w:hAnsi="Times New Roman" w:cs="Times New Roman"/>
          <w:color w:val="C45911" w:themeColor="accent2" w:themeShade="BF"/>
          <w:sz w:val="36"/>
          <w:szCs w:val="36"/>
          <w:rtl/>
        </w:rPr>
        <w:t>) إلى (2</w:t>
      </w:r>
      <w:r>
        <w:rPr>
          <w:rFonts w:ascii="Times New Roman" w:hAnsi="Times New Roman" w:cs="Times New Roman" w:hint="cs"/>
          <w:color w:val="C45911" w:themeColor="accent2" w:themeShade="BF"/>
          <w:sz w:val="36"/>
          <w:szCs w:val="36"/>
          <w:rtl/>
        </w:rPr>
        <w:t>4</w:t>
      </w:r>
      <w:r>
        <w:rPr>
          <w:rFonts w:ascii="Times New Roman" w:hAnsi="Times New Roman" w:cs="Times New Roman"/>
          <w:color w:val="C45911" w:themeColor="accent2" w:themeShade="BF"/>
          <w:sz w:val="36"/>
          <w:szCs w:val="36"/>
          <w:rtl/>
        </w:rPr>
        <w:t>).</w:t>
      </w:r>
    </w:p>
    <w:p w:rsidR="005E7547" w:rsidRDefault="005E7547" w:rsidP="005E7547">
      <w:pPr>
        <w:spacing w:line="276" w:lineRule="auto"/>
        <w:ind w:left="0"/>
        <w:jc w:val="left"/>
        <w:rPr>
          <w:rFonts w:ascii="Times New Roman" w:hAnsi="Times New Roman" w:cs="Times New Roman" w:hint="cs"/>
          <w:sz w:val="36"/>
          <w:szCs w:val="36"/>
          <w:rtl/>
        </w:rPr>
      </w:pPr>
      <w:r w:rsidRPr="005E7547">
        <w:rPr>
          <w:rFonts w:ascii="Times New Roman" w:hAnsi="Times New Roman" w:cs="Times New Roman"/>
          <w:sz w:val="36"/>
          <w:szCs w:val="36"/>
          <w:rtl/>
        </w:rPr>
        <w:t>الأمْر الثاني: عن الذي يَفعله مِن نَسِي، فتَرَك التَّكبيرات الزوائد في صلاة العيد أو شيء مِنها بعد أنْ شرَع في قراءة الفاتحة.</w:t>
      </w:r>
    </w:p>
    <w:p w:rsidR="005E7547" w:rsidRPr="005E7547" w:rsidRDefault="005E7547" w:rsidP="005E7547">
      <w:pPr>
        <w:spacing w:line="276" w:lineRule="auto"/>
        <w:ind w:left="0"/>
        <w:jc w:val="left"/>
        <w:rPr>
          <w:rFonts w:ascii="Times New Roman" w:hAnsi="Times New Roman" w:cs="Times New Roman"/>
          <w:color w:val="C45911" w:themeColor="accent2" w:themeShade="BF"/>
          <w:sz w:val="36"/>
          <w:szCs w:val="36"/>
          <w:rtl/>
        </w:rPr>
      </w:pPr>
      <w:r>
        <w:rPr>
          <w:rFonts w:ascii="Times New Roman" w:hAnsi="Times New Roman" w:cs="Times New Roman"/>
          <w:color w:val="C45911" w:themeColor="accent2" w:themeShade="BF"/>
          <w:sz w:val="36"/>
          <w:szCs w:val="36"/>
          <w:rtl/>
        </w:rPr>
        <w:t>صفحة (</w:t>
      </w:r>
      <w:r>
        <w:rPr>
          <w:rFonts w:ascii="Times New Roman" w:hAnsi="Times New Roman" w:cs="Times New Roman" w:hint="cs"/>
          <w:color w:val="C45911" w:themeColor="accent2" w:themeShade="BF"/>
          <w:sz w:val="36"/>
          <w:szCs w:val="36"/>
          <w:rtl/>
        </w:rPr>
        <w:t>24</w:t>
      </w:r>
      <w:r>
        <w:rPr>
          <w:rFonts w:ascii="Times New Roman" w:hAnsi="Times New Roman" w:cs="Times New Roman"/>
          <w:color w:val="C45911" w:themeColor="accent2" w:themeShade="BF"/>
          <w:sz w:val="36"/>
          <w:szCs w:val="36"/>
          <w:rtl/>
        </w:rPr>
        <w:t>) إلى (2</w:t>
      </w:r>
      <w:r>
        <w:rPr>
          <w:rFonts w:ascii="Times New Roman" w:hAnsi="Times New Roman" w:cs="Times New Roman" w:hint="cs"/>
          <w:color w:val="C45911" w:themeColor="accent2" w:themeShade="BF"/>
          <w:sz w:val="36"/>
          <w:szCs w:val="36"/>
          <w:rtl/>
        </w:rPr>
        <w:t>6</w:t>
      </w:r>
      <w:r>
        <w:rPr>
          <w:rFonts w:ascii="Times New Roman" w:hAnsi="Times New Roman" w:cs="Times New Roman"/>
          <w:color w:val="C45911" w:themeColor="accent2" w:themeShade="BF"/>
          <w:sz w:val="36"/>
          <w:szCs w:val="36"/>
          <w:rtl/>
        </w:rPr>
        <w:t>).</w:t>
      </w:r>
    </w:p>
    <w:p w:rsidR="005E7547" w:rsidRPr="005E7547" w:rsidRDefault="005E7547" w:rsidP="005E7547">
      <w:pPr>
        <w:spacing w:line="276" w:lineRule="auto"/>
        <w:ind w:left="0"/>
        <w:jc w:val="left"/>
        <w:rPr>
          <w:rFonts w:ascii="Times New Roman" w:hAnsi="Times New Roman" w:cs="Times New Roman"/>
          <w:sz w:val="36"/>
          <w:szCs w:val="36"/>
          <w:rtl/>
        </w:rPr>
      </w:pPr>
      <w:r w:rsidRPr="005E7547">
        <w:rPr>
          <w:rFonts w:ascii="Times New Roman" w:hAnsi="Times New Roman" w:cs="Times New Roman"/>
          <w:sz w:val="36"/>
          <w:szCs w:val="36"/>
          <w:rtl/>
        </w:rPr>
        <w:t>الأمر الثالث:</w:t>
      </w:r>
      <w:r w:rsidRPr="005E7547">
        <w:rPr>
          <w:rFonts w:ascii="Times New Roman" w:hAnsi="Times New Roman" w:cs="Times New Roman" w:hint="cs"/>
          <w:sz w:val="36"/>
          <w:szCs w:val="36"/>
          <w:rtl/>
        </w:rPr>
        <w:t xml:space="preserve"> </w:t>
      </w:r>
      <w:r w:rsidRPr="005E7547">
        <w:rPr>
          <w:rFonts w:ascii="Times New Roman" w:hAnsi="Times New Roman" w:cs="Times New Roman"/>
          <w:sz w:val="36"/>
          <w:szCs w:val="36"/>
          <w:rtl/>
        </w:rPr>
        <w:t>مَن أدرك الإمام وهو راكع، فإنَّه يُكبِّر تكبيرة الإحرام ثم يركع مُباشرة، ولا يشتغل بقضاء التكبير الزوائد، بالإجماع.</w:t>
      </w:r>
    </w:p>
    <w:p w:rsidR="005E7547" w:rsidRPr="00105882" w:rsidRDefault="005E7547" w:rsidP="005E7547">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صفحة (2</w:t>
      </w:r>
      <w:r>
        <w:rPr>
          <w:rFonts w:ascii="Times New Roman" w:hAnsi="Times New Roman" w:cs="Times New Roman" w:hint="cs"/>
          <w:color w:val="C45911" w:themeColor="accent2" w:themeShade="BF"/>
          <w:sz w:val="36"/>
          <w:szCs w:val="36"/>
          <w:rtl/>
        </w:rPr>
        <w:t>6</w:t>
      </w:r>
      <w:r>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833C0B" w:themeColor="accent2" w:themeShade="80"/>
          <w:sz w:val="36"/>
          <w:szCs w:val="36"/>
        </w:rPr>
      </w:pPr>
      <w:r w:rsidRPr="00105882">
        <w:rPr>
          <w:rFonts w:ascii="Times New Roman" w:hAnsi="Times New Roman" w:cs="Times New Roman"/>
          <w:color w:val="7030A0"/>
          <w:sz w:val="36"/>
          <w:szCs w:val="36"/>
          <w:rtl/>
        </w:rPr>
        <w:t>الفرع الخامس:</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رفع اليدين إلى حذو المنكبين أو فروع الأذنين مع التَّكبيرات الزَّوائد.</w:t>
      </w:r>
    </w:p>
    <w:p w:rsidR="00FE4B3C" w:rsidRPr="00105882" w:rsidRDefault="00FE4B3C" w:rsidP="005E754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5E7547">
        <w:rPr>
          <w:rFonts w:ascii="Times New Roman" w:hAnsi="Times New Roman" w:cs="Times New Roman" w:hint="cs"/>
          <w:color w:val="C45911" w:themeColor="accent2" w:themeShade="BF"/>
          <w:sz w:val="36"/>
          <w:szCs w:val="36"/>
          <w:rtl/>
        </w:rPr>
        <w:t>27</w:t>
      </w:r>
      <w:r w:rsidRPr="00105882">
        <w:rPr>
          <w:rFonts w:ascii="Times New Roman" w:hAnsi="Times New Roman" w:cs="Times New Roman"/>
          <w:color w:val="C45911" w:themeColor="accent2" w:themeShade="BF"/>
          <w:sz w:val="36"/>
          <w:szCs w:val="36"/>
          <w:rtl/>
        </w:rPr>
        <w:t>)</w:t>
      </w:r>
      <w:r w:rsidR="005E7547">
        <w:rPr>
          <w:rFonts w:ascii="Times New Roman" w:hAnsi="Times New Roman" w:cs="Times New Roman" w:hint="cs"/>
          <w:color w:val="C45911" w:themeColor="accent2" w:themeShade="BF"/>
          <w:sz w:val="36"/>
          <w:szCs w:val="36"/>
          <w:rtl/>
        </w:rPr>
        <w:t xml:space="preserve"> </w:t>
      </w:r>
      <w:r w:rsidRPr="00105882">
        <w:rPr>
          <w:rFonts w:ascii="Times New Roman" w:hAnsi="Times New Roman" w:cs="Times New Roman"/>
          <w:color w:val="C45911" w:themeColor="accent2" w:themeShade="BF"/>
          <w:sz w:val="36"/>
          <w:szCs w:val="36"/>
          <w:rtl/>
        </w:rPr>
        <w:t>إلى (</w:t>
      </w:r>
      <w:r w:rsidR="005E7547">
        <w:rPr>
          <w:rFonts w:ascii="Times New Roman" w:hAnsi="Times New Roman" w:cs="Times New Roman" w:hint="cs"/>
          <w:color w:val="C45911" w:themeColor="accent2" w:themeShade="BF"/>
          <w:sz w:val="36"/>
          <w:szCs w:val="36"/>
          <w:rtl/>
        </w:rPr>
        <w:t>28</w:t>
      </w:r>
      <w:r w:rsidRPr="00105882">
        <w:rPr>
          <w:rFonts w:ascii="Times New Roman" w:hAnsi="Times New Roman" w:cs="Times New Roman"/>
          <w:color w:val="C45911" w:themeColor="accent2" w:themeShade="BF"/>
          <w:sz w:val="36"/>
          <w:szCs w:val="36"/>
          <w:rtl/>
        </w:rPr>
        <w:t>).</w:t>
      </w:r>
    </w:p>
    <w:p w:rsidR="005E7547" w:rsidRPr="005E7547" w:rsidRDefault="005E7547" w:rsidP="005E7547">
      <w:pPr>
        <w:spacing w:line="276" w:lineRule="auto"/>
        <w:ind w:left="0"/>
        <w:jc w:val="left"/>
        <w:rPr>
          <w:rFonts w:ascii="Times New Roman" w:hAnsi="Times New Roman" w:cs="Times New Roman"/>
          <w:sz w:val="36"/>
          <w:szCs w:val="36"/>
          <w:rtl/>
        </w:rPr>
      </w:pPr>
      <w:r w:rsidRPr="005E7547">
        <w:rPr>
          <w:rFonts w:ascii="Times New Roman" w:hAnsi="Times New Roman" w:cs="Times New Roman"/>
          <w:color w:val="7030A0"/>
          <w:sz w:val="36"/>
          <w:szCs w:val="36"/>
          <w:rtl/>
        </w:rPr>
        <w:t>الفرع السادس:</w:t>
      </w:r>
      <w:r w:rsidRPr="005E7547">
        <w:rPr>
          <w:rFonts w:ascii="Times New Roman" w:hAnsi="Times New Roman" w:cs="Times New Roman" w:hint="cs"/>
          <w:color w:val="833C0B" w:themeColor="accent2" w:themeShade="80"/>
          <w:sz w:val="36"/>
          <w:szCs w:val="36"/>
          <w:rtl/>
        </w:rPr>
        <w:t xml:space="preserve"> </w:t>
      </w:r>
      <w:r w:rsidRPr="005E7547">
        <w:rPr>
          <w:rFonts w:ascii="Times New Roman" w:hAnsi="Times New Roman" w:cs="Times New Roman"/>
          <w:color w:val="833C0B" w:themeColor="accent2" w:themeShade="80"/>
          <w:sz w:val="36"/>
          <w:szCs w:val="36"/>
          <w:rtl/>
        </w:rPr>
        <w:t>عن حُكم الذِّكر بين التَّكبيرات الزَّوائد، بحمد الله تعالى، والثناء عليه، والدعاء، والصلاة على النَّبي صلى الله عليه وسلم.</w:t>
      </w:r>
    </w:p>
    <w:p w:rsidR="00FE4B3C" w:rsidRPr="005E7547" w:rsidRDefault="00FE4B3C" w:rsidP="005E7547">
      <w:pPr>
        <w:spacing w:line="276" w:lineRule="auto"/>
        <w:ind w:left="0"/>
        <w:jc w:val="left"/>
        <w:rPr>
          <w:rFonts w:ascii="Times New Roman" w:hAnsi="Times New Roman" w:cs="Times New Roman"/>
          <w:color w:val="C45911" w:themeColor="accent2" w:themeShade="BF"/>
          <w:sz w:val="36"/>
          <w:szCs w:val="36"/>
        </w:rPr>
      </w:pPr>
      <w:r w:rsidRPr="005E7547">
        <w:rPr>
          <w:rFonts w:ascii="Times New Roman" w:hAnsi="Times New Roman" w:cs="Times New Roman"/>
          <w:color w:val="C45911" w:themeColor="accent2" w:themeShade="BF"/>
          <w:sz w:val="36"/>
          <w:szCs w:val="36"/>
          <w:rtl/>
        </w:rPr>
        <w:t>مِن صفحة (</w:t>
      </w:r>
      <w:r w:rsidR="005E7547">
        <w:rPr>
          <w:rFonts w:ascii="Times New Roman" w:hAnsi="Times New Roman" w:cs="Times New Roman" w:hint="cs"/>
          <w:color w:val="C45911" w:themeColor="accent2" w:themeShade="BF"/>
          <w:sz w:val="36"/>
          <w:szCs w:val="36"/>
          <w:rtl/>
        </w:rPr>
        <w:t>28</w:t>
      </w:r>
      <w:r w:rsidRPr="005E7547">
        <w:rPr>
          <w:rFonts w:ascii="Times New Roman" w:hAnsi="Times New Roman" w:cs="Times New Roman"/>
          <w:color w:val="C45911" w:themeColor="accent2" w:themeShade="BF"/>
          <w:sz w:val="36"/>
          <w:szCs w:val="36"/>
          <w:rtl/>
        </w:rPr>
        <w:t>) إلى (3</w:t>
      </w:r>
      <w:r w:rsidR="005E7547">
        <w:rPr>
          <w:rFonts w:ascii="Times New Roman" w:hAnsi="Times New Roman" w:cs="Times New Roman" w:hint="cs"/>
          <w:color w:val="C45911" w:themeColor="accent2" w:themeShade="BF"/>
          <w:sz w:val="36"/>
          <w:szCs w:val="36"/>
          <w:rtl/>
        </w:rPr>
        <w:t>1</w:t>
      </w:r>
      <w:r w:rsidRPr="005E7547">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C00000"/>
          <w:sz w:val="36"/>
          <w:szCs w:val="36"/>
        </w:rPr>
      </w:pPr>
      <w:r w:rsidRPr="005E7547">
        <w:rPr>
          <w:rFonts w:ascii="Times New Roman" w:hAnsi="Times New Roman" w:cs="Times New Roman"/>
          <w:b/>
          <w:bCs/>
          <w:color w:val="0070C0"/>
          <w:sz w:val="36"/>
          <w:szCs w:val="36"/>
          <w:rtl/>
        </w:rPr>
        <w:lastRenderedPageBreak/>
        <w:t>المسألة الثامنة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 xml:space="preserve">عن دعاء الاستفتاح في صلاة العيد. </w:t>
      </w:r>
    </w:p>
    <w:p w:rsidR="00FE4B3C" w:rsidRDefault="00FE4B3C" w:rsidP="005E7547">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w:t>
      </w:r>
      <w:r w:rsidR="005E7547">
        <w:rPr>
          <w:rFonts w:ascii="Times New Roman" w:hAnsi="Times New Roman" w:cs="Times New Roman" w:hint="cs"/>
          <w:color w:val="C45911" w:themeColor="accent2" w:themeShade="BF"/>
          <w:sz w:val="36"/>
          <w:szCs w:val="36"/>
          <w:rtl/>
        </w:rPr>
        <w:t>31</w:t>
      </w:r>
      <w:r w:rsidRPr="00105882">
        <w:rPr>
          <w:rFonts w:ascii="Times New Roman" w:hAnsi="Times New Roman" w:cs="Times New Roman"/>
          <w:color w:val="C45911" w:themeColor="accent2" w:themeShade="BF"/>
          <w:sz w:val="36"/>
          <w:szCs w:val="36"/>
          <w:rtl/>
        </w:rPr>
        <w:t>)</w:t>
      </w:r>
      <w:r w:rsidR="005E7547">
        <w:rPr>
          <w:rFonts w:ascii="Times New Roman" w:hAnsi="Times New Roman" w:cs="Times New Roman" w:hint="cs"/>
          <w:color w:val="C45911" w:themeColor="accent2" w:themeShade="BF"/>
          <w:sz w:val="36"/>
          <w:szCs w:val="36"/>
          <w:rtl/>
        </w:rPr>
        <w:t xml:space="preserve"> إلى (34)</w:t>
      </w:r>
      <w:r w:rsidRPr="00105882">
        <w:rPr>
          <w:rFonts w:ascii="Times New Roman" w:hAnsi="Times New Roman" w:cs="Times New Roman"/>
          <w:color w:val="C45911" w:themeColor="accent2" w:themeShade="BF"/>
          <w:sz w:val="36"/>
          <w:szCs w:val="36"/>
          <w:rtl/>
        </w:rPr>
        <w:t>.</w:t>
      </w:r>
    </w:p>
    <w:p w:rsidR="005E7547" w:rsidRPr="005E7547" w:rsidRDefault="005E7547" w:rsidP="005E7547">
      <w:pPr>
        <w:spacing w:line="276" w:lineRule="auto"/>
        <w:ind w:left="0"/>
        <w:jc w:val="left"/>
        <w:rPr>
          <w:rFonts w:ascii="Times New Roman" w:hAnsi="Times New Roman" w:cs="Times New Roman"/>
          <w:b/>
          <w:bCs/>
          <w:sz w:val="36"/>
          <w:szCs w:val="36"/>
          <w:rtl/>
        </w:rPr>
      </w:pPr>
      <w:r w:rsidRPr="005E7547">
        <w:rPr>
          <w:rFonts w:ascii="Times New Roman" w:hAnsi="Times New Roman" w:cs="Times New Roman"/>
          <w:b/>
          <w:bCs/>
          <w:color w:val="0070C0"/>
          <w:sz w:val="36"/>
          <w:szCs w:val="36"/>
          <w:rtl/>
        </w:rPr>
        <w:t>المسألة التاسعة</w:t>
      </w:r>
      <w:r w:rsidRPr="005E7547">
        <w:rPr>
          <w:rFonts w:ascii="Times New Roman" w:hAnsi="Times New Roman" w:cs="Times New Roman"/>
          <w:b/>
          <w:bCs/>
          <w:sz w:val="36"/>
          <w:szCs w:val="36"/>
          <w:rtl/>
        </w:rPr>
        <w:t>:</w:t>
      </w:r>
      <w:r>
        <w:rPr>
          <w:rFonts w:ascii="Times New Roman" w:hAnsi="Times New Roman" w:cs="Times New Roman" w:hint="cs"/>
          <w:b/>
          <w:bCs/>
          <w:sz w:val="36"/>
          <w:szCs w:val="36"/>
          <w:rtl/>
        </w:rPr>
        <w:t xml:space="preserve"> </w:t>
      </w:r>
      <w:r w:rsidRPr="005E7547">
        <w:rPr>
          <w:rFonts w:ascii="Times New Roman" w:hAnsi="Times New Roman" w:cs="Times New Roman"/>
          <w:color w:val="C00000"/>
          <w:sz w:val="36"/>
          <w:szCs w:val="36"/>
          <w:rtl/>
        </w:rPr>
        <w:t>عن التعوذ قبل قراءة الفاتحة في صلاة العيد.</w:t>
      </w:r>
      <w:r>
        <w:rPr>
          <w:rFonts w:ascii="Times New Roman" w:hAnsi="Times New Roman" w:cs="Times New Roman"/>
          <w:b/>
          <w:bCs/>
          <w:color w:val="C00000"/>
          <w:sz w:val="36"/>
          <w:szCs w:val="36"/>
          <w:rtl/>
        </w:rPr>
        <w:t xml:space="preserve"> </w:t>
      </w:r>
    </w:p>
    <w:p w:rsidR="005E7547" w:rsidRPr="00105882" w:rsidRDefault="005E7547" w:rsidP="005E7547">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صفحة (</w:t>
      </w:r>
      <w:r>
        <w:rPr>
          <w:rFonts w:ascii="Times New Roman" w:hAnsi="Times New Roman" w:cs="Times New Roman" w:hint="cs"/>
          <w:color w:val="C45911" w:themeColor="accent2" w:themeShade="BF"/>
          <w:sz w:val="36"/>
          <w:szCs w:val="36"/>
          <w:rtl/>
        </w:rPr>
        <w:t>34</w:t>
      </w:r>
      <w:r>
        <w:rPr>
          <w:rFonts w:ascii="Times New Roman" w:hAnsi="Times New Roman" w:cs="Times New Roman"/>
          <w:color w:val="C45911" w:themeColor="accent2" w:themeShade="BF"/>
          <w:sz w:val="36"/>
          <w:szCs w:val="36"/>
          <w:rtl/>
        </w:rPr>
        <w:t>).</w:t>
      </w:r>
    </w:p>
    <w:p w:rsidR="00FE4B3C" w:rsidRPr="00105882" w:rsidRDefault="00FE4B3C" w:rsidP="005E7547">
      <w:pPr>
        <w:spacing w:line="276" w:lineRule="auto"/>
        <w:ind w:left="0"/>
        <w:jc w:val="left"/>
        <w:rPr>
          <w:rFonts w:ascii="Times New Roman" w:hAnsi="Times New Roman" w:cs="Times New Roman"/>
          <w:sz w:val="36"/>
          <w:szCs w:val="36"/>
        </w:rPr>
      </w:pPr>
      <w:r w:rsidRPr="005E7547">
        <w:rPr>
          <w:rFonts w:ascii="Times New Roman" w:hAnsi="Times New Roman" w:cs="Times New Roman"/>
          <w:b/>
          <w:bCs/>
          <w:color w:val="0070C0"/>
          <w:sz w:val="36"/>
          <w:szCs w:val="36"/>
          <w:rtl/>
        </w:rPr>
        <w:t>المسألة ال</w:t>
      </w:r>
      <w:r w:rsidR="005E7547">
        <w:rPr>
          <w:rFonts w:ascii="Times New Roman" w:hAnsi="Times New Roman" w:cs="Times New Roman" w:hint="cs"/>
          <w:b/>
          <w:bCs/>
          <w:color w:val="0070C0"/>
          <w:sz w:val="36"/>
          <w:szCs w:val="36"/>
          <w:rtl/>
        </w:rPr>
        <w:t>عاشرة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 xml:space="preserve">عن </w:t>
      </w:r>
      <w:r w:rsidR="005E7547">
        <w:rPr>
          <w:rFonts w:ascii="Times New Roman" w:hAnsi="Times New Roman" w:cs="Times New Roman" w:hint="cs"/>
          <w:color w:val="C00000"/>
          <w:sz w:val="36"/>
          <w:szCs w:val="36"/>
          <w:rtl/>
        </w:rPr>
        <w:t xml:space="preserve">حُكم </w:t>
      </w:r>
      <w:r w:rsidRPr="00105882">
        <w:rPr>
          <w:rFonts w:ascii="Times New Roman" w:hAnsi="Times New Roman" w:cs="Times New Roman"/>
          <w:color w:val="C00000"/>
          <w:sz w:val="36"/>
          <w:szCs w:val="36"/>
          <w:rtl/>
        </w:rPr>
        <w:t>قضاء صلاة العيد</w:t>
      </w:r>
      <w:r w:rsidR="005E7547">
        <w:rPr>
          <w:rFonts w:ascii="Times New Roman" w:hAnsi="Times New Roman" w:cs="Times New Roman" w:hint="cs"/>
          <w:color w:val="C00000"/>
          <w:sz w:val="36"/>
          <w:szCs w:val="36"/>
          <w:rtl/>
        </w:rPr>
        <w:t>، وكيفية هذا القضاء</w:t>
      </w:r>
      <w:r w:rsidRPr="00105882">
        <w:rPr>
          <w:rFonts w:ascii="Times New Roman" w:hAnsi="Times New Roman" w:cs="Times New Roman"/>
          <w:sz w:val="36"/>
          <w:szCs w:val="36"/>
          <w:rtl/>
        </w:rPr>
        <w:t>.</w:t>
      </w:r>
    </w:p>
    <w:p w:rsidR="00FE4B3C" w:rsidRDefault="00FE4B3C" w:rsidP="005E7547">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5E7547">
        <w:rPr>
          <w:rFonts w:ascii="Times New Roman" w:hAnsi="Times New Roman" w:cs="Times New Roman" w:hint="cs"/>
          <w:color w:val="C45911" w:themeColor="accent2" w:themeShade="BF"/>
          <w:sz w:val="36"/>
          <w:szCs w:val="36"/>
          <w:rtl/>
        </w:rPr>
        <w:t>34</w:t>
      </w:r>
      <w:r w:rsidRPr="00105882">
        <w:rPr>
          <w:rFonts w:ascii="Times New Roman" w:hAnsi="Times New Roman" w:cs="Times New Roman"/>
          <w:color w:val="C45911" w:themeColor="accent2" w:themeShade="BF"/>
          <w:sz w:val="36"/>
          <w:szCs w:val="36"/>
          <w:rtl/>
        </w:rPr>
        <w:t>) إلى (4</w:t>
      </w:r>
      <w:r w:rsidR="005E7547">
        <w:rPr>
          <w:rFonts w:ascii="Times New Roman" w:hAnsi="Times New Roman" w:cs="Times New Roman" w:hint="cs"/>
          <w:color w:val="C45911" w:themeColor="accent2" w:themeShade="BF"/>
          <w:sz w:val="36"/>
          <w:szCs w:val="36"/>
          <w:rtl/>
        </w:rPr>
        <w:t>0</w:t>
      </w:r>
      <w:r w:rsidRPr="00105882">
        <w:rPr>
          <w:rFonts w:ascii="Times New Roman" w:hAnsi="Times New Roman" w:cs="Times New Roman"/>
          <w:color w:val="C45911" w:themeColor="accent2" w:themeShade="BF"/>
          <w:sz w:val="36"/>
          <w:szCs w:val="36"/>
          <w:rtl/>
        </w:rPr>
        <w:t>).</w:t>
      </w:r>
    </w:p>
    <w:p w:rsidR="005E7547" w:rsidRPr="005E7547" w:rsidRDefault="005E7547" w:rsidP="005E7547">
      <w:pPr>
        <w:spacing w:line="276" w:lineRule="auto"/>
        <w:ind w:left="0"/>
        <w:jc w:val="left"/>
        <w:rPr>
          <w:rFonts w:ascii="Times New Roman" w:hAnsi="Times New Roman" w:cs="Times New Roman"/>
          <w:b/>
          <w:bCs/>
          <w:color w:val="FF0000"/>
          <w:sz w:val="36"/>
          <w:szCs w:val="36"/>
          <w:rtl/>
        </w:rPr>
      </w:pPr>
      <w:r w:rsidRPr="005E7547">
        <w:rPr>
          <w:rFonts w:ascii="Times New Roman" w:hAnsi="Times New Roman" w:cs="Times New Roman"/>
          <w:color w:val="FF0000"/>
          <w:sz w:val="36"/>
          <w:szCs w:val="36"/>
          <w:rtl/>
        </w:rPr>
        <w:t>تنبيه وخلاصة:</w:t>
      </w:r>
      <w:r>
        <w:rPr>
          <w:rFonts w:ascii="Times New Roman" w:hAnsi="Times New Roman" w:cs="Times New Roman" w:hint="cs"/>
          <w:b/>
          <w:bCs/>
          <w:color w:val="FF0000"/>
          <w:sz w:val="36"/>
          <w:szCs w:val="36"/>
          <w:rtl/>
        </w:rPr>
        <w:t xml:space="preserve"> </w:t>
      </w:r>
      <w:r>
        <w:rPr>
          <w:rFonts w:ascii="Times New Roman" w:hAnsi="Times New Roman" w:cs="Times New Roman"/>
          <w:b/>
          <w:bCs/>
          <w:color w:val="833C0B" w:themeColor="accent2" w:themeShade="80"/>
          <w:sz w:val="36"/>
          <w:szCs w:val="36"/>
          <w:rtl/>
        </w:rPr>
        <w:t>عن أقوال العلماء ــ رحمهم الله ــ فيمَن فاتته صلاة العيد.</w:t>
      </w:r>
    </w:p>
    <w:p w:rsidR="005E7547" w:rsidRDefault="005E7547" w:rsidP="005472F7">
      <w:pPr>
        <w:spacing w:line="276" w:lineRule="auto"/>
        <w:ind w:left="0"/>
        <w:jc w:val="left"/>
        <w:rPr>
          <w:rFonts w:ascii="Times New Roman" w:hAnsi="Times New Roman" w:cs="Times New Roman" w:hint="cs"/>
          <w:color w:val="C45911" w:themeColor="accent2" w:themeShade="BF"/>
          <w:sz w:val="36"/>
          <w:szCs w:val="36"/>
          <w:rtl/>
        </w:rPr>
      </w:pPr>
      <w:r>
        <w:rPr>
          <w:rFonts w:ascii="Times New Roman" w:hAnsi="Times New Roman" w:cs="Times New Roman"/>
          <w:color w:val="C45911" w:themeColor="accent2" w:themeShade="BF"/>
          <w:sz w:val="36"/>
          <w:szCs w:val="36"/>
          <w:rtl/>
        </w:rPr>
        <w:t>صفحة (</w:t>
      </w:r>
      <w:r w:rsidR="005472F7">
        <w:rPr>
          <w:rFonts w:ascii="Times New Roman" w:hAnsi="Times New Roman" w:cs="Times New Roman" w:hint="cs"/>
          <w:color w:val="C45911" w:themeColor="accent2" w:themeShade="BF"/>
          <w:sz w:val="36"/>
          <w:szCs w:val="36"/>
          <w:rtl/>
        </w:rPr>
        <w:t>39</w:t>
      </w:r>
      <w:r>
        <w:rPr>
          <w:rFonts w:ascii="Times New Roman" w:hAnsi="Times New Roman" w:cs="Times New Roman"/>
          <w:color w:val="C45911" w:themeColor="accent2" w:themeShade="BF"/>
          <w:sz w:val="36"/>
          <w:szCs w:val="36"/>
          <w:rtl/>
        </w:rPr>
        <w:t>) إلى (</w:t>
      </w:r>
      <w:r w:rsidR="005472F7">
        <w:rPr>
          <w:rFonts w:ascii="Times New Roman" w:hAnsi="Times New Roman" w:cs="Times New Roman" w:hint="cs"/>
          <w:color w:val="C45911" w:themeColor="accent2" w:themeShade="BF"/>
          <w:sz w:val="36"/>
          <w:szCs w:val="36"/>
          <w:rtl/>
        </w:rPr>
        <w:t>4</w:t>
      </w:r>
      <w:r>
        <w:rPr>
          <w:rFonts w:ascii="Times New Roman" w:hAnsi="Times New Roman" w:cs="Times New Roman"/>
          <w:color w:val="C45911" w:themeColor="accent2" w:themeShade="BF"/>
          <w:sz w:val="36"/>
          <w:szCs w:val="36"/>
          <w:rtl/>
        </w:rPr>
        <w:t>0).</w:t>
      </w:r>
    </w:p>
    <w:p w:rsidR="005472F7" w:rsidRDefault="005472F7" w:rsidP="005472F7">
      <w:pPr>
        <w:spacing w:line="276" w:lineRule="auto"/>
        <w:ind w:left="0"/>
        <w:jc w:val="left"/>
        <w:rPr>
          <w:rFonts w:ascii="Times New Roman" w:hAnsi="Times New Roman" w:cs="Times New Roman"/>
          <w:b/>
          <w:bCs/>
          <w:sz w:val="36"/>
          <w:szCs w:val="36"/>
          <w:rtl/>
        </w:rPr>
      </w:pPr>
      <w:r w:rsidRPr="005472F7">
        <w:rPr>
          <w:rFonts w:ascii="Times New Roman" w:hAnsi="Times New Roman" w:cs="Times New Roman"/>
          <w:b/>
          <w:bCs/>
          <w:color w:val="0070C0"/>
          <w:sz w:val="36"/>
          <w:szCs w:val="36"/>
          <w:rtl/>
        </w:rPr>
        <w:t>المسألة الحادية عشرة</w:t>
      </w:r>
      <w:r>
        <w:rPr>
          <w:rFonts w:ascii="Times New Roman" w:hAnsi="Times New Roman" w:cs="Times New Roman"/>
          <w:b/>
          <w:bCs/>
          <w:sz w:val="36"/>
          <w:szCs w:val="36"/>
          <w:rtl/>
        </w:rPr>
        <w:t>:</w:t>
      </w:r>
      <w:r>
        <w:rPr>
          <w:rFonts w:ascii="Times New Roman" w:hAnsi="Times New Roman" w:cs="Times New Roman" w:hint="cs"/>
          <w:b/>
          <w:bCs/>
          <w:sz w:val="36"/>
          <w:szCs w:val="36"/>
          <w:rtl/>
        </w:rPr>
        <w:t xml:space="preserve"> </w:t>
      </w:r>
      <w:r w:rsidRPr="005472F7">
        <w:rPr>
          <w:rFonts w:ascii="Times New Roman" w:hAnsi="Times New Roman" w:cs="Times New Roman"/>
          <w:color w:val="C00000"/>
          <w:sz w:val="36"/>
          <w:szCs w:val="36"/>
          <w:rtl/>
        </w:rPr>
        <w:t>عن مُختصَر صِفة صلاة العيد</w:t>
      </w:r>
      <w:r w:rsidRPr="005472F7">
        <w:rPr>
          <w:rFonts w:ascii="Times New Roman" w:hAnsi="Times New Roman" w:cs="Times New Roman"/>
          <w:sz w:val="36"/>
          <w:szCs w:val="36"/>
          <w:rtl/>
        </w:rPr>
        <w:t>.</w:t>
      </w:r>
    </w:p>
    <w:p w:rsidR="005472F7" w:rsidRPr="00105882" w:rsidRDefault="005472F7" w:rsidP="005472F7">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صفحة (</w:t>
      </w:r>
      <w:r>
        <w:rPr>
          <w:rFonts w:ascii="Times New Roman" w:hAnsi="Times New Roman" w:cs="Times New Roman" w:hint="cs"/>
          <w:color w:val="C45911" w:themeColor="accent2" w:themeShade="BF"/>
          <w:sz w:val="36"/>
          <w:szCs w:val="36"/>
          <w:rtl/>
        </w:rPr>
        <w:t>40</w:t>
      </w:r>
      <w:r>
        <w:rPr>
          <w:rFonts w:ascii="Times New Roman" w:hAnsi="Times New Roman" w:cs="Times New Roman"/>
          <w:color w:val="C45911" w:themeColor="accent2" w:themeShade="BF"/>
          <w:sz w:val="36"/>
          <w:szCs w:val="36"/>
          <w:rtl/>
        </w:rPr>
        <w:t>) إلى (</w:t>
      </w:r>
      <w:r>
        <w:rPr>
          <w:rFonts w:ascii="Times New Roman" w:hAnsi="Times New Roman" w:cs="Times New Roman" w:hint="cs"/>
          <w:color w:val="C45911" w:themeColor="accent2" w:themeShade="BF"/>
          <w:sz w:val="36"/>
          <w:szCs w:val="36"/>
          <w:rtl/>
        </w:rPr>
        <w:t>42</w:t>
      </w:r>
      <w:r>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E7547">
        <w:rPr>
          <w:rFonts w:ascii="Times New Roman" w:hAnsi="Times New Roman" w:cs="Times New Roman"/>
          <w:b/>
          <w:bCs/>
          <w:color w:val="0070C0"/>
          <w:sz w:val="36"/>
          <w:szCs w:val="36"/>
          <w:rtl/>
        </w:rPr>
        <w:t>المسألة ال</w:t>
      </w:r>
      <w:r w:rsidR="005472F7">
        <w:rPr>
          <w:rFonts w:ascii="Times New Roman" w:hAnsi="Times New Roman" w:cs="Times New Roman" w:hint="cs"/>
          <w:b/>
          <w:bCs/>
          <w:color w:val="0070C0"/>
          <w:sz w:val="36"/>
          <w:szCs w:val="36"/>
          <w:rtl/>
        </w:rPr>
        <w:t>ثانية</w:t>
      </w:r>
      <w:r w:rsidR="005E7547" w:rsidRPr="005E7547">
        <w:rPr>
          <w:rFonts w:ascii="Times New Roman" w:hAnsi="Times New Roman" w:cs="Times New Roman" w:hint="cs"/>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شهود خطبة العيد</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(4</w:t>
      </w:r>
      <w:r w:rsidR="005472F7">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 إلى (44).</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sz w:val="36"/>
          <w:szCs w:val="36"/>
          <w:rtl/>
        </w:rPr>
        <w:t>وتحتها فرعان:</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الجلوس لاستماع خطبة العيد.</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(4</w:t>
      </w:r>
      <w:r w:rsidR="005472F7">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 إلى (4</w:t>
      </w:r>
      <w:r w:rsidR="005472F7">
        <w:rPr>
          <w:rFonts w:ascii="Times New Roman" w:hAnsi="Times New Roman" w:cs="Times New Roman" w:hint="cs"/>
          <w:color w:val="C45911" w:themeColor="accent2" w:themeShade="BF"/>
          <w:sz w:val="36"/>
          <w:szCs w:val="36"/>
          <w:rtl/>
        </w:rPr>
        <w:t>3</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كلام الناس في أثناء خطبة العيد.</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صفحة (4</w:t>
      </w:r>
      <w:r w:rsidR="005472F7">
        <w:rPr>
          <w:rFonts w:ascii="Times New Roman" w:hAnsi="Times New Roman" w:cs="Times New Roman" w:hint="cs"/>
          <w:color w:val="C45911" w:themeColor="accent2" w:themeShade="BF"/>
          <w:sz w:val="36"/>
          <w:szCs w:val="36"/>
          <w:rtl/>
        </w:rPr>
        <w:t>3</w:t>
      </w:r>
      <w:r w:rsidRPr="00105882">
        <w:rPr>
          <w:rFonts w:ascii="Times New Roman" w:hAnsi="Times New Roman" w:cs="Times New Roman"/>
          <w:color w:val="C45911" w:themeColor="accent2" w:themeShade="BF"/>
          <w:sz w:val="36"/>
          <w:szCs w:val="36"/>
          <w:rtl/>
        </w:rPr>
        <w:t>)</w:t>
      </w:r>
      <w:r w:rsidR="005472F7">
        <w:rPr>
          <w:rFonts w:ascii="Times New Roman" w:hAnsi="Times New Roman" w:cs="Times New Roman" w:hint="cs"/>
          <w:color w:val="C45911" w:themeColor="accent2" w:themeShade="BF"/>
          <w:sz w:val="36"/>
          <w:szCs w:val="36"/>
          <w:rtl/>
        </w:rPr>
        <w:t xml:space="preserve"> إلى (44)</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ثالثة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color w:val="0070C0"/>
          <w:sz w:val="36"/>
          <w:szCs w:val="36"/>
          <w:rtl/>
        </w:rPr>
        <w:t xml:space="preserve"> </w:t>
      </w:r>
      <w:r w:rsidRPr="00105882">
        <w:rPr>
          <w:rFonts w:ascii="Times New Roman" w:hAnsi="Times New Roman" w:cs="Times New Roman"/>
          <w:sz w:val="36"/>
          <w:szCs w:val="36"/>
          <w:rtl/>
        </w:rPr>
        <w:t xml:space="preserve">/ </w:t>
      </w:r>
      <w:r w:rsidRPr="00105882">
        <w:rPr>
          <w:rFonts w:ascii="Times New Roman" w:hAnsi="Times New Roman" w:cs="Times New Roman"/>
          <w:color w:val="C00000"/>
          <w:sz w:val="36"/>
          <w:szCs w:val="36"/>
          <w:rtl/>
        </w:rPr>
        <w:t>عن بدأ خطبة العيد بالتكبير</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lastRenderedPageBreak/>
        <w:t>مِن صفحة (</w:t>
      </w:r>
      <w:r w:rsidR="005472F7">
        <w:rPr>
          <w:rFonts w:ascii="Times New Roman" w:hAnsi="Times New Roman" w:cs="Times New Roman" w:hint="cs"/>
          <w:color w:val="C45911" w:themeColor="accent2" w:themeShade="BF"/>
          <w:sz w:val="36"/>
          <w:szCs w:val="36"/>
          <w:rtl/>
        </w:rPr>
        <w:t>44</w:t>
      </w:r>
      <w:r w:rsidRPr="00105882">
        <w:rPr>
          <w:rFonts w:ascii="Times New Roman" w:hAnsi="Times New Roman" w:cs="Times New Roman"/>
          <w:color w:val="C45911" w:themeColor="accent2" w:themeShade="BF"/>
          <w:sz w:val="36"/>
          <w:szCs w:val="36"/>
          <w:rtl/>
        </w:rPr>
        <w:t>) إلى (4</w:t>
      </w:r>
      <w:r w:rsidR="005472F7">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رابعة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خطبة العيد وأنَّها اثنتان لا واحدة</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5472F7">
        <w:rPr>
          <w:rFonts w:ascii="Times New Roman" w:hAnsi="Times New Roman" w:cs="Times New Roman" w:hint="cs"/>
          <w:color w:val="C45911" w:themeColor="accent2" w:themeShade="BF"/>
          <w:sz w:val="36"/>
          <w:szCs w:val="36"/>
          <w:rtl/>
        </w:rPr>
        <w:t>46</w:t>
      </w:r>
      <w:r w:rsidRPr="00105882">
        <w:rPr>
          <w:rFonts w:ascii="Times New Roman" w:hAnsi="Times New Roman" w:cs="Times New Roman"/>
          <w:color w:val="C45911" w:themeColor="accent2" w:themeShade="BF"/>
          <w:sz w:val="36"/>
          <w:szCs w:val="36"/>
          <w:rtl/>
        </w:rPr>
        <w:t>) إلى (</w:t>
      </w:r>
      <w:r w:rsidR="005472F7">
        <w:rPr>
          <w:rFonts w:ascii="Times New Roman" w:hAnsi="Times New Roman" w:cs="Times New Roman" w:hint="cs"/>
          <w:color w:val="C45911" w:themeColor="accent2" w:themeShade="BF"/>
          <w:sz w:val="36"/>
          <w:szCs w:val="36"/>
          <w:rtl/>
        </w:rPr>
        <w:t>47</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 xml:space="preserve">خامسة </w:t>
      </w:r>
      <w:r w:rsidRPr="005472F7">
        <w:rPr>
          <w:rFonts w:ascii="Times New Roman" w:hAnsi="Times New Roman" w:cs="Times New Roman"/>
          <w:b/>
          <w:bCs/>
          <w:color w:val="0070C0"/>
          <w:sz w:val="36"/>
          <w:szCs w:val="36"/>
          <w:rtl/>
        </w:rPr>
        <w:t>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التهنئة بالعيد</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5472F7">
        <w:rPr>
          <w:rFonts w:ascii="Times New Roman" w:hAnsi="Times New Roman" w:cs="Times New Roman" w:hint="cs"/>
          <w:color w:val="C45911" w:themeColor="accent2" w:themeShade="BF"/>
          <w:sz w:val="36"/>
          <w:szCs w:val="36"/>
          <w:rtl/>
        </w:rPr>
        <w:t>47</w:t>
      </w:r>
      <w:r w:rsidRPr="00105882">
        <w:rPr>
          <w:rFonts w:ascii="Times New Roman" w:hAnsi="Times New Roman" w:cs="Times New Roman"/>
          <w:color w:val="C45911" w:themeColor="accent2" w:themeShade="BF"/>
          <w:sz w:val="36"/>
          <w:szCs w:val="36"/>
          <w:rtl/>
        </w:rPr>
        <w:t>) إلى (5</w:t>
      </w:r>
      <w:r w:rsidR="005472F7">
        <w:rPr>
          <w:rFonts w:ascii="Times New Roman" w:hAnsi="Times New Roman" w:cs="Times New Roman" w:hint="cs"/>
          <w:color w:val="C45911" w:themeColor="accent2" w:themeShade="BF"/>
          <w:sz w:val="36"/>
          <w:szCs w:val="36"/>
          <w:rtl/>
        </w:rPr>
        <w:t>0</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w:t>
      </w:r>
      <w:r w:rsidR="005472F7">
        <w:rPr>
          <w:rFonts w:ascii="Times New Roman" w:hAnsi="Times New Roman" w:cs="Times New Roman" w:hint="cs"/>
          <w:b/>
          <w:bCs/>
          <w:color w:val="0070C0"/>
          <w:sz w:val="36"/>
          <w:szCs w:val="36"/>
          <w:rtl/>
        </w:rPr>
        <w:t>ل</w:t>
      </w:r>
      <w:r w:rsidR="005472F7" w:rsidRPr="005472F7">
        <w:rPr>
          <w:rFonts w:ascii="Times New Roman" w:hAnsi="Times New Roman" w:cs="Times New Roman" w:hint="cs"/>
          <w:b/>
          <w:bCs/>
          <w:color w:val="0070C0"/>
          <w:sz w:val="36"/>
          <w:szCs w:val="36"/>
          <w:rtl/>
        </w:rPr>
        <w:t>سادسة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صيام يوم عيد الأضحى وأيَّام التشريق</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(5</w:t>
      </w:r>
      <w:r w:rsidR="005472F7">
        <w:rPr>
          <w:rFonts w:ascii="Times New Roman" w:hAnsi="Times New Roman" w:cs="Times New Roman" w:hint="cs"/>
          <w:color w:val="C45911" w:themeColor="accent2" w:themeShade="BF"/>
          <w:sz w:val="36"/>
          <w:szCs w:val="36"/>
          <w:rtl/>
        </w:rPr>
        <w:t>0</w:t>
      </w:r>
      <w:r w:rsidRPr="00105882">
        <w:rPr>
          <w:rFonts w:ascii="Times New Roman" w:hAnsi="Times New Roman" w:cs="Times New Roman"/>
          <w:color w:val="C45911" w:themeColor="accent2" w:themeShade="BF"/>
          <w:sz w:val="36"/>
          <w:szCs w:val="36"/>
          <w:rtl/>
        </w:rPr>
        <w:t>) إلى (5</w:t>
      </w:r>
      <w:r w:rsidR="005472F7">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سابعة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لا عيد للمسلمين إلا عيدان</w:t>
      </w:r>
      <w:r w:rsidRPr="00105882">
        <w:rPr>
          <w:rFonts w:ascii="Times New Roman" w:hAnsi="Times New Roman" w:cs="Times New Roman"/>
          <w:sz w:val="36"/>
          <w:szCs w:val="36"/>
          <w:rtl/>
        </w:rPr>
        <w:t>.</w:t>
      </w:r>
    </w:p>
    <w:p w:rsidR="00FE4B3C" w:rsidRPr="00105882" w:rsidRDefault="00FE4B3C" w:rsidP="005472F7">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(5</w:t>
      </w:r>
      <w:r w:rsidR="005472F7">
        <w:rPr>
          <w:rFonts w:ascii="Times New Roman" w:hAnsi="Times New Roman" w:cs="Times New Roman" w:hint="cs"/>
          <w:color w:val="C45911" w:themeColor="accent2" w:themeShade="BF"/>
          <w:sz w:val="36"/>
          <w:szCs w:val="36"/>
          <w:rtl/>
        </w:rPr>
        <w:t>2</w:t>
      </w:r>
      <w:r w:rsidRPr="00105882">
        <w:rPr>
          <w:rFonts w:ascii="Times New Roman" w:hAnsi="Times New Roman" w:cs="Times New Roman"/>
          <w:color w:val="C45911" w:themeColor="accent2" w:themeShade="BF"/>
          <w:sz w:val="36"/>
          <w:szCs w:val="36"/>
          <w:rtl/>
        </w:rPr>
        <w:t>) إلى (5</w:t>
      </w:r>
      <w:r w:rsidR="005472F7">
        <w:rPr>
          <w:rFonts w:ascii="Times New Roman" w:hAnsi="Times New Roman" w:cs="Times New Roman" w:hint="cs"/>
          <w:color w:val="C45911" w:themeColor="accent2" w:themeShade="BF"/>
          <w:sz w:val="36"/>
          <w:szCs w:val="36"/>
          <w:rtl/>
        </w:rPr>
        <w:t>3</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ثامنة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التَّكبير في أيَّام العشر الأُوَل مِن شهر ذِي الحِجَّة، ويوم عيد الأضحى، وأيَّام التَّشريق</w:t>
      </w:r>
      <w:r w:rsidRPr="00105882">
        <w:rPr>
          <w:rFonts w:ascii="Times New Roman" w:hAnsi="Times New Roman" w:cs="Times New Roman"/>
          <w:sz w:val="36"/>
          <w:szCs w:val="36"/>
          <w:rtl/>
        </w:rPr>
        <w:t>.</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53</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70</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7030A0"/>
          <w:sz w:val="36"/>
          <w:szCs w:val="36"/>
        </w:rPr>
      </w:pPr>
      <w:r w:rsidRPr="00105882">
        <w:rPr>
          <w:rFonts w:ascii="Times New Roman" w:hAnsi="Times New Roman" w:cs="Times New Roman"/>
          <w:sz w:val="36"/>
          <w:szCs w:val="36"/>
          <w:rtl/>
        </w:rPr>
        <w:t>وتحت هذه المسالة عشرة فروع:</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الأوَّل:</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مشروعيَّـة التَّكبير المُطلَق في أيَّام عشر ذي الحِجَّة الأُوَل، ويوم عيد النَّحر، وأيَّام التشريق.</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53</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55</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الثاني:</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وقت التَّكبير المُطلق في أيَّام عشر ذي الحِجة، ويوم النَّحر، وأيَّام التشريق.</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55</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lastRenderedPageBreak/>
        <w:t>الفرع الثالث:</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مشروعية التَّكبير المُقَيَّد في يوم عرفة، ويوم النَّحر، وأيَّام التشريق.</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55</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58</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الرابع:</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وقت التَّكبير المُقيَّد</w:t>
      </w:r>
      <w:r w:rsidR="00FB3829">
        <w:rPr>
          <w:rFonts w:ascii="Times New Roman" w:hAnsi="Times New Roman" w:cs="Times New Roman" w:hint="cs"/>
          <w:color w:val="833C0B" w:themeColor="accent2" w:themeShade="80"/>
          <w:sz w:val="36"/>
          <w:szCs w:val="36"/>
          <w:rtl/>
        </w:rPr>
        <w:t xml:space="preserve"> لغير الحُجَّاج وللحُجَّاج.</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85</w:t>
      </w:r>
      <w:r w:rsidRPr="00105882">
        <w:rPr>
          <w:rFonts w:ascii="Times New Roman" w:hAnsi="Times New Roman" w:cs="Times New Roman"/>
          <w:color w:val="C45911" w:themeColor="accent2" w:themeShade="BF"/>
          <w:sz w:val="36"/>
          <w:szCs w:val="36"/>
          <w:rtl/>
        </w:rPr>
        <w:t>) إلى (6</w:t>
      </w:r>
      <w:r w:rsidR="00FB3829">
        <w:rPr>
          <w:rFonts w:ascii="Times New Roman" w:hAnsi="Times New Roman" w:cs="Times New Roman" w:hint="cs"/>
          <w:color w:val="C45911" w:themeColor="accent2" w:themeShade="BF"/>
          <w:sz w:val="36"/>
          <w:szCs w:val="36"/>
          <w:rtl/>
        </w:rPr>
        <w:t>1</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الخامس:</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الفرْق بين التَّكبير المُطلَق  والتكبير المُقَيَّد.</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(6</w:t>
      </w:r>
      <w:r w:rsidR="00FB3829">
        <w:rPr>
          <w:rFonts w:ascii="Times New Roman" w:hAnsi="Times New Roman" w:cs="Times New Roman" w:hint="cs"/>
          <w:color w:val="C45911" w:themeColor="accent2" w:themeShade="BF"/>
          <w:sz w:val="36"/>
          <w:szCs w:val="36"/>
          <w:rtl/>
        </w:rPr>
        <w:t>1</w:t>
      </w:r>
      <w:r w:rsidR="00FB3829">
        <w:rPr>
          <w:rFonts w:ascii="Times New Roman" w:hAnsi="Times New Roman" w:cs="Times New Roman"/>
          <w:color w:val="C45911" w:themeColor="accent2" w:themeShade="BF"/>
          <w:sz w:val="36"/>
          <w:szCs w:val="36"/>
          <w:rtl/>
        </w:rPr>
        <w:t>)</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color w:val="C00000"/>
          <w:sz w:val="36"/>
          <w:szCs w:val="36"/>
        </w:rPr>
      </w:pPr>
      <w:r w:rsidRPr="00105882">
        <w:rPr>
          <w:rFonts w:ascii="Times New Roman" w:hAnsi="Times New Roman" w:cs="Times New Roman"/>
          <w:color w:val="7030A0"/>
          <w:sz w:val="36"/>
          <w:szCs w:val="36"/>
          <w:rtl/>
        </w:rPr>
        <w:t>الفرع السادس:</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وقت التكبير المُقيَّد وهل هو قبل أذكار صلاة الفريضة أمْ بعدها.</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61</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5).</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السابع:</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مشروعيَّـة الجهر بالتَّكبير عند الخروج إلى صلاة عيد الأضحى.</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5) إلى (</w:t>
      </w:r>
      <w:r w:rsidR="00FB3829">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6).</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الثامن:</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مشروعيَّة الجهر بالتَّكبير أيـَّام العشر, وفي يوم النَّحر, وأيـَّام التَّشريق.</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6) إلى (</w:t>
      </w:r>
      <w:r w:rsidR="00FB3829">
        <w:rPr>
          <w:rFonts w:ascii="Times New Roman" w:hAnsi="Times New Roman" w:cs="Times New Roman" w:hint="cs"/>
          <w:color w:val="C45911" w:themeColor="accent2" w:themeShade="BF"/>
          <w:sz w:val="36"/>
          <w:szCs w:val="36"/>
          <w:rtl/>
        </w:rPr>
        <w:t>6</w:t>
      </w:r>
      <w:r w:rsidRPr="00105882">
        <w:rPr>
          <w:rFonts w:ascii="Times New Roman" w:hAnsi="Times New Roman" w:cs="Times New Roman"/>
          <w:color w:val="C45911" w:themeColor="accent2" w:themeShade="BF"/>
          <w:sz w:val="36"/>
          <w:szCs w:val="36"/>
          <w:rtl/>
        </w:rPr>
        <w:t>7).</w:t>
      </w:r>
    </w:p>
    <w:p w:rsidR="00FE4B3C" w:rsidRPr="00105882" w:rsidRDefault="00FE4B3C" w:rsidP="006C7B9C">
      <w:pPr>
        <w:spacing w:line="276" w:lineRule="auto"/>
        <w:ind w:left="0"/>
        <w:jc w:val="left"/>
        <w:rPr>
          <w:rFonts w:ascii="Times New Roman" w:hAnsi="Times New Roman" w:cs="Times New Roman"/>
          <w:color w:val="7030A0"/>
          <w:sz w:val="36"/>
          <w:szCs w:val="36"/>
        </w:rPr>
      </w:pPr>
      <w:r w:rsidRPr="00105882">
        <w:rPr>
          <w:rFonts w:ascii="Times New Roman" w:hAnsi="Times New Roman" w:cs="Times New Roman"/>
          <w:color w:val="7030A0"/>
          <w:sz w:val="36"/>
          <w:szCs w:val="36"/>
          <w:rtl/>
        </w:rPr>
        <w:t xml:space="preserve">الفرع التاسع: </w:t>
      </w:r>
      <w:r w:rsidRPr="00105882">
        <w:rPr>
          <w:rFonts w:ascii="Times New Roman" w:hAnsi="Times New Roman" w:cs="Times New Roman"/>
          <w:color w:val="833C0B" w:themeColor="accent2" w:themeShade="80"/>
          <w:sz w:val="36"/>
          <w:szCs w:val="36"/>
          <w:rtl/>
        </w:rPr>
        <w:t>عن تكبير النِّساء.</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67</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68</w:t>
      </w:r>
      <w:r w:rsidRPr="00105882">
        <w:rPr>
          <w:rFonts w:ascii="Times New Roman" w:hAnsi="Times New Roman" w:cs="Times New Roman"/>
          <w:color w:val="C45911" w:themeColor="accent2" w:themeShade="BF"/>
          <w:sz w:val="36"/>
          <w:szCs w:val="36"/>
          <w:rtl/>
        </w:rPr>
        <w:t>).</w:t>
      </w:r>
    </w:p>
    <w:p w:rsidR="00FE4B3C" w:rsidRPr="00105882" w:rsidRDefault="00FE4B3C" w:rsidP="006C7B9C">
      <w:pPr>
        <w:spacing w:line="276" w:lineRule="auto"/>
        <w:ind w:left="0"/>
        <w:jc w:val="left"/>
        <w:rPr>
          <w:rFonts w:ascii="Times New Roman" w:hAnsi="Times New Roman" w:cs="Times New Roman"/>
          <w:sz w:val="36"/>
          <w:szCs w:val="36"/>
        </w:rPr>
      </w:pPr>
      <w:r w:rsidRPr="00105882">
        <w:rPr>
          <w:rFonts w:ascii="Times New Roman" w:hAnsi="Times New Roman" w:cs="Times New Roman"/>
          <w:color w:val="7030A0"/>
          <w:sz w:val="36"/>
          <w:szCs w:val="36"/>
          <w:rtl/>
        </w:rPr>
        <w:t>الفرع العاشر</w:t>
      </w:r>
      <w:r w:rsidRPr="00105882">
        <w:rPr>
          <w:rFonts w:ascii="Times New Roman" w:hAnsi="Times New Roman" w:cs="Times New Roman"/>
          <w:sz w:val="36"/>
          <w:szCs w:val="36"/>
          <w:rtl/>
        </w:rPr>
        <w:t xml:space="preserve">: </w:t>
      </w:r>
      <w:r w:rsidRPr="00105882">
        <w:rPr>
          <w:rFonts w:ascii="Times New Roman" w:hAnsi="Times New Roman" w:cs="Times New Roman"/>
          <w:color w:val="833C0B" w:themeColor="accent2" w:themeShade="80"/>
          <w:sz w:val="36"/>
          <w:szCs w:val="36"/>
          <w:rtl/>
        </w:rPr>
        <w:t>عن صِيَغ هذا التَّكبير</w:t>
      </w:r>
      <w:r w:rsidRPr="00105882">
        <w:rPr>
          <w:rFonts w:ascii="Times New Roman" w:hAnsi="Times New Roman" w:cs="Times New Roman"/>
          <w:sz w:val="36"/>
          <w:szCs w:val="36"/>
          <w:rtl/>
        </w:rPr>
        <w:t>.</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tl/>
        </w:rPr>
      </w:pPr>
      <w:r w:rsidRPr="00105882">
        <w:rPr>
          <w:rFonts w:ascii="Times New Roman" w:hAnsi="Times New Roman" w:cs="Times New Roman"/>
          <w:color w:val="C45911" w:themeColor="accent2" w:themeShade="BF"/>
          <w:sz w:val="36"/>
          <w:szCs w:val="36"/>
          <w:rtl/>
        </w:rPr>
        <w:lastRenderedPageBreak/>
        <w:t>مِن صفحة (</w:t>
      </w:r>
      <w:r w:rsidR="00FB3829">
        <w:rPr>
          <w:rFonts w:ascii="Times New Roman" w:hAnsi="Times New Roman" w:cs="Times New Roman" w:hint="cs"/>
          <w:color w:val="C45911" w:themeColor="accent2" w:themeShade="BF"/>
          <w:sz w:val="36"/>
          <w:szCs w:val="36"/>
          <w:rtl/>
        </w:rPr>
        <w:t>68</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70</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المسألة ال</w:t>
      </w:r>
      <w:r w:rsidR="005472F7" w:rsidRPr="005472F7">
        <w:rPr>
          <w:rFonts w:ascii="Times New Roman" w:hAnsi="Times New Roman" w:cs="Times New Roman" w:hint="cs"/>
          <w:b/>
          <w:bCs/>
          <w:color w:val="0070C0"/>
          <w:sz w:val="36"/>
          <w:szCs w:val="36"/>
          <w:rtl/>
        </w:rPr>
        <w:t>تاسعة</w:t>
      </w:r>
      <w:r w:rsidRPr="005472F7">
        <w:rPr>
          <w:rFonts w:ascii="Times New Roman" w:hAnsi="Times New Roman" w:cs="Times New Roman"/>
          <w:b/>
          <w:bCs/>
          <w:color w:val="0070C0"/>
          <w:sz w:val="36"/>
          <w:szCs w:val="36"/>
          <w:rtl/>
        </w:rPr>
        <w:t xml:space="preserve"> عشرة</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مشروعية الأضحية</w:t>
      </w:r>
      <w:r w:rsidRPr="00105882">
        <w:rPr>
          <w:rFonts w:ascii="Times New Roman" w:hAnsi="Times New Roman" w:cs="Times New Roman"/>
          <w:sz w:val="36"/>
          <w:szCs w:val="36"/>
          <w:rtl/>
        </w:rPr>
        <w:t>.</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70</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73</w:t>
      </w:r>
      <w:r w:rsidRPr="00105882">
        <w:rPr>
          <w:rFonts w:ascii="Times New Roman" w:hAnsi="Times New Roman" w:cs="Times New Roman"/>
          <w:color w:val="C45911" w:themeColor="accent2" w:themeShade="BF"/>
          <w:sz w:val="36"/>
          <w:szCs w:val="36"/>
          <w:rtl/>
        </w:rPr>
        <w:t>).</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 xml:space="preserve">المسألة </w:t>
      </w:r>
      <w:r w:rsidR="005472F7" w:rsidRPr="005472F7">
        <w:rPr>
          <w:rFonts w:ascii="Times New Roman" w:hAnsi="Times New Roman" w:cs="Times New Roman" w:hint="cs"/>
          <w:b/>
          <w:bCs/>
          <w:color w:val="0070C0"/>
          <w:sz w:val="36"/>
          <w:szCs w:val="36"/>
          <w:rtl/>
        </w:rPr>
        <w:t>العشرون</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ح</w:t>
      </w:r>
      <w:r w:rsidR="00FB3829">
        <w:rPr>
          <w:rFonts w:ascii="Times New Roman" w:hAnsi="Times New Roman" w:cs="Times New Roman" w:hint="cs"/>
          <w:color w:val="C00000"/>
          <w:sz w:val="36"/>
          <w:szCs w:val="36"/>
          <w:rtl/>
        </w:rPr>
        <w:t>ُ</w:t>
      </w:r>
      <w:r w:rsidRPr="00105882">
        <w:rPr>
          <w:rFonts w:ascii="Times New Roman" w:hAnsi="Times New Roman" w:cs="Times New Roman"/>
          <w:color w:val="C00000"/>
          <w:sz w:val="36"/>
          <w:szCs w:val="36"/>
          <w:rtl/>
        </w:rPr>
        <w:t>كم أخْذ المُضحي مِن شعره وأظفاره وجِلده في أيَّام العشر، ووقت بدايته ونهايته</w:t>
      </w:r>
      <w:r w:rsidRPr="00105882">
        <w:rPr>
          <w:rFonts w:ascii="Times New Roman" w:hAnsi="Times New Roman" w:cs="Times New Roman"/>
          <w:sz w:val="36"/>
          <w:szCs w:val="36"/>
          <w:rtl/>
        </w:rPr>
        <w:t>.</w:t>
      </w:r>
    </w:p>
    <w:p w:rsidR="00FE4B3C" w:rsidRDefault="00FE4B3C" w:rsidP="00FB3829">
      <w:pPr>
        <w:spacing w:line="276" w:lineRule="auto"/>
        <w:ind w:left="0"/>
        <w:jc w:val="left"/>
        <w:rPr>
          <w:rFonts w:ascii="Times New Roman" w:hAnsi="Times New Roman" w:cs="Times New Roman" w:hint="cs"/>
          <w:color w:val="C45911" w:themeColor="accent2" w:themeShade="BF"/>
          <w:sz w:val="36"/>
          <w:szCs w:val="36"/>
          <w:rtl/>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73</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75</w:t>
      </w:r>
      <w:r w:rsidRPr="00105882">
        <w:rPr>
          <w:rFonts w:ascii="Times New Roman" w:hAnsi="Times New Roman" w:cs="Times New Roman"/>
          <w:color w:val="C45911" w:themeColor="accent2" w:themeShade="BF"/>
          <w:sz w:val="36"/>
          <w:szCs w:val="36"/>
          <w:rtl/>
        </w:rPr>
        <w:t>).</w:t>
      </w:r>
    </w:p>
    <w:p w:rsidR="00FB3829" w:rsidRPr="00FB3829" w:rsidRDefault="00FB3829" w:rsidP="00FB3829">
      <w:pPr>
        <w:spacing w:line="276" w:lineRule="auto"/>
        <w:ind w:left="0"/>
        <w:jc w:val="left"/>
        <w:rPr>
          <w:rFonts w:ascii="Times New Roman" w:hAnsi="Times New Roman" w:cs="Times New Roman"/>
          <w:sz w:val="36"/>
          <w:szCs w:val="36"/>
        </w:rPr>
      </w:pPr>
      <w:r w:rsidRPr="00FB3829">
        <w:rPr>
          <w:rFonts w:ascii="Times New Roman" w:hAnsi="Times New Roman" w:cs="Times New Roman"/>
          <w:sz w:val="36"/>
          <w:szCs w:val="36"/>
          <w:rtl/>
        </w:rPr>
        <w:t>ــــ فإنْ أخذ مُريد الأضحية مِن ذلك شيئًا فقد أساء، وخالف السُّنَّة، ولا كفارة عليه.</w:t>
      </w:r>
    </w:p>
    <w:p w:rsidR="00FB3829" w:rsidRPr="00FB3829" w:rsidRDefault="00FB3829" w:rsidP="00FB3829">
      <w:pPr>
        <w:spacing w:line="276" w:lineRule="auto"/>
        <w:ind w:left="0"/>
        <w:jc w:val="left"/>
        <w:rPr>
          <w:rFonts w:ascii="Times New Roman" w:hAnsi="Times New Roman" w:cs="Times New Roman"/>
          <w:color w:val="C45911" w:themeColor="accent2" w:themeShade="BF"/>
          <w:sz w:val="36"/>
          <w:szCs w:val="36"/>
        </w:rPr>
      </w:pPr>
      <w:r>
        <w:rPr>
          <w:rFonts w:ascii="Times New Roman" w:hAnsi="Times New Roman" w:cs="Times New Roman"/>
          <w:color w:val="C45911" w:themeColor="accent2" w:themeShade="BF"/>
          <w:sz w:val="36"/>
          <w:szCs w:val="36"/>
          <w:rtl/>
        </w:rPr>
        <w:t>مِن صفحة (7</w:t>
      </w:r>
      <w:r>
        <w:rPr>
          <w:rFonts w:ascii="Times New Roman" w:hAnsi="Times New Roman" w:cs="Times New Roman" w:hint="cs"/>
          <w:color w:val="C45911" w:themeColor="accent2" w:themeShade="BF"/>
          <w:sz w:val="36"/>
          <w:szCs w:val="36"/>
          <w:rtl/>
        </w:rPr>
        <w:t>4</w:t>
      </w:r>
      <w:r>
        <w:rPr>
          <w:rFonts w:ascii="Times New Roman" w:hAnsi="Times New Roman" w:cs="Times New Roman"/>
          <w:color w:val="C45911" w:themeColor="accent2" w:themeShade="BF"/>
          <w:sz w:val="36"/>
          <w:szCs w:val="36"/>
          <w:rtl/>
        </w:rPr>
        <w:t>) إلى (75).</w:t>
      </w:r>
    </w:p>
    <w:p w:rsidR="00FE4B3C" w:rsidRPr="00105882" w:rsidRDefault="00FE4B3C" w:rsidP="005472F7">
      <w:pPr>
        <w:spacing w:line="276" w:lineRule="auto"/>
        <w:ind w:left="0"/>
        <w:jc w:val="left"/>
        <w:rPr>
          <w:rFonts w:ascii="Times New Roman" w:hAnsi="Times New Roman" w:cs="Times New Roman"/>
          <w:sz w:val="36"/>
          <w:szCs w:val="36"/>
        </w:rPr>
      </w:pPr>
      <w:r w:rsidRPr="005472F7">
        <w:rPr>
          <w:rFonts w:ascii="Times New Roman" w:hAnsi="Times New Roman" w:cs="Times New Roman"/>
          <w:b/>
          <w:bCs/>
          <w:color w:val="0070C0"/>
          <w:sz w:val="36"/>
          <w:szCs w:val="36"/>
          <w:rtl/>
        </w:rPr>
        <w:t xml:space="preserve">المسألة </w:t>
      </w:r>
      <w:r w:rsidR="005472F7" w:rsidRPr="005472F7">
        <w:rPr>
          <w:rFonts w:ascii="Times New Roman" w:hAnsi="Times New Roman" w:cs="Times New Roman" w:hint="cs"/>
          <w:b/>
          <w:bCs/>
          <w:color w:val="0070C0"/>
          <w:sz w:val="36"/>
          <w:szCs w:val="36"/>
          <w:rtl/>
        </w:rPr>
        <w:t>الحادية والعشرون</w:t>
      </w:r>
      <w:r w:rsidRPr="00105882">
        <w:rPr>
          <w:rFonts w:ascii="Times New Roman" w:hAnsi="Times New Roman" w:cs="Times New Roman"/>
          <w:sz w:val="36"/>
          <w:szCs w:val="36"/>
          <w:rtl/>
        </w:rPr>
        <w:t xml:space="preserve"> /  </w:t>
      </w:r>
      <w:r w:rsidRPr="00105882">
        <w:rPr>
          <w:rFonts w:ascii="Times New Roman" w:hAnsi="Times New Roman" w:cs="Times New Roman"/>
          <w:color w:val="C00000"/>
          <w:sz w:val="36"/>
          <w:szCs w:val="36"/>
          <w:rtl/>
        </w:rPr>
        <w:t>عن بعض المظاهر السَّيئة الَّتي تحصُلُ في العِيد</w:t>
      </w:r>
      <w:r w:rsidRPr="00105882">
        <w:rPr>
          <w:rFonts w:ascii="Times New Roman" w:hAnsi="Times New Roman" w:cs="Times New Roman"/>
          <w:sz w:val="36"/>
          <w:szCs w:val="36"/>
          <w:rtl/>
        </w:rPr>
        <w:t>.</w:t>
      </w:r>
    </w:p>
    <w:p w:rsidR="00FE4B3C" w:rsidRPr="00105882" w:rsidRDefault="00FE4B3C" w:rsidP="00FB3829">
      <w:pPr>
        <w:spacing w:line="276" w:lineRule="auto"/>
        <w:ind w:left="0"/>
        <w:jc w:val="left"/>
        <w:rPr>
          <w:rFonts w:ascii="Times New Roman" w:hAnsi="Times New Roman" w:cs="Times New Roman"/>
          <w:color w:val="C45911" w:themeColor="accent2" w:themeShade="BF"/>
          <w:sz w:val="36"/>
          <w:szCs w:val="36"/>
        </w:rPr>
      </w:pPr>
      <w:r w:rsidRPr="00105882">
        <w:rPr>
          <w:rFonts w:ascii="Times New Roman" w:hAnsi="Times New Roman" w:cs="Times New Roman"/>
          <w:color w:val="C45911" w:themeColor="accent2" w:themeShade="BF"/>
          <w:sz w:val="36"/>
          <w:szCs w:val="36"/>
          <w:rtl/>
        </w:rPr>
        <w:t>مِن صفحة (</w:t>
      </w:r>
      <w:r w:rsidR="00FB3829">
        <w:rPr>
          <w:rFonts w:ascii="Times New Roman" w:hAnsi="Times New Roman" w:cs="Times New Roman" w:hint="cs"/>
          <w:color w:val="C45911" w:themeColor="accent2" w:themeShade="BF"/>
          <w:sz w:val="36"/>
          <w:szCs w:val="36"/>
          <w:rtl/>
        </w:rPr>
        <w:t>75</w:t>
      </w:r>
      <w:r w:rsidRPr="00105882">
        <w:rPr>
          <w:rFonts w:ascii="Times New Roman" w:hAnsi="Times New Roman" w:cs="Times New Roman"/>
          <w:color w:val="C45911" w:themeColor="accent2" w:themeShade="BF"/>
          <w:sz w:val="36"/>
          <w:szCs w:val="36"/>
          <w:rtl/>
        </w:rPr>
        <w:t>) إلى (</w:t>
      </w:r>
      <w:r w:rsidR="00FB3829">
        <w:rPr>
          <w:rFonts w:ascii="Times New Roman" w:hAnsi="Times New Roman" w:cs="Times New Roman" w:hint="cs"/>
          <w:color w:val="C45911" w:themeColor="accent2" w:themeShade="BF"/>
          <w:sz w:val="36"/>
          <w:szCs w:val="36"/>
          <w:rtl/>
        </w:rPr>
        <w:t>79</w:t>
      </w:r>
      <w:r w:rsidRPr="00105882">
        <w:rPr>
          <w:rFonts w:ascii="Times New Roman" w:hAnsi="Times New Roman" w:cs="Times New Roman"/>
          <w:color w:val="C45911" w:themeColor="accent2" w:themeShade="BF"/>
          <w:sz w:val="36"/>
          <w:szCs w:val="36"/>
          <w:rtl/>
        </w:rPr>
        <w:t>).</w:t>
      </w:r>
    </w:p>
    <w:p w:rsidR="00FE4B3C" w:rsidRPr="00DC3354" w:rsidRDefault="00DC3354" w:rsidP="006C7B9C">
      <w:pPr>
        <w:spacing w:line="276" w:lineRule="auto"/>
        <w:ind w:left="0"/>
        <w:jc w:val="left"/>
        <w:rPr>
          <w:rFonts w:ascii="Times New Roman" w:hAnsi="Times New Roman" w:cs="Times New Roman" w:hint="cs"/>
          <w:b/>
          <w:bCs/>
          <w:color w:val="0070C0"/>
          <w:sz w:val="36"/>
          <w:szCs w:val="36"/>
          <w:rtl/>
        </w:rPr>
      </w:pPr>
      <w:r w:rsidRPr="00DC3354">
        <w:rPr>
          <w:rFonts w:ascii="Times New Roman" w:hAnsi="Times New Roman" w:cs="Times New Roman" w:hint="cs"/>
          <w:b/>
          <w:bCs/>
          <w:color w:val="0070C0"/>
          <w:sz w:val="36"/>
          <w:szCs w:val="36"/>
          <w:rtl/>
        </w:rPr>
        <w:t>الفهارس:</w:t>
      </w:r>
    </w:p>
    <w:p w:rsidR="00517AEA" w:rsidRPr="00517AEA" w:rsidRDefault="00DC3354" w:rsidP="00517AEA">
      <w:pPr>
        <w:spacing w:line="276" w:lineRule="auto"/>
        <w:ind w:left="0"/>
        <w:jc w:val="left"/>
        <w:rPr>
          <w:rFonts w:ascii="Times New Roman" w:hAnsi="Times New Roman" w:cs="Times New Roman" w:hint="cs"/>
          <w:color w:val="C45911" w:themeColor="accent2" w:themeShade="BF"/>
          <w:sz w:val="36"/>
          <w:szCs w:val="36"/>
          <w:rtl/>
        </w:rPr>
      </w:pPr>
      <w:r>
        <w:rPr>
          <w:rFonts w:ascii="Times New Roman" w:hAnsi="Times New Roman" w:cs="Times New Roman"/>
          <w:color w:val="C45911" w:themeColor="accent2" w:themeShade="BF"/>
          <w:sz w:val="36"/>
          <w:szCs w:val="36"/>
          <w:rtl/>
        </w:rPr>
        <w:t>مِن صفحة (</w:t>
      </w:r>
      <w:r>
        <w:rPr>
          <w:rFonts w:ascii="Times New Roman" w:hAnsi="Times New Roman" w:cs="Times New Roman" w:hint="cs"/>
          <w:color w:val="C45911" w:themeColor="accent2" w:themeShade="BF"/>
          <w:sz w:val="36"/>
          <w:szCs w:val="36"/>
          <w:rtl/>
        </w:rPr>
        <w:t>79</w:t>
      </w:r>
      <w:r>
        <w:rPr>
          <w:rFonts w:ascii="Times New Roman" w:hAnsi="Times New Roman" w:cs="Times New Roman"/>
          <w:color w:val="C45911" w:themeColor="accent2" w:themeShade="BF"/>
          <w:sz w:val="36"/>
          <w:szCs w:val="36"/>
          <w:rtl/>
        </w:rPr>
        <w:t>) إلى (</w:t>
      </w:r>
      <w:r>
        <w:rPr>
          <w:rFonts w:ascii="Times New Roman" w:hAnsi="Times New Roman" w:cs="Times New Roman" w:hint="cs"/>
          <w:color w:val="C45911" w:themeColor="accent2" w:themeShade="BF"/>
          <w:sz w:val="36"/>
          <w:szCs w:val="36"/>
          <w:rtl/>
        </w:rPr>
        <w:t>78</w:t>
      </w:r>
      <w:r>
        <w:rPr>
          <w:rFonts w:ascii="Times New Roman" w:hAnsi="Times New Roman" w:cs="Times New Roman"/>
          <w:color w:val="C45911" w:themeColor="accent2" w:themeShade="BF"/>
          <w:sz w:val="36"/>
          <w:szCs w:val="36"/>
          <w:rtl/>
        </w:rPr>
        <w:t>).</w:t>
      </w:r>
    </w:p>
    <w:p w:rsidR="00DC3354" w:rsidRPr="00517AEA" w:rsidRDefault="00517AEA" w:rsidP="006C7B9C">
      <w:pPr>
        <w:spacing w:line="276" w:lineRule="auto"/>
        <w:ind w:left="0"/>
        <w:jc w:val="left"/>
        <w:rPr>
          <w:rFonts w:ascii="Times New Roman" w:hAnsi="Times New Roman" w:cs="Times New Roman" w:hint="cs"/>
          <w:b/>
          <w:bCs/>
          <w:color w:val="833C0B" w:themeColor="accent2" w:themeShade="80"/>
          <w:sz w:val="36"/>
          <w:szCs w:val="36"/>
          <w:rtl/>
        </w:rPr>
      </w:pPr>
      <w:r w:rsidRPr="00517AEA">
        <w:rPr>
          <w:rFonts w:ascii="Times New Roman" w:hAnsi="Times New Roman" w:cs="Times New Roman" w:hint="cs"/>
          <w:b/>
          <w:bCs/>
          <w:color w:val="833C0B" w:themeColor="accent2" w:themeShade="80"/>
          <w:sz w:val="36"/>
          <w:szCs w:val="36"/>
          <w:rtl/>
        </w:rPr>
        <w:t>وكتبه:</w:t>
      </w:r>
    </w:p>
    <w:p w:rsidR="00517AEA" w:rsidRPr="00517AEA" w:rsidRDefault="00517AEA" w:rsidP="006C7B9C">
      <w:pPr>
        <w:spacing w:line="276" w:lineRule="auto"/>
        <w:ind w:left="0"/>
        <w:jc w:val="left"/>
        <w:rPr>
          <w:rFonts w:ascii="Times New Roman" w:hAnsi="Times New Roman" w:cs="Times New Roman"/>
          <w:b/>
          <w:bCs/>
          <w:color w:val="00B050"/>
          <w:sz w:val="36"/>
          <w:szCs w:val="36"/>
        </w:rPr>
      </w:pPr>
      <w:r w:rsidRPr="00517AEA">
        <w:rPr>
          <w:rFonts w:ascii="Times New Roman" w:hAnsi="Times New Roman" w:cs="Times New Roman" w:hint="cs"/>
          <w:b/>
          <w:bCs/>
          <w:color w:val="00B050"/>
          <w:sz w:val="36"/>
          <w:szCs w:val="36"/>
          <w:rtl/>
        </w:rPr>
        <w:t>عبد القادر بن محمد بن عبد الرحمن الجنيد.</w:t>
      </w:r>
    </w:p>
    <w:sectPr w:rsidR="00517AEA" w:rsidRPr="00517AEA" w:rsidSect="00C23F7E">
      <w:footerReference w:type="default" r:id="rId7"/>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22" w:rsidRDefault="00490222" w:rsidP="00EC1DF4">
      <w:pPr>
        <w:spacing w:before="0" w:after="0"/>
      </w:pPr>
      <w:r>
        <w:separator/>
      </w:r>
    </w:p>
  </w:endnote>
  <w:endnote w:type="continuationSeparator" w:id="0">
    <w:p w:rsidR="00490222" w:rsidRDefault="00490222" w:rsidP="00EC1D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1245721"/>
      <w:docPartObj>
        <w:docPartGallery w:val="Page Numbers (Bottom of Page)"/>
        <w:docPartUnique/>
      </w:docPartObj>
    </w:sdtPr>
    <w:sdtContent>
      <w:p w:rsidR="00105882" w:rsidRDefault="00105882">
        <w:pPr>
          <w:pStyle w:val="a4"/>
          <w:jc w:val="center"/>
        </w:pPr>
        <w:fldSimple w:instr=" PAGE   \* MERGEFORMAT ">
          <w:r w:rsidR="006B1B07" w:rsidRPr="006B1B07">
            <w:rPr>
              <w:rFonts w:cs="Calibri"/>
              <w:noProof/>
              <w:rtl/>
              <w:lang w:val="ar-SA"/>
            </w:rPr>
            <w:t>1</w:t>
          </w:r>
        </w:fldSimple>
      </w:p>
    </w:sdtContent>
  </w:sdt>
  <w:p w:rsidR="00105882" w:rsidRDefault="001058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22" w:rsidRDefault="00490222" w:rsidP="00EC1DF4">
      <w:pPr>
        <w:spacing w:before="0" w:after="0"/>
      </w:pPr>
      <w:r>
        <w:separator/>
      </w:r>
    </w:p>
  </w:footnote>
  <w:footnote w:type="continuationSeparator" w:id="0">
    <w:p w:rsidR="00490222" w:rsidRDefault="00490222" w:rsidP="00EC1DF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1"/>
    <w:footnote w:id="0"/>
  </w:footnotePr>
  <w:endnotePr>
    <w:endnote w:id="-1"/>
    <w:endnote w:id="0"/>
  </w:endnotePr>
  <w:compat/>
  <w:rsids>
    <w:rsidRoot w:val="00147B4B"/>
    <w:rsid w:val="00071E90"/>
    <w:rsid w:val="00097C6D"/>
    <w:rsid w:val="000B70C3"/>
    <w:rsid w:val="000C3A69"/>
    <w:rsid w:val="00105882"/>
    <w:rsid w:val="0011654A"/>
    <w:rsid w:val="00127359"/>
    <w:rsid w:val="00147B46"/>
    <w:rsid w:val="00147B4B"/>
    <w:rsid w:val="00190A96"/>
    <w:rsid w:val="001A3D88"/>
    <w:rsid w:val="001B77B0"/>
    <w:rsid w:val="001F0F9E"/>
    <w:rsid w:val="00234802"/>
    <w:rsid w:val="00236ADE"/>
    <w:rsid w:val="002527A3"/>
    <w:rsid w:val="002553BD"/>
    <w:rsid w:val="0025705D"/>
    <w:rsid w:val="00270802"/>
    <w:rsid w:val="002A5D39"/>
    <w:rsid w:val="002A634E"/>
    <w:rsid w:val="0034267D"/>
    <w:rsid w:val="00343A5F"/>
    <w:rsid w:val="00370195"/>
    <w:rsid w:val="003B6398"/>
    <w:rsid w:val="003B7009"/>
    <w:rsid w:val="003B75C5"/>
    <w:rsid w:val="003C0D99"/>
    <w:rsid w:val="003C6B0C"/>
    <w:rsid w:val="003E4970"/>
    <w:rsid w:val="004544F3"/>
    <w:rsid w:val="00454C5E"/>
    <w:rsid w:val="0046561F"/>
    <w:rsid w:val="00472E96"/>
    <w:rsid w:val="004812FD"/>
    <w:rsid w:val="004850CF"/>
    <w:rsid w:val="00490222"/>
    <w:rsid w:val="004A4FA5"/>
    <w:rsid w:val="004D2857"/>
    <w:rsid w:val="004F52E0"/>
    <w:rsid w:val="00515E27"/>
    <w:rsid w:val="00517AEA"/>
    <w:rsid w:val="00525D15"/>
    <w:rsid w:val="005472F7"/>
    <w:rsid w:val="00560356"/>
    <w:rsid w:val="005B1261"/>
    <w:rsid w:val="005B2549"/>
    <w:rsid w:val="005E7547"/>
    <w:rsid w:val="00626292"/>
    <w:rsid w:val="00647481"/>
    <w:rsid w:val="006816EE"/>
    <w:rsid w:val="00681A17"/>
    <w:rsid w:val="006828B3"/>
    <w:rsid w:val="00686AFE"/>
    <w:rsid w:val="0069657D"/>
    <w:rsid w:val="006B1B07"/>
    <w:rsid w:val="006C7B9C"/>
    <w:rsid w:val="00705690"/>
    <w:rsid w:val="00737149"/>
    <w:rsid w:val="007524B4"/>
    <w:rsid w:val="00752CE5"/>
    <w:rsid w:val="00763366"/>
    <w:rsid w:val="007A6EB3"/>
    <w:rsid w:val="007B3825"/>
    <w:rsid w:val="007D1999"/>
    <w:rsid w:val="007F7F72"/>
    <w:rsid w:val="00801E88"/>
    <w:rsid w:val="00807B44"/>
    <w:rsid w:val="00812D7D"/>
    <w:rsid w:val="00823FE0"/>
    <w:rsid w:val="00826214"/>
    <w:rsid w:val="00827C40"/>
    <w:rsid w:val="00835B59"/>
    <w:rsid w:val="00862953"/>
    <w:rsid w:val="008641D2"/>
    <w:rsid w:val="00877305"/>
    <w:rsid w:val="00880327"/>
    <w:rsid w:val="008B41E2"/>
    <w:rsid w:val="008D4102"/>
    <w:rsid w:val="009078C8"/>
    <w:rsid w:val="009403FE"/>
    <w:rsid w:val="009479BA"/>
    <w:rsid w:val="009508BD"/>
    <w:rsid w:val="009621EA"/>
    <w:rsid w:val="00995DDA"/>
    <w:rsid w:val="009D723C"/>
    <w:rsid w:val="00A21508"/>
    <w:rsid w:val="00A279C0"/>
    <w:rsid w:val="00A30357"/>
    <w:rsid w:val="00A32DC6"/>
    <w:rsid w:val="00A351F8"/>
    <w:rsid w:val="00A52FB7"/>
    <w:rsid w:val="00A5508F"/>
    <w:rsid w:val="00A86166"/>
    <w:rsid w:val="00AC685C"/>
    <w:rsid w:val="00AC6D4E"/>
    <w:rsid w:val="00AD7C78"/>
    <w:rsid w:val="00AF171C"/>
    <w:rsid w:val="00B07A5A"/>
    <w:rsid w:val="00B12AA8"/>
    <w:rsid w:val="00B34B37"/>
    <w:rsid w:val="00B357FB"/>
    <w:rsid w:val="00B454C4"/>
    <w:rsid w:val="00B6361C"/>
    <w:rsid w:val="00B80FCA"/>
    <w:rsid w:val="00B96490"/>
    <w:rsid w:val="00BA15E5"/>
    <w:rsid w:val="00BC717D"/>
    <w:rsid w:val="00BD4474"/>
    <w:rsid w:val="00C10C73"/>
    <w:rsid w:val="00C14D0A"/>
    <w:rsid w:val="00C23F7E"/>
    <w:rsid w:val="00C62139"/>
    <w:rsid w:val="00C640C3"/>
    <w:rsid w:val="00C82BDB"/>
    <w:rsid w:val="00C83D2D"/>
    <w:rsid w:val="00CA106D"/>
    <w:rsid w:val="00CA1864"/>
    <w:rsid w:val="00CB080A"/>
    <w:rsid w:val="00CB3A4B"/>
    <w:rsid w:val="00CD1C6D"/>
    <w:rsid w:val="00CE0336"/>
    <w:rsid w:val="00D04391"/>
    <w:rsid w:val="00D051F0"/>
    <w:rsid w:val="00D3143F"/>
    <w:rsid w:val="00D35A75"/>
    <w:rsid w:val="00D4001F"/>
    <w:rsid w:val="00D41F33"/>
    <w:rsid w:val="00D45CA3"/>
    <w:rsid w:val="00D72536"/>
    <w:rsid w:val="00D93BD9"/>
    <w:rsid w:val="00DA5DC0"/>
    <w:rsid w:val="00DB3747"/>
    <w:rsid w:val="00DC3354"/>
    <w:rsid w:val="00DF71E0"/>
    <w:rsid w:val="00E11405"/>
    <w:rsid w:val="00E234AB"/>
    <w:rsid w:val="00E63B05"/>
    <w:rsid w:val="00E726F9"/>
    <w:rsid w:val="00E82AAF"/>
    <w:rsid w:val="00E82EE5"/>
    <w:rsid w:val="00E8380E"/>
    <w:rsid w:val="00EA02FA"/>
    <w:rsid w:val="00EC1DF4"/>
    <w:rsid w:val="00ED6BF0"/>
    <w:rsid w:val="00EE316F"/>
    <w:rsid w:val="00F06306"/>
    <w:rsid w:val="00F3407B"/>
    <w:rsid w:val="00F42E71"/>
    <w:rsid w:val="00F6337E"/>
    <w:rsid w:val="00F71D25"/>
    <w:rsid w:val="00F86EE0"/>
    <w:rsid w:val="00FA0CD1"/>
    <w:rsid w:val="00FA5258"/>
    <w:rsid w:val="00FA7817"/>
    <w:rsid w:val="00FB09E6"/>
    <w:rsid w:val="00FB3829"/>
    <w:rsid w:val="00FB642B"/>
    <w:rsid w:val="00FB69DE"/>
    <w:rsid w:val="00FE4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DF4"/>
    <w:pPr>
      <w:tabs>
        <w:tab w:val="center" w:pos="4153"/>
        <w:tab w:val="right" w:pos="8306"/>
      </w:tabs>
      <w:spacing w:before="0" w:after="0"/>
    </w:pPr>
  </w:style>
  <w:style w:type="character" w:customStyle="1" w:styleId="Char">
    <w:name w:val="رأس صفحة Char"/>
    <w:basedOn w:val="a0"/>
    <w:link w:val="a3"/>
    <w:uiPriority w:val="99"/>
    <w:semiHidden/>
    <w:rsid w:val="00EC1DF4"/>
  </w:style>
  <w:style w:type="paragraph" w:styleId="a4">
    <w:name w:val="footer"/>
    <w:basedOn w:val="a"/>
    <w:link w:val="Char0"/>
    <w:uiPriority w:val="99"/>
    <w:unhideWhenUsed/>
    <w:rsid w:val="00EC1DF4"/>
    <w:pPr>
      <w:tabs>
        <w:tab w:val="center" w:pos="4153"/>
        <w:tab w:val="right" w:pos="8306"/>
      </w:tabs>
      <w:spacing w:before="0" w:after="0"/>
    </w:pPr>
  </w:style>
  <w:style w:type="character" w:customStyle="1" w:styleId="Char0">
    <w:name w:val="تذييل صفحة Char"/>
    <w:basedOn w:val="a0"/>
    <w:link w:val="a4"/>
    <w:uiPriority w:val="99"/>
    <w:rsid w:val="00EC1DF4"/>
  </w:style>
</w:styles>
</file>

<file path=word/webSettings.xml><?xml version="1.0" encoding="utf-8"?>
<w:webSettings xmlns:r="http://schemas.openxmlformats.org/officeDocument/2006/relationships" xmlns:w="http://schemas.openxmlformats.org/wordprocessingml/2006/main">
  <w:divs>
    <w:div w:id="12651263">
      <w:bodyDiv w:val="1"/>
      <w:marLeft w:val="0"/>
      <w:marRight w:val="0"/>
      <w:marTop w:val="0"/>
      <w:marBottom w:val="0"/>
      <w:divBdr>
        <w:top w:val="none" w:sz="0" w:space="0" w:color="auto"/>
        <w:left w:val="none" w:sz="0" w:space="0" w:color="auto"/>
        <w:bottom w:val="none" w:sz="0" w:space="0" w:color="auto"/>
        <w:right w:val="none" w:sz="0" w:space="0" w:color="auto"/>
      </w:divBdr>
    </w:div>
    <w:div w:id="13729707">
      <w:bodyDiv w:val="1"/>
      <w:marLeft w:val="0"/>
      <w:marRight w:val="0"/>
      <w:marTop w:val="0"/>
      <w:marBottom w:val="0"/>
      <w:divBdr>
        <w:top w:val="none" w:sz="0" w:space="0" w:color="auto"/>
        <w:left w:val="none" w:sz="0" w:space="0" w:color="auto"/>
        <w:bottom w:val="none" w:sz="0" w:space="0" w:color="auto"/>
        <w:right w:val="none" w:sz="0" w:space="0" w:color="auto"/>
      </w:divBdr>
    </w:div>
    <w:div w:id="25260131">
      <w:bodyDiv w:val="1"/>
      <w:marLeft w:val="0"/>
      <w:marRight w:val="0"/>
      <w:marTop w:val="0"/>
      <w:marBottom w:val="0"/>
      <w:divBdr>
        <w:top w:val="none" w:sz="0" w:space="0" w:color="auto"/>
        <w:left w:val="none" w:sz="0" w:space="0" w:color="auto"/>
        <w:bottom w:val="none" w:sz="0" w:space="0" w:color="auto"/>
        <w:right w:val="none" w:sz="0" w:space="0" w:color="auto"/>
      </w:divBdr>
    </w:div>
    <w:div w:id="27069710">
      <w:bodyDiv w:val="1"/>
      <w:marLeft w:val="0"/>
      <w:marRight w:val="0"/>
      <w:marTop w:val="0"/>
      <w:marBottom w:val="0"/>
      <w:divBdr>
        <w:top w:val="none" w:sz="0" w:space="0" w:color="auto"/>
        <w:left w:val="none" w:sz="0" w:space="0" w:color="auto"/>
        <w:bottom w:val="none" w:sz="0" w:space="0" w:color="auto"/>
        <w:right w:val="none" w:sz="0" w:space="0" w:color="auto"/>
      </w:divBdr>
    </w:div>
    <w:div w:id="27682873">
      <w:bodyDiv w:val="1"/>
      <w:marLeft w:val="0"/>
      <w:marRight w:val="0"/>
      <w:marTop w:val="0"/>
      <w:marBottom w:val="0"/>
      <w:divBdr>
        <w:top w:val="none" w:sz="0" w:space="0" w:color="auto"/>
        <w:left w:val="none" w:sz="0" w:space="0" w:color="auto"/>
        <w:bottom w:val="none" w:sz="0" w:space="0" w:color="auto"/>
        <w:right w:val="none" w:sz="0" w:space="0" w:color="auto"/>
      </w:divBdr>
    </w:div>
    <w:div w:id="28259711">
      <w:bodyDiv w:val="1"/>
      <w:marLeft w:val="0"/>
      <w:marRight w:val="0"/>
      <w:marTop w:val="0"/>
      <w:marBottom w:val="0"/>
      <w:divBdr>
        <w:top w:val="none" w:sz="0" w:space="0" w:color="auto"/>
        <w:left w:val="none" w:sz="0" w:space="0" w:color="auto"/>
        <w:bottom w:val="none" w:sz="0" w:space="0" w:color="auto"/>
        <w:right w:val="none" w:sz="0" w:space="0" w:color="auto"/>
      </w:divBdr>
    </w:div>
    <w:div w:id="39597219">
      <w:bodyDiv w:val="1"/>
      <w:marLeft w:val="0"/>
      <w:marRight w:val="0"/>
      <w:marTop w:val="0"/>
      <w:marBottom w:val="0"/>
      <w:divBdr>
        <w:top w:val="none" w:sz="0" w:space="0" w:color="auto"/>
        <w:left w:val="none" w:sz="0" w:space="0" w:color="auto"/>
        <w:bottom w:val="none" w:sz="0" w:space="0" w:color="auto"/>
        <w:right w:val="none" w:sz="0" w:space="0" w:color="auto"/>
      </w:divBdr>
    </w:div>
    <w:div w:id="41366680">
      <w:bodyDiv w:val="1"/>
      <w:marLeft w:val="0"/>
      <w:marRight w:val="0"/>
      <w:marTop w:val="0"/>
      <w:marBottom w:val="0"/>
      <w:divBdr>
        <w:top w:val="none" w:sz="0" w:space="0" w:color="auto"/>
        <w:left w:val="none" w:sz="0" w:space="0" w:color="auto"/>
        <w:bottom w:val="none" w:sz="0" w:space="0" w:color="auto"/>
        <w:right w:val="none" w:sz="0" w:space="0" w:color="auto"/>
      </w:divBdr>
    </w:div>
    <w:div w:id="41908799">
      <w:bodyDiv w:val="1"/>
      <w:marLeft w:val="0"/>
      <w:marRight w:val="0"/>
      <w:marTop w:val="0"/>
      <w:marBottom w:val="0"/>
      <w:divBdr>
        <w:top w:val="none" w:sz="0" w:space="0" w:color="auto"/>
        <w:left w:val="none" w:sz="0" w:space="0" w:color="auto"/>
        <w:bottom w:val="none" w:sz="0" w:space="0" w:color="auto"/>
        <w:right w:val="none" w:sz="0" w:space="0" w:color="auto"/>
      </w:divBdr>
    </w:div>
    <w:div w:id="59400620">
      <w:bodyDiv w:val="1"/>
      <w:marLeft w:val="0"/>
      <w:marRight w:val="0"/>
      <w:marTop w:val="0"/>
      <w:marBottom w:val="0"/>
      <w:divBdr>
        <w:top w:val="none" w:sz="0" w:space="0" w:color="auto"/>
        <w:left w:val="none" w:sz="0" w:space="0" w:color="auto"/>
        <w:bottom w:val="none" w:sz="0" w:space="0" w:color="auto"/>
        <w:right w:val="none" w:sz="0" w:space="0" w:color="auto"/>
      </w:divBdr>
    </w:div>
    <w:div w:id="64189340">
      <w:bodyDiv w:val="1"/>
      <w:marLeft w:val="0"/>
      <w:marRight w:val="0"/>
      <w:marTop w:val="0"/>
      <w:marBottom w:val="0"/>
      <w:divBdr>
        <w:top w:val="none" w:sz="0" w:space="0" w:color="auto"/>
        <w:left w:val="none" w:sz="0" w:space="0" w:color="auto"/>
        <w:bottom w:val="none" w:sz="0" w:space="0" w:color="auto"/>
        <w:right w:val="none" w:sz="0" w:space="0" w:color="auto"/>
      </w:divBdr>
    </w:div>
    <w:div w:id="69011284">
      <w:bodyDiv w:val="1"/>
      <w:marLeft w:val="0"/>
      <w:marRight w:val="0"/>
      <w:marTop w:val="0"/>
      <w:marBottom w:val="0"/>
      <w:divBdr>
        <w:top w:val="none" w:sz="0" w:space="0" w:color="auto"/>
        <w:left w:val="none" w:sz="0" w:space="0" w:color="auto"/>
        <w:bottom w:val="none" w:sz="0" w:space="0" w:color="auto"/>
        <w:right w:val="none" w:sz="0" w:space="0" w:color="auto"/>
      </w:divBdr>
    </w:div>
    <w:div w:id="72631934">
      <w:bodyDiv w:val="1"/>
      <w:marLeft w:val="0"/>
      <w:marRight w:val="0"/>
      <w:marTop w:val="0"/>
      <w:marBottom w:val="0"/>
      <w:divBdr>
        <w:top w:val="none" w:sz="0" w:space="0" w:color="auto"/>
        <w:left w:val="none" w:sz="0" w:space="0" w:color="auto"/>
        <w:bottom w:val="none" w:sz="0" w:space="0" w:color="auto"/>
        <w:right w:val="none" w:sz="0" w:space="0" w:color="auto"/>
      </w:divBdr>
    </w:div>
    <w:div w:id="72826757">
      <w:bodyDiv w:val="1"/>
      <w:marLeft w:val="0"/>
      <w:marRight w:val="0"/>
      <w:marTop w:val="0"/>
      <w:marBottom w:val="0"/>
      <w:divBdr>
        <w:top w:val="none" w:sz="0" w:space="0" w:color="auto"/>
        <w:left w:val="none" w:sz="0" w:space="0" w:color="auto"/>
        <w:bottom w:val="none" w:sz="0" w:space="0" w:color="auto"/>
        <w:right w:val="none" w:sz="0" w:space="0" w:color="auto"/>
      </w:divBdr>
    </w:div>
    <w:div w:id="86388308">
      <w:bodyDiv w:val="1"/>
      <w:marLeft w:val="0"/>
      <w:marRight w:val="0"/>
      <w:marTop w:val="0"/>
      <w:marBottom w:val="0"/>
      <w:divBdr>
        <w:top w:val="none" w:sz="0" w:space="0" w:color="auto"/>
        <w:left w:val="none" w:sz="0" w:space="0" w:color="auto"/>
        <w:bottom w:val="none" w:sz="0" w:space="0" w:color="auto"/>
        <w:right w:val="none" w:sz="0" w:space="0" w:color="auto"/>
      </w:divBdr>
    </w:div>
    <w:div w:id="89669053">
      <w:bodyDiv w:val="1"/>
      <w:marLeft w:val="0"/>
      <w:marRight w:val="0"/>
      <w:marTop w:val="0"/>
      <w:marBottom w:val="0"/>
      <w:divBdr>
        <w:top w:val="none" w:sz="0" w:space="0" w:color="auto"/>
        <w:left w:val="none" w:sz="0" w:space="0" w:color="auto"/>
        <w:bottom w:val="none" w:sz="0" w:space="0" w:color="auto"/>
        <w:right w:val="none" w:sz="0" w:space="0" w:color="auto"/>
      </w:divBdr>
    </w:div>
    <w:div w:id="101347040">
      <w:bodyDiv w:val="1"/>
      <w:marLeft w:val="0"/>
      <w:marRight w:val="0"/>
      <w:marTop w:val="0"/>
      <w:marBottom w:val="0"/>
      <w:divBdr>
        <w:top w:val="none" w:sz="0" w:space="0" w:color="auto"/>
        <w:left w:val="none" w:sz="0" w:space="0" w:color="auto"/>
        <w:bottom w:val="none" w:sz="0" w:space="0" w:color="auto"/>
        <w:right w:val="none" w:sz="0" w:space="0" w:color="auto"/>
      </w:divBdr>
    </w:div>
    <w:div w:id="107166759">
      <w:bodyDiv w:val="1"/>
      <w:marLeft w:val="0"/>
      <w:marRight w:val="0"/>
      <w:marTop w:val="0"/>
      <w:marBottom w:val="0"/>
      <w:divBdr>
        <w:top w:val="none" w:sz="0" w:space="0" w:color="auto"/>
        <w:left w:val="none" w:sz="0" w:space="0" w:color="auto"/>
        <w:bottom w:val="none" w:sz="0" w:space="0" w:color="auto"/>
        <w:right w:val="none" w:sz="0" w:space="0" w:color="auto"/>
      </w:divBdr>
    </w:div>
    <w:div w:id="107480553">
      <w:bodyDiv w:val="1"/>
      <w:marLeft w:val="0"/>
      <w:marRight w:val="0"/>
      <w:marTop w:val="0"/>
      <w:marBottom w:val="0"/>
      <w:divBdr>
        <w:top w:val="none" w:sz="0" w:space="0" w:color="auto"/>
        <w:left w:val="none" w:sz="0" w:space="0" w:color="auto"/>
        <w:bottom w:val="none" w:sz="0" w:space="0" w:color="auto"/>
        <w:right w:val="none" w:sz="0" w:space="0" w:color="auto"/>
      </w:divBdr>
    </w:div>
    <w:div w:id="109932584">
      <w:bodyDiv w:val="1"/>
      <w:marLeft w:val="0"/>
      <w:marRight w:val="0"/>
      <w:marTop w:val="0"/>
      <w:marBottom w:val="0"/>
      <w:divBdr>
        <w:top w:val="none" w:sz="0" w:space="0" w:color="auto"/>
        <w:left w:val="none" w:sz="0" w:space="0" w:color="auto"/>
        <w:bottom w:val="none" w:sz="0" w:space="0" w:color="auto"/>
        <w:right w:val="none" w:sz="0" w:space="0" w:color="auto"/>
      </w:divBdr>
    </w:div>
    <w:div w:id="120274491">
      <w:bodyDiv w:val="1"/>
      <w:marLeft w:val="0"/>
      <w:marRight w:val="0"/>
      <w:marTop w:val="0"/>
      <w:marBottom w:val="0"/>
      <w:divBdr>
        <w:top w:val="none" w:sz="0" w:space="0" w:color="auto"/>
        <w:left w:val="none" w:sz="0" w:space="0" w:color="auto"/>
        <w:bottom w:val="none" w:sz="0" w:space="0" w:color="auto"/>
        <w:right w:val="none" w:sz="0" w:space="0" w:color="auto"/>
      </w:divBdr>
    </w:div>
    <w:div w:id="122579003">
      <w:bodyDiv w:val="1"/>
      <w:marLeft w:val="0"/>
      <w:marRight w:val="0"/>
      <w:marTop w:val="0"/>
      <w:marBottom w:val="0"/>
      <w:divBdr>
        <w:top w:val="none" w:sz="0" w:space="0" w:color="auto"/>
        <w:left w:val="none" w:sz="0" w:space="0" w:color="auto"/>
        <w:bottom w:val="none" w:sz="0" w:space="0" w:color="auto"/>
        <w:right w:val="none" w:sz="0" w:space="0" w:color="auto"/>
      </w:divBdr>
    </w:div>
    <w:div w:id="124784453">
      <w:bodyDiv w:val="1"/>
      <w:marLeft w:val="0"/>
      <w:marRight w:val="0"/>
      <w:marTop w:val="0"/>
      <w:marBottom w:val="0"/>
      <w:divBdr>
        <w:top w:val="none" w:sz="0" w:space="0" w:color="auto"/>
        <w:left w:val="none" w:sz="0" w:space="0" w:color="auto"/>
        <w:bottom w:val="none" w:sz="0" w:space="0" w:color="auto"/>
        <w:right w:val="none" w:sz="0" w:space="0" w:color="auto"/>
      </w:divBdr>
    </w:div>
    <w:div w:id="133716319">
      <w:bodyDiv w:val="1"/>
      <w:marLeft w:val="0"/>
      <w:marRight w:val="0"/>
      <w:marTop w:val="0"/>
      <w:marBottom w:val="0"/>
      <w:divBdr>
        <w:top w:val="none" w:sz="0" w:space="0" w:color="auto"/>
        <w:left w:val="none" w:sz="0" w:space="0" w:color="auto"/>
        <w:bottom w:val="none" w:sz="0" w:space="0" w:color="auto"/>
        <w:right w:val="none" w:sz="0" w:space="0" w:color="auto"/>
      </w:divBdr>
    </w:div>
    <w:div w:id="148789135">
      <w:bodyDiv w:val="1"/>
      <w:marLeft w:val="0"/>
      <w:marRight w:val="0"/>
      <w:marTop w:val="0"/>
      <w:marBottom w:val="0"/>
      <w:divBdr>
        <w:top w:val="none" w:sz="0" w:space="0" w:color="auto"/>
        <w:left w:val="none" w:sz="0" w:space="0" w:color="auto"/>
        <w:bottom w:val="none" w:sz="0" w:space="0" w:color="auto"/>
        <w:right w:val="none" w:sz="0" w:space="0" w:color="auto"/>
      </w:divBdr>
    </w:div>
    <w:div w:id="153493398">
      <w:bodyDiv w:val="1"/>
      <w:marLeft w:val="0"/>
      <w:marRight w:val="0"/>
      <w:marTop w:val="0"/>
      <w:marBottom w:val="0"/>
      <w:divBdr>
        <w:top w:val="none" w:sz="0" w:space="0" w:color="auto"/>
        <w:left w:val="none" w:sz="0" w:space="0" w:color="auto"/>
        <w:bottom w:val="none" w:sz="0" w:space="0" w:color="auto"/>
        <w:right w:val="none" w:sz="0" w:space="0" w:color="auto"/>
      </w:divBdr>
    </w:div>
    <w:div w:id="176312987">
      <w:bodyDiv w:val="1"/>
      <w:marLeft w:val="0"/>
      <w:marRight w:val="0"/>
      <w:marTop w:val="0"/>
      <w:marBottom w:val="0"/>
      <w:divBdr>
        <w:top w:val="none" w:sz="0" w:space="0" w:color="auto"/>
        <w:left w:val="none" w:sz="0" w:space="0" w:color="auto"/>
        <w:bottom w:val="none" w:sz="0" w:space="0" w:color="auto"/>
        <w:right w:val="none" w:sz="0" w:space="0" w:color="auto"/>
      </w:divBdr>
    </w:div>
    <w:div w:id="183523707">
      <w:bodyDiv w:val="1"/>
      <w:marLeft w:val="0"/>
      <w:marRight w:val="0"/>
      <w:marTop w:val="0"/>
      <w:marBottom w:val="0"/>
      <w:divBdr>
        <w:top w:val="none" w:sz="0" w:space="0" w:color="auto"/>
        <w:left w:val="none" w:sz="0" w:space="0" w:color="auto"/>
        <w:bottom w:val="none" w:sz="0" w:space="0" w:color="auto"/>
        <w:right w:val="none" w:sz="0" w:space="0" w:color="auto"/>
      </w:divBdr>
    </w:div>
    <w:div w:id="200555310">
      <w:bodyDiv w:val="1"/>
      <w:marLeft w:val="0"/>
      <w:marRight w:val="0"/>
      <w:marTop w:val="0"/>
      <w:marBottom w:val="0"/>
      <w:divBdr>
        <w:top w:val="none" w:sz="0" w:space="0" w:color="auto"/>
        <w:left w:val="none" w:sz="0" w:space="0" w:color="auto"/>
        <w:bottom w:val="none" w:sz="0" w:space="0" w:color="auto"/>
        <w:right w:val="none" w:sz="0" w:space="0" w:color="auto"/>
      </w:divBdr>
    </w:div>
    <w:div w:id="240868138">
      <w:bodyDiv w:val="1"/>
      <w:marLeft w:val="0"/>
      <w:marRight w:val="0"/>
      <w:marTop w:val="0"/>
      <w:marBottom w:val="0"/>
      <w:divBdr>
        <w:top w:val="none" w:sz="0" w:space="0" w:color="auto"/>
        <w:left w:val="none" w:sz="0" w:space="0" w:color="auto"/>
        <w:bottom w:val="none" w:sz="0" w:space="0" w:color="auto"/>
        <w:right w:val="none" w:sz="0" w:space="0" w:color="auto"/>
      </w:divBdr>
    </w:div>
    <w:div w:id="242035650">
      <w:bodyDiv w:val="1"/>
      <w:marLeft w:val="0"/>
      <w:marRight w:val="0"/>
      <w:marTop w:val="0"/>
      <w:marBottom w:val="0"/>
      <w:divBdr>
        <w:top w:val="none" w:sz="0" w:space="0" w:color="auto"/>
        <w:left w:val="none" w:sz="0" w:space="0" w:color="auto"/>
        <w:bottom w:val="none" w:sz="0" w:space="0" w:color="auto"/>
        <w:right w:val="none" w:sz="0" w:space="0" w:color="auto"/>
      </w:divBdr>
    </w:div>
    <w:div w:id="279268128">
      <w:bodyDiv w:val="1"/>
      <w:marLeft w:val="0"/>
      <w:marRight w:val="0"/>
      <w:marTop w:val="0"/>
      <w:marBottom w:val="0"/>
      <w:divBdr>
        <w:top w:val="none" w:sz="0" w:space="0" w:color="auto"/>
        <w:left w:val="none" w:sz="0" w:space="0" w:color="auto"/>
        <w:bottom w:val="none" w:sz="0" w:space="0" w:color="auto"/>
        <w:right w:val="none" w:sz="0" w:space="0" w:color="auto"/>
      </w:divBdr>
    </w:div>
    <w:div w:id="319773277">
      <w:bodyDiv w:val="1"/>
      <w:marLeft w:val="0"/>
      <w:marRight w:val="0"/>
      <w:marTop w:val="0"/>
      <w:marBottom w:val="0"/>
      <w:divBdr>
        <w:top w:val="none" w:sz="0" w:space="0" w:color="auto"/>
        <w:left w:val="none" w:sz="0" w:space="0" w:color="auto"/>
        <w:bottom w:val="none" w:sz="0" w:space="0" w:color="auto"/>
        <w:right w:val="none" w:sz="0" w:space="0" w:color="auto"/>
      </w:divBdr>
    </w:div>
    <w:div w:id="327173180">
      <w:bodyDiv w:val="1"/>
      <w:marLeft w:val="0"/>
      <w:marRight w:val="0"/>
      <w:marTop w:val="0"/>
      <w:marBottom w:val="0"/>
      <w:divBdr>
        <w:top w:val="none" w:sz="0" w:space="0" w:color="auto"/>
        <w:left w:val="none" w:sz="0" w:space="0" w:color="auto"/>
        <w:bottom w:val="none" w:sz="0" w:space="0" w:color="auto"/>
        <w:right w:val="none" w:sz="0" w:space="0" w:color="auto"/>
      </w:divBdr>
    </w:div>
    <w:div w:id="342825170">
      <w:bodyDiv w:val="1"/>
      <w:marLeft w:val="0"/>
      <w:marRight w:val="0"/>
      <w:marTop w:val="0"/>
      <w:marBottom w:val="0"/>
      <w:divBdr>
        <w:top w:val="none" w:sz="0" w:space="0" w:color="auto"/>
        <w:left w:val="none" w:sz="0" w:space="0" w:color="auto"/>
        <w:bottom w:val="none" w:sz="0" w:space="0" w:color="auto"/>
        <w:right w:val="none" w:sz="0" w:space="0" w:color="auto"/>
      </w:divBdr>
    </w:div>
    <w:div w:id="344982513">
      <w:bodyDiv w:val="1"/>
      <w:marLeft w:val="0"/>
      <w:marRight w:val="0"/>
      <w:marTop w:val="0"/>
      <w:marBottom w:val="0"/>
      <w:divBdr>
        <w:top w:val="none" w:sz="0" w:space="0" w:color="auto"/>
        <w:left w:val="none" w:sz="0" w:space="0" w:color="auto"/>
        <w:bottom w:val="none" w:sz="0" w:space="0" w:color="auto"/>
        <w:right w:val="none" w:sz="0" w:space="0" w:color="auto"/>
      </w:divBdr>
    </w:div>
    <w:div w:id="351106351">
      <w:bodyDiv w:val="1"/>
      <w:marLeft w:val="0"/>
      <w:marRight w:val="0"/>
      <w:marTop w:val="0"/>
      <w:marBottom w:val="0"/>
      <w:divBdr>
        <w:top w:val="none" w:sz="0" w:space="0" w:color="auto"/>
        <w:left w:val="none" w:sz="0" w:space="0" w:color="auto"/>
        <w:bottom w:val="none" w:sz="0" w:space="0" w:color="auto"/>
        <w:right w:val="none" w:sz="0" w:space="0" w:color="auto"/>
      </w:divBdr>
    </w:div>
    <w:div w:id="377246828">
      <w:bodyDiv w:val="1"/>
      <w:marLeft w:val="0"/>
      <w:marRight w:val="0"/>
      <w:marTop w:val="0"/>
      <w:marBottom w:val="0"/>
      <w:divBdr>
        <w:top w:val="none" w:sz="0" w:space="0" w:color="auto"/>
        <w:left w:val="none" w:sz="0" w:space="0" w:color="auto"/>
        <w:bottom w:val="none" w:sz="0" w:space="0" w:color="auto"/>
        <w:right w:val="none" w:sz="0" w:space="0" w:color="auto"/>
      </w:divBdr>
    </w:div>
    <w:div w:id="403602827">
      <w:bodyDiv w:val="1"/>
      <w:marLeft w:val="0"/>
      <w:marRight w:val="0"/>
      <w:marTop w:val="0"/>
      <w:marBottom w:val="0"/>
      <w:divBdr>
        <w:top w:val="none" w:sz="0" w:space="0" w:color="auto"/>
        <w:left w:val="none" w:sz="0" w:space="0" w:color="auto"/>
        <w:bottom w:val="none" w:sz="0" w:space="0" w:color="auto"/>
        <w:right w:val="none" w:sz="0" w:space="0" w:color="auto"/>
      </w:divBdr>
    </w:div>
    <w:div w:id="412090675">
      <w:bodyDiv w:val="1"/>
      <w:marLeft w:val="0"/>
      <w:marRight w:val="0"/>
      <w:marTop w:val="0"/>
      <w:marBottom w:val="0"/>
      <w:divBdr>
        <w:top w:val="none" w:sz="0" w:space="0" w:color="auto"/>
        <w:left w:val="none" w:sz="0" w:space="0" w:color="auto"/>
        <w:bottom w:val="none" w:sz="0" w:space="0" w:color="auto"/>
        <w:right w:val="none" w:sz="0" w:space="0" w:color="auto"/>
      </w:divBdr>
    </w:div>
    <w:div w:id="439421687">
      <w:bodyDiv w:val="1"/>
      <w:marLeft w:val="0"/>
      <w:marRight w:val="0"/>
      <w:marTop w:val="0"/>
      <w:marBottom w:val="0"/>
      <w:divBdr>
        <w:top w:val="none" w:sz="0" w:space="0" w:color="auto"/>
        <w:left w:val="none" w:sz="0" w:space="0" w:color="auto"/>
        <w:bottom w:val="none" w:sz="0" w:space="0" w:color="auto"/>
        <w:right w:val="none" w:sz="0" w:space="0" w:color="auto"/>
      </w:divBdr>
    </w:div>
    <w:div w:id="452216058">
      <w:bodyDiv w:val="1"/>
      <w:marLeft w:val="0"/>
      <w:marRight w:val="0"/>
      <w:marTop w:val="0"/>
      <w:marBottom w:val="0"/>
      <w:divBdr>
        <w:top w:val="none" w:sz="0" w:space="0" w:color="auto"/>
        <w:left w:val="none" w:sz="0" w:space="0" w:color="auto"/>
        <w:bottom w:val="none" w:sz="0" w:space="0" w:color="auto"/>
        <w:right w:val="none" w:sz="0" w:space="0" w:color="auto"/>
      </w:divBdr>
    </w:div>
    <w:div w:id="458231609">
      <w:bodyDiv w:val="1"/>
      <w:marLeft w:val="0"/>
      <w:marRight w:val="0"/>
      <w:marTop w:val="0"/>
      <w:marBottom w:val="0"/>
      <w:divBdr>
        <w:top w:val="none" w:sz="0" w:space="0" w:color="auto"/>
        <w:left w:val="none" w:sz="0" w:space="0" w:color="auto"/>
        <w:bottom w:val="none" w:sz="0" w:space="0" w:color="auto"/>
        <w:right w:val="none" w:sz="0" w:space="0" w:color="auto"/>
      </w:divBdr>
    </w:div>
    <w:div w:id="478772479">
      <w:bodyDiv w:val="1"/>
      <w:marLeft w:val="0"/>
      <w:marRight w:val="0"/>
      <w:marTop w:val="0"/>
      <w:marBottom w:val="0"/>
      <w:divBdr>
        <w:top w:val="none" w:sz="0" w:space="0" w:color="auto"/>
        <w:left w:val="none" w:sz="0" w:space="0" w:color="auto"/>
        <w:bottom w:val="none" w:sz="0" w:space="0" w:color="auto"/>
        <w:right w:val="none" w:sz="0" w:space="0" w:color="auto"/>
      </w:divBdr>
    </w:div>
    <w:div w:id="482241713">
      <w:bodyDiv w:val="1"/>
      <w:marLeft w:val="0"/>
      <w:marRight w:val="0"/>
      <w:marTop w:val="0"/>
      <w:marBottom w:val="0"/>
      <w:divBdr>
        <w:top w:val="none" w:sz="0" w:space="0" w:color="auto"/>
        <w:left w:val="none" w:sz="0" w:space="0" w:color="auto"/>
        <w:bottom w:val="none" w:sz="0" w:space="0" w:color="auto"/>
        <w:right w:val="none" w:sz="0" w:space="0" w:color="auto"/>
      </w:divBdr>
    </w:div>
    <w:div w:id="483936065">
      <w:bodyDiv w:val="1"/>
      <w:marLeft w:val="0"/>
      <w:marRight w:val="0"/>
      <w:marTop w:val="0"/>
      <w:marBottom w:val="0"/>
      <w:divBdr>
        <w:top w:val="none" w:sz="0" w:space="0" w:color="auto"/>
        <w:left w:val="none" w:sz="0" w:space="0" w:color="auto"/>
        <w:bottom w:val="none" w:sz="0" w:space="0" w:color="auto"/>
        <w:right w:val="none" w:sz="0" w:space="0" w:color="auto"/>
      </w:divBdr>
    </w:div>
    <w:div w:id="485056116">
      <w:bodyDiv w:val="1"/>
      <w:marLeft w:val="0"/>
      <w:marRight w:val="0"/>
      <w:marTop w:val="0"/>
      <w:marBottom w:val="0"/>
      <w:divBdr>
        <w:top w:val="none" w:sz="0" w:space="0" w:color="auto"/>
        <w:left w:val="none" w:sz="0" w:space="0" w:color="auto"/>
        <w:bottom w:val="none" w:sz="0" w:space="0" w:color="auto"/>
        <w:right w:val="none" w:sz="0" w:space="0" w:color="auto"/>
      </w:divBdr>
    </w:div>
    <w:div w:id="491289627">
      <w:bodyDiv w:val="1"/>
      <w:marLeft w:val="0"/>
      <w:marRight w:val="0"/>
      <w:marTop w:val="0"/>
      <w:marBottom w:val="0"/>
      <w:divBdr>
        <w:top w:val="none" w:sz="0" w:space="0" w:color="auto"/>
        <w:left w:val="none" w:sz="0" w:space="0" w:color="auto"/>
        <w:bottom w:val="none" w:sz="0" w:space="0" w:color="auto"/>
        <w:right w:val="none" w:sz="0" w:space="0" w:color="auto"/>
      </w:divBdr>
    </w:div>
    <w:div w:id="494490831">
      <w:bodyDiv w:val="1"/>
      <w:marLeft w:val="0"/>
      <w:marRight w:val="0"/>
      <w:marTop w:val="0"/>
      <w:marBottom w:val="0"/>
      <w:divBdr>
        <w:top w:val="none" w:sz="0" w:space="0" w:color="auto"/>
        <w:left w:val="none" w:sz="0" w:space="0" w:color="auto"/>
        <w:bottom w:val="none" w:sz="0" w:space="0" w:color="auto"/>
        <w:right w:val="none" w:sz="0" w:space="0" w:color="auto"/>
      </w:divBdr>
    </w:div>
    <w:div w:id="529534463">
      <w:bodyDiv w:val="1"/>
      <w:marLeft w:val="0"/>
      <w:marRight w:val="0"/>
      <w:marTop w:val="0"/>
      <w:marBottom w:val="0"/>
      <w:divBdr>
        <w:top w:val="none" w:sz="0" w:space="0" w:color="auto"/>
        <w:left w:val="none" w:sz="0" w:space="0" w:color="auto"/>
        <w:bottom w:val="none" w:sz="0" w:space="0" w:color="auto"/>
        <w:right w:val="none" w:sz="0" w:space="0" w:color="auto"/>
      </w:divBdr>
    </w:div>
    <w:div w:id="549268080">
      <w:bodyDiv w:val="1"/>
      <w:marLeft w:val="0"/>
      <w:marRight w:val="0"/>
      <w:marTop w:val="0"/>
      <w:marBottom w:val="0"/>
      <w:divBdr>
        <w:top w:val="none" w:sz="0" w:space="0" w:color="auto"/>
        <w:left w:val="none" w:sz="0" w:space="0" w:color="auto"/>
        <w:bottom w:val="none" w:sz="0" w:space="0" w:color="auto"/>
        <w:right w:val="none" w:sz="0" w:space="0" w:color="auto"/>
      </w:divBdr>
    </w:div>
    <w:div w:id="611127391">
      <w:bodyDiv w:val="1"/>
      <w:marLeft w:val="0"/>
      <w:marRight w:val="0"/>
      <w:marTop w:val="0"/>
      <w:marBottom w:val="0"/>
      <w:divBdr>
        <w:top w:val="none" w:sz="0" w:space="0" w:color="auto"/>
        <w:left w:val="none" w:sz="0" w:space="0" w:color="auto"/>
        <w:bottom w:val="none" w:sz="0" w:space="0" w:color="auto"/>
        <w:right w:val="none" w:sz="0" w:space="0" w:color="auto"/>
      </w:divBdr>
    </w:div>
    <w:div w:id="647320247">
      <w:bodyDiv w:val="1"/>
      <w:marLeft w:val="0"/>
      <w:marRight w:val="0"/>
      <w:marTop w:val="0"/>
      <w:marBottom w:val="0"/>
      <w:divBdr>
        <w:top w:val="none" w:sz="0" w:space="0" w:color="auto"/>
        <w:left w:val="none" w:sz="0" w:space="0" w:color="auto"/>
        <w:bottom w:val="none" w:sz="0" w:space="0" w:color="auto"/>
        <w:right w:val="none" w:sz="0" w:space="0" w:color="auto"/>
      </w:divBdr>
    </w:div>
    <w:div w:id="653799533">
      <w:bodyDiv w:val="1"/>
      <w:marLeft w:val="0"/>
      <w:marRight w:val="0"/>
      <w:marTop w:val="0"/>
      <w:marBottom w:val="0"/>
      <w:divBdr>
        <w:top w:val="none" w:sz="0" w:space="0" w:color="auto"/>
        <w:left w:val="none" w:sz="0" w:space="0" w:color="auto"/>
        <w:bottom w:val="none" w:sz="0" w:space="0" w:color="auto"/>
        <w:right w:val="none" w:sz="0" w:space="0" w:color="auto"/>
      </w:divBdr>
    </w:div>
    <w:div w:id="656036706">
      <w:bodyDiv w:val="1"/>
      <w:marLeft w:val="0"/>
      <w:marRight w:val="0"/>
      <w:marTop w:val="0"/>
      <w:marBottom w:val="0"/>
      <w:divBdr>
        <w:top w:val="none" w:sz="0" w:space="0" w:color="auto"/>
        <w:left w:val="none" w:sz="0" w:space="0" w:color="auto"/>
        <w:bottom w:val="none" w:sz="0" w:space="0" w:color="auto"/>
        <w:right w:val="none" w:sz="0" w:space="0" w:color="auto"/>
      </w:divBdr>
    </w:div>
    <w:div w:id="678972140">
      <w:bodyDiv w:val="1"/>
      <w:marLeft w:val="0"/>
      <w:marRight w:val="0"/>
      <w:marTop w:val="0"/>
      <w:marBottom w:val="0"/>
      <w:divBdr>
        <w:top w:val="none" w:sz="0" w:space="0" w:color="auto"/>
        <w:left w:val="none" w:sz="0" w:space="0" w:color="auto"/>
        <w:bottom w:val="none" w:sz="0" w:space="0" w:color="auto"/>
        <w:right w:val="none" w:sz="0" w:space="0" w:color="auto"/>
      </w:divBdr>
    </w:div>
    <w:div w:id="698552329">
      <w:bodyDiv w:val="1"/>
      <w:marLeft w:val="0"/>
      <w:marRight w:val="0"/>
      <w:marTop w:val="0"/>
      <w:marBottom w:val="0"/>
      <w:divBdr>
        <w:top w:val="none" w:sz="0" w:space="0" w:color="auto"/>
        <w:left w:val="none" w:sz="0" w:space="0" w:color="auto"/>
        <w:bottom w:val="none" w:sz="0" w:space="0" w:color="auto"/>
        <w:right w:val="none" w:sz="0" w:space="0" w:color="auto"/>
      </w:divBdr>
    </w:div>
    <w:div w:id="720666034">
      <w:bodyDiv w:val="1"/>
      <w:marLeft w:val="0"/>
      <w:marRight w:val="0"/>
      <w:marTop w:val="0"/>
      <w:marBottom w:val="0"/>
      <w:divBdr>
        <w:top w:val="none" w:sz="0" w:space="0" w:color="auto"/>
        <w:left w:val="none" w:sz="0" w:space="0" w:color="auto"/>
        <w:bottom w:val="none" w:sz="0" w:space="0" w:color="auto"/>
        <w:right w:val="none" w:sz="0" w:space="0" w:color="auto"/>
      </w:divBdr>
    </w:div>
    <w:div w:id="733356004">
      <w:bodyDiv w:val="1"/>
      <w:marLeft w:val="0"/>
      <w:marRight w:val="0"/>
      <w:marTop w:val="0"/>
      <w:marBottom w:val="0"/>
      <w:divBdr>
        <w:top w:val="none" w:sz="0" w:space="0" w:color="auto"/>
        <w:left w:val="none" w:sz="0" w:space="0" w:color="auto"/>
        <w:bottom w:val="none" w:sz="0" w:space="0" w:color="auto"/>
        <w:right w:val="none" w:sz="0" w:space="0" w:color="auto"/>
      </w:divBdr>
    </w:div>
    <w:div w:id="741607895">
      <w:bodyDiv w:val="1"/>
      <w:marLeft w:val="0"/>
      <w:marRight w:val="0"/>
      <w:marTop w:val="0"/>
      <w:marBottom w:val="0"/>
      <w:divBdr>
        <w:top w:val="none" w:sz="0" w:space="0" w:color="auto"/>
        <w:left w:val="none" w:sz="0" w:space="0" w:color="auto"/>
        <w:bottom w:val="none" w:sz="0" w:space="0" w:color="auto"/>
        <w:right w:val="none" w:sz="0" w:space="0" w:color="auto"/>
      </w:divBdr>
    </w:div>
    <w:div w:id="743114025">
      <w:bodyDiv w:val="1"/>
      <w:marLeft w:val="0"/>
      <w:marRight w:val="0"/>
      <w:marTop w:val="0"/>
      <w:marBottom w:val="0"/>
      <w:divBdr>
        <w:top w:val="none" w:sz="0" w:space="0" w:color="auto"/>
        <w:left w:val="none" w:sz="0" w:space="0" w:color="auto"/>
        <w:bottom w:val="none" w:sz="0" w:space="0" w:color="auto"/>
        <w:right w:val="none" w:sz="0" w:space="0" w:color="auto"/>
      </w:divBdr>
    </w:div>
    <w:div w:id="746653165">
      <w:bodyDiv w:val="1"/>
      <w:marLeft w:val="0"/>
      <w:marRight w:val="0"/>
      <w:marTop w:val="0"/>
      <w:marBottom w:val="0"/>
      <w:divBdr>
        <w:top w:val="none" w:sz="0" w:space="0" w:color="auto"/>
        <w:left w:val="none" w:sz="0" w:space="0" w:color="auto"/>
        <w:bottom w:val="none" w:sz="0" w:space="0" w:color="auto"/>
        <w:right w:val="none" w:sz="0" w:space="0" w:color="auto"/>
      </w:divBdr>
    </w:div>
    <w:div w:id="746726738">
      <w:bodyDiv w:val="1"/>
      <w:marLeft w:val="0"/>
      <w:marRight w:val="0"/>
      <w:marTop w:val="0"/>
      <w:marBottom w:val="0"/>
      <w:divBdr>
        <w:top w:val="none" w:sz="0" w:space="0" w:color="auto"/>
        <w:left w:val="none" w:sz="0" w:space="0" w:color="auto"/>
        <w:bottom w:val="none" w:sz="0" w:space="0" w:color="auto"/>
        <w:right w:val="none" w:sz="0" w:space="0" w:color="auto"/>
      </w:divBdr>
    </w:div>
    <w:div w:id="780805817">
      <w:bodyDiv w:val="1"/>
      <w:marLeft w:val="0"/>
      <w:marRight w:val="0"/>
      <w:marTop w:val="0"/>
      <w:marBottom w:val="0"/>
      <w:divBdr>
        <w:top w:val="none" w:sz="0" w:space="0" w:color="auto"/>
        <w:left w:val="none" w:sz="0" w:space="0" w:color="auto"/>
        <w:bottom w:val="none" w:sz="0" w:space="0" w:color="auto"/>
        <w:right w:val="none" w:sz="0" w:space="0" w:color="auto"/>
      </w:divBdr>
    </w:div>
    <w:div w:id="783377963">
      <w:bodyDiv w:val="1"/>
      <w:marLeft w:val="0"/>
      <w:marRight w:val="0"/>
      <w:marTop w:val="0"/>
      <w:marBottom w:val="0"/>
      <w:divBdr>
        <w:top w:val="none" w:sz="0" w:space="0" w:color="auto"/>
        <w:left w:val="none" w:sz="0" w:space="0" w:color="auto"/>
        <w:bottom w:val="none" w:sz="0" w:space="0" w:color="auto"/>
        <w:right w:val="none" w:sz="0" w:space="0" w:color="auto"/>
      </w:divBdr>
    </w:div>
    <w:div w:id="784466548">
      <w:bodyDiv w:val="1"/>
      <w:marLeft w:val="0"/>
      <w:marRight w:val="0"/>
      <w:marTop w:val="0"/>
      <w:marBottom w:val="0"/>
      <w:divBdr>
        <w:top w:val="none" w:sz="0" w:space="0" w:color="auto"/>
        <w:left w:val="none" w:sz="0" w:space="0" w:color="auto"/>
        <w:bottom w:val="none" w:sz="0" w:space="0" w:color="auto"/>
        <w:right w:val="none" w:sz="0" w:space="0" w:color="auto"/>
      </w:divBdr>
    </w:div>
    <w:div w:id="808322086">
      <w:bodyDiv w:val="1"/>
      <w:marLeft w:val="0"/>
      <w:marRight w:val="0"/>
      <w:marTop w:val="0"/>
      <w:marBottom w:val="0"/>
      <w:divBdr>
        <w:top w:val="none" w:sz="0" w:space="0" w:color="auto"/>
        <w:left w:val="none" w:sz="0" w:space="0" w:color="auto"/>
        <w:bottom w:val="none" w:sz="0" w:space="0" w:color="auto"/>
        <w:right w:val="none" w:sz="0" w:space="0" w:color="auto"/>
      </w:divBdr>
    </w:div>
    <w:div w:id="809396664">
      <w:bodyDiv w:val="1"/>
      <w:marLeft w:val="0"/>
      <w:marRight w:val="0"/>
      <w:marTop w:val="0"/>
      <w:marBottom w:val="0"/>
      <w:divBdr>
        <w:top w:val="none" w:sz="0" w:space="0" w:color="auto"/>
        <w:left w:val="none" w:sz="0" w:space="0" w:color="auto"/>
        <w:bottom w:val="none" w:sz="0" w:space="0" w:color="auto"/>
        <w:right w:val="none" w:sz="0" w:space="0" w:color="auto"/>
      </w:divBdr>
    </w:div>
    <w:div w:id="820922659">
      <w:bodyDiv w:val="1"/>
      <w:marLeft w:val="0"/>
      <w:marRight w:val="0"/>
      <w:marTop w:val="0"/>
      <w:marBottom w:val="0"/>
      <w:divBdr>
        <w:top w:val="none" w:sz="0" w:space="0" w:color="auto"/>
        <w:left w:val="none" w:sz="0" w:space="0" w:color="auto"/>
        <w:bottom w:val="none" w:sz="0" w:space="0" w:color="auto"/>
        <w:right w:val="none" w:sz="0" w:space="0" w:color="auto"/>
      </w:divBdr>
    </w:div>
    <w:div w:id="821237126">
      <w:bodyDiv w:val="1"/>
      <w:marLeft w:val="0"/>
      <w:marRight w:val="0"/>
      <w:marTop w:val="0"/>
      <w:marBottom w:val="0"/>
      <w:divBdr>
        <w:top w:val="none" w:sz="0" w:space="0" w:color="auto"/>
        <w:left w:val="none" w:sz="0" w:space="0" w:color="auto"/>
        <w:bottom w:val="none" w:sz="0" w:space="0" w:color="auto"/>
        <w:right w:val="none" w:sz="0" w:space="0" w:color="auto"/>
      </w:divBdr>
    </w:div>
    <w:div w:id="834102547">
      <w:bodyDiv w:val="1"/>
      <w:marLeft w:val="0"/>
      <w:marRight w:val="0"/>
      <w:marTop w:val="0"/>
      <w:marBottom w:val="0"/>
      <w:divBdr>
        <w:top w:val="none" w:sz="0" w:space="0" w:color="auto"/>
        <w:left w:val="none" w:sz="0" w:space="0" w:color="auto"/>
        <w:bottom w:val="none" w:sz="0" w:space="0" w:color="auto"/>
        <w:right w:val="none" w:sz="0" w:space="0" w:color="auto"/>
      </w:divBdr>
    </w:div>
    <w:div w:id="843863472">
      <w:bodyDiv w:val="1"/>
      <w:marLeft w:val="0"/>
      <w:marRight w:val="0"/>
      <w:marTop w:val="0"/>
      <w:marBottom w:val="0"/>
      <w:divBdr>
        <w:top w:val="none" w:sz="0" w:space="0" w:color="auto"/>
        <w:left w:val="none" w:sz="0" w:space="0" w:color="auto"/>
        <w:bottom w:val="none" w:sz="0" w:space="0" w:color="auto"/>
        <w:right w:val="none" w:sz="0" w:space="0" w:color="auto"/>
      </w:divBdr>
    </w:div>
    <w:div w:id="851845948">
      <w:bodyDiv w:val="1"/>
      <w:marLeft w:val="0"/>
      <w:marRight w:val="0"/>
      <w:marTop w:val="0"/>
      <w:marBottom w:val="0"/>
      <w:divBdr>
        <w:top w:val="none" w:sz="0" w:space="0" w:color="auto"/>
        <w:left w:val="none" w:sz="0" w:space="0" w:color="auto"/>
        <w:bottom w:val="none" w:sz="0" w:space="0" w:color="auto"/>
        <w:right w:val="none" w:sz="0" w:space="0" w:color="auto"/>
      </w:divBdr>
    </w:div>
    <w:div w:id="854464889">
      <w:bodyDiv w:val="1"/>
      <w:marLeft w:val="0"/>
      <w:marRight w:val="0"/>
      <w:marTop w:val="0"/>
      <w:marBottom w:val="0"/>
      <w:divBdr>
        <w:top w:val="none" w:sz="0" w:space="0" w:color="auto"/>
        <w:left w:val="none" w:sz="0" w:space="0" w:color="auto"/>
        <w:bottom w:val="none" w:sz="0" w:space="0" w:color="auto"/>
        <w:right w:val="none" w:sz="0" w:space="0" w:color="auto"/>
      </w:divBdr>
    </w:div>
    <w:div w:id="855922087">
      <w:bodyDiv w:val="1"/>
      <w:marLeft w:val="0"/>
      <w:marRight w:val="0"/>
      <w:marTop w:val="0"/>
      <w:marBottom w:val="0"/>
      <w:divBdr>
        <w:top w:val="none" w:sz="0" w:space="0" w:color="auto"/>
        <w:left w:val="none" w:sz="0" w:space="0" w:color="auto"/>
        <w:bottom w:val="none" w:sz="0" w:space="0" w:color="auto"/>
        <w:right w:val="none" w:sz="0" w:space="0" w:color="auto"/>
      </w:divBdr>
    </w:div>
    <w:div w:id="879317503">
      <w:bodyDiv w:val="1"/>
      <w:marLeft w:val="0"/>
      <w:marRight w:val="0"/>
      <w:marTop w:val="0"/>
      <w:marBottom w:val="0"/>
      <w:divBdr>
        <w:top w:val="none" w:sz="0" w:space="0" w:color="auto"/>
        <w:left w:val="none" w:sz="0" w:space="0" w:color="auto"/>
        <w:bottom w:val="none" w:sz="0" w:space="0" w:color="auto"/>
        <w:right w:val="none" w:sz="0" w:space="0" w:color="auto"/>
      </w:divBdr>
    </w:div>
    <w:div w:id="894007875">
      <w:bodyDiv w:val="1"/>
      <w:marLeft w:val="0"/>
      <w:marRight w:val="0"/>
      <w:marTop w:val="0"/>
      <w:marBottom w:val="0"/>
      <w:divBdr>
        <w:top w:val="none" w:sz="0" w:space="0" w:color="auto"/>
        <w:left w:val="none" w:sz="0" w:space="0" w:color="auto"/>
        <w:bottom w:val="none" w:sz="0" w:space="0" w:color="auto"/>
        <w:right w:val="none" w:sz="0" w:space="0" w:color="auto"/>
      </w:divBdr>
    </w:div>
    <w:div w:id="930041861">
      <w:bodyDiv w:val="1"/>
      <w:marLeft w:val="0"/>
      <w:marRight w:val="0"/>
      <w:marTop w:val="0"/>
      <w:marBottom w:val="0"/>
      <w:divBdr>
        <w:top w:val="none" w:sz="0" w:space="0" w:color="auto"/>
        <w:left w:val="none" w:sz="0" w:space="0" w:color="auto"/>
        <w:bottom w:val="none" w:sz="0" w:space="0" w:color="auto"/>
        <w:right w:val="none" w:sz="0" w:space="0" w:color="auto"/>
      </w:divBdr>
    </w:div>
    <w:div w:id="974064127">
      <w:bodyDiv w:val="1"/>
      <w:marLeft w:val="0"/>
      <w:marRight w:val="0"/>
      <w:marTop w:val="0"/>
      <w:marBottom w:val="0"/>
      <w:divBdr>
        <w:top w:val="none" w:sz="0" w:space="0" w:color="auto"/>
        <w:left w:val="none" w:sz="0" w:space="0" w:color="auto"/>
        <w:bottom w:val="none" w:sz="0" w:space="0" w:color="auto"/>
        <w:right w:val="none" w:sz="0" w:space="0" w:color="auto"/>
      </w:divBdr>
    </w:div>
    <w:div w:id="1009986256">
      <w:bodyDiv w:val="1"/>
      <w:marLeft w:val="0"/>
      <w:marRight w:val="0"/>
      <w:marTop w:val="0"/>
      <w:marBottom w:val="0"/>
      <w:divBdr>
        <w:top w:val="none" w:sz="0" w:space="0" w:color="auto"/>
        <w:left w:val="none" w:sz="0" w:space="0" w:color="auto"/>
        <w:bottom w:val="none" w:sz="0" w:space="0" w:color="auto"/>
        <w:right w:val="none" w:sz="0" w:space="0" w:color="auto"/>
      </w:divBdr>
    </w:div>
    <w:div w:id="1019621628">
      <w:bodyDiv w:val="1"/>
      <w:marLeft w:val="0"/>
      <w:marRight w:val="0"/>
      <w:marTop w:val="0"/>
      <w:marBottom w:val="0"/>
      <w:divBdr>
        <w:top w:val="none" w:sz="0" w:space="0" w:color="auto"/>
        <w:left w:val="none" w:sz="0" w:space="0" w:color="auto"/>
        <w:bottom w:val="none" w:sz="0" w:space="0" w:color="auto"/>
        <w:right w:val="none" w:sz="0" w:space="0" w:color="auto"/>
      </w:divBdr>
    </w:div>
    <w:div w:id="1027373288">
      <w:bodyDiv w:val="1"/>
      <w:marLeft w:val="0"/>
      <w:marRight w:val="0"/>
      <w:marTop w:val="0"/>
      <w:marBottom w:val="0"/>
      <w:divBdr>
        <w:top w:val="none" w:sz="0" w:space="0" w:color="auto"/>
        <w:left w:val="none" w:sz="0" w:space="0" w:color="auto"/>
        <w:bottom w:val="none" w:sz="0" w:space="0" w:color="auto"/>
        <w:right w:val="none" w:sz="0" w:space="0" w:color="auto"/>
      </w:divBdr>
    </w:div>
    <w:div w:id="1037896591">
      <w:bodyDiv w:val="1"/>
      <w:marLeft w:val="0"/>
      <w:marRight w:val="0"/>
      <w:marTop w:val="0"/>
      <w:marBottom w:val="0"/>
      <w:divBdr>
        <w:top w:val="none" w:sz="0" w:space="0" w:color="auto"/>
        <w:left w:val="none" w:sz="0" w:space="0" w:color="auto"/>
        <w:bottom w:val="none" w:sz="0" w:space="0" w:color="auto"/>
        <w:right w:val="none" w:sz="0" w:space="0" w:color="auto"/>
      </w:divBdr>
    </w:div>
    <w:div w:id="1044791041">
      <w:bodyDiv w:val="1"/>
      <w:marLeft w:val="0"/>
      <w:marRight w:val="0"/>
      <w:marTop w:val="0"/>
      <w:marBottom w:val="0"/>
      <w:divBdr>
        <w:top w:val="none" w:sz="0" w:space="0" w:color="auto"/>
        <w:left w:val="none" w:sz="0" w:space="0" w:color="auto"/>
        <w:bottom w:val="none" w:sz="0" w:space="0" w:color="auto"/>
        <w:right w:val="none" w:sz="0" w:space="0" w:color="auto"/>
      </w:divBdr>
    </w:div>
    <w:div w:id="1051344922">
      <w:bodyDiv w:val="1"/>
      <w:marLeft w:val="0"/>
      <w:marRight w:val="0"/>
      <w:marTop w:val="0"/>
      <w:marBottom w:val="0"/>
      <w:divBdr>
        <w:top w:val="none" w:sz="0" w:space="0" w:color="auto"/>
        <w:left w:val="none" w:sz="0" w:space="0" w:color="auto"/>
        <w:bottom w:val="none" w:sz="0" w:space="0" w:color="auto"/>
        <w:right w:val="none" w:sz="0" w:space="0" w:color="auto"/>
      </w:divBdr>
    </w:div>
    <w:div w:id="1081367321">
      <w:bodyDiv w:val="1"/>
      <w:marLeft w:val="0"/>
      <w:marRight w:val="0"/>
      <w:marTop w:val="0"/>
      <w:marBottom w:val="0"/>
      <w:divBdr>
        <w:top w:val="none" w:sz="0" w:space="0" w:color="auto"/>
        <w:left w:val="none" w:sz="0" w:space="0" w:color="auto"/>
        <w:bottom w:val="none" w:sz="0" w:space="0" w:color="auto"/>
        <w:right w:val="none" w:sz="0" w:space="0" w:color="auto"/>
      </w:divBdr>
    </w:div>
    <w:div w:id="1086196087">
      <w:bodyDiv w:val="1"/>
      <w:marLeft w:val="0"/>
      <w:marRight w:val="0"/>
      <w:marTop w:val="0"/>
      <w:marBottom w:val="0"/>
      <w:divBdr>
        <w:top w:val="none" w:sz="0" w:space="0" w:color="auto"/>
        <w:left w:val="none" w:sz="0" w:space="0" w:color="auto"/>
        <w:bottom w:val="none" w:sz="0" w:space="0" w:color="auto"/>
        <w:right w:val="none" w:sz="0" w:space="0" w:color="auto"/>
      </w:divBdr>
    </w:div>
    <w:div w:id="1089424277">
      <w:bodyDiv w:val="1"/>
      <w:marLeft w:val="0"/>
      <w:marRight w:val="0"/>
      <w:marTop w:val="0"/>
      <w:marBottom w:val="0"/>
      <w:divBdr>
        <w:top w:val="none" w:sz="0" w:space="0" w:color="auto"/>
        <w:left w:val="none" w:sz="0" w:space="0" w:color="auto"/>
        <w:bottom w:val="none" w:sz="0" w:space="0" w:color="auto"/>
        <w:right w:val="none" w:sz="0" w:space="0" w:color="auto"/>
      </w:divBdr>
    </w:div>
    <w:div w:id="1098868008">
      <w:bodyDiv w:val="1"/>
      <w:marLeft w:val="0"/>
      <w:marRight w:val="0"/>
      <w:marTop w:val="0"/>
      <w:marBottom w:val="0"/>
      <w:divBdr>
        <w:top w:val="none" w:sz="0" w:space="0" w:color="auto"/>
        <w:left w:val="none" w:sz="0" w:space="0" w:color="auto"/>
        <w:bottom w:val="none" w:sz="0" w:space="0" w:color="auto"/>
        <w:right w:val="none" w:sz="0" w:space="0" w:color="auto"/>
      </w:divBdr>
    </w:div>
    <w:div w:id="1109155648">
      <w:bodyDiv w:val="1"/>
      <w:marLeft w:val="0"/>
      <w:marRight w:val="0"/>
      <w:marTop w:val="0"/>
      <w:marBottom w:val="0"/>
      <w:divBdr>
        <w:top w:val="none" w:sz="0" w:space="0" w:color="auto"/>
        <w:left w:val="none" w:sz="0" w:space="0" w:color="auto"/>
        <w:bottom w:val="none" w:sz="0" w:space="0" w:color="auto"/>
        <w:right w:val="none" w:sz="0" w:space="0" w:color="auto"/>
      </w:divBdr>
    </w:div>
    <w:div w:id="1123891317">
      <w:bodyDiv w:val="1"/>
      <w:marLeft w:val="0"/>
      <w:marRight w:val="0"/>
      <w:marTop w:val="0"/>
      <w:marBottom w:val="0"/>
      <w:divBdr>
        <w:top w:val="none" w:sz="0" w:space="0" w:color="auto"/>
        <w:left w:val="none" w:sz="0" w:space="0" w:color="auto"/>
        <w:bottom w:val="none" w:sz="0" w:space="0" w:color="auto"/>
        <w:right w:val="none" w:sz="0" w:space="0" w:color="auto"/>
      </w:divBdr>
    </w:div>
    <w:div w:id="1125198977">
      <w:bodyDiv w:val="1"/>
      <w:marLeft w:val="0"/>
      <w:marRight w:val="0"/>
      <w:marTop w:val="0"/>
      <w:marBottom w:val="0"/>
      <w:divBdr>
        <w:top w:val="none" w:sz="0" w:space="0" w:color="auto"/>
        <w:left w:val="none" w:sz="0" w:space="0" w:color="auto"/>
        <w:bottom w:val="none" w:sz="0" w:space="0" w:color="auto"/>
        <w:right w:val="none" w:sz="0" w:space="0" w:color="auto"/>
      </w:divBdr>
    </w:div>
    <w:div w:id="1133061798">
      <w:bodyDiv w:val="1"/>
      <w:marLeft w:val="0"/>
      <w:marRight w:val="0"/>
      <w:marTop w:val="0"/>
      <w:marBottom w:val="0"/>
      <w:divBdr>
        <w:top w:val="none" w:sz="0" w:space="0" w:color="auto"/>
        <w:left w:val="none" w:sz="0" w:space="0" w:color="auto"/>
        <w:bottom w:val="none" w:sz="0" w:space="0" w:color="auto"/>
        <w:right w:val="none" w:sz="0" w:space="0" w:color="auto"/>
      </w:divBdr>
    </w:div>
    <w:div w:id="1145514949">
      <w:bodyDiv w:val="1"/>
      <w:marLeft w:val="0"/>
      <w:marRight w:val="0"/>
      <w:marTop w:val="0"/>
      <w:marBottom w:val="0"/>
      <w:divBdr>
        <w:top w:val="none" w:sz="0" w:space="0" w:color="auto"/>
        <w:left w:val="none" w:sz="0" w:space="0" w:color="auto"/>
        <w:bottom w:val="none" w:sz="0" w:space="0" w:color="auto"/>
        <w:right w:val="none" w:sz="0" w:space="0" w:color="auto"/>
      </w:divBdr>
    </w:div>
    <w:div w:id="1155487633">
      <w:bodyDiv w:val="1"/>
      <w:marLeft w:val="0"/>
      <w:marRight w:val="0"/>
      <w:marTop w:val="0"/>
      <w:marBottom w:val="0"/>
      <w:divBdr>
        <w:top w:val="none" w:sz="0" w:space="0" w:color="auto"/>
        <w:left w:val="none" w:sz="0" w:space="0" w:color="auto"/>
        <w:bottom w:val="none" w:sz="0" w:space="0" w:color="auto"/>
        <w:right w:val="none" w:sz="0" w:space="0" w:color="auto"/>
      </w:divBdr>
    </w:div>
    <w:div w:id="1191722656">
      <w:bodyDiv w:val="1"/>
      <w:marLeft w:val="0"/>
      <w:marRight w:val="0"/>
      <w:marTop w:val="0"/>
      <w:marBottom w:val="0"/>
      <w:divBdr>
        <w:top w:val="none" w:sz="0" w:space="0" w:color="auto"/>
        <w:left w:val="none" w:sz="0" w:space="0" w:color="auto"/>
        <w:bottom w:val="none" w:sz="0" w:space="0" w:color="auto"/>
        <w:right w:val="none" w:sz="0" w:space="0" w:color="auto"/>
      </w:divBdr>
    </w:div>
    <w:div w:id="1240823093">
      <w:bodyDiv w:val="1"/>
      <w:marLeft w:val="0"/>
      <w:marRight w:val="0"/>
      <w:marTop w:val="0"/>
      <w:marBottom w:val="0"/>
      <w:divBdr>
        <w:top w:val="none" w:sz="0" w:space="0" w:color="auto"/>
        <w:left w:val="none" w:sz="0" w:space="0" w:color="auto"/>
        <w:bottom w:val="none" w:sz="0" w:space="0" w:color="auto"/>
        <w:right w:val="none" w:sz="0" w:space="0" w:color="auto"/>
      </w:divBdr>
    </w:div>
    <w:div w:id="1245871551">
      <w:bodyDiv w:val="1"/>
      <w:marLeft w:val="0"/>
      <w:marRight w:val="0"/>
      <w:marTop w:val="0"/>
      <w:marBottom w:val="0"/>
      <w:divBdr>
        <w:top w:val="none" w:sz="0" w:space="0" w:color="auto"/>
        <w:left w:val="none" w:sz="0" w:space="0" w:color="auto"/>
        <w:bottom w:val="none" w:sz="0" w:space="0" w:color="auto"/>
        <w:right w:val="none" w:sz="0" w:space="0" w:color="auto"/>
      </w:divBdr>
    </w:div>
    <w:div w:id="1251887282">
      <w:bodyDiv w:val="1"/>
      <w:marLeft w:val="0"/>
      <w:marRight w:val="0"/>
      <w:marTop w:val="0"/>
      <w:marBottom w:val="0"/>
      <w:divBdr>
        <w:top w:val="none" w:sz="0" w:space="0" w:color="auto"/>
        <w:left w:val="none" w:sz="0" w:space="0" w:color="auto"/>
        <w:bottom w:val="none" w:sz="0" w:space="0" w:color="auto"/>
        <w:right w:val="none" w:sz="0" w:space="0" w:color="auto"/>
      </w:divBdr>
    </w:div>
    <w:div w:id="1279025667">
      <w:bodyDiv w:val="1"/>
      <w:marLeft w:val="0"/>
      <w:marRight w:val="0"/>
      <w:marTop w:val="0"/>
      <w:marBottom w:val="0"/>
      <w:divBdr>
        <w:top w:val="none" w:sz="0" w:space="0" w:color="auto"/>
        <w:left w:val="none" w:sz="0" w:space="0" w:color="auto"/>
        <w:bottom w:val="none" w:sz="0" w:space="0" w:color="auto"/>
        <w:right w:val="none" w:sz="0" w:space="0" w:color="auto"/>
      </w:divBdr>
    </w:div>
    <w:div w:id="1290746205">
      <w:bodyDiv w:val="1"/>
      <w:marLeft w:val="0"/>
      <w:marRight w:val="0"/>
      <w:marTop w:val="0"/>
      <w:marBottom w:val="0"/>
      <w:divBdr>
        <w:top w:val="none" w:sz="0" w:space="0" w:color="auto"/>
        <w:left w:val="none" w:sz="0" w:space="0" w:color="auto"/>
        <w:bottom w:val="none" w:sz="0" w:space="0" w:color="auto"/>
        <w:right w:val="none" w:sz="0" w:space="0" w:color="auto"/>
      </w:divBdr>
    </w:div>
    <w:div w:id="1293443960">
      <w:bodyDiv w:val="1"/>
      <w:marLeft w:val="0"/>
      <w:marRight w:val="0"/>
      <w:marTop w:val="0"/>
      <w:marBottom w:val="0"/>
      <w:divBdr>
        <w:top w:val="none" w:sz="0" w:space="0" w:color="auto"/>
        <w:left w:val="none" w:sz="0" w:space="0" w:color="auto"/>
        <w:bottom w:val="none" w:sz="0" w:space="0" w:color="auto"/>
        <w:right w:val="none" w:sz="0" w:space="0" w:color="auto"/>
      </w:divBdr>
    </w:div>
    <w:div w:id="1343512127">
      <w:bodyDiv w:val="1"/>
      <w:marLeft w:val="0"/>
      <w:marRight w:val="0"/>
      <w:marTop w:val="0"/>
      <w:marBottom w:val="0"/>
      <w:divBdr>
        <w:top w:val="none" w:sz="0" w:space="0" w:color="auto"/>
        <w:left w:val="none" w:sz="0" w:space="0" w:color="auto"/>
        <w:bottom w:val="none" w:sz="0" w:space="0" w:color="auto"/>
        <w:right w:val="none" w:sz="0" w:space="0" w:color="auto"/>
      </w:divBdr>
    </w:div>
    <w:div w:id="1350065461">
      <w:bodyDiv w:val="1"/>
      <w:marLeft w:val="0"/>
      <w:marRight w:val="0"/>
      <w:marTop w:val="0"/>
      <w:marBottom w:val="0"/>
      <w:divBdr>
        <w:top w:val="none" w:sz="0" w:space="0" w:color="auto"/>
        <w:left w:val="none" w:sz="0" w:space="0" w:color="auto"/>
        <w:bottom w:val="none" w:sz="0" w:space="0" w:color="auto"/>
        <w:right w:val="none" w:sz="0" w:space="0" w:color="auto"/>
      </w:divBdr>
    </w:div>
    <w:div w:id="1401322394">
      <w:bodyDiv w:val="1"/>
      <w:marLeft w:val="0"/>
      <w:marRight w:val="0"/>
      <w:marTop w:val="0"/>
      <w:marBottom w:val="0"/>
      <w:divBdr>
        <w:top w:val="none" w:sz="0" w:space="0" w:color="auto"/>
        <w:left w:val="none" w:sz="0" w:space="0" w:color="auto"/>
        <w:bottom w:val="none" w:sz="0" w:space="0" w:color="auto"/>
        <w:right w:val="none" w:sz="0" w:space="0" w:color="auto"/>
      </w:divBdr>
    </w:div>
    <w:div w:id="1439636829">
      <w:bodyDiv w:val="1"/>
      <w:marLeft w:val="0"/>
      <w:marRight w:val="0"/>
      <w:marTop w:val="0"/>
      <w:marBottom w:val="0"/>
      <w:divBdr>
        <w:top w:val="none" w:sz="0" w:space="0" w:color="auto"/>
        <w:left w:val="none" w:sz="0" w:space="0" w:color="auto"/>
        <w:bottom w:val="none" w:sz="0" w:space="0" w:color="auto"/>
        <w:right w:val="none" w:sz="0" w:space="0" w:color="auto"/>
      </w:divBdr>
      <w:divsChild>
        <w:div w:id="1060637993">
          <w:marLeft w:val="0"/>
          <w:marRight w:val="0"/>
          <w:marTop w:val="0"/>
          <w:marBottom w:val="0"/>
          <w:divBdr>
            <w:top w:val="none" w:sz="0" w:space="0" w:color="auto"/>
            <w:left w:val="none" w:sz="0" w:space="0" w:color="auto"/>
            <w:bottom w:val="none" w:sz="0" w:space="0" w:color="auto"/>
            <w:right w:val="none" w:sz="0" w:space="0" w:color="auto"/>
          </w:divBdr>
          <w:divsChild>
            <w:div w:id="783621420">
              <w:marLeft w:val="0"/>
              <w:marRight w:val="0"/>
              <w:marTop w:val="0"/>
              <w:marBottom w:val="0"/>
              <w:divBdr>
                <w:top w:val="none" w:sz="0" w:space="0" w:color="auto"/>
                <w:left w:val="none" w:sz="0" w:space="0" w:color="auto"/>
                <w:bottom w:val="none" w:sz="0" w:space="0" w:color="auto"/>
                <w:right w:val="none" w:sz="0" w:space="0" w:color="auto"/>
              </w:divBdr>
              <w:divsChild>
                <w:div w:id="129596222">
                  <w:marLeft w:val="-174"/>
                  <w:marRight w:val="-174"/>
                  <w:marTop w:val="0"/>
                  <w:marBottom w:val="0"/>
                  <w:divBdr>
                    <w:top w:val="none" w:sz="0" w:space="0" w:color="auto"/>
                    <w:left w:val="none" w:sz="0" w:space="0" w:color="auto"/>
                    <w:bottom w:val="none" w:sz="0" w:space="0" w:color="auto"/>
                    <w:right w:val="none" w:sz="0" w:space="0" w:color="auto"/>
                  </w:divBdr>
                </w:div>
              </w:divsChild>
            </w:div>
          </w:divsChild>
        </w:div>
        <w:div w:id="1727027346">
          <w:marLeft w:val="0"/>
          <w:marRight w:val="0"/>
          <w:marTop w:val="0"/>
          <w:marBottom w:val="0"/>
          <w:divBdr>
            <w:top w:val="none" w:sz="0" w:space="0" w:color="auto"/>
            <w:left w:val="none" w:sz="0" w:space="0" w:color="auto"/>
            <w:bottom w:val="none" w:sz="0" w:space="0" w:color="auto"/>
            <w:right w:val="none" w:sz="0" w:space="0" w:color="auto"/>
          </w:divBdr>
          <w:divsChild>
            <w:div w:id="150368784">
              <w:marLeft w:val="-174"/>
              <w:marRight w:val="-174"/>
              <w:marTop w:val="0"/>
              <w:marBottom w:val="0"/>
              <w:divBdr>
                <w:top w:val="none" w:sz="0" w:space="0" w:color="auto"/>
                <w:left w:val="none" w:sz="0" w:space="0" w:color="auto"/>
                <w:bottom w:val="none" w:sz="0" w:space="0" w:color="auto"/>
                <w:right w:val="none" w:sz="0" w:space="0" w:color="auto"/>
              </w:divBdr>
              <w:divsChild>
                <w:div w:id="387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813">
          <w:marLeft w:val="0"/>
          <w:marRight w:val="0"/>
          <w:marTop w:val="0"/>
          <w:marBottom w:val="0"/>
          <w:divBdr>
            <w:top w:val="none" w:sz="0" w:space="0" w:color="auto"/>
            <w:left w:val="none" w:sz="0" w:space="0" w:color="auto"/>
            <w:bottom w:val="none" w:sz="0" w:space="0" w:color="auto"/>
            <w:right w:val="none" w:sz="0" w:space="0" w:color="auto"/>
          </w:divBdr>
          <w:divsChild>
            <w:div w:id="1076123573">
              <w:marLeft w:val="-174"/>
              <w:marRight w:val="-174"/>
              <w:marTop w:val="0"/>
              <w:marBottom w:val="0"/>
              <w:divBdr>
                <w:top w:val="none" w:sz="0" w:space="0" w:color="auto"/>
                <w:left w:val="none" w:sz="0" w:space="0" w:color="auto"/>
                <w:bottom w:val="none" w:sz="0" w:space="0" w:color="auto"/>
                <w:right w:val="none" w:sz="0" w:space="0" w:color="auto"/>
              </w:divBdr>
              <w:divsChild>
                <w:div w:id="665671794">
                  <w:marLeft w:val="0"/>
                  <w:marRight w:val="0"/>
                  <w:marTop w:val="0"/>
                  <w:marBottom w:val="0"/>
                  <w:divBdr>
                    <w:top w:val="none" w:sz="0" w:space="0" w:color="auto"/>
                    <w:left w:val="none" w:sz="0" w:space="0" w:color="auto"/>
                    <w:bottom w:val="none" w:sz="0" w:space="0" w:color="auto"/>
                    <w:right w:val="none" w:sz="0" w:space="0" w:color="auto"/>
                  </w:divBdr>
                  <w:divsChild>
                    <w:div w:id="12079861">
                      <w:marLeft w:val="0"/>
                      <w:marRight w:val="0"/>
                      <w:marTop w:val="465"/>
                      <w:marBottom w:val="232"/>
                      <w:divBdr>
                        <w:top w:val="none" w:sz="0" w:space="0" w:color="auto"/>
                        <w:left w:val="none" w:sz="0" w:space="0" w:color="auto"/>
                        <w:bottom w:val="none" w:sz="0" w:space="0" w:color="auto"/>
                        <w:right w:val="none" w:sz="0" w:space="0" w:color="auto"/>
                      </w:divBdr>
                    </w:div>
                  </w:divsChild>
                </w:div>
                <w:div w:id="1586767152">
                  <w:marLeft w:val="0"/>
                  <w:marRight w:val="0"/>
                  <w:marTop w:val="0"/>
                  <w:marBottom w:val="0"/>
                  <w:divBdr>
                    <w:top w:val="none" w:sz="0" w:space="0" w:color="auto"/>
                    <w:left w:val="none" w:sz="0" w:space="0" w:color="auto"/>
                    <w:bottom w:val="none" w:sz="0" w:space="0" w:color="auto"/>
                    <w:right w:val="none" w:sz="0" w:space="0" w:color="auto"/>
                  </w:divBdr>
                  <w:divsChild>
                    <w:div w:id="742798846">
                      <w:marLeft w:val="0"/>
                      <w:marRight w:val="0"/>
                      <w:marTop w:val="0"/>
                      <w:marBottom w:val="0"/>
                      <w:divBdr>
                        <w:top w:val="none" w:sz="0" w:space="0" w:color="auto"/>
                        <w:left w:val="none" w:sz="0" w:space="0" w:color="auto"/>
                        <w:bottom w:val="none" w:sz="0" w:space="0" w:color="auto"/>
                        <w:right w:val="none" w:sz="0" w:space="0" w:color="auto"/>
                      </w:divBdr>
                      <w:divsChild>
                        <w:div w:id="1161196106">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sChild>
        </w:div>
        <w:div w:id="1068117992">
          <w:marLeft w:val="0"/>
          <w:marRight w:val="0"/>
          <w:marTop w:val="0"/>
          <w:marBottom w:val="0"/>
          <w:divBdr>
            <w:top w:val="none" w:sz="0" w:space="0" w:color="auto"/>
            <w:left w:val="none" w:sz="0" w:space="0" w:color="auto"/>
            <w:bottom w:val="none" w:sz="0" w:space="0" w:color="auto"/>
            <w:right w:val="none" w:sz="0" w:space="0" w:color="auto"/>
          </w:divBdr>
          <w:divsChild>
            <w:div w:id="2106031748">
              <w:marLeft w:val="-174"/>
              <w:marRight w:val="-174"/>
              <w:marTop w:val="0"/>
              <w:marBottom w:val="0"/>
              <w:divBdr>
                <w:top w:val="none" w:sz="0" w:space="0" w:color="auto"/>
                <w:left w:val="none" w:sz="0" w:space="0" w:color="auto"/>
                <w:bottom w:val="none" w:sz="0" w:space="0" w:color="auto"/>
                <w:right w:val="none" w:sz="0" w:space="0" w:color="auto"/>
              </w:divBdr>
              <w:divsChild>
                <w:div w:id="120005857">
                  <w:marLeft w:val="0"/>
                  <w:marRight w:val="0"/>
                  <w:marTop w:val="0"/>
                  <w:marBottom w:val="0"/>
                  <w:divBdr>
                    <w:top w:val="none" w:sz="0" w:space="0" w:color="auto"/>
                    <w:left w:val="none" w:sz="0" w:space="0" w:color="auto"/>
                    <w:bottom w:val="none" w:sz="0" w:space="0" w:color="auto"/>
                    <w:right w:val="none" w:sz="0" w:space="0" w:color="auto"/>
                  </w:divBdr>
                  <w:divsChild>
                    <w:div w:id="1915969439">
                      <w:marLeft w:val="0"/>
                      <w:marRight w:val="0"/>
                      <w:marTop w:val="0"/>
                      <w:marBottom w:val="0"/>
                      <w:divBdr>
                        <w:top w:val="none" w:sz="0" w:space="0" w:color="auto"/>
                        <w:left w:val="none" w:sz="0" w:space="0" w:color="auto"/>
                        <w:bottom w:val="none" w:sz="0" w:space="0" w:color="auto"/>
                        <w:right w:val="none" w:sz="0" w:space="0" w:color="auto"/>
                      </w:divBdr>
                    </w:div>
                  </w:divsChild>
                </w:div>
                <w:div w:id="420838901">
                  <w:marLeft w:val="0"/>
                  <w:marRight w:val="1132"/>
                  <w:marTop w:val="0"/>
                  <w:marBottom w:val="0"/>
                  <w:divBdr>
                    <w:top w:val="none" w:sz="0" w:space="0" w:color="auto"/>
                    <w:left w:val="none" w:sz="0" w:space="0" w:color="auto"/>
                    <w:bottom w:val="none" w:sz="0" w:space="0" w:color="auto"/>
                    <w:right w:val="none" w:sz="0" w:space="0" w:color="auto"/>
                  </w:divBdr>
                  <w:divsChild>
                    <w:div w:id="2077242849">
                      <w:marLeft w:val="0"/>
                      <w:marRight w:val="0"/>
                      <w:marTop w:val="0"/>
                      <w:marBottom w:val="0"/>
                      <w:divBdr>
                        <w:top w:val="none" w:sz="0" w:space="0" w:color="auto"/>
                        <w:left w:val="none" w:sz="0" w:space="0" w:color="auto"/>
                        <w:bottom w:val="none" w:sz="0" w:space="0" w:color="auto"/>
                        <w:right w:val="none" w:sz="0" w:space="0" w:color="auto"/>
                      </w:divBdr>
                    </w:div>
                  </w:divsChild>
                </w:div>
                <w:div w:id="886994712">
                  <w:marLeft w:val="0"/>
                  <w:marRight w:val="0"/>
                  <w:marTop w:val="0"/>
                  <w:marBottom w:val="0"/>
                  <w:divBdr>
                    <w:top w:val="none" w:sz="0" w:space="0" w:color="auto"/>
                    <w:left w:val="none" w:sz="0" w:space="0" w:color="auto"/>
                    <w:bottom w:val="none" w:sz="0" w:space="0" w:color="auto"/>
                    <w:right w:val="none" w:sz="0" w:space="0" w:color="auto"/>
                  </w:divBdr>
                  <w:divsChild>
                    <w:div w:id="1923221034">
                      <w:marLeft w:val="0"/>
                      <w:marRight w:val="0"/>
                      <w:marTop w:val="348"/>
                      <w:marBottom w:val="0"/>
                      <w:divBdr>
                        <w:top w:val="none" w:sz="0" w:space="0" w:color="auto"/>
                        <w:left w:val="none" w:sz="0" w:space="0" w:color="auto"/>
                        <w:bottom w:val="none" w:sz="0" w:space="0" w:color="auto"/>
                        <w:right w:val="none" w:sz="0" w:space="0" w:color="auto"/>
                      </w:divBdr>
                    </w:div>
                    <w:div w:id="1111970456">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 w:id="1689601681">
              <w:marLeft w:val="-174"/>
              <w:marRight w:val="-174"/>
              <w:marTop w:val="0"/>
              <w:marBottom w:val="0"/>
              <w:divBdr>
                <w:top w:val="none" w:sz="0" w:space="0" w:color="auto"/>
                <w:left w:val="none" w:sz="0" w:space="0" w:color="auto"/>
                <w:bottom w:val="none" w:sz="0" w:space="0" w:color="auto"/>
                <w:right w:val="none" w:sz="0" w:space="0" w:color="auto"/>
              </w:divBdr>
              <w:divsChild>
                <w:div w:id="1711756389">
                  <w:marLeft w:val="0"/>
                  <w:marRight w:val="0"/>
                  <w:marTop w:val="0"/>
                  <w:marBottom w:val="0"/>
                  <w:divBdr>
                    <w:top w:val="none" w:sz="0" w:space="0" w:color="auto"/>
                    <w:left w:val="none" w:sz="0" w:space="0" w:color="auto"/>
                    <w:bottom w:val="none" w:sz="0" w:space="0" w:color="auto"/>
                    <w:right w:val="none" w:sz="0" w:space="0" w:color="auto"/>
                  </w:divBdr>
                  <w:divsChild>
                    <w:div w:id="1137994912">
                      <w:marLeft w:val="0"/>
                      <w:marRight w:val="0"/>
                      <w:marTop w:val="116"/>
                      <w:marBottom w:val="0"/>
                      <w:divBdr>
                        <w:top w:val="none" w:sz="0" w:space="0" w:color="auto"/>
                        <w:left w:val="none" w:sz="0" w:space="0" w:color="auto"/>
                        <w:bottom w:val="none" w:sz="0" w:space="0" w:color="auto"/>
                        <w:right w:val="none" w:sz="0" w:space="0" w:color="auto"/>
                      </w:divBdr>
                    </w:div>
                  </w:divsChild>
                </w:div>
                <w:div w:id="950547926">
                  <w:marLeft w:val="0"/>
                  <w:marRight w:val="0"/>
                  <w:marTop w:val="0"/>
                  <w:marBottom w:val="0"/>
                  <w:divBdr>
                    <w:top w:val="none" w:sz="0" w:space="0" w:color="auto"/>
                    <w:left w:val="none" w:sz="0" w:space="0" w:color="auto"/>
                    <w:bottom w:val="none" w:sz="0" w:space="0" w:color="auto"/>
                    <w:right w:val="none" w:sz="0" w:space="0" w:color="auto"/>
                  </w:divBdr>
                  <w:divsChild>
                    <w:div w:id="935090427">
                      <w:marLeft w:val="0"/>
                      <w:marRight w:val="0"/>
                      <w:marTop w:val="290"/>
                      <w:marBottom w:val="0"/>
                      <w:divBdr>
                        <w:top w:val="none" w:sz="0" w:space="0" w:color="auto"/>
                        <w:left w:val="none" w:sz="0" w:space="0" w:color="auto"/>
                        <w:bottom w:val="none" w:sz="0" w:space="0" w:color="auto"/>
                        <w:right w:val="none" w:sz="0" w:space="0" w:color="auto"/>
                      </w:divBdr>
                    </w:div>
                  </w:divsChild>
                </w:div>
              </w:divsChild>
            </w:div>
          </w:divsChild>
        </w:div>
      </w:divsChild>
    </w:div>
    <w:div w:id="1452899399">
      <w:bodyDiv w:val="1"/>
      <w:marLeft w:val="0"/>
      <w:marRight w:val="0"/>
      <w:marTop w:val="0"/>
      <w:marBottom w:val="0"/>
      <w:divBdr>
        <w:top w:val="none" w:sz="0" w:space="0" w:color="auto"/>
        <w:left w:val="none" w:sz="0" w:space="0" w:color="auto"/>
        <w:bottom w:val="none" w:sz="0" w:space="0" w:color="auto"/>
        <w:right w:val="none" w:sz="0" w:space="0" w:color="auto"/>
      </w:divBdr>
    </w:div>
    <w:div w:id="1458646091">
      <w:bodyDiv w:val="1"/>
      <w:marLeft w:val="0"/>
      <w:marRight w:val="0"/>
      <w:marTop w:val="0"/>
      <w:marBottom w:val="0"/>
      <w:divBdr>
        <w:top w:val="none" w:sz="0" w:space="0" w:color="auto"/>
        <w:left w:val="none" w:sz="0" w:space="0" w:color="auto"/>
        <w:bottom w:val="none" w:sz="0" w:space="0" w:color="auto"/>
        <w:right w:val="none" w:sz="0" w:space="0" w:color="auto"/>
      </w:divBdr>
    </w:div>
    <w:div w:id="1459643899">
      <w:bodyDiv w:val="1"/>
      <w:marLeft w:val="0"/>
      <w:marRight w:val="0"/>
      <w:marTop w:val="0"/>
      <w:marBottom w:val="0"/>
      <w:divBdr>
        <w:top w:val="none" w:sz="0" w:space="0" w:color="auto"/>
        <w:left w:val="none" w:sz="0" w:space="0" w:color="auto"/>
        <w:bottom w:val="none" w:sz="0" w:space="0" w:color="auto"/>
        <w:right w:val="none" w:sz="0" w:space="0" w:color="auto"/>
      </w:divBdr>
    </w:div>
    <w:div w:id="1468203753">
      <w:bodyDiv w:val="1"/>
      <w:marLeft w:val="0"/>
      <w:marRight w:val="0"/>
      <w:marTop w:val="0"/>
      <w:marBottom w:val="0"/>
      <w:divBdr>
        <w:top w:val="none" w:sz="0" w:space="0" w:color="auto"/>
        <w:left w:val="none" w:sz="0" w:space="0" w:color="auto"/>
        <w:bottom w:val="none" w:sz="0" w:space="0" w:color="auto"/>
        <w:right w:val="none" w:sz="0" w:space="0" w:color="auto"/>
      </w:divBdr>
    </w:div>
    <w:div w:id="1473446230">
      <w:bodyDiv w:val="1"/>
      <w:marLeft w:val="0"/>
      <w:marRight w:val="0"/>
      <w:marTop w:val="0"/>
      <w:marBottom w:val="0"/>
      <w:divBdr>
        <w:top w:val="none" w:sz="0" w:space="0" w:color="auto"/>
        <w:left w:val="none" w:sz="0" w:space="0" w:color="auto"/>
        <w:bottom w:val="none" w:sz="0" w:space="0" w:color="auto"/>
        <w:right w:val="none" w:sz="0" w:space="0" w:color="auto"/>
      </w:divBdr>
    </w:div>
    <w:div w:id="1478262155">
      <w:bodyDiv w:val="1"/>
      <w:marLeft w:val="0"/>
      <w:marRight w:val="0"/>
      <w:marTop w:val="0"/>
      <w:marBottom w:val="0"/>
      <w:divBdr>
        <w:top w:val="none" w:sz="0" w:space="0" w:color="auto"/>
        <w:left w:val="none" w:sz="0" w:space="0" w:color="auto"/>
        <w:bottom w:val="none" w:sz="0" w:space="0" w:color="auto"/>
        <w:right w:val="none" w:sz="0" w:space="0" w:color="auto"/>
      </w:divBdr>
    </w:div>
    <w:div w:id="1483691080">
      <w:bodyDiv w:val="1"/>
      <w:marLeft w:val="0"/>
      <w:marRight w:val="0"/>
      <w:marTop w:val="0"/>
      <w:marBottom w:val="0"/>
      <w:divBdr>
        <w:top w:val="none" w:sz="0" w:space="0" w:color="auto"/>
        <w:left w:val="none" w:sz="0" w:space="0" w:color="auto"/>
        <w:bottom w:val="none" w:sz="0" w:space="0" w:color="auto"/>
        <w:right w:val="none" w:sz="0" w:space="0" w:color="auto"/>
      </w:divBdr>
    </w:div>
    <w:div w:id="1501312142">
      <w:bodyDiv w:val="1"/>
      <w:marLeft w:val="0"/>
      <w:marRight w:val="0"/>
      <w:marTop w:val="0"/>
      <w:marBottom w:val="0"/>
      <w:divBdr>
        <w:top w:val="none" w:sz="0" w:space="0" w:color="auto"/>
        <w:left w:val="none" w:sz="0" w:space="0" w:color="auto"/>
        <w:bottom w:val="none" w:sz="0" w:space="0" w:color="auto"/>
        <w:right w:val="none" w:sz="0" w:space="0" w:color="auto"/>
      </w:divBdr>
    </w:div>
    <w:div w:id="1539270832">
      <w:bodyDiv w:val="1"/>
      <w:marLeft w:val="0"/>
      <w:marRight w:val="0"/>
      <w:marTop w:val="0"/>
      <w:marBottom w:val="0"/>
      <w:divBdr>
        <w:top w:val="none" w:sz="0" w:space="0" w:color="auto"/>
        <w:left w:val="none" w:sz="0" w:space="0" w:color="auto"/>
        <w:bottom w:val="none" w:sz="0" w:space="0" w:color="auto"/>
        <w:right w:val="none" w:sz="0" w:space="0" w:color="auto"/>
      </w:divBdr>
    </w:div>
    <w:div w:id="1539778321">
      <w:bodyDiv w:val="1"/>
      <w:marLeft w:val="0"/>
      <w:marRight w:val="0"/>
      <w:marTop w:val="0"/>
      <w:marBottom w:val="0"/>
      <w:divBdr>
        <w:top w:val="none" w:sz="0" w:space="0" w:color="auto"/>
        <w:left w:val="none" w:sz="0" w:space="0" w:color="auto"/>
        <w:bottom w:val="none" w:sz="0" w:space="0" w:color="auto"/>
        <w:right w:val="none" w:sz="0" w:space="0" w:color="auto"/>
      </w:divBdr>
    </w:div>
    <w:div w:id="1542207441">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74582306">
      <w:bodyDiv w:val="1"/>
      <w:marLeft w:val="0"/>
      <w:marRight w:val="0"/>
      <w:marTop w:val="0"/>
      <w:marBottom w:val="0"/>
      <w:divBdr>
        <w:top w:val="none" w:sz="0" w:space="0" w:color="auto"/>
        <w:left w:val="none" w:sz="0" w:space="0" w:color="auto"/>
        <w:bottom w:val="none" w:sz="0" w:space="0" w:color="auto"/>
        <w:right w:val="none" w:sz="0" w:space="0" w:color="auto"/>
      </w:divBdr>
    </w:div>
    <w:div w:id="1584413787">
      <w:bodyDiv w:val="1"/>
      <w:marLeft w:val="0"/>
      <w:marRight w:val="0"/>
      <w:marTop w:val="0"/>
      <w:marBottom w:val="0"/>
      <w:divBdr>
        <w:top w:val="none" w:sz="0" w:space="0" w:color="auto"/>
        <w:left w:val="none" w:sz="0" w:space="0" w:color="auto"/>
        <w:bottom w:val="none" w:sz="0" w:space="0" w:color="auto"/>
        <w:right w:val="none" w:sz="0" w:space="0" w:color="auto"/>
      </w:divBdr>
    </w:div>
    <w:div w:id="1587180469">
      <w:bodyDiv w:val="1"/>
      <w:marLeft w:val="0"/>
      <w:marRight w:val="0"/>
      <w:marTop w:val="0"/>
      <w:marBottom w:val="0"/>
      <w:divBdr>
        <w:top w:val="none" w:sz="0" w:space="0" w:color="auto"/>
        <w:left w:val="none" w:sz="0" w:space="0" w:color="auto"/>
        <w:bottom w:val="none" w:sz="0" w:space="0" w:color="auto"/>
        <w:right w:val="none" w:sz="0" w:space="0" w:color="auto"/>
      </w:divBdr>
    </w:div>
    <w:div w:id="1610968856">
      <w:bodyDiv w:val="1"/>
      <w:marLeft w:val="0"/>
      <w:marRight w:val="0"/>
      <w:marTop w:val="0"/>
      <w:marBottom w:val="0"/>
      <w:divBdr>
        <w:top w:val="none" w:sz="0" w:space="0" w:color="auto"/>
        <w:left w:val="none" w:sz="0" w:space="0" w:color="auto"/>
        <w:bottom w:val="none" w:sz="0" w:space="0" w:color="auto"/>
        <w:right w:val="none" w:sz="0" w:space="0" w:color="auto"/>
      </w:divBdr>
    </w:div>
    <w:div w:id="1634755000">
      <w:bodyDiv w:val="1"/>
      <w:marLeft w:val="0"/>
      <w:marRight w:val="0"/>
      <w:marTop w:val="0"/>
      <w:marBottom w:val="0"/>
      <w:divBdr>
        <w:top w:val="none" w:sz="0" w:space="0" w:color="auto"/>
        <w:left w:val="none" w:sz="0" w:space="0" w:color="auto"/>
        <w:bottom w:val="none" w:sz="0" w:space="0" w:color="auto"/>
        <w:right w:val="none" w:sz="0" w:space="0" w:color="auto"/>
      </w:divBdr>
    </w:div>
    <w:div w:id="1641882335">
      <w:bodyDiv w:val="1"/>
      <w:marLeft w:val="0"/>
      <w:marRight w:val="0"/>
      <w:marTop w:val="0"/>
      <w:marBottom w:val="0"/>
      <w:divBdr>
        <w:top w:val="none" w:sz="0" w:space="0" w:color="auto"/>
        <w:left w:val="none" w:sz="0" w:space="0" w:color="auto"/>
        <w:bottom w:val="none" w:sz="0" w:space="0" w:color="auto"/>
        <w:right w:val="none" w:sz="0" w:space="0" w:color="auto"/>
      </w:divBdr>
    </w:div>
    <w:div w:id="1680694106">
      <w:bodyDiv w:val="1"/>
      <w:marLeft w:val="0"/>
      <w:marRight w:val="0"/>
      <w:marTop w:val="0"/>
      <w:marBottom w:val="0"/>
      <w:divBdr>
        <w:top w:val="none" w:sz="0" w:space="0" w:color="auto"/>
        <w:left w:val="none" w:sz="0" w:space="0" w:color="auto"/>
        <w:bottom w:val="none" w:sz="0" w:space="0" w:color="auto"/>
        <w:right w:val="none" w:sz="0" w:space="0" w:color="auto"/>
      </w:divBdr>
    </w:div>
    <w:div w:id="1726367622">
      <w:bodyDiv w:val="1"/>
      <w:marLeft w:val="0"/>
      <w:marRight w:val="0"/>
      <w:marTop w:val="0"/>
      <w:marBottom w:val="0"/>
      <w:divBdr>
        <w:top w:val="none" w:sz="0" w:space="0" w:color="auto"/>
        <w:left w:val="none" w:sz="0" w:space="0" w:color="auto"/>
        <w:bottom w:val="none" w:sz="0" w:space="0" w:color="auto"/>
        <w:right w:val="none" w:sz="0" w:space="0" w:color="auto"/>
      </w:divBdr>
    </w:div>
    <w:div w:id="1736128477">
      <w:bodyDiv w:val="1"/>
      <w:marLeft w:val="0"/>
      <w:marRight w:val="0"/>
      <w:marTop w:val="0"/>
      <w:marBottom w:val="0"/>
      <w:divBdr>
        <w:top w:val="none" w:sz="0" w:space="0" w:color="auto"/>
        <w:left w:val="none" w:sz="0" w:space="0" w:color="auto"/>
        <w:bottom w:val="none" w:sz="0" w:space="0" w:color="auto"/>
        <w:right w:val="none" w:sz="0" w:space="0" w:color="auto"/>
      </w:divBdr>
    </w:div>
    <w:div w:id="1741638021">
      <w:bodyDiv w:val="1"/>
      <w:marLeft w:val="0"/>
      <w:marRight w:val="0"/>
      <w:marTop w:val="0"/>
      <w:marBottom w:val="0"/>
      <w:divBdr>
        <w:top w:val="none" w:sz="0" w:space="0" w:color="auto"/>
        <w:left w:val="none" w:sz="0" w:space="0" w:color="auto"/>
        <w:bottom w:val="none" w:sz="0" w:space="0" w:color="auto"/>
        <w:right w:val="none" w:sz="0" w:space="0" w:color="auto"/>
      </w:divBdr>
    </w:div>
    <w:div w:id="1764646176">
      <w:bodyDiv w:val="1"/>
      <w:marLeft w:val="0"/>
      <w:marRight w:val="0"/>
      <w:marTop w:val="0"/>
      <w:marBottom w:val="0"/>
      <w:divBdr>
        <w:top w:val="none" w:sz="0" w:space="0" w:color="auto"/>
        <w:left w:val="none" w:sz="0" w:space="0" w:color="auto"/>
        <w:bottom w:val="none" w:sz="0" w:space="0" w:color="auto"/>
        <w:right w:val="none" w:sz="0" w:space="0" w:color="auto"/>
      </w:divBdr>
    </w:div>
    <w:div w:id="1829709548">
      <w:bodyDiv w:val="1"/>
      <w:marLeft w:val="0"/>
      <w:marRight w:val="0"/>
      <w:marTop w:val="0"/>
      <w:marBottom w:val="0"/>
      <w:divBdr>
        <w:top w:val="none" w:sz="0" w:space="0" w:color="auto"/>
        <w:left w:val="none" w:sz="0" w:space="0" w:color="auto"/>
        <w:bottom w:val="none" w:sz="0" w:space="0" w:color="auto"/>
        <w:right w:val="none" w:sz="0" w:space="0" w:color="auto"/>
      </w:divBdr>
    </w:div>
    <w:div w:id="1837525831">
      <w:bodyDiv w:val="1"/>
      <w:marLeft w:val="0"/>
      <w:marRight w:val="0"/>
      <w:marTop w:val="0"/>
      <w:marBottom w:val="0"/>
      <w:divBdr>
        <w:top w:val="none" w:sz="0" w:space="0" w:color="auto"/>
        <w:left w:val="none" w:sz="0" w:space="0" w:color="auto"/>
        <w:bottom w:val="none" w:sz="0" w:space="0" w:color="auto"/>
        <w:right w:val="none" w:sz="0" w:space="0" w:color="auto"/>
      </w:divBdr>
    </w:div>
    <w:div w:id="1850437551">
      <w:bodyDiv w:val="1"/>
      <w:marLeft w:val="0"/>
      <w:marRight w:val="0"/>
      <w:marTop w:val="0"/>
      <w:marBottom w:val="0"/>
      <w:divBdr>
        <w:top w:val="none" w:sz="0" w:space="0" w:color="auto"/>
        <w:left w:val="none" w:sz="0" w:space="0" w:color="auto"/>
        <w:bottom w:val="none" w:sz="0" w:space="0" w:color="auto"/>
        <w:right w:val="none" w:sz="0" w:space="0" w:color="auto"/>
      </w:divBdr>
    </w:div>
    <w:div w:id="1851797142">
      <w:bodyDiv w:val="1"/>
      <w:marLeft w:val="0"/>
      <w:marRight w:val="0"/>
      <w:marTop w:val="0"/>
      <w:marBottom w:val="0"/>
      <w:divBdr>
        <w:top w:val="none" w:sz="0" w:space="0" w:color="auto"/>
        <w:left w:val="none" w:sz="0" w:space="0" w:color="auto"/>
        <w:bottom w:val="none" w:sz="0" w:space="0" w:color="auto"/>
        <w:right w:val="none" w:sz="0" w:space="0" w:color="auto"/>
      </w:divBdr>
    </w:div>
    <w:div w:id="1852983770">
      <w:bodyDiv w:val="1"/>
      <w:marLeft w:val="0"/>
      <w:marRight w:val="0"/>
      <w:marTop w:val="0"/>
      <w:marBottom w:val="0"/>
      <w:divBdr>
        <w:top w:val="none" w:sz="0" w:space="0" w:color="auto"/>
        <w:left w:val="none" w:sz="0" w:space="0" w:color="auto"/>
        <w:bottom w:val="none" w:sz="0" w:space="0" w:color="auto"/>
        <w:right w:val="none" w:sz="0" w:space="0" w:color="auto"/>
      </w:divBdr>
    </w:div>
    <w:div w:id="1857576922">
      <w:bodyDiv w:val="1"/>
      <w:marLeft w:val="0"/>
      <w:marRight w:val="0"/>
      <w:marTop w:val="0"/>
      <w:marBottom w:val="0"/>
      <w:divBdr>
        <w:top w:val="none" w:sz="0" w:space="0" w:color="auto"/>
        <w:left w:val="none" w:sz="0" w:space="0" w:color="auto"/>
        <w:bottom w:val="none" w:sz="0" w:space="0" w:color="auto"/>
        <w:right w:val="none" w:sz="0" w:space="0" w:color="auto"/>
      </w:divBdr>
    </w:div>
    <w:div w:id="1862470939">
      <w:bodyDiv w:val="1"/>
      <w:marLeft w:val="0"/>
      <w:marRight w:val="0"/>
      <w:marTop w:val="0"/>
      <w:marBottom w:val="0"/>
      <w:divBdr>
        <w:top w:val="none" w:sz="0" w:space="0" w:color="auto"/>
        <w:left w:val="none" w:sz="0" w:space="0" w:color="auto"/>
        <w:bottom w:val="none" w:sz="0" w:space="0" w:color="auto"/>
        <w:right w:val="none" w:sz="0" w:space="0" w:color="auto"/>
      </w:divBdr>
    </w:div>
    <w:div w:id="1867210673">
      <w:bodyDiv w:val="1"/>
      <w:marLeft w:val="0"/>
      <w:marRight w:val="0"/>
      <w:marTop w:val="0"/>
      <w:marBottom w:val="0"/>
      <w:divBdr>
        <w:top w:val="none" w:sz="0" w:space="0" w:color="auto"/>
        <w:left w:val="none" w:sz="0" w:space="0" w:color="auto"/>
        <w:bottom w:val="none" w:sz="0" w:space="0" w:color="auto"/>
        <w:right w:val="none" w:sz="0" w:space="0" w:color="auto"/>
      </w:divBdr>
    </w:div>
    <w:div w:id="1871260419">
      <w:bodyDiv w:val="1"/>
      <w:marLeft w:val="0"/>
      <w:marRight w:val="0"/>
      <w:marTop w:val="0"/>
      <w:marBottom w:val="0"/>
      <w:divBdr>
        <w:top w:val="none" w:sz="0" w:space="0" w:color="auto"/>
        <w:left w:val="none" w:sz="0" w:space="0" w:color="auto"/>
        <w:bottom w:val="none" w:sz="0" w:space="0" w:color="auto"/>
        <w:right w:val="none" w:sz="0" w:space="0" w:color="auto"/>
      </w:divBdr>
    </w:div>
    <w:div w:id="1885825543">
      <w:bodyDiv w:val="1"/>
      <w:marLeft w:val="0"/>
      <w:marRight w:val="0"/>
      <w:marTop w:val="0"/>
      <w:marBottom w:val="0"/>
      <w:divBdr>
        <w:top w:val="none" w:sz="0" w:space="0" w:color="auto"/>
        <w:left w:val="none" w:sz="0" w:space="0" w:color="auto"/>
        <w:bottom w:val="none" w:sz="0" w:space="0" w:color="auto"/>
        <w:right w:val="none" w:sz="0" w:space="0" w:color="auto"/>
      </w:divBdr>
    </w:div>
    <w:div w:id="1899123409">
      <w:bodyDiv w:val="1"/>
      <w:marLeft w:val="0"/>
      <w:marRight w:val="0"/>
      <w:marTop w:val="0"/>
      <w:marBottom w:val="0"/>
      <w:divBdr>
        <w:top w:val="none" w:sz="0" w:space="0" w:color="auto"/>
        <w:left w:val="none" w:sz="0" w:space="0" w:color="auto"/>
        <w:bottom w:val="none" w:sz="0" w:space="0" w:color="auto"/>
        <w:right w:val="none" w:sz="0" w:space="0" w:color="auto"/>
      </w:divBdr>
    </w:div>
    <w:div w:id="1915125526">
      <w:bodyDiv w:val="1"/>
      <w:marLeft w:val="0"/>
      <w:marRight w:val="0"/>
      <w:marTop w:val="0"/>
      <w:marBottom w:val="0"/>
      <w:divBdr>
        <w:top w:val="none" w:sz="0" w:space="0" w:color="auto"/>
        <w:left w:val="none" w:sz="0" w:space="0" w:color="auto"/>
        <w:bottom w:val="none" w:sz="0" w:space="0" w:color="auto"/>
        <w:right w:val="none" w:sz="0" w:space="0" w:color="auto"/>
      </w:divBdr>
    </w:div>
    <w:div w:id="1933465003">
      <w:bodyDiv w:val="1"/>
      <w:marLeft w:val="0"/>
      <w:marRight w:val="0"/>
      <w:marTop w:val="0"/>
      <w:marBottom w:val="0"/>
      <w:divBdr>
        <w:top w:val="none" w:sz="0" w:space="0" w:color="auto"/>
        <w:left w:val="none" w:sz="0" w:space="0" w:color="auto"/>
        <w:bottom w:val="none" w:sz="0" w:space="0" w:color="auto"/>
        <w:right w:val="none" w:sz="0" w:space="0" w:color="auto"/>
      </w:divBdr>
    </w:div>
    <w:div w:id="1970166615">
      <w:bodyDiv w:val="1"/>
      <w:marLeft w:val="0"/>
      <w:marRight w:val="0"/>
      <w:marTop w:val="0"/>
      <w:marBottom w:val="0"/>
      <w:divBdr>
        <w:top w:val="none" w:sz="0" w:space="0" w:color="auto"/>
        <w:left w:val="none" w:sz="0" w:space="0" w:color="auto"/>
        <w:bottom w:val="none" w:sz="0" w:space="0" w:color="auto"/>
        <w:right w:val="none" w:sz="0" w:space="0" w:color="auto"/>
      </w:divBdr>
    </w:div>
    <w:div w:id="1979409322">
      <w:bodyDiv w:val="1"/>
      <w:marLeft w:val="0"/>
      <w:marRight w:val="0"/>
      <w:marTop w:val="0"/>
      <w:marBottom w:val="0"/>
      <w:divBdr>
        <w:top w:val="none" w:sz="0" w:space="0" w:color="auto"/>
        <w:left w:val="none" w:sz="0" w:space="0" w:color="auto"/>
        <w:bottom w:val="none" w:sz="0" w:space="0" w:color="auto"/>
        <w:right w:val="none" w:sz="0" w:space="0" w:color="auto"/>
      </w:divBdr>
    </w:div>
    <w:div w:id="1982030544">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1989628794">
      <w:bodyDiv w:val="1"/>
      <w:marLeft w:val="0"/>
      <w:marRight w:val="0"/>
      <w:marTop w:val="0"/>
      <w:marBottom w:val="0"/>
      <w:divBdr>
        <w:top w:val="none" w:sz="0" w:space="0" w:color="auto"/>
        <w:left w:val="none" w:sz="0" w:space="0" w:color="auto"/>
        <w:bottom w:val="none" w:sz="0" w:space="0" w:color="auto"/>
        <w:right w:val="none" w:sz="0" w:space="0" w:color="auto"/>
      </w:divBdr>
    </w:div>
    <w:div w:id="1990403568">
      <w:bodyDiv w:val="1"/>
      <w:marLeft w:val="0"/>
      <w:marRight w:val="0"/>
      <w:marTop w:val="0"/>
      <w:marBottom w:val="0"/>
      <w:divBdr>
        <w:top w:val="none" w:sz="0" w:space="0" w:color="auto"/>
        <w:left w:val="none" w:sz="0" w:space="0" w:color="auto"/>
        <w:bottom w:val="none" w:sz="0" w:space="0" w:color="auto"/>
        <w:right w:val="none" w:sz="0" w:space="0" w:color="auto"/>
      </w:divBdr>
    </w:div>
    <w:div w:id="1991398152">
      <w:bodyDiv w:val="1"/>
      <w:marLeft w:val="0"/>
      <w:marRight w:val="0"/>
      <w:marTop w:val="0"/>
      <w:marBottom w:val="0"/>
      <w:divBdr>
        <w:top w:val="none" w:sz="0" w:space="0" w:color="auto"/>
        <w:left w:val="none" w:sz="0" w:space="0" w:color="auto"/>
        <w:bottom w:val="none" w:sz="0" w:space="0" w:color="auto"/>
        <w:right w:val="none" w:sz="0" w:space="0" w:color="auto"/>
      </w:divBdr>
    </w:div>
    <w:div w:id="2002387056">
      <w:bodyDiv w:val="1"/>
      <w:marLeft w:val="0"/>
      <w:marRight w:val="0"/>
      <w:marTop w:val="0"/>
      <w:marBottom w:val="0"/>
      <w:divBdr>
        <w:top w:val="none" w:sz="0" w:space="0" w:color="auto"/>
        <w:left w:val="none" w:sz="0" w:space="0" w:color="auto"/>
        <w:bottom w:val="none" w:sz="0" w:space="0" w:color="auto"/>
        <w:right w:val="none" w:sz="0" w:space="0" w:color="auto"/>
      </w:divBdr>
    </w:div>
    <w:div w:id="2007048666">
      <w:bodyDiv w:val="1"/>
      <w:marLeft w:val="0"/>
      <w:marRight w:val="0"/>
      <w:marTop w:val="0"/>
      <w:marBottom w:val="0"/>
      <w:divBdr>
        <w:top w:val="none" w:sz="0" w:space="0" w:color="auto"/>
        <w:left w:val="none" w:sz="0" w:space="0" w:color="auto"/>
        <w:bottom w:val="none" w:sz="0" w:space="0" w:color="auto"/>
        <w:right w:val="none" w:sz="0" w:space="0" w:color="auto"/>
      </w:divBdr>
    </w:div>
    <w:div w:id="2048330994">
      <w:bodyDiv w:val="1"/>
      <w:marLeft w:val="0"/>
      <w:marRight w:val="0"/>
      <w:marTop w:val="0"/>
      <w:marBottom w:val="0"/>
      <w:divBdr>
        <w:top w:val="none" w:sz="0" w:space="0" w:color="auto"/>
        <w:left w:val="none" w:sz="0" w:space="0" w:color="auto"/>
        <w:bottom w:val="none" w:sz="0" w:space="0" w:color="auto"/>
        <w:right w:val="none" w:sz="0" w:space="0" w:color="auto"/>
      </w:divBdr>
    </w:div>
    <w:div w:id="2049142922">
      <w:bodyDiv w:val="1"/>
      <w:marLeft w:val="0"/>
      <w:marRight w:val="0"/>
      <w:marTop w:val="0"/>
      <w:marBottom w:val="0"/>
      <w:divBdr>
        <w:top w:val="none" w:sz="0" w:space="0" w:color="auto"/>
        <w:left w:val="none" w:sz="0" w:space="0" w:color="auto"/>
        <w:bottom w:val="none" w:sz="0" w:space="0" w:color="auto"/>
        <w:right w:val="none" w:sz="0" w:space="0" w:color="auto"/>
      </w:divBdr>
    </w:div>
    <w:div w:id="2062436790">
      <w:bodyDiv w:val="1"/>
      <w:marLeft w:val="0"/>
      <w:marRight w:val="0"/>
      <w:marTop w:val="0"/>
      <w:marBottom w:val="0"/>
      <w:divBdr>
        <w:top w:val="none" w:sz="0" w:space="0" w:color="auto"/>
        <w:left w:val="none" w:sz="0" w:space="0" w:color="auto"/>
        <w:bottom w:val="none" w:sz="0" w:space="0" w:color="auto"/>
        <w:right w:val="none" w:sz="0" w:space="0" w:color="auto"/>
      </w:divBdr>
    </w:div>
    <w:div w:id="2072382106">
      <w:bodyDiv w:val="1"/>
      <w:marLeft w:val="0"/>
      <w:marRight w:val="0"/>
      <w:marTop w:val="0"/>
      <w:marBottom w:val="0"/>
      <w:divBdr>
        <w:top w:val="none" w:sz="0" w:space="0" w:color="auto"/>
        <w:left w:val="none" w:sz="0" w:space="0" w:color="auto"/>
        <w:bottom w:val="none" w:sz="0" w:space="0" w:color="auto"/>
        <w:right w:val="none" w:sz="0" w:space="0" w:color="auto"/>
      </w:divBdr>
    </w:div>
    <w:div w:id="2077820056">
      <w:bodyDiv w:val="1"/>
      <w:marLeft w:val="0"/>
      <w:marRight w:val="0"/>
      <w:marTop w:val="0"/>
      <w:marBottom w:val="0"/>
      <w:divBdr>
        <w:top w:val="none" w:sz="0" w:space="0" w:color="auto"/>
        <w:left w:val="none" w:sz="0" w:space="0" w:color="auto"/>
        <w:bottom w:val="none" w:sz="0" w:space="0" w:color="auto"/>
        <w:right w:val="none" w:sz="0" w:space="0" w:color="auto"/>
      </w:divBdr>
    </w:div>
    <w:div w:id="2096316884">
      <w:bodyDiv w:val="1"/>
      <w:marLeft w:val="0"/>
      <w:marRight w:val="0"/>
      <w:marTop w:val="0"/>
      <w:marBottom w:val="0"/>
      <w:divBdr>
        <w:top w:val="none" w:sz="0" w:space="0" w:color="auto"/>
        <w:left w:val="none" w:sz="0" w:space="0" w:color="auto"/>
        <w:bottom w:val="none" w:sz="0" w:space="0" w:color="auto"/>
        <w:right w:val="none" w:sz="0" w:space="0" w:color="auto"/>
      </w:divBdr>
    </w:div>
    <w:div w:id="2096628304">
      <w:bodyDiv w:val="1"/>
      <w:marLeft w:val="0"/>
      <w:marRight w:val="0"/>
      <w:marTop w:val="0"/>
      <w:marBottom w:val="0"/>
      <w:divBdr>
        <w:top w:val="none" w:sz="0" w:space="0" w:color="auto"/>
        <w:left w:val="none" w:sz="0" w:space="0" w:color="auto"/>
        <w:bottom w:val="none" w:sz="0" w:space="0" w:color="auto"/>
        <w:right w:val="none" w:sz="0" w:space="0" w:color="auto"/>
      </w:divBdr>
    </w:div>
    <w:div w:id="2097364040">
      <w:bodyDiv w:val="1"/>
      <w:marLeft w:val="0"/>
      <w:marRight w:val="0"/>
      <w:marTop w:val="0"/>
      <w:marBottom w:val="0"/>
      <w:divBdr>
        <w:top w:val="none" w:sz="0" w:space="0" w:color="auto"/>
        <w:left w:val="none" w:sz="0" w:space="0" w:color="auto"/>
        <w:bottom w:val="none" w:sz="0" w:space="0" w:color="auto"/>
        <w:right w:val="none" w:sz="0" w:space="0" w:color="auto"/>
      </w:divBdr>
    </w:div>
    <w:div w:id="2101245134">
      <w:bodyDiv w:val="1"/>
      <w:marLeft w:val="0"/>
      <w:marRight w:val="0"/>
      <w:marTop w:val="0"/>
      <w:marBottom w:val="0"/>
      <w:divBdr>
        <w:top w:val="none" w:sz="0" w:space="0" w:color="auto"/>
        <w:left w:val="none" w:sz="0" w:space="0" w:color="auto"/>
        <w:bottom w:val="none" w:sz="0" w:space="0" w:color="auto"/>
        <w:right w:val="none" w:sz="0" w:space="0" w:color="auto"/>
      </w:divBdr>
    </w:div>
    <w:div w:id="2113281429">
      <w:bodyDiv w:val="1"/>
      <w:marLeft w:val="0"/>
      <w:marRight w:val="0"/>
      <w:marTop w:val="0"/>
      <w:marBottom w:val="0"/>
      <w:divBdr>
        <w:top w:val="none" w:sz="0" w:space="0" w:color="auto"/>
        <w:left w:val="none" w:sz="0" w:space="0" w:color="auto"/>
        <w:bottom w:val="none" w:sz="0" w:space="0" w:color="auto"/>
        <w:right w:val="none" w:sz="0" w:space="0" w:color="auto"/>
      </w:divBdr>
    </w:div>
    <w:div w:id="2114010838">
      <w:bodyDiv w:val="1"/>
      <w:marLeft w:val="0"/>
      <w:marRight w:val="0"/>
      <w:marTop w:val="0"/>
      <w:marBottom w:val="0"/>
      <w:divBdr>
        <w:top w:val="none" w:sz="0" w:space="0" w:color="auto"/>
        <w:left w:val="none" w:sz="0" w:space="0" w:color="auto"/>
        <w:bottom w:val="none" w:sz="0" w:space="0" w:color="auto"/>
        <w:right w:val="none" w:sz="0" w:space="0" w:color="auto"/>
      </w:divBdr>
    </w:div>
    <w:div w:id="2115855595">
      <w:bodyDiv w:val="1"/>
      <w:marLeft w:val="0"/>
      <w:marRight w:val="0"/>
      <w:marTop w:val="0"/>
      <w:marBottom w:val="0"/>
      <w:divBdr>
        <w:top w:val="none" w:sz="0" w:space="0" w:color="auto"/>
        <w:left w:val="none" w:sz="0" w:space="0" w:color="auto"/>
        <w:bottom w:val="none" w:sz="0" w:space="0" w:color="auto"/>
        <w:right w:val="none" w:sz="0" w:space="0" w:color="auto"/>
      </w:divBdr>
    </w:div>
    <w:div w:id="2117366960">
      <w:bodyDiv w:val="1"/>
      <w:marLeft w:val="0"/>
      <w:marRight w:val="0"/>
      <w:marTop w:val="0"/>
      <w:marBottom w:val="0"/>
      <w:divBdr>
        <w:top w:val="none" w:sz="0" w:space="0" w:color="auto"/>
        <w:left w:val="none" w:sz="0" w:space="0" w:color="auto"/>
        <w:bottom w:val="none" w:sz="0" w:space="0" w:color="auto"/>
        <w:right w:val="none" w:sz="0" w:space="0" w:color="auto"/>
      </w:divBdr>
    </w:div>
    <w:div w:id="21420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768F-8766-4A31-987C-9E181FC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13427</Words>
  <Characters>76539</Characters>
  <Application>Microsoft Office Word</Application>
  <DocSecurity>0</DocSecurity>
  <Lines>637</Lines>
  <Paragraphs>179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2023-06-22T14:18:00Z</dcterms:created>
  <dcterms:modified xsi:type="dcterms:W3CDTF">2023-06-22T14:18:00Z</dcterms:modified>
</cp:coreProperties>
</file>