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E2678" w14:textId="77777777" w:rsidR="002514B7" w:rsidRPr="002514B7" w:rsidRDefault="002514B7" w:rsidP="002514B7">
      <w:pPr>
        <w:jc w:val="center"/>
        <w:rPr>
          <w:rFonts w:ascii="Times New Roman" w:hAnsi="Times New Roman" w:cs="Times New Roman"/>
          <w:b/>
          <w:bCs/>
          <w:color w:val="C00000"/>
          <w:sz w:val="36"/>
          <w:szCs w:val="36"/>
          <w:rtl/>
        </w:rPr>
      </w:pPr>
      <w:r w:rsidRPr="002514B7">
        <w:rPr>
          <w:rFonts w:ascii="Times New Roman" w:hAnsi="Times New Roman" w:cs="Times New Roman"/>
          <w:b/>
          <w:bCs/>
          <w:color w:val="C00000"/>
          <w:sz w:val="36"/>
          <w:szCs w:val="36"/>
          <w:rtl/>
        </w:rPr>
        <w:t>مِنْ حُسْنِ إِسْلَامِ الْمَرْءِ تَرْكُهُ مَا لَا يَعْنِيهِ</w:t>
      </w:r>
    </w:p>
    <w:p w14:paraId="5BAEDC0F" w14:textId="27396C9E" w:rsidR="002514B7" w:rsidRPr="002514B7" w:rsidRDefault="002514B7" w:rsidP="002514B7">
      <w:pPr>
        <w:rPr>
          <w:rFonts w:ascii="Times New Roman" w:hAnsi="Times New Roman" w:cs="Times New Roman"/>
          <w:b/>
          <w:bCs/>
          <w:color w:val="385623" w:themeColor="accent6" w:themeShade="80"/>
          <w:sz w:val="36"/>
          <w:szCs w:val="36"/>
          <w:rtl/>
        </w:rPr>
      </w:pPr>
      <w:r w:rsidRPr="002514B7">
        <w:rPr>
          <w:rFonts w:ascii="Times New Roman" w:hAnsi="Times New Roman" w:cs="Times New Roman"/>
          <w:b/>
          <w:bCs/>
          <w:color w:val="385623" w:themeColor="accent6" w:themeShade="80"/>
          <w:sz w:val="36"/>
          <w:szCs w:val="36"/>
          <w:rtl/>
        </w:rPr>
        <w:t>الْخُطْبَةُ الْأُولَى: ــــــــ</w:t>
      </w:r>
      <w:r w:rsidRPr="002514B7">
        <w:rPr>
          <w:rFonts w:ascii="Times New Roman" w:hAnsi="Times New Roman" w:cs="Times New Roman" w:hint="cs"/>
          <w:b/>
          <w:bCs/>
          <w:color w:val="385623" w:themeColor="accent6" w:themeShade="80"/>
          <w:sz w:val="36"/>
          <w:szCs w:val="36"/>
          <w:rtl/>
        </w:rPr>
        <w:t>ــــــــــــــــ</w:t>
      </w:r>
    </w:p>
    <w:p w14:paraId="6853BEC8" w14:textId="51C7BEBF" w:rsidR="002514B7" w:rsidRDefault="002514B7" w:rsidP="00BE1DA5">
      <w:pPr>
        <w:rPr>
          <w:rFonts w:ascii="Times New Roman" w:hAnsi="Times New Roman" w:cs="Times New Roman"/>
          <w:sz w:val="36"/>
          <w:szCs w:val="36"/>
          <w:rtl/>
        </w:rPr>
      </w:pPr>
      <w:r w:rsidRPr="002514B7">
        <w:rPr>
          <w:rFonts w:ascii="Times New Roman" w:hAnsi="Times New Roman" w:cs="Times New Roman"/>
          <w:sz w:val="36"/>
          <w:szCs w:val="36"/>
          <w:rtl/>
        </w:rPr>
        <w:t>الْحَمْدُ لِلَّهِ الَّذِي حَبَّبَ إِلَ</w:t>
      </w:r>
      <w:r w:rsidR="00694384">
        <w:rPr>
          <w:rFonts w:ascii="Times New Roman" w:hAnsi="Times New Roman" w:cs="Times New Roman" w:hint="cs"/>
          <w:sz w:val="36"/>
          <w:szCs w:val="36"/>
          <w:rtl/>
        </w:rPr>
        <w:t>ينَا</w:t>
      </w:r>
      <w:r w:rsidRPr="002514B7">
        <w:rPr>
          <w:rFonts w:ascii="Times New Roman" w:hAnsi="Times New Roman" w:cs="Times New Roman"/>
          <w:sz w:val="36"/>
          <w:szCs w:val="36"/>
          <w:rtl/>
        </w:rPr>
        <w:t xml:space="preserve"> التَّقَرُّبَ إِلَيْهِ بِالطَّاعَةِ، وَأَشْهَدُ أَنْ لَا إِلَهَ إِلَّا </w:t>
      </w:r>
      <w:r w:rsidR="00BE1DA5">
        <w:rPr>
          <w:rFonts w:ascii="Times New Roman" w:hAnsi="Times New Roman" w:cs="Times New Roman" w:hint="cs"/>
          <w:sz w:val="36"/>
          <w:szCs w:val="36"/>
          <w:rtl/>
        </w:rPr>
        <w:t>اللهُ،</w:t>
      </w:r>
      <w:r w:rsidRPr="002514B7">
        <w:rPr>
          <w:rFonts w:ascii="Times New Roman" w:hAnsi="Times New Roman" w:cs="Times New Roman"/>
          <w:sz w:val="36"/>
          <w:szCs w:val="36"/>
          <w:rtl/>
        </w:rPr>
        <w:t xml:space="preserve"> وَأَشْهَدُ لِ</w:t>
      </w:r>
      <w:r w:rsidR="00BE1DA5">
        <w:rPr>
          <w:rFonts w:ascii="Times New Roman" w:hAnsi="Times New Roman" w:cs="Times New Roman" w:hint="cs"/>
          <w:sz w:val="36"/>
          <w:szCs w:val="36"/>
          <w:rtl/>
        </w:rPr>
        <w:t>نَبِيِّهِ</w:t>
      </w:r>
      <w:r w:rsidRPr="002514B7">
        <w:rPr>
          <w:rFonts w:ascii="Times New Roman" w:hAnsi="Times New Roman" w:cs="Times New Roman"/>
          <w:sz w:val="36"/>
          <w:szCs w:val="36"/>
          <w:rtl/>
        </w:rPr>
        <w:t xml:space="preserve"> بِالْعُبُودِيَّةِ وَالرِّسَالَةِ، </w:t>
      </w:r>
      <w:r w:rsidR="00BE1DA5">
        <w:rPr>
          <w:rFonts w:ascii="Times New Roman" w:hAnsi="Times New Roman" w:cs="Times New Roman" w:hint="cs"/>
          <w:sz w:val="36"/>
          <w:szCs w:val="36"/>
          <w:rtl/>
        </w:rPr>
        <w:t>فَصَلَّى اللهُ وَسَلَّمَ عَلَيهِ وَعَلَى آلِهِ وَأَصْحَابِهِ</w:t>
      </w:r>
      <w:r w:rsidR="00694384">
        <w:rPr>
          <w:rFonts w:ascii="Times New Roman" w:hAnsi="Times New Roman" w:cs="Times New Roman" w:hint="cs"/>
          <w:sz w:val="36"/>
          <w:szCs w:val="36"/>
          <w:rtl/>
        </w:rPr>
        <w:t>.</w:t>
      </w:r>
    </w:p>
    <w:p w14:paraId="1622551D" w14:textId="5E3D14CC" w:rsidR="002514B7" w:rsidRPr="002514B7" w:rsidRDefault="002514B7" w:rsidP="002514B7">
      <w:pPr>
        <w:rPr>
          <w:rFonts w:ascii="Times New Roman" w:hAnsi="Times New Roman" w:cs="Times New Roman"/>
          <w:b/>
          <w:bCs/>
          <w:color w:val="0000CC"/>
          <w:sz w:val="36"/>
          <w:szCs w:val="36"/>
          <w:rtl/>
        </w:rPr>
      </w:pPr>
      <w:r w:rsidRPr="002514B7">
        <w:rPr>
          <w:rFonts w:ascii="Times New Roman" w:hAnsi="Times New Roman" w:cs="Times New Roman"/>
          <w:b/>
          <w:bCs/>
          <w:color w:val="0000CC"/>
          <w:sz w:val="36"/>
          <w:szCs w:val="36"/>
          <w:rtl/>
        </w:rPr>
        <w:t>أَمَّا بَعْدُ، فَيَا عِبَادَ اللَّهِ وَأَهْلَ تُقَاتِهِ:</w:t>
      </w:r>
    </w:p>
    <w:p w14:paraId="58330004" w14:textId="5A84C730" w:rsidR="002514B7" w:rsidRDefault="002514B7" w:rsidP="002514B7">
      <w:pPr>
        <w:rPr>
          <w:rFonts w:ascii="Times New Roman" w:hAnsi="Times New Roman" w:cs="Times New Roman"/>
          <w:sz w:val="36"/>
          <w:szCs w:val="36"/>
          <w:rtl/>
        </w:rPr>
      </w:pPr>
      <w:r w:rsidRPr="002514B7">
        <w:rPr>
          <w:rFonts w:ascii="Times New Roman" w:hAnsi="Times New Roman" w:cs="Times New Roman"/>
          <w:sz w:val="36"/>
          <w:szCs w:val="36"/>
          <w:rtl/>
        </w:rPr>
        <w:t xml:space="preserve">أُوصِيكُمْ وَنَفْسِي بِوَصِيَّةِ اللَّهِ تَعَالَى لَنَا وَلِمَنْ قَبْلَنَا، حَيْثُ قَالَ سُبْحَانَهُ: </w:t>
      </w:r>
      <w:r w:rsidRPr="002514B7">
        <w:rPr>
          <w:rFonts w:ascii="Times New Roman" w:hAnsi="Times New Roman" w:cs="Times New Roman"/>
          <w:b/>
          <w:bCs/>
          <w:color w:val="FF0000"/>
          <w:sz w:val="36"/>
          <w:szCs w:val="36"/>
          <w:rtl/>
        </w:rPr>
        <w:t>{ وَلَقَدْ وَصَّيْنَا الَّذِينَ أُوتُوا الْكِتَابَ مِنْ قَبْلِكُمْ وَإِيَّاكُمْ أَنِ اتَّقُوا اللَّهَ }</w:t>
      </w:r>
      <w:r w:rsidRPr="002514B7">
        <w:rPr>
          <w:rFonts w:ascii="Times New Roman" w:hAnsi="Times New Roman" w:cs="Times New Roman"/>
          <w:sz w:val="36"/>
          <w:szCs w:val="36"/>
          <w:rtl/>
        </w:rPr>
        <w:t xml:space="preserve">، وَاعْلَمُوا أَنَّ تَقْوَاهُ إِنَّمَا تَحْصُلُ بِالْعَمَلِ بِمَا جَاءَ فِي شَرِيعَتِهِ وَالتَّمَسُّكِ بِهَا إِلَى الْمَمَاتِ، وَإِنَّ مِنْ أَجَلِّ مَا جَاءَ فِيهَا قَوْلَ </w:t>
      </w:r>
      <w:r w:rsidR="002A7B36">
        <w:rPr>
          <w:rFonts w:ascii="Times New Roman" w:hAnsi="Times New Roman" w:cs="Times New Roman" w:hint="cs"/>
          <w:sz w:val="36"/>
          <w:szCs w:val="36"/>
          <w:rtl/>
        </w:rPr>
        <w:t>النَّبِيِّ</w:t>
      </w:r>
      <w:r w:rsidRPr="002514B7">
        <w:rPr>
          <w:rFonts w:ascii="Times New Roman" w:hAnsi="Times New Roman" w:cs="Times New Roman"/>
          <w:sz w:val="36"/>
          <w:szCs w:val="36"/>
          <w:rtl/>
        </w:rPr>
        <w:t xml:space="preserve"> صَلَّى اللَّهُ عَلَيْهِ وَسَلَّمَ الصَّحِيحَ: </w:t>
      </w:r>
      <w:r w:rsidRPr="002514B7">
        <w:rPr>
          <w:rFonts w:ascii="Times New Roman" w:hAnsi="Times New Roman" w:cs="Times New Roman"/>
          <w:b/>
          <w:bCs/>
          <w:color w:val="00B050"/>
          <w:sz w:val="36"/>
          <w:szCs w:val="36"/>
          <w:rtl/>
        </w:rPr>
        <w:t>(( مِنْ حُسْنِ إِسْلَامِ الْمَرْءِ تَرْكُهُ مَا لَا يَعْنِيهِ ))</w:t>
      </w:r>
      <w:r w:rsidRPr="002514B7">
        <w:rPr>
          <w:rFonts w:ascii="Times New Roman" w:hAnsi="Times New Roman" w:cs="Times New Roman"/>
          <w:sz w:val="36"/>
          <w:szCs w:val="36"/>
          <w:rtl/>
        </w:rPr>
        <w:t xml:space="preserve">، وَهُوَ حَدِيثٌ عَظِيمُ الْقَدْرِ، جَلِيلُ الْمَعْنَى، كَثِيرُ النَّفْعِ لِلْعَامِلِ بِهِ فِي الدُّنْيَا وَالْآخِرَةِ، </w:t>
      </w:r>
      <w:r w:rsidR="002A7B36">
        <w:rPr>
          <w:rFonts w:ascii="Times New Roman" w:hAnsi="Times New Roman" w:cs="Times New Roman" w:hint="cs"/>
          <w:sz w:val="36"/>
          <w:szCs w:val="36"/>
          <w:rtl/>
        </w:rPr>
        <w:t>وَ</w:t>
      </w:r>
      <w:r w:rsidR="00BE1DA5">
        <w:rPr>
          <w:rFonts w:ascii="Times New Roman" w:hAnsi="Times New Roman" w:cs="Times New Roman" w:hint="cs"/>
          <w:sz w:val="36"/>
          <w:szCs w:val="36"/>
          <w:rtl/>
        </w:rPr>
        <w:t xml:space="preserve">قَدْ </w:t>
      </w:r>
      <w:r w:rsidRPr="002514B7">
        <w:rPr>
          <w:rFonts w:ascii="Times New Roman" w:hAnsi="Times New Roman" w:cs="Times New Roman"/>
          <w:sz w:val="36"/>
          <w:szCs w:val="36"/>
          <w:rtl/>
        </w:rPr>
        <w:t>قَالَ</w:t>
      </w:r>
      <w:r w:rsidR="00BE1DA5">
        <w:rPr>
          <w:rFonts w:ascii="Times New Roman" w:hAnsi="Times New Roman" w:cs="Times New Roman" w:hint="cs"/>
          <w:sz w:val="36"/>
          <w:szCs w:val="36"/>
          <w:rtl/>
        </w:rPr>
        <w:t xml:space="preserve"> عَنْهُ الْعُلَمَاءُ</w:t>
      </w:r>
      <w:r w:rsidR="00387119">
        <w:rPr>
          <w:rFonts w:ascii="Times New Roman" w:hAnsi="Times New Roman" w:cs="Times New Roman" w:hint="cs"/>
          <w:sz w:val="36"/>
          <w:szCs w:val="36"/>
          <w:rtl/>
        </w:rPr>
        <w:t xml:space="preserve"> ــ رَحِمَهُمُ اللهُ ــ</w:t>
      </w:r>
      <w:r w:rsidR="00BE1DA5">
        <w:rPr>
          <w:rFonts w:ascii="Times New Roman" w:hAnsi="Times New Roman" w:cs="Times New Roman" w:hint="cs"/>
          <w:sz w:val="36"/>
          <w:szCs w:val="36"/>
          <w:rtl/>
        </w:rPr>
        <w:t>:</w:t>
      </w:r>
      <w:r w:rsidRPr="002514B7">
        <w:rPr>
          <w:rFonts w:ascii="Times New Roman" w:hAnsi="Times New Roman" w:cs="Times New Roman"/>
          <w:sz w:val="36"/>
          <w:szCs w:val="36"/>
          <w:rtl/>
        </w:rPr>
        <w:t xml:space="preserve"> «</w:t>
      </w:r>
      <w:r w:rsidR="00BE1DA5">
        <w:rPr>
          <w:rFonts w:ascii="Times New Roman" w:hAnsi="Times New Roman" w:cs="Times New Roman" w:hint="cs"/>
          <w:sz w:val="36"/>
          <w:szCs w:val="36"/>
          <w:rtl/>
        </w:rPr>
        <w:t>إِنَّهُ</w:t>
      </w:r>
      <w:r w:rsidRPr="002514B7">
        <w:rPr>
          <w:rFonts w:ascii="Times New Roman" w:hAnsi="Times New Roman" w:cs="Times New Roman"/>
          <w:sz w:val="36"/>
          <w:szCs w:val="36"/>
          <w:rtl/>
        </w:rPr>
        <w:t xml:space="preserve"> أَصْلٌ عَظِيمٌ مِنْ أُصُولِ الْأَدَبِ»، وَقَال</w:t>
      </w:r>
      <w:r w:rsidR="00387119">
        <w:rPr>
          <w:rFonts w:ascii="Times New Roman" w:hAnsi="Times New Roman" w:cs="Times New Roman" w:hint="cs"/>
          <w:sz w:val="36"/>
          <w:szCs w:val="36"/>
          <w:rtl/>
        </w:rPr>
        <w:t>ُوا:</w:t>
      </w:r>
      <w:r w:rsidRPr="002514B7">
        <w:rPr>
          <w:rFonts w:ascii="Times New Roman" w:hAnsi="Times New Roman" w:cs="Times New Roman"/>
          <w:sz w:val="36"/>
          <w:szCs w:val="36"/>
          <w:rtl/>
        </w:rPr>
        <w:t xml:space="preserve"> «جِمَاعُ آدَابِ الْخَيْرِ وَأَزِمَّتُهُ تَتَفَرَّعُ مِنْ أَرْبَعَةِ أَحَادِيث</w:t>
      </w:r>
      <w:r w:rsidR="00387119">
        <w:rPr>
          <w:rFonts w:ascii="Times New Roman" w:hAnsi="Times New Roman" w:cs="Times New Roman" w:hint="cs"/>
          <w:sz w:val="36"/>
          <w:szCs w:val="36"/>
          <w:rtl/>
        </w:rPr>
        <w:t>َ هُوَ</w:t>
      </w:r>
      <w:r w:rsidRPr="002514B7">
        <w:rPr>
          <w:rFonts w:ascii="Times New Roman" w:hAnsi="Times New Roman" w:cs="Times New Roman"/>
          <w:sz w:val="36"/>
          <w:szCs w:val="36"/>
          <w:rtl/>
        </w:rPr>
        <w:t xml:space="preserve"> </w:t>
      </w:r>
      <w:r w:rsidRPr="00387119">
        <w:rPr>
          <w:rFonts w:ascii="Times New Roman" w:hAnsi="Times New Roman" w:cs="Times New Roman"/>
          <w:sz w:val="36"/>
          <w:szCs w:val="36"/>
          <w:rtl/>
        </w:rPr>
        <w:t>أَحَدُهَا</w:t>
      </w:r>
      <w:r w:rsidRPr="002514B7">
        <w:rPr>
          <w:rFonts w:ascii="Times New Roman" w:hAnsi="Times New Roman" w:cs="Times New Roman"/>
          <w:sz w:val="36"/>
          <w:szCs w:val="36"/>
          <w:rtl/>
        </w:rPr>
        <w:t>»، وَقَال</w:t>
      </w:r>
      <w:r w:rsidR="00387119">
        <w:rPr>
          <w:rFonts w:ascii="Times New Roman" w:hAnsi="Times New Roman" w:cs="Times New Roman" w:hint="cs"/>
          <w:sz w:val="36"/>
          <w:szCs w:val="36"/>
          <w:rtl/>
        </w:rPr>
        <w:t>ُوا:</w:t>
      </w:r>
      <w:r w:rsidRPr="002514B7">
        <w:rPr>
          <w:rFonts w:ascii="Times New Roman" w:hAnsi="Times New Roman" w:cs="Times New Roman"/>
          <w:sz w:val="36"/>
          <w:szCs w:val="36"/>
          <w:rtl/>
        </w:rPr>
        <w:t xml:space="preserve"> «هُوَ رُبُعُ الْعِلْمِ»، وَقَال</w:t>
      </w:r>
      <w:r w:rsidR="00387119">
        <w:rPr>
          <w:rFonts w:ascii="Times New Roman" w:hAnsi="Times New Roman" w:cs="Times New Roman" w:hint="cs"/>
          <w:sz w:val="36"/>
          <w:szCs w:val="36"/>
          <w:rtl/>
        </w:rPr>
        <w:t>ُوا:</w:t>
      </w:r>
      <w:r w:rsidRPr="002514B7">
        <w:rPr>
          <w:rFonts w:ascii="Times New Roman" w:hAnsi="Times New Roman" w:cs="Times New Roman"/>
          <w:sz w:val="36"/>
          <w:szCs w:val="36"/>
          <w:rtl/>
        </w:rPr>
        <w:t xml:space="preserve"> «</w:t>
      </w:r>
      <w:r w:rsidR="00387119">
        <w:rPr>
          <w:rFonts w:ascii="Times New Roman" w:hAnsi="Times New Roman" w:cs="Times New Roman" w:hint="cs"/>
          <w:sz w:val="36"/>
          <w:szCs w:val="36"/>
          <w:rtl/>
        </w:rPr>
        <w:t>هُوَ</w:t>
      </w:r>
      <w:r w:rsidRPr="002514B7">
        <w:rPr>
          <w:rFonts w:ascii="Times New Roman" w:hAnsi="Times New Roman" w:cs="Times New Roman"/>
          <w:sz w:val="36"/>
          <w:szCs w:val="36"/>
          <w:rtl/>
        </w:rPr>
        <w:t xml:space="preserve"> أَحَدُ الْأَحَادِيثِ الَّتِي عَلَيْهَا مَدَارُ الْإِسْلَامِ»، وَقَال</w:t>
      </w:r>
      <w:r w:rsidR="00387119">
        <w:rPr>
          <w:rFonts w:ascii="Times New Roman" w:hAnsi="Times New Roman" w:cs="Times New Roman" w:hint="cs"/>
          <w:sz w:val="36"/>
          <w:szCs w:val="36"/>
          <w:rtl/>
        </w:rPr>
        <w:t xml:space="preserve">ُوا: </w:t>
      </w:r>
      <w:r w:rsidRPr="002514B7">
        <w:rPr>
          <w:rFonts w:ascii="Times New Roman" w:hAnsi="Times New Roman" w:cs="Times New Roman"/>
          <w:sz w:val="36"/>
          <w:szCs w:val="36"/>
          <w:rtl/>
        </w:rPr>
        <w:t>«جَمَعَ النَّبِيُّ صَلَّى اللَّهُ عَلَيْهِ وَسَلَّمَ الْوَرَعَ كُلَّهُ فِي</w:t>
      </w:r>
      <w:r w:rsidR="00387119">
        <w:rPr>
          <w:rFonts w:ascii="Times New Roman" w:hAnsi="Times New Roman" w:cs="Times New Roman" w:hint="cs"/>
          <w:sz w:val="36"/>
          <w:szCs w:val="36"/>
          <w:rtl/>
        </w:rPr>
        <w:t>هِ</w:t>
      </w:r>
      <w:r w:rsidRPr="002514B7">
        <w:rPr>
          <w:rFonts w:ascii="Times New Roman" w:hAnsi="Times New Roman" w:cs="Times New Roman"/>
          <w:sz w:val="36"/>
          <w:szCs w:val="36"/>
          <w:rtl/>
        </w:rPr>
        <w:t>».</w:t>
      </w:r>
    </w:p>
    <w:p w14:paraId="3E27E61E" w14:textId="6FCAF557" w:rsidR="002514B7" w:rsidRPr="002514B7" w:rsidRDefault="002514B7" w:rsidP="002514B7">
      <w:pPr>
        <w:rPr>
          <w:rFonts w:ascii="Times New Roman" w:hAnsi="Times New Roman" w:cs="Times New Roman"/>
          <w:b/>
          <w:bCs/>
          <w:color w:val="0000CC"/>
          <w:sz w:val="36"/>
          <w:szCs w:val="36"/>
          <w:rtl/>
        </w:rPr>
      </w:pPr>
      <w:r w:rsidRPr="002514B7">
        <w:rPr>
          <w:rFonts w:ascii="Times New Roman" w:hAnsi="Times New Roman" w:cs="Times New Roman"/>
          <w:b/>
          <w:bCs/>
          <w:color w:val="0000CC"/>
          <w:sz w:val="36"/>
          <w:szCs w:val="36"/>
          <w:rtl/>
        </w:rPr>
        <w:t>عِبَادَ اللَّهِ وَأَهْلَ تُقَاتِهِ:</w:t>
      </w:r>
    </w:p>
    <w:p w14:paraId="58BB2C04" w14:textId="0EDC051D" w:rsidR="002514B7" w:rsidRDefault="002514B7" w:rsidP="002514B7">
      <w:pPr>
        <w:rPr>
          <w:rFonts w:ascii="Times New Roman" w:hAnsi="Times New Roman" w:cs="Times New Roman"/>
          <w:sz w:val="36"/>
          <w:szCs w:val="36"/>
          <w:rtl/>
        </w:rPr>
      </w:pPr>
      <w:r w:rsidRPr="002514B7">
        <w:rPr>
          <w:rFonts w:ascii="Times New Roman" w:hAnsi="Times New Roman" w:cs="Times New Roman"/>
          <w:sz w:val="36"/>
          <w:szCs w:val="36"/>
          <w:rtl/>
        </w:rPr>
        <w:t>لَا رَيْبَ أَنَّ إِحْسَانَ الْ</w:t>
      </w:r>
      <w:r w:rsidR="00387119">
        <w:rPr>
          <w:rFonts w:ascii="Times New Roman" w:hAnsi="Times New Roman" w:cs="Times New Roman" w:hint="cs"/>
          <w:sz w:val="36"/>
          <w:szCs w:val="36"/>
          <w:rtl/>
        </w:rPr>
        <w:t>عَبْدِ</w:t>
      </w:r>
      <w:r w:rsidRPr="002514B7">
        <w:rPr>
          <w:rFonts w:ascii="Times New Roman" w:hAnsi="Times New Roman" w:cs="Times New Roman"/>
          <w:sz w:val="36"/>
          <w:szCs w:val="36"/>
          <w:rtl/>
        </w:rPr>
        <w:t xml:space="preserve"> إِسْلَامَهُ مَأْمُورٌ بِهِ شَرْعًا، وَمَطْلُوبٌ مِنْهُ </w:t>
      </w:r>
      <w:r w:rsidR="002A7B36">
        <w:rPr>
          <w:rFonts w:ascii="Times New Roman" w:hAnsi="Times New Roman" w:cs="Times New Roman" w:hint="cs"/>
          <w:sz w:val="36"/>
          <w:szCs w:val="36"/>
          <w:rtl/>
        </w:rPr>
        <w:t>شَدِيدًا</w:t>
      </w:r>
      <w:r w:rsidRPr="002514B7">
        <w:rPr>
          <w:rFonts w:ascii="Times New Roman" w:hAnsi="Times New Roman" w:cs="Times New Roman"/>
          <w:sz w:val="36"/>
          <w:szCs w:val="36"/>
          <w:rtl/>
        </w:rPr>
        <w:t xml:space="preserve">، وَمَدْعُوٌّ إِلَيْهِ كَثِيرًا، وَمَوْعُودٌ عَلَيْهِ بِالْخَيْرِ الْعَظِيمِ، وَالْأَجْرِ الْكَبِيرِ، وَالسَّعَادَةِ وَالطُّمَأْنِينَةِ، وَالْجَنَّةِ وَرِضْوَانِ اللَّهِ، وَقَالَ اللَّهُ </w:t>
      </w:r>
      <w:r w:rsidR="002A7B36">
        <w:rPr>
          <w:rFonts w:ascii="Times New Roman" w:hAnsi="Times New Roman" w:cs="Times New Roman" w:hint="cs"/>
          <w:sz w:val="36"/>
          <w:szCs w:val="36"/>
          <w:rtl/>
        </w:rPr>
        <w:t>تَعَالَى</w:t>
      </w:r>
      <w:r w:rsidRPr="002514B7">
        <w:rPr>
          <w:rFonts w:ascii="Times New Roman" w:hAnsi="Times New Roman" w:cs="Times New Roman"/>
          <w:sz w:val="36"/>
          <w:szCs w:val="36"/>
          <w:rtl/>
        </w:rPr>
        <w:t xml:space="preserve"> مُبَشِّرًا الْمُحْسِنَ لِإِسْلَامِهِ: </w:t>
      </w:r>
      <w:r w:rsidRPr="002A7B36">
        <w:rPr>
          <w:rFonts w:ascii="Times New Roman" w:hAnsi="Times New Roman" w:cs="Times New Roman"/>
          <w:b/>
          <w:bCs/>
          <w:color w:val="FF0000"/>
          <w:sz w:val="36"/>
          <w:szCs w:val="36"/>
          <w:rtl/>
        </w:rPr>
        <w:t>{ وَقَالُوا لَنْ يَدْخُلَ الْجَنَّةَ إِلَّا مَنْ كَانَ هُودًا أَوْ نَصَارَى تِلْكَ أَمَانِيُّهُمْ قُلْ هَاتُوا بُرْهَانَكُمْ إِنْ كُنْتُمْ صَادِقِينَ بَلَى مَنْ أَسْلَمَ وَجْهَهُ لِلَّهِ وَهُوَ مُحْسِنٌ فَلَهُ أَجْرُهُ عِنْدَ رَبِّهِ وَلَا خَوْفٌ عَلَيْهِمْ وَلَا هُمْ يَحْزَنُونَ }</w:t>
      </w:r>
      <w:r w:rsidRPr="002514B7">
        <w:rPr>
          <w:rFonts w:ascii="Times New Roman" w:hAnsi="Times New Roman" w:cs="Times New Roman"/>
          <w:sz w:val="36"/>
          <w:szCs w:val="36"/>
          <w:rtl/>
        </w:rPr>
        <w:t xml:space="preserve">، وَصَحَّ </w:t>
      </w:r>
      <w:r w:rsidR="002A7B36">
        <w:rPr>
          <w:rFonts w:ascii="Times New Roman" w:hAnsi="Times New Roman" w:cs="Times New Roman" w:hint="cs"/>
          <w:sz w:val="36"/>
          <w:szCs w:val="36"/>
          <w:rtl/>
        </w:rPr>
        <w:t xml:space="preserve">أَنَّ </w:t>
      </w:r>
      <w:r w:rsidRPr="002514B7">
        <w:rPr>
          <w:rFonts w:ascii="Times New Roman" w:hAnsi="Times New Roman" w:cs="Times New Roman"/>
          <w:sz w:val="36"/>
          <w:szCs w:val="36"/>
          <w:rtl/>
        </w:rPr>
        <w:t xml:space="preserve">النَّبِيِّ صَلَّى اللَّهُ عَلَيْهِ وَسَلَّمَ قَالَ: </w:t>
      </w:r>
      <w:r w:rsidRPr="002514B7">
        <w:rPr>
          <w:rFonts w:ascii="Times New Roman" w:hAnsi="Times New Roman" w:cs="Times New Roman"/>
          <w:b/>
          <w:bCs/>
          <w:color w:val="00B050"/>
          <w:sz w:val="36"/>
          <w:szCs w:val="36"/>
          <w:rtl/>
        </w:rPr>
        <w:t>(( إِذَا أَحْسَنَ أَحَدُكُمْ إِسْلَامَهُ فَكُلُّ حَسَنَةٍ يَعْمَلُهَا تُكْتَبُ بِعَشْرِ أَمْثَالِهَا إِلَى سَبْعِ مِائَةِ ضِعْفٍ ))</w:t>
      </w:r>
      <w:r w:rsidRPr="002514B7">
        <w:rPr>
          <w:rFonts w:ascii="Times New Roman" w:hAnsi="Times New Roman" w:cs="Times New Roman"/>
          <w:sz w:val="36"/>
          <w:szCs w:val="36"/>
          <w:rtl/>
        </w:rPr>
        <w:t xml:space="preserve">، وَحُسْنُ </w:t>
      </w:r>
      <w:r w:rsidR="002A7B36" w:rsidRPr="002514B7">
        <w:rPr>
          <w:rFonts w:ascii="Times New Roman" w:hAnsi="Times New Roman" w:cs="Times New Roman"/>
          <w:sz w:val="36"/>
          <w:szCs w:val="36"/>
          <w:rtl/>
        </w:rPr>
        <w:t xml:space="preserve">وَإِحْسَانُ </w:t>
      </w:r>
      <w:r w:rsidRPr="002514B7">
        <w:rPr>
          <w:rFonts w:ascii="Times New Roman" w:hAnsi="Times New Roman" w:cs="Times New Roman"/>
          <w:sz w:val="36"/>
          <w:szCs w:val="36"/>
          <w:rtl/>
        </w:rPr>
        <w:t>الْإِسْلَامِ لَا يَتَأَتَّى إِلَّا بِسَعْيٍ شَدِيدٍ، وَتَفَقُّهٍ فِي الدِّينِ، وَمُجَاهَدَةٍ لِلنَّفْسِ الْأَمَّارَةِ، وَالشَّيْطَانِ الرَّجِيمِ، وَصَبْرٍ عَلَى فِعْلِ الطَّاعَاتِ وَتَرْكِ الْخَطِيئَاتِ وَمُصَابَرَةٍ.</w:t>
      </w:r>
    </w:p>
    <w:p w14:paraId="5FDC7320" w14:textId="4D8274FB" w:rsidR="002514B7" w:rsidRDefault="002514B7" w:rsidP="00387119">
      <w:pPr>
        <w:rPr>
          <w:rFonts w:ascii="Times New Roman" w:hAnsi="Times New Roman" w:cs="Times New Roman"/>
          <w:sz w:val="36"/>
          <w:szCs w:val="36"/>
          <w:rtl/>
        </w:rPr>
      </w:pPr>
      <w:r w:rsidRPr="002514B7">
        <w:rPr>
          <w:rFonts w:ascii="Times New Roman" w:hAnsi="Times New Roman" w:cs="Times New Roman"/>
          <w:b/>
          <w:bCs/>
          <w:sz w:val="36"/>
          <w:szCs w:val="36"/>
          <w:rtl/>
        </w:rPr>
        <w:lastRenderedPageBreak/>
        <w:t>وَمِنْ أَجَلِّ طُرُقِ وَأَسْبَابِ إِحْسَانِ الْإِسْلَامِ، الَّتِي يَقْوَى بِهَا وَيَعْظُمُ:</w:t>
      </w:r>
      <w:r w:rsidRPr="002514B7">
        <w:rPr>
          <w:rFonts w:ascii="Times New Roman" w:hAnsi="Times New Roman" w:cs="Times New Roman"/>
          <w:sz w:val="36"/>
          <w:szCs w:val="36"/>
          <w:rtl/>
        </w:rPr>
        <w:t xml:space="preserve"> </w:t>
      </w:r>
      <w:r w:rsidR="00387119" w:rsidRPr="00387119">
        <w:rPr>
          <w:rFonts w:ascii="Times New Roman" w:hAnsi="Times New Roman" w:cs="Times New Roman"/>
          <w:sz w:val="36"/>
          <w:szCs w:val="36"/>
          <w:rtl/>
        </w:rPr>
        <w:t>«</w:t>
      </w:r>
      <w:r w:rsidRPr="002514B7">
        <w:rPr>
          <w:rFonts w:ascii="Times New Roman" w:hAnsi="Times New Roman" w:cs="Times New Roman"/>
          <w:sz w:val="36"/>
          <w:szCs w:val="36"/>
          <w:rtl/>
        </w:rPr>
        <w:t>تَرْك</w:t>
      </w:r>
      <w:r w:rsidR="00387119">
        <w:rPr>
          <w:rFonts w:ascii="Times New Roman" w:hAnsi="Times New Roman" w:cs="Times New Roman" w:hint="cs"/>
          <w:sz w:val="36"/>
          <w:szCs w:val="36"/>
          <w:rtl/>
        </w:rPr>
        <w:t>ُ</w:t>
      </w:r>
      <w:r w:rsidRPr="002514B7">
        <w:rPr>
          <w:rFonts w:ascii="Times New Roman" w:hAnsi="Times New Roman" w:cs="Times New Roman"/>
          <w:sz w:val="36"/>
          <w:szCs w:val="36"/>
          <w:rtl/>
        </w:rPr>
        <w:t xml:space="preserve"> الْمُسْلِمِ مَا لَا يَعْنِيهِ مِنَ الْأَقْوَالِ وَالْأَفْعَالِ وَالْأَحْوَالِ</w:t>
      </w:r>
      <w:r w:rsidR="002A7B36">
        <w:rPr>
          <w:rFonts w:ascii="Times New Roman" w:hAnsi="Times New Roman" w:cs="Times New Roman" w:hint="cs"/>
          <w:sz w:val="36"/>
          <w:szCs w:val="36"/>
          <w:rtl/>
        </w:rPr>
        <w:t xml:space="preserve"> </w:t>
      </w:r>
      <w:r w:rsidR="00387119">
        <w:rPr>
          <w:rFonts w:ascii="Times New Roman" w:hAnsi="Times New Roman" w:cs="Times New Roman" w:hint="cs"/>
          <w:sz w:val="36"/>
          <w:szCs w:val="36"/>
          <w:rtl/>
        </w:rPr>
        <w:t xml:space="preserve">وَالْأَخْبَارِ </w:t>
      </w:r>
      <w:r w:rsidR="002A7B36">
        <w:rPr>
          <w:rFonts w:ascii="Times New Roman" w:hAnsi="Times New Roman" w:cs="Times New Roman" w:hint="cs"/>
          <w:sz w:val="36"/>
          <w:szCs w:val="36"/>
          <w:rtl/>
        </w:rPr>
        <w:t>وَالْأَشْيَاءِ</w:t>
      </w:r>
      <w:r w:rsidR="00387119" w:rsidRPr="00387119">
        <w:rPr>
          <w:rFonts w:ascii="Times New Roman" w:hAnsi="Times New Roman" w:cs="Times New Roman"/>
          <w:sz w:val="36"/>
          <w:szCs w:val="36"/>
          <w:rtl/>
        </w:rPr>
        <w:t>»،</w:t>
      </w:r>
      <w:r w:rsidR="00387119">
        <w:rPr>
          <w:rFonts w:ascii="Times New Roman" w:hAnsi="Times New Roman" w:cs="Times New Roman" w:hint="cs"/>
          <w:sz w:val="36"/>
          <w:szCs w:val="36"/>
          <w:rtl/>
        </w:rPr>
        <w:t xml:space="preserve"> </w:t>
      </w:r>
      <w:r w:rsidR="00387119" w:rsidRPr="00387119">
        <w:rPr>
          <w:rFonts w:ascii="Times New Roman" w:hAnsi="Times New Roman" w:cs="Times New Roman" w:hint="cs"/>
          <w:b/>
          <w:bCs/>
          <w:sz w:val="36"/>
          <w:szCs w:val="36"/>
          <w:rtl/>
        </w:rPr>
        <w:t>أَي:</w:t>
      </w:r>
      <w:r w:rsidR="00387119">
        <w:rPr>
          <w:rFonts w:ascii="Times New Roman" w:hAnsi="Times New Roman" w:cs="Times New Roman" w:hint="cs"/>
          <w:sz w:val="36"/>
          <w:szCs w:val="36"/>
          <w:rtl/>
        </w:rPr>
        <w:t xml:space="preserve"> </w:t>
      </w:r>
      <w:r w:rsidRPr="002514B7">
        <w:rPr>
          <w:rFonts w:ascii="Times New Roman" w:hAnsi="Times New Roman" w:cs="Times New Roman"/>
          <w:sz w:val="36"/>
          <w:szCs w:val="36"/>
          <w:rtl/>
        </w:rPr>
        <w:t>يَتْرُك</w:t>
      </w:r>
      <w:r w:rsidR="00387119">
        <w:rPr>
          <w:rFonts w:ascii="Times New Roman" w:hAnsi="Times New Roman" w:cs="Times New Roman" w:hint="cs"/>
          <w:sz w:val="36"/>
          <w:szCs w:val="36"/>
          <w:rtl/>
        </w:rPr>
        <w:t>ُ</w:t>
      </w:r>
      <w:r w:rsidRPr="002514B7">
        <w:rPr>
          <w:rFonts w:ascii="Times New Roman" w:hAnsi="Times New Roman" w:cs="Times New Roman"/>
          <w:sz w:val="36"/>
          <w:szCs w:val="36"/>
          <w:rtl/>
        </w:rPr>
        <w:t xml:space="preserve"> الْخَوْضَ فِيمَا لَا يَعْنِيهِ مِنْ أَفْعَالِ النَّاسِ وَأَحْوَالِهِمْ وَأَخْبَارِهِمْ وَمَا يَحْصُلُ عَلَيْهِمْ وَمِنْهُمْ، وَيَتْرُك</w:t>
      </w:r>
      <w:r w:rsidR="00387119">
        <w:rPr>
          <w:rFonts w:ascii="Times New Roman" w:hAnsi="Times New Roman" w:cs="Times New Roman" w:hint="cs"/>
          <w:sz w:val="36"/>
          <w:szCs w:val="36"/>
          <w:rtl/>
        </w:rPr>
        <w:t>ُ</w:t>
      </w:r>
      <w:r w:rsidRPr="002514B7">
        <w:rPr>
          <w:rFonts w:ascii="Times New Roman" w:hAnsi="Times New Roman" w:cs="Times New Roman"/>
          <w:sz w:val="36"/>
          <w:szCs w:val="36"/>
          <w:rtl/>
        </w:rPr>
        <w:t xml:space="preserve"> فَتْحَ سَمْعِهِ وَالْإِصْغَاءَ لِمَا لَا يَعْنِيهِ مِنْ أَخْبَارِ النَّاسِ وَأَقْوَالِهِمْ</w:t>
      </w:r>
      <w:r w:rsidR="00387119">
        <w:rPr>
          <w:rFonts w:ascii="Times New Roman" w:hAnsi="Times New Roman" w:cs="Times New Roman" w:hint="cs"/>
          <w:sz w:val="36"/>
          <w:szCs w:val="36"/>
          <w:rtl/>
        </w:rPr>
        <w:t xml:space="preserve"> </w:t>
      </w:r>
      <w:r w:rsidRPr="002514B7">
        <w:rPr>
          <w:rFonts w:ascii="Times New Roman" w:hAnsi="Times New Roman" w:cs="Times New Roman"/>
          <w:sz w:val="36"/>
          <w:szCs w:val="36"/>
          <w:rtl/>
        </w:rPr>
        <w:t>وَأَفْعَالِهِمْ وَمَا يَجْرِي عَلَيْهِمْ وَعَلَى أَهْلِيهِمْ، وَيَتْرُك</w:t>
      </w:r>
      <w:r w:rsidR="00387119">
        <w:rPr>
          <w:rFonts w:ascii="Times New Roman" w:hAnsi="Times New Roman" w:cs="Times New Roman" w:hint="cs"/>
          <w:sz w:val="36"/>
          <w:szCs w:val="36"/>
          <w:rtl/>
        </w:rPr>
        <w:t>ُ</w:t>
      </w:r>
      <w:r w:rsidRPr="002514B7">
        <w:rPr>
          <w:rFonts w:ascii="Times New Roman" w:hAnsi="Times New Roman" w:cs="Times New Roman"/>
          <w:sz w:val="36"/>
          <w:szCs w:val="36"/>
          <w:rtl/>
        </w:rPr>
        <w:t xml:space="preserve"> التَّتَبُّعَ وَالتَّفْتِيشَ وَالسُّؤَالَ عَمَّا لَا يَعْنِيهِ مِنْ أُمُورِ النَّاسِ وَأَقْوَالِهِمْ وَفِعَالِهِمْ وَمَا يَحِلُّ بِهِمْ، وَلَا يُقْبِلُ بِسَمْعِهِ وَلَا وَجْهِ عَلَى مَنْ يَخُوضُ فِي حَضْرَتِهِ وَمَجْلِسِهِ وَمُسَامَرَتِهِ وَعَمَلِهِ وَمَرْكَبَتِهِ وَسَفَرِهِ وَإِقَامَتِهِ وَنُزْهَتِهِ فِيمَا لَا يَعْنِيهِ مِنْ أُمُورِ النَّاسِ وَأَحْوَالِهِمْ</w:t>
      </w:r>
      <w:r w:rsidR="0000763D">
        <w:rPr>
          <w:rFonts w:ascii="Times New Roman" w:hAnsi="Times New Roman" w:cs="Times New Roman" w:hint="cs"/>
          <w:sz w:val="36"/>
          <w:szCs w:val="36"/>
          <w:rtl/>
        </w:rPr>
        <w:t xml:space="preserve">، </w:t>
      </w:r>
      <w:r w:rsidRPr="002514B7">
        <w:rPr>
          <w:rFonts w:ascii="Times New Roman" w:hAnsi="Times New Roman" w:cs="Times New Roman"/>
          <w:sz w:val="36"/>
          <w:szCs w:val="36"/>
          <w:rtl/>
        </w:rPr>
        <w:t>سَوَاءٌ كَانَ الْخَائِضُ مِنْ أَصْحَابِهِ أَوْ زَوْجِهِ أَوْ أَوْلَادِهِ أَوْ قَرَابَتِهِ أَوْ جِيرَانِهِ أَوْ زُمَلَاءِ عَمَلِهِ أَوْ غَيْرِهِمْ، وَلَا يَفْعَلُ ذَلِكَ فِي مُحَادَثَاتِهِ وَكِتَابَاتِهِ وَسَمَاعِهِ</w:t>
      </w:r>
      <w:r w:rsidR="003958E2">
        <w:rPr>
          <w:rFonts w:ascii="Times New Roman" w:hAnsi="Times New Roman" w:cs="Times New Roman" w:hint="cs"/>
          <w:sz w:val="36"/>
          <w:szCs w:val="36"/>
          <w:rtl/>
        </w:rPr>
        <w:t>،</w:t>
      </w:r>
      <w:r w:rsidRPr="002514B7">
        <w:rPr>
          <w:rFonts w:ascii="Times New Roman" w:hAnsi="Times New Roman" w:cs="Times New Roman"/>
          <w:sz w:val="36"/>
          <w:szCs w:val="36"/>
          <w:rtl/>
        </w:rPr>
        <w:t xml:space="preserve"> وَلَا عَبْرَ الْهَاتِفِ وَبَرَامِجِ التَّوَاصُلِ الْ</w:t>
      </w:r>
      <w:r w:rsidR="003958E2">
        <w:rPr>
          <w:rFonts w:ascii="Times New Roman" w:hAnsi="Times New Roman" w:cs="Times New Roman" w:hint="cs"/>
          <w:sz w:val="36"/>
          <w:szCs w:val="36"/>
          <w:rtl/>
        </w:rPr>
        <w:t>ا</w:t>
      </w:r>
      <w:r w:rsidRPr="002514B7">
        <w:rPr>
          <w:rFonts w:ascii="Times New Roman" w:hAnsi="Times New Roman" w:cs="Times New Roman"/>
          <w:sz w:val="36"/>
          <w:szCs w:val="36"/>
          <w:rtl/>
        </w:rPr>
        <w:t>جْتِمَاعِيِّ وَمَوَاقِعِ الْإِنْتَرْنِتِ.</w:t>
      </w:r>
    </w:p>
    <w:p w14:paraId="1BB3E9AA" w14:textId="355A2F7C" w:rsidR="002514B7" w:rsidRPr="002514B7" w:rsidRDefault="002514B7" w:rsidP="002514B7">
      <w:pPr>
        <w:rPr>
          <w:rFonts w:ascii="Times New Roman" w:hAnsi="Times New Roman" w:cs="Times New Roman"/>
          <w:b/>
          <w:bCs/>
          <w:color w:val="0000CC"/>
          <w:sz w:val="36"/>
          <w:szCs w:val="36"/>
          <w:rtl/>
        </w:rPr>
      </w:pPr>
      <w:r w:rsidRPr="002514B7">
        <w:rPr>
          <w:rFonts w:ascii="Times New Roman" w:hAnsi="Times New Roman" w:cs="Times New Roman"/>
          <w:b/>
          <w:bCs/>
          <w:color w:val="0000CC"/>
          <w:sz w:val="36"/>
          <w:szCs w:val="36"/>
          <w:rtl/>
        </w:rPr>
        <w:t>عِبَادَ اللَّهِ وَأَهْلَ تُقَاتِهِ:</w:t>
      </w:r>
    </w:p>
    <w:p w14:paraId="609AC856" w14:textId="77777777" w:rsidR="002514B7" w:rsidRDefault="002514B7" w:rsidP="002514B7">
      <w:pPr>
        <w:rPr>
          <w:rFonts w:ascii="Times New Roman" w:hAnsi="Times New Roman" w:cs="Times New Roman"/>
          <w:sz w:val="36"/>
          <w:szCs w:val="36"/>
          <w:rtl/>
        </w:rPr>
      </w:pPr>
      <w:r w:rsidRPr="002514B7">
        <w:rPr>
          <w:rFonts w:ascii="Times New Roman" w:hAnsi="Times New Roman" w:cs="Times New Roman"/>
          <w:sz w:val="36"/>
          <w:szCs w:val="36"/>
          <w:rtl/>
        </w:rPr>
        <w:t>إِنَّ فِي خَوْضِ الْمُسْلِمِ وَدُخُولِهِ فِيمَا لَا يَعْنِيهِ أَضْرَارًا كَثِيرَةً، وَمَفَاسِدَ أَكِيدَةً، وَقَبَائِحَ مُتَنَوِّعَةً، وَأَذِيَّةً بَالِغَةً، وَمَظَالِمَ مُتَعَدِّدَةً، يَرَاهَا أَمَامَهُ، وَيُحِسُّهَا بِقَلْبِهِ وَجَسَدِهِ، وَيَشْهَدُهَا بِعَيْنِهِ وَسَمْعِهِ، وَيَصْلَى شَرَّهَا بِتَعَامُلِ النَّاسِ مَعَهُ، وَنُفْرَتِهِمْ مِنْهُ، وَدُعَائِهِمْ عَلَيْهِ، وَالْآخِرَةُ أَدْهَى وَأَمَرُّ.</w:t>
      </w:r>
    </w:p>
    <w:p w14:paraId="5F117F10" w14:textId="02BE8674" w:rsidR="002514B7" w:rsidRDefault="002514B7" w:rsidP="002514B7">
      <w:pPr>
        <w:rPr>
          <w:rFonts w:ascii="Times New Roman" w:hAnsi="Times New Roman" w:cs="Times New Roman"/>
          <w:sz w:val="36"/>
          <w:szCs w:val="36"/>
          <w:rtl/>
        </w:rPr>
      </w:pPr>
      <w:r w:rsidRPr="002514B7">
        <w:rPr>
          <w:rFonts w:ascii="Times New Roman" w:hAnsi="Times New Roman" w:cs="Times New Roman"/>
          <w:b/>
          <w:bCs/>
          <w:sz w:val="36"/>
          <w:szCs w:val="36"/>
          <w:rtl/>
        </w:rPr>
        <w:t>فَمِنْ هَذِهِ الْأَضْرَارِ وَالْمَفَاسِدِ:</w:t>
      </w:r>
      <w:r w:rsidRPr="002514B7">
        <w:rPr>
          <w:rFonts w:ascii="Times New Roman" w:hAnsi="Times New Roman" w:cs="Times New Roman"/>
          <w:sz w:val="36"/>
          <w:szCs w:val="36"/>
          <w:rtl/>
        </w:rPr>
        <w:t xml:space="preserve"> أَنَّ الدَّاخِلَ فِيمَا لَا يَعْنِيهِ سَيَلِجُ بِنَفْسِهِ بَابَ الْغِيبَةِ وَالْبُهْتَانِ شَاءَ أَمْ أَبَى، </w:t>
      </w:r>
      <w:r w:rsidRPr="003958E2">
        <w:rPr>
          <w:rFonts w:ascii="Times New Roman" w:hAnsi="Times New Roman" w:cs="Times New Roman"/>
          <w:sz w:val="36"/>
          <w:szCs w:val="36"/>
          <w:rtl/>
        </w:rPr>
        <w:t>لِأَنَّ الْغِيبَةَ هِيَ:</w:t>
      </w:r>
      <w:r w:rsidRPr="002514B7">
        <w:rPr>
          <w:rFonts w:ascii="Times New Roman" w:hAnsi="Times New Roman" w:cs="Times New Roman"/>
          <w:sz w:val="36"/>
          <w:szCs w:val="36"/>
          <w:rtl/>
        </w:rPr>
        <w:t xml:space="preserve"> «أَنْ يَذْكُرَ الْإِنْسَانُ أَخَاهُ الْمُسْلِمَ فِي غَيْبَتِهِ بِشَيْءٍ مَوْجُودٍ فِيهِ يَكْرَهُ أَنْ يُذْكَرَ بِهِ عِنْدَ النَّاسِ»، وَعَامَّةُ النَّاسِ تَكْرَهُ أَنْ يُخَاضَ فِي أُمُورِهِمْ</w:t>
      </w:r>
      <w:r w:rsidR="003958E2">
        <w:rPr>
          <w:rFonts w:ascii="Times New Roman" w:hAnsi="Times New Roman" w:cs="Times New Roman" w:hint="cs"/>
          <w:sz w:val="36"/>
          <w:szCs w:val="36"/>
          <w:rtl/>
        </w:rPr>
        <w:t>،</w:t>
      </w:r>
      <w:r w:rsidRPr="002514B7">
        <w:rPr>
          <w:rFonts w:ascii="Times New Roman" w:hAnsi="Times New Roman" w:cs="Times New Roman"/>
          <w:sz w:val="36"/>
          <w:szCs w:val="36"/>
          <w:rtl/>
        </w:rPr>
        <w:t xml:space="preserve"> وَيُنَقَّبَ عَنْهَا، وَتُصْبِحَ فِي أَلْسِنَةِ النَّاسِ وَأَعْيُنِهِمْ، وَقَدْ صَحَّ أَنَّ</w:t>
      </w:r>
      <w:r w:rsidR="003958E2">
        <w:rPr>
          <w:rFonts w:ascii="Times New Roman" w:hAnsi="Times New Roman" w:cs="Times New Roman" w:hint="cs"/>
          <w:sz w:val="36"/>
          <w:szCs w:val="36"/>
          <w:rtl/>
        </w:rPr>
        <w:t>هُ</w:t>
      </w:r>
      <w:r w:rsidRPr="002514B7">
        <w:rPr>
          <w:rFonts w:ascii="Times New Roman" w:hAnsi="Times New Roman" w:cs="Times New Roman"/>
          <w:sz w:val="36"/>
          <w:szCs w:val="36"/>
          <w:rtl/>
        </w:rPr>
        <w:t xml:space="preserve"> النَّبِيَّ صَلَّى اللَّهُ عَلَيْهِ وَسَلَّمَ قَالَ: </w:t>
      </w:r>
      <w:r w:rsidRPr="002514B7">
        <w:rPr>
          <w:rFonts w:ascii="Times New Roman" w:hAnsi="Times New Roman" w:cs="Times New Roman"/>
          <w:b/>
          <w:bCs/>
          <w:color w:val="00B050"/>
          <w:sz w:val="36"/>
          <w:szCs w:val="36"/>
          <w:rtl/>
        </w:rPr>
        <w:t>(( أَتَدْرُونَ مَا الْغِيبَةُ؟</w:t>
      </w:r>
      <w:r w:rsidR="003958E2">
        <w:rPr>
          <w:rFonts w:ascii="Times New Roman" w:hAnsi="Times New Roman" w:cs="Times New Roman" w:hint="cs"/>
          <w:b/>
          <w:bCs/>
          <w:color w:val="00B050"/>
          <w:sz w:val="36"/>
          <w:szCs w:val="36"/>
          <w:rtl/>
        </w:rPr>
        <w:t>،</w:t>
      </w:r>
      <w:r w:rsidRPr="002514B7">
        <w:rPr>
          <w:rFonts w:ascii="Times New Roman" w:hAnsi="Times New Roman" w:cs="Times New Roman"/>
          <w:b/>
          <w:bCs/>
          <w:color w:val="00B050"/>
          <w:sz w:val="36"/>
          <w:szCs w:val="36"/>
          <w:rtl/>
        </w:rPr>
        <w:t xml:space="preserve"> قَالُوا: اللَّهُ وَرَسُولُهُ أَعْلَمُ، قَالَ: ذِكْرُكَ أَخَاكَ بِمَا يَكْرَهُ</w:t>
      </w:r>
      <w:r w:rsidR="003958E2">
        <w:rPr>
          <w:rFonts w:ascii="Times New Roman" w:hAnsi="Times New Roman" w:cs="Times New Roman" w:hint="cs"/>
          <w:b/>
          <w:bCs/>
          <w:color w:val="00B050"/>
          <w:sz w:val="36"/>
          <w:szCs w:val="36"/>
          <w:rtl/>
        </w:rPr>
        <w:t>،</w:t>
      </w:r>
      <w:r w:rsidRPr="002514B7">
        <w:rPr>
          <w:rFonts w:ascii="Times New Roman" w:hAnsi="Times New Roman" w:cs="Times New Roman"/>
          <w:b/>
          <w:bCs/>
          <w:color w:val="00B050"/>
          <w:sz w:val="36"/>
          <w:szCs w:val="36"/>
          <w:rtl/>
        </w:rPr>
        <w:t xml:space="preserve"> قِيلَ: أَفَرَأَيْتَ إِنْ كَانَ فِي أَخِي مَا أَقُولُ؟ قَالَ: إِنْ كَانَ فِيهِ مَا تَقُولُ فَقَدِ اغْتَبْتَهُ وَإِنْ لَمْ يَكُنْ فِيهِ فَقَدْ بَهَتَّهُ ))</w:t>
      </w:r>
      <w:r w:rsidRPr="002514B7">
        <w:rPr>
          <w:rFonts w:ascii="Times New Roman" w:hAnsi="Times New Roman" w:cs="Times New Roman"/>
          <w:sz w:val="36"/>
          <w:szCs w:val="36"/>
          <w:rtl/>
        </w:rPr>
        <w:t>.</w:t>
      </w:r>
    </w:p>
    <w:p w14:paraId="20FF1641" w14:textId="20C64A95" w:rsidR="002514B7" w:rsidRDefault="002514B7" w:rsidP="0000763D">
      <w:pPr>
        <w:rPr>
          <w:rFonts w:ascii="Times New Roman" w:hAnsi="Times New Roman" w:cs="Times New Roman"/>
          <w:sz w:val="36"/>
          <w:szCs w:val="36"/>
          <w:rtl/>
        </w:rPr>
      </w:pPr>
      <w:r w:rsidRPr="002514B7">
        <w:rPr>
          <w:rFonts w:ascii="Times New Roman" w:hAnsi="Times New Roman" w:cs="Times New Roman"/>
          <w:b/>
          <w:bCs/>
          <w:sz w:val="36"/>
          <w:szCs w:val="36"/>
          <w:rtl/>
        </w:rPr>
        <w:t>وَمِنْ هَذِهِ الْأَضْرَارِ وَالْمَفَاسِدِ أَيْضًا:</w:t>
      </w:r>
      <w:r w:rsidRPr="002514B7">
        <w:rPr>
          <w:rFonts w:ascii="Times New Roman" w:hAnsi="Times New Roman" w:cs="Times New Roman"/>
          <w:sz w:val="36"/>
          <w:szCs w:val="36"/>
          <w:rtl/>
        </w:rPr>
        <w:t xml:space="preserve"> أَنَّ مُعْتَادَ الدُّخُولِ فِيمَا لَا يَعْنِيهِ سَيَلِجُ بِنَفْسِهِ بَابَ الْكَذِبِ وَالِافْتِرَاءِ وَالظُّلْمِ شَاءَ أَمْ أَبَى، </w:t>
      </w:r>
      <w:r w:rsidRPr="003958E2">
        <w:rPr>
          <w:rFonts w:ascii="Times New Roman" w:hAnsi="Times New Roman" w:cs="Times New Roman"/>
          <w:sz w:val="36"/>
          <w:szCs w:val="36"/>
          <w:rtl/>
        </w:rPr>
        <w:t>لِأَنَّهُ</w:t>
      </w:r>
      <w:r w:rsidRPr="002514B7">
        <w:rPr>
          <w:rFonts w:ascii="Times New Roman" w:hAnsi="Times New Roman" w:cs="Times New Roman"/>
          <w:sz w:val="36"/>
          <w:szCs w:val="36"/>
          <w:rtl/>
        </w:rPr>
        <w:t xml:space="preserve"> لَا يَسْتَطِيعُ أَنْ يَتَحَقَّقَ مِنْ دَقَائِقِ الْأُمُورِ، وَكُلِّ مَسْأَلَةٍ بِنَفْسِهِ، لِأَنَّ أَكْثَرَهَا لَمْ يَشْهَدْهَا، بَلْ سَمِعَهَا أَوْ قَرَأَهَا، وَلَا يَعْلَمُ صِدْقَ كُلِّ نَاقِلٍ لَهَا وَعَدَالَتِهِ، وَهَلْ فُبْرِكَتْ وَدُبْلِجَتْ أَمْ هِيَ </w:t>
      </w:r>
      <w:r w:rsidRPr="002514B7">
        <w:rPr>
          <w:rFonts w:ascii="Times New Roman" w:hAnsi="Times New Roman" w:cs="Times New Roman"/>
          <w:sz w:val="36"/>
          <w:szCs w:val="36"/>
          <w:rtl/>
        </w:rPr>
        <w:lastRenderedPageBreak/>
        <w:t xml:space="preserve">تَامَّةٌ، وَهَلْ أَثْبَتَهَا الْقَضَاءُ عَلَى نَفْسِ الصُّورَةِ أَمْ لَا، وَقَدْ قَضَتِ الشَّرِيعَةُ بِأَنَّ كُلَّ مُحَدِّثٍ بِكُلِّ مَا سَمِعَ لَا بُدَّ أَنْ يَقَعَ فِي الْكَذِبِ، فَصَحَّ أَنَّ النَّبِيَّ صَلَّى اللَّهُ عَلَيْهِ وَسَلَّمَ قَالَ: </w:t>
      </w:r>
      <w:r w:rsidRPr="002514B7">
        <w:rPr>
          <w:rFonts w:ascii="Times New Roman" w:hAnsi="Times New Roman" w:cs="Times New Roman"/>
          <w:b/>
          <w:bCs/>
          <w:color w:val="00B050"/>
          <w:sz w:val="36"/>
          <w:szCs w:val="36"/>
          <w:rtl/>
        </w:rPr>
        <w:t>(( كَفَى بِالْمَرْءِ كَذِبًا أَنْ يُحَدِّثَ بِكُلِّ مَا سَمِعَ ))</w:t>
      </w:r>
      <w:r w:rsidRPr="002514B7">
        <w:rPr>
          <w:rFonts w:ascii="Times New Roman" w:hAnsi="Times New Roman" w:cs="Times New Roman"/>
          <w:sz w:val="36"/>
          <w:szCs w:val="36"/>
          <w:rtl/>
        </w:rPr>
        <w:t xml:space="preserve">، وَقَالَ سَهْلُ التُّسْتَرِيُّ ــ رَحِمَهُ اللَّهُ ــ: </w:t>
      </w:r>
      <w:r w:rsidR="0000763D" w:rsidRPr="0000763D">
        <w:rPr>
          <w:rFonts w:ascii="Times New Roman" w:hAnsi="Times New Roman" w:cs="Times New Roman"/>
          <w:sz w:val="36"/>
          <w:szCs w:val="36"/>
          <w:rtl/>
        </w:rPr>
        <w:t>«</w:t>
      </w:r>
      <w:r w:rsidRPr="0000763D">
        <w:rPr>
          <w:rFonts w:ascii="Times New Roman" w:hAnsi="Times New Roman" w:cs="Times New Roman"/>
          <w:sz w:val="36"/>
          <w:szCs w:val="36"/>
          <w:rtl/>
        </w:rPr>
        <w:t>مَنْ تَكَلَّمَ فِيمَا لَا يَعْنِيهِ حُرِمَ الصِّدْقَ</w:t>
      </w:r>
      <w:r w:rsidR="0000763D" w:rsidRPr="0000763D">
        <w:rPr>
          <w:rFonts w:ascii="Times New Roman" w:hAnsi="Times New Roman" w:cs="Times New Roman"/>
          <w:sz w:val="36"/>
          <w:szCs w:val="36"/>
          <w:rtl/>
        </w:rPr>
        <w:t>»</w:t>
      </w:r>
      <w:r w:rsidR="0000763D" w:rsidRPr="0000763D">
        <w:rPr>
          <w:rFonts w:ascii="Times New Roman" w:hAnsi="Times New Roman" w:cs="Times New Roman" w:hint="cs"/>
          <w:sz w:val="36"/>
          <w:szCs w:val="36"/>
          <w:rtl/>
        </w:rPr>
        <w:t>.</w:t>
      </w:r>
    </w:p>
    <w:p w14:paraId="6EE7DB7A" w14:textId="143DAB58" w:rsidR="002514B7" w:rsidRDefault="002514B7" w:rsidP="002514B7">
      <w:pPr>
        <w:rPr>
          <w:rFonts w:ascii="Times New Roman" w:hAnsi="Times New Roman" w:cs="Times New Roman"/>
          <w:sz w:val="36"/>
          <w:szCs w:val="36"/>
          <w:rtl/>
        </w:rPr>
      </w:pPr>
      <w:r w:rsidRPr="002514B7">
        <w:rPr>
          <w:rFonts w:ascii="Times New Roman" w:hAnsi="Times New Roman" w:cs="Times New Roman"/>
          <w:b/>
          <w:bCs/>
          <w:sz w:val="36"/>
          <w:szCs w:val="36"/>
          <w:rtl/>
        </w:rPr>
        <w:t>وَمِنْ هَذِهِ الْأَضْرَارِ وَالْمَفَاسِدِ أَيْضًا:</w:t>
      </w:r>
      <w:r w:rsidRPr="002514B7">
        <w:rPr>
          <w:rFonts w:ascii="Times New Roman" w:hAnsi="Times New Roman" w:cs="Times New Roman"/>
          <w:sz w:val="36"/>
          <w:szCs w:val="36"/>
          <w:rtl/>
        </w:rPr>
        <w:t xml:space="preserve"> حُصُولُ الْفُرْقَةِ وَالِاخْتِلَافِ وَالشِّقَاقِ وَالنِّزَاعِ وَالْخُصُومَاتِ وَالضَّغَائِنِ وَالْكَرَاهِيَةِ وَالْأَحْقَادِ بَيْنَ الْمُسْلِمِ وَأَخِيهِ الْمُسْلِمِ الَّذِي خَاضَ فِيهِ وَفِي أَهْلِهِ وَفِي أُمُورِهِمْ بِمَا لَا يَعْنِيهِ، بَلْ قَدْ يَتَعَدَّى ذَلِكَ إِلَى جَمِيعِ مَنْ سَمِعَ هَذَا الْخَائِضَ، وَحَضَرَ مَجْلِسَ الْخَوْضِ، إِذَا عَرَفَ الْمَخُوضُ فِيهِ أَنَّهُمْ سَكَتُوا عَنْ هَذَا الْخَائِضِ، وَلَمْ يُدَافِعُوا عَنْهُ، وَشَرِيعَةُ الْإِسْلَامِ قَدْ تَضَافَرَتْ نُصُوصُهَا </w:t>
      </w:r>
      <w:r w:rsidR="003958E2">
        <w:rPr>
          <w:rFonts w:ascii="Times New Roman" w:hAnsi="Times New Roman" w:cs="Times New Roman" w:hint="cs"/>
          <w:sz w:val="36"/>
          <w:szCs w:val="36"/>
          <w:rtl/>
        </w:rPr>
        <w:t>بِ</w:t>
      </w:r>
      <w:r w:rsidRPr="002514B7">
        <w:rPr>
          <w:rFonts w:ascii="Times New Roman" w:hAnsi="Times New Roman" w:cs="Times New Roman"/>
          <w:sz w:val="36"/>
          <w:szCs w:val="36"/>
          <w:rtl/>
        </w:rPr>
        <w:t xml:space="preserve">تَحْرِيمِ كُلِّ مَا يُسَبِّبُ الْفُرْقَةَ </w:t>
      </w:r>
      <w:r w:rsidR="003958E2" w:rsidRPr="002514B7">
        <w:rPr>
          <w:rFonts w:ascii="Times New Roman" w:hAnsi="Times New Roman" w:cs="Times New Roman"/>
          <w:sz w:val="36"/>
          <w:szCs w:val="36"/>
          <w:rtl/>
        </w:rPr>
        <w:t>وَالْخُصُومَاتِ</w:t>
      </w:r>
      <w:r w:rsidR="003958E2" w:rsidRPr="002514B7">
        <w:rPr>
          <w:rFonts w:ascii="Times New Roman" w:hAnsi="Times New Roman" w:cs="Times New Roman"/>
          <w:sz w:val="36"/>
          <w:szCs w:val="36"/>
          <w:rtl/>
        </w:rPr>
        <w:t xml:space="preserve"> </w:t>
      </w:r>
      <w:r w:rsidRPr="002514B7">
        <w:rPr>
          <w:rFonts w:ascii="Times New Roman" w:hAnsi="Times New Roman" w:cs="Times New Roman"/>
          <w:sz w:val="36"/>
          <w:szCs w:val="36"/>
          <w:rtl/>
        </w:rPr>
        <w:t>وَالْأَحْقَادَ وَالضَّغَائِنَ بَيْنَ الْمُسْلِمِينَ، حَتَّى إِنَّهَا حَرَّمَتْ بُيُوعًا عَدِيدَةً وَأُمُورًا تَتَعَلَّقُ بِالنِّكَاحِ وَبَابِ الْآدَابِ لِأَنَّهَا تُفْضِي إِلَى مِثْلِ</w:t>
      </w:r>
      <w:r w:rsidR="003958E2">
        <w:rPr>
          <w:rFonts w:ascii="Times New Roman" w:hAnsi="Times New Roman" w:cs="Times New Roman" w:hint="cs"/>
          <w:sz w:val="36"/>
          <w:szCs w:val="36"/>
          <w:rtl/>
        </w:rPr>
        <w:t xml:space="preserve"> هَذَا</w:t>
      </w:r>
      <w:r w:rsidRPr="002514B7">
        <w:rPr>
          <w:rFonts w:ascii="Times New Roman" w:hAnsi="Times New Roman" w:cs="Times New Roman"/>
          <w:sz w:val="36"/>
          <w:szCs w:val="36"/>
          <w:rtl/>
        </w:rPr>
        <w:t xml:space="preserve"> وَتُسَبِّبُهُ.</w:t>
      </w:r>
    </w:p>
    <w:p w14:paraId="4088FA2F" w14:textId="0FEE74CF" w:rsidR="002514B7" w:rsidRDefault="002514B7" w:rsidP="002514B7">
      <w:pPr>
        <w:rPr>
          <w:rFonts w:ascii="Times New Roman" w:hAnsi="Times New Roman" w:cs="Times New Roman"/>
          <w:sz w:val="36"/>
          <w:szCs w:val="36"/>
          <w:rtl/>
        </w:rPr>
      </w:pPr>
      <w:r w:rsidRPr="002514B7">
        <w:rPr>
          <w:rFonts w:ascii="Times New Roman" w:hAnsi="Times New Roman" w:cs="Times New Roman"/>
          <w:b/>
          <w:bCs/>
          <w:sz w:val="36"/>
          <w:szCs w:val="36"/>
          <w:rtl/>
        </w:rPr>
        <w:t>وَمِنْ هَذِهِ الْأَضْرَارِ وَالْمَفَاسِدِ أَيْضًا:</w:t>
      </w:r>
      <w:r w:rsidRPr="002514B7">
        <w:rPr>
          <w:rFonts w:ascii="Times New Roman" w:hAnsi="Times New Roman" w:cs="Times New Roman"/>
          <w:sz w:val="36"/>
          <w:szCs w:val="36"/>
          <w:rtl/>
        </w:rPr>
        <w:t xml:space="preserve"> أَنَّ الْخَائِضَ فِيمَا لَا يَعْنِيهِ يَضُرُّ بِقَلْبِهِ الَّذِي فِيهِ حَيَاتُهُ وَنَجَاتُهُ وَسَلَامَتُهُ وَسَعَادَتُهُ، لِأَنَّ قَلْبَهُ سَيُثْخَنُ وَيَمْتَلِئُ بِمَا لَا يَخُصُّهُ وَيَنْفَعُهُ، وَيَنْشَغِلُ بِهَا عَمَّا هُوَ أَنْفَعُ لَهُ فِي دُنْيَاهُ وَأُخْرَاهُ، وَهَذَا يُمْرِضُ الْقَلْبَ، وَيُضْعِفُ إِيمَانَهُ، وَيُقَلِّلُ خَشْيَتَهُ، وَقَدْ قِيلَ لِعَابِدٍ مِنَ الْعُبَّادِ: «مَا خَيْرُ مَا أُعْطِيَ الْعَبْدُ؟ قَالَ: فَرَاغُ الْقَلْبِ عَمَّا لَا يَعْنِيهِ لِيَتَفَرَّغَ إِلَى مَا يَعْنِيهِ».</w:t>
      </w:r>
    </w:p>
    <w:p w14:paraId="38431677" w14:textId="6D3C3F25" w:rsidR="002514B7" w:rsidRDefault="002514B7" w:rsidP="002514B7">
      <w:pPr>
        <w:rPr>
          <w:rFonts w:ascii="Times New Roman" w:hAnsi="Times New Roman" w:cs="Times New Roman"/>
          <w:sz w:val="36"/>
          <w:szCs w:val="36"/>
          <w:rtl/>
        </w:rPr>
      </w:pPr>
      <w:r w:rsidRPr="002514B7">
        <w:rPr>
          <w:rFonts w:ascii="Times New Roman" w:hAnsi="Times New Roman" w:cs="Times New Roman"/>
          <w:b/>
          <w:bCs/>
          <w:sz w:val="36"/>
          <w:szCs w:val="36"/>
          <w:rtl/>
        </w:rPr>
        <w:t>وَمِنْ هَذِهِ الْأَضْرَارِ وَالْمَفَاسِدِ أَيْضًا:</w:t>
      </w:r>
      <w:r w:rsidRPr="002514B7">
        <w:rPr>
          <w:rFonts w:ascii="Times New Roman" w:hAnsi="Times New Roman" w:cs="Times New Roman"/>
          <w:sz w:val="36"/>
          <w:szCs w:val="36"/>
          <w:rtl/>
        </w:rPr>
        <w:t xml:space="preserve"> أَنَّ الْخَوْضَ فِيمَا لَا يَعْنِي مِنَ الْأُمُورِ يُفَوِّتُ عَلَى صَاحِبِهِ كَثِيرًا مِنَ الْخَيْرِ الَّذِي يَعْنِيهِ وَيَنْفَعُهُ فِي دُنْيَاهُ وَآخِرَتِهِ، لِأَنَّ النَّفْسَ إِذَا أُشْغِلَتْ بِمَا لَا يَعْنِي، وَأَصْبَحَ لَهُ مَحَلًّا فِي الْقَلْبِ، وَمَكَانًا فِي الذِّهْنِ، وَسَعَةً فِي أَوْقَاتِ جَمْعِهَا وَتَحْصِيلِهَا وَبَثِّهَا بَيْنَ النَّاسِ، انْزَاحَ بِمُقَابِلِ ذَلِكَ شَيْئًا مِنَ النَّافِعِ الْمُفِيدِ الَّذِي يَعْمُرُ الْآخِرَةَ، وَيُصْلِحُ الدُّنْيَا، وَقَدْ قَالَ الْفُضَيْلُ بْنُ عِيَاضٍ ــ رَحِمَهُ اللَّهُ ــ لِرَجُلٍ: «تَكَلَّمْتَ فِيمَا لَا يَعْنِيكَ فَشَغَلَكَ عَمَّا يَعْنِيكَ، وَلَوْ شَغَلَكَ مَا يَعْنِيكَ تَرَكْتَ مَالَا يَعْنِيكَ».</w:t>
      </w:r>
    </w:p>
    <w:p w14:paraId="1E3C5E31" w14:textId="1FE02249" w:rsidR="002514B7" w:rsidRDefault="002514B7" w:rsidP="002514B7">
      <w:pPr>
        <w:rPr>
          <w:rFonts w:ascii="Times New Roman" w:hAnsi="Times New Roman" w:cs="Times New Roman"/>
          <w:sz w:val="36"/>
          <w:szCs w:val="36"/>
          <w:rtl/>
        </w:rPr>
      </w:pPr>
      <w:r w:rsidRPr="002514B7">
        <w:rPr>
          <w:rFonts w:ascii="Times New Roman" w:hAnsi="Times New Roman" w:cs="Times New Roman"/>
          <w:b/>
          <w:bCs/>
          <w:sz w:val="36"/>
          <w:szCs w:val="36"/>
          <w:rtl/>
        </w:rPr>
        <w:t>وَمِنْ هَذِهِ الْأَضْرَارِ وَالْمَفَاسِدِ أَيْضًا:</w:t>
      </w:r>
      <w:r w:rsidRPr="002514B7">
        <w:rPr>
          <w:rFonts w:ascii="Times New Roman" w:hAnsi="Times New Roman" w:cs="Times New Roman"/>
          <w:sz w:val="36"/>
          <w:szCs w:val="36"/>
          <w:rtl/>
        </w:rPr>
        <w:t xml:space="preserve"> أَنَّ الْخَائِضَ فِيمَا لَا يَعْنِيهِ قَدْ يَعُودُ عَلَيْهِ شَرُّ خَوْضِهِ فِي دُنْيَاهُ</w:t>
      </w:r>
      <w:r w:rsidR="002E63B4">
        <w:rPr>
          <w:rFonts w:ascii="Times New Roman" w:hAnsi="Times New Roman" w:cs="Times New Roman" w:hint="cs"/>
          <w:sz w:val="36"/>
          <w:szCs w:val="36"/>
          <w:rtl/>
        </w:rPr>
        <w:t>،</w:t>
      </w:r>
      <w:r w:rsidRPr="002514B7">
        <w:rPr>
          <w:rFonts w:ascii="Times New Roman" w:hAnsi="Times New Roman" w:cs="Times New Roman"/>
          <w:sz w:val="36"/>
          <w:szCs w:val="36"/>
          <w:rtl/>
        </w:rPr>
        <w:t xml:space="preserve"> وَيَكُونُ جَزَاؤُهُ مِنْ جِنْسِ عَمَلِهِ، فَيَنَالُ النَّاسُ مِنْهُ وَيُهِينُوهُ وَيُحَقِّرُوهُ فِي الْمَجَالِسِ، وَيَتَكَلَّمُونَ فِي عِرْضِهِ، وَيَصِفُونَهُ بِأَوْصَافِ </w:t>
      </w:r>
      <w:r w:rsidRPr="002514B7">
        <w:rPr>
          <w:rFonts w:ascii="Times New Roman" w:hAnsi="Times New Roman" w:cs="Times New Roman"/>
          <w:sz w:val="36"/>
          <w:szCs w:val="36"/>
          <w:rtl/>
        </w:rPr>
        <w:lastRenderedPageBreak/>
        <w:t>السُّوءِ، وَأَنَّهُ فُضُولِيٌّ، وَلَا يَصْلُحُ كَصَاحِبٍ، وَيُنَفِّرُونَ عَنْهُ، وَيَنْفِرُونَ مِنْهُ، بَلْ قَدْ يَتَتَبَّعُونَ عَوْرَتَهُ وَيَتَطَلَّبُونَ زَلَّاتَهُ وَقَبَائِحَهُ لِبَثِّهَا بَيْنَ النَّاسِ وَمُقَابَلَتِهِ بِنَفْسِ فِعْلِهِ وَطَرِيقَتِهِ، وَرُبَّمَا تَعَدَّوْا إِلَى أَهْلِ بَيْتِهِ، وَسَعَوْا لِلْإِضْرَارِ بِهِ، وَقَدْ ثَبَتَ أَنَّ النَّبِيَّ صَلَّى اللَّهُ عَلَيْهِ وَسَلَّمَ قَالَ زَاجِرًا وَمُهَدِّدً</w:t>
      </w:r>
      <w:r w:rsidR="002E63B4">
        <w:rPr>
          <w:rFonts w:ascii="Times New Roman" w:hAnsi="Times New Roman" w:cs="Times New Roman" w:hint="cs"/>
          <w:sz w:val="36"/>
          <w:szCs w:val="36"/>
          <w:rtl/>
        </w:rPr>
        <w:t>ا:</w:t>
      </w:r>
      <w:r w:rsidRPr="002514B7">
        <w:rPr>
          <w:rFonts w:ascii="Times New Roman" w:hAnsi="Times New Roman" w:cs="Times New Roman"/>
          <w:b/>
          <w:bCs/>
          <w:color w:val="00B050"/>
          <w:sz w:val="36"/>
          <w:szCs w:val="36"/>
          <w:rtl/>
        </w:rPr>
        <w:t xml:space="preserve"> (( لَا تُؤْذُوا عِبَادَ اللَّهِ وَلَا تُعَيِّرُوهُمْ وَلَا تَطْلُبُوا عَوْرَاتِهِمْ</w:t>
      </w:r>
      <w:r w:rsidR="002E63B4">
        <w:rPr>
          <w:rFonts w:ascii="Times New Roman" w:hAnsi="Times New Roman" w:cs="Times New Roman" w:hint="cs"/>
          <w:b/>
          <w:bCs/>
          <w:color w:val="00B050"/>
          <w:sz w:val="36"/>
          <w:szCs w:val="36"/>
          <w:rtl/>
        </w:rPr>
        <w:t>،</w:t>
      </w:r>
      <w:r w:rsidRPr="002514B7">
        <w:rPr>
          <w:rFonts w:ascii="Times New Roman" w:hAnsi="Times New Roman" w:cs="Times New Roman"/>
          <w:b/>
          <w:bCs/>
          <w:color w:val="00B050"/>
          <w:sz w:val="36"/>
          <w:szCs w:val="36"/>
          <w:rtl/>
        </w:rPr>
        <w:t xml:space="preserve"> فَإِنَّهُ مَنْ طَلَبَ عَوْرَةَ أَخِيهِ الْمُسْلِمِ طَلَبَ اللَّهُ عَوْرَتَهُ حَتَّى يَفْضَحَهُ فِي بَيْتِهِ ))</w:t>
      </w:r>
      <w:r w:rsidRPr="002514B7">
        <w:rPr>
          <w:rFonts w:ascii="Times New Roman" w:hAnsi="Times New Roman" w:cs="Times New Roman"/>
          <w:sz w:val="36"/>
          <w:szCs w:val="36"/>
          <w:rtl/>
        </w:rPr>
        <w:t>، وَقَالَ سَهْلُ التُّسْتَرِيُّ ــ رَحِمَهُ اللَّهُ ــ: «مَنِ اشْتَغَلَ بِمَا لَا يَعْنِيهِ نَالَ الْعَدُوُّ مِنْهُ حَاجَتَهُ فِي يَقَظَتِهِ وَمَنَامِهِ».</w:t>
      </w:r>
    </w:p>
    <w:p w14:paraId="6017CD49" w14:textId="00C199F8" w:rsidR="002514B7" w:rsidRPr="002514B7" w:rsidRDefault="002514B7" w:rsidP="002514B7">
      <w:pPr>
        <w:rPr>
          <w:rFonts w:ascii="Times New Roman" w:hAnsi="Times New Roman" w:cs="Times New Roman"/>
          <w:b/>
          <w:bCs/>
          <w:color w:val="0000CC"/>
          <w:sz w:val="36"/>
          <w:szCs w:val="36"/>
          <w:rtl/>
        </w:rPr>
      </w:pPr>
      <w:r w:rsidRPr="002514B7">
        <w:rPr>
          <w:rFonts w:ascii="Times New Roman" w:hAnsi="Times New Roman" w:cs="Times New Roman"/>
          <w:b/>
          <w:bCs/>
          <w:color w:val="0000CC"/>
          <w:sz w:val="36"/>
          <w:szCs w:val="36"/>
          <w:rtl/>
        </w:rPr>
        <w:t>عِبَادَ اللَّهِ وَأَهْلَ تُقَاتِهِ:</w:t>
      </w:r>
    </w:p>
    <w:p w14:paraId="5DFDD4BF" w14:textId="54D7A833" w:rsidR="002514B7" w:rsidRDefault="002514B7" w:rsidP="002514B7">
      <w:pPr>
        <w:rPr>
          <w:rFonts w:ascii="Times New Roman" w:hAnsi="Times New Roman" w:cs="Times New Roman"/>
          <w:sz w:val="36"/>
          <w:szCs w:val="36"/>
          <w:rtl/>
        </w:rPr>
      </w:pPr>
      <w:r w:rsidRPr="002514B7">
        <w:rPr>
          <w:rFonts w:ascii="Times New Roman" w:hAnsi="Times New Roman" w:cs="Times New Roman"/>
          <w:sz w:val="36"/>
          <w:szCs w:val="36"/>
          <w:rtl/>
        </w:rPr>
        <w:t xml:space="preserve">إِذَا أَحْسَنَ الْعَبْدُ إِسْلَامَهُ، وَجَمَّلَ نَفْسَهُ بِتَرْكِ الْخَوْضِ فِيمَا لَا يَعْنِيهِ </w:t>
      </w:r>
      <w:r w:rsidR="002E63B4">
        <w:rPr>
          <w:rFonts w:ascii="Times New Roman" w:hAnsi="Times New Roman" w:cs="Times New Roman" w:hint="cs"/>
          <w:sz w:val="36"/>
          <w:szCs w:val="36"/>
          <w:rtl/>
        </w:rPr>
        <w:t>فَ</w:t>
      </w:r>
      <w:r w:rsidRPr="002514B7">
        <w:rPr>
          <w:rFonts w:ascii="Times New Roman" w:hAnsi="Times New Roman" w:cs="Times New Roman"/>
          <w:sz w:val="36"/>
          <w:szCs w:val="36"/>
          <w:rtl/>
        </w:rPr>
        <w:t>سَتَقِلُّ ذُنُوبُهُ، وتَز</w:t>
      </w:r>
      <w:r w:rsidR="002E63B4">
        <w:rPr>
          <w:rFonts w:ascii="Times New Roman" w:hAnsi="Times New Roman" w:cs="Times New Roman" w:hint="cs"/>
          <w:sz w:val="36"/>
          <w:szCs w:val="36"/>
          <w:rtl/>
        </w:rPr>
        <w:t>ِي</w:t>
      </w:r>
      <w:r w:rsidRPr="002514B7">
        <w:rPr>
          <w:rFonts w:ascii="Times New Roman" w:hAnsi="Times New Roman" w:cs="Times New Roman"/>
          <w:sz w:val="36"/>
          <w:szCs w:val="36"/>
          <w:rtl/>
        </w:rPr>
        <w:t>دُ أُجُورُهُ، وَيَقْوَى إِيمَانُهُ، وَيَسْلَمُ عِرْضُهُ وَأَهْلُهُ، وَيَأْمَنُ مَكْرَ النَّاسِ وَكَيْدَهُمْ، وَيَرْتَاحُ قَلْبُهُ، وَيُحِبُّهُ النَّاسُ، وَيَطِيبُ مَجْلِسُهُ، وَيُثْنَى عَلَيْهِ بِالْخَيْرِ وَالْجَمِيلِ، لِأَنَّهُ قَدْ أَغْلَقَ عَلَى نَفْسِهِ أَبْوَابَ الْكَذِبِ وَالِافْتِرَاءِ وَالْبُهْتَانِ وَالْغِيبَةِ وَالْقِيلِ وَالْقَالِ وَالْغِلِّ وَالْحِقْدِ وَالْحَسَدِ، وَلِأَنَّ تَرْكَ مَا لَا يَعْنِي مِنْ أَجْمَعِ آدَابِ الْخَيْرِ، وَعُنْوَانِ الْخُلُقِ السَّدِيدِ، وَأَجْمَلِ خِلَالِ الْمُؤْمِنِ، وَكَرِيمِ خِصَالِهِ، وَطَيِّبِ فِعَالِهِ، وَنَزِيهِ طِبَاعِهِ، وَرَفِيعِ سَجَايَاهُ، وَهُوَ عَمَلٌ صَالِحٌ مُبَارَكٌ</w:t>
      </w:r>
      <w:r w:rsidR="002E63B4">
        <w:rPr>
          <w:rFonts w:ascii="Times New Roman" w:hAnsi="Times New Roman" w:cs="Times New Roman" w:hint="cs"/>
          <w:sz w:val="36"/>
          <w:szCs w:val="36"/>
          <w:rtl/>
        </w:rPr>
        <w:t>،</w:t>
      </w:r>
      <w:r w:rsidRPr="002514B7">
        <w:rPr>
          <w:rFonts w:ascii="Times New Roman" w:hAnsi="Times New Roman" w:cs="Times New Roman"/>
          <w:sz w:val="36"/>
          <w:szCs w:val="36"/>
          <w:rtl/>
        </w:rPr>
        <w:t xml:space="preserve"> وَحَسَنَةٌ جَلِيلَةٌ زَكِيَّةٌ، وَيَنْتَفِعُ بِهِ صَاحِبُهُ قَبْلَ النَّاسِ، وَتَتَفَرَّعُ عَنْهُ وُجُوهٌ عَدِيدَةٌ مِنَ الْبِرِّ، وَتَتَّصِلُ بِهِ صُنُوفٌ </w:t>
      </w:r>
      <w:r w:rsidR="002E63B4">
        <w:rPr>
          <w:rFonts w:ascii="Times New Roman" w:hAnsi="Times New Roman" w:cs="Times New Roman" w:hint="cs"/>
          <w:sz w:val="36"/>
          <w:szCs w:val="36"/>
          <w:rtl/>
        </w:rPr>
        <w:t xml:space="preserve">عَدِيدَةٌ </w:t>
      </w:r>
      <w:r w:rsidRPr="002514B7">
        <w:rPr>
          <w:rFonts w:ascii="Times New Roman" w:hAnsi="Times New Roman" w:cs="Times New Roman"/>
          <w:sz w:val="36"/>
          <w:szCs w:val="36"/>
          <w:rtl/>
        </w:rPr>
        <w:t>مِنَ الْإِحْسَانِ، وَتَلْحَقُ بِهِ أَنْوَاعٌ كَثِيرَةٌ مِنَ الْمَكَارِمِ، فَكُونُوا كَذَلِكَ يَرْحَمْكُمُ اللَّهُ، وَتَسْعَدُوا، وَتُفْلِحُوا.</w:t>
      </w:r>
    </w:p>
    <w:p w14:paraId="22610A81" w14:textId="7FDCACE2" w:rsidR="002514B7" w:rsidRPr="002514B7" w:rsidRDefault="002514B7" w:rsidP="002514B7">
      <w:pPr>
        <w:rPr>
          <w:rFonts w:ascii="Times New Roman" w:hAnsi="Times New Roman" w:cs="Times New Roman"/>
          <w:b/>
          <w:bCs/>
          <w:color w:val="385623" w:themeColor="accent6" w:themeShade="80"/>
          <w:sz w:val="36"/>
          <w:szCs w:val="36"/>
          <w:rtl/>
        </w:rPr>
      </w:pPr>
      <w:r w:rsidRPr="002514B7">
        <w:rPr>
          <w:rFonts w:ascii="Times New Roman" w:hAnsi="Times New Roman" w:cs="Times New Roman"/>
          <w:b/>
          <w:bCs/>
          <w:color w:val="385623" w:themeColor="accent6" w:themeShade="80"/>
          <w:sz w:val="36"/>
          <w:szCs w:val="36"/>
          <w:rtl/>
        </w:rPr>
        <w:t>الْخُطْبَةُ الثَّانِيَةُ: ــــــــ</w:t>
      </w:r>
      <w:r w:rsidRPr="002514B7">
        <w:rPr>
          <w:rFonts w:ascii="Times New Roman" w:hAnsi="Times New Roman" w:cs="Times New Roman" w:hint="cs"/>
          <w:b/>
          <w:bCs/>
          <w:color w:val="385623" w:themeColor="accent6" w:themeShade="80"/>
          <w:sz w:val="36"/>
          <w:szCs w:val="36"/>
          <w:rtl/>
        </w:rPr>
        <w:t>ــــــــــــــ</w:t>
      </w:r>
    </w:p>
    <w:p w14:paraId="73685DDA" w14:textId="09BB3F49" w:rsidR="0000763D" w:rsidRDefault="002514B7" w:rsidP="002514B7">
      <w:pPr>
        <w:rPr>
          <w:rFonts w:ascii="Times New Roman" w:hAnsi="Times New Roman" w:cs="Times New Roman"/>
          <w:sz w:val="36"/>
          <w:szCs w:val="36"/>
          <w:rtl/>
        </w:rPr>
      </w:pPr>
      <w:r w:rsidRPr="002514B7">
        <w:rPr>
          <w:rFonts w:ascii="Times New Roman" w:hAnsi="Times New Roman" w:cs="Times New Roman"/>
          <w:sz w:val="36"/>
          <w:szCs w:val="36"/>
          <w:rtl/>
        </w:rPr>
        <w:t xml:space="preserve">الْحَمْدُ لِلَّهِ الَّذِي تَتَابَعَتْ عَلَى خَلْقِهِ نِعَمُهُ، وَصَلَّى اللَّهُ </w:t>
      </w:r>
      <w:r w:rsidR="0000763D" w:rsidRPr="002514B7">
        <w:rPr>
          <w:rFonts w:ascii="Times New Roman" w:hAnsi="Times New Roman" w:cs="Times New Roman"/>
          <w:sz w:val="36"/>
          <w:szCs w:val="36"/>
          <w:rtl/>
        </w:rPr>
        <w:t xml:space="preserve">وَسَلَّمَ </w:t>
      </w:r>
      <w:r w:rsidR="0000763D">
        <w:rPr>
          <w:rFonts w:ascii="Times New Roman" w:hAnsi="Times New Roman" w:cs="Times New Roman" w:hint="cs"/>
          <w:sz w:val="36"/>
          <w:szCs w:val="36"/>
          <w:rtl/>
        </w:rPr>
        <w:t xml:space="preserve">وَبَارَكَ </w:t>
      </w:r>
      <w:r w:rsidRPr="002514B7">
        <w:rPr>
          <w:rFonts w:ascii="Times New Roman" w:hAnsi="Times New Roman" w:cs="Times New Roman"/>
          <w:sz w:val="36"/>
          <w:szCs w:val="36"/>
          <w:rtl/>
        </w:rPr>
        <w:t>عَلَى أَنْبِيَا</w:t>
      </w:r>
      <w:r w:rsidR="0000763D">
        <w:rPr>
          <w:rFonts w:ascii="Times New Roman" w:hAnsi="Times New Roman" w:cs="Times New Roman" w:hint="cs"/>
          <w:sz w:val="36"/>
          <w:szCs w:val="36"/>
          <w:rtl/>
        </w:rPr>
        <w:t>ئِهِ.</w:t>
      </w:r>
    </w:p>
    <w:p w14:paraId="0C2B6202" w14:textId="4FE158E1" w:rsidR="002514B7" w:rsidRPr="002514B7" w:rsidRDefault="002514B7" w:rsidP="002514B7">
      <w:pPr>
        <w:rPr>
          <w:rFonts w:ascii="Times New Roman" w:hAnsi="Times New Roman" w:cs="Times New Roman"/>
          <w:b/>
          <w:bCs/>
          <w:color w:val="0000CC"/>
          <w:sz w:val="36"/>
          <w:szCs w:val="36"/>
          <w:rtl/>
        </w:rPr>
      </w:pPr>
      <w:r w:rsidRPr="002514B7">
        <w:rPr>
          <w:rFonts w:ascii="Times New Roman" w:hAnsi="Times New Roman" w:cs="Times New Roman"/>
          <w:b/>
          <w:bCs/>
          <w:color w:val="0000CC"/>
          <w:sz w:val="36"/>
          <w:szCs w:val="36"/>
          <w:rtl/>
        </w:rPr>
        <w:t>أَمَّا بَعْدُ، فَيَا عِبَادَ اللَّهِ وَأَهْلَ تُقَاتِهِ:</w:t>
      </w:r>
    </w:p>
    <w:p w14:paraId="0520D245" w14:textId="07F54638" w:rsidR="002514B7" w:rsidRDefault="002514B7" w:rsidP="0000763D">
      <w:pPr>
        <w:rPr>
          <w:rFonts w:ascii="Times New Roman" w:hAnsi="Times New Roman" w:cs="Times New Roman"/>
          <w:sz w:val="36"/>
          <w:szCs w:val="36"/>
          <w:rtl/>
        </w:rPr>
      </w:pPr>
      <w:r w:rsidRPr="002514B7">
        <w:rPr>
          <w:rFonts w:ascii="Times New Roman" w:hAnsi="Times New Roman" w:cs="Times New Roman"/>
          <w:sz w:val="36"/>
          <w:szCs w:val="36"/>
          <w:rtl/>
        </w:rPr>
        <w:t xml:space="preserve">لَقَدْ نُقِلَتْ لَنَا عَنِ السَّلَفِ الصَّالِحِينَ وَالْعُبَّادِ الزَّاهِدِينَ أَجْمَلُ الْأَمْثِلَةِ، وَأَشْرَقُ الصُّوَرِ، وَأَعْذَبُ الْأَحْوَالِ، وَأَطْيَبُ الْمَوَاقِفِ، فِي هَذَا الْأَدَبِ الْجَمِيلِ، وَالْخُلُقِ الرَّفِيعِ، وَالْعَمَلِ الصَّالِحِ الزَّكِيِّ الَّذِي هُوَ تَرْكُ مَا لَا يَعْنِي، فَكَانُوا يَعُدُّونَ تَرْكَهُمْ مَا لَا يَعْنِيهِمْ مِنْ أَوْثَقِ طَاعَاتِهِمْ وَأَرْجَاهَا فِي نُفُوسِهِمْ، فَصَحَّ إِلَى زَيْدِ بْنِ أَسْلَمَ أَنَّهُ قَالَ: </w:t>
      </w:r>
      <w:r w:rsidRPr="002514B7">
        <w:rPr>
          <w:rFonts w:ascii="Times New Roman" w:hAnsi="Times New Roman" w:cs="Times New Roman"/>
          <w:b/>
          <w:bCs/>
          <w:color w:val="00B050"/>
          <w:sz w:val="36"/>
          <w:szCs w:val="36"/>
          <w:rtl/>
        </w:rPr>
        <w:t xml:space="preserve">(( دُخِلَ عَلَى أَبِي دُجَانَةَ وَهُوَ مَرِيضٌ وَكَانَ وَجْهُهُ يَتَهَلَّلُ، </w:t>
      </w:r>
      <w:r w:rsidRPr="002514B7">
        <w:rPr>
          <w:rFonts w:ascii="Times New Roman" w:hAnsi="Times New Roman" w:cs="Times New Roman"/>
          <w:b/>
          <w:bCs/>
          <w:color w:val="00B050"/>
          <w:sz w:val="36"/>
          <w:szCs w:val="36"/>
          <w:rtl/>
        </w:rPr>
        <w:lastRenderedPageBreak/>
        <w:t>فَقِيلَ لَهُ: مَا لِوَجْهِكَ يَتَهَلَّلُ؟ فَقَالَ: مَا مِنْ عَمَلِي شَيْءٌ أَوْثَقُ عِنْدِي مِنَ اثْنَتَيْنِ: أَمَّا إِحْدَاهُمَا فَكُنْتُ لَا أَتَكَلَّمُ فِيمَا لَا يَعْنِينِي، وَأَمَّا الْأُخْرَى فَكَانَ قَلْبِي لِلْمُسْلِمِينَ سَلِيمًا ))</w:t>
      </w:r>
      <w:r w:rsidRPr="002514B7">
        <w:rPr>
          <w:rFonts w:ascii="Times New Roman" w:hAnsi="Times New Roman" w:cs="Times New Roman"/>
          <w:sz w:val="36"/>
          <w:szCs w:val="36"/>
          <w:rtl/>
        </w:rPr>
        <w:t xml:space="preserve">، وَثَبَتَ عَنْ جَمْعٍ مِنَ السَّلَفِ أَنَّهُمْ قَالُوا: «سُئِلَ لُقْمَانُ الْحَكِيمُ: أَيُّ عَمَلِكَ أَوْثَقُ فِي نَفْسِكَ؟ فَقَالَ: تَرْكُ مَالَا يَعْنِينِي»، وَكَانُوا يُجَاهِدُونَ أَنْفُسَهُمْ عَلَى التَّخَلُّقِ بِهِ السِّنِينَ الْعَدِيدَةَ، فَثَبَتَ </w:t>
      </w:r>
      <w:r w:rsidR="002E63B4">
        <w:rPr>
          <w:rFonts w:ascii="Times New Roman" w:hAnsi="Times New Roman" w:cs="Times New Roman" w:hint="cs"/>
          <w:sz w:val="36"/>
          <w:szCs w:val="36"/>
          <w:rtl/>
        </w:rPr>
        <w:t>أَنَّ</w:t>
      </w:r>
      <w:r w:rsidRPr="002514B7">
        <w:rPr>
          <w:rFonts w:ascii="Times New Roman" w:hAnsi="Times New Roman" w:cs="Times New Roman"/>
          <w:sz w:val="36"/>
          <w:szCs w:val="36"/>
          <w:rtl/>
        </w:rPr>
        <w:t xml:space="preserve"> ابْن</w:t>
      </w:r>
      <w:r w:rsidR="002E63B4">
        <w:rPr>
          <w:rFonts w:ascii="Times New Roman" w:hAnsi="Times New Roman" w:cs="Times New Roman" w:hint="cs"/>
          <w:sz w:val="36"/>
          <w:szCs w:val="36"/>
          <w:rtl/>
        </w:rPr>
        <w:t>َ</w:t>
      </w:r>
      <w:r w:rsidRPr="002514B7">
        <w:rPr>
          <w:rFonts w:ascii="Times New Roman" w:hAnsi="Times New Roman" w:cs="Times New Roman"/>
          <w:sz w:val="36"/>
          <w:szCs w:val="36"/>
          <w:rtl/>
        </w:rPr>
        <w:t xml:space="preserve"> أَبِي زَكَرِيَّا الدِّمَشْقِيّ</w:t>
      </w:r>
      <w:r w:rsidR="00694384">
        <w:rPr>
          <w:rFonts w:ascii="Times New Roman" w:hAnsi="Times New Roman" w:cs="Times New Roman" w:hint="cs"/>
          <w:sz w:val="36"/>
          <w:szCs w:val="36"/>
          <w:rtl/>
        </w:rPr>
        <w:t>َ</w:t>
      </w:r>
      <w:r w:rsidRPr="002514B7">
        <w:rPr>
          <w:rFonts w:ascii="Times New Roman" w:hAnsi="Times New Roman" w:cs="Times New Roman"/>
          <w:sz w:val="36"/>
          <w:szCs w:val="36"/>
          <w:rtl/>
        </w:rPr>
        <w:t xml:space="preserve"> ــ رَحِمَهُ اللَّهُ ــ قَالَ: «عَالَجْتُ الصَّمْتَ عَمَّا لَا يَعْنِينِي عِشْرِينَ سَنَةً»، وَكَانَ هَذَا الْخُلُقُ عِنْدَهُمْ مِنْ أَسْبَابِ نَيْلِ السُّؤْدَدِ</w:t>
      </w:r>
      <w:r w:rsidR="0000763D">
        <w:rPr>
          <w:rFonts w:ascii="Times New Roman" w:hAnsi="Times New Roman" w:cs="Times New Roman" w:hint="cs"/>
          <w:sz w:val="36"/>
          <w:szCs w:val="36"/>
          <w:rtl/>
        </w:rPr>
        <w:t>،</w:t>
      </w:r>
      <w:r w:rsidRPr="002514B7">
        <w:rPr>
          <w:rFonts w:ascii="Times New Roman" w:hAnsi="Times New Roman" w:cs="Times New Roman"/>
          <w:sz w:val="36"/>
          <w:szCs w:val="36"/>
          <w:rtl/>
        </w:rPr>
        <w:t xml:space="preserve"> و</w:t>
      </w:r>
      <w:r w:rsidR="0000763D">
        <w:rPr>
          <w:rFonts w:ascii="Times New Roman" w:hAnsi="Times New Roman" w:cs="Times New Roman" w:hint="cs"/>
          <w:sz w:val="36"/>
          <w:szCs w:val="36"/>
          <w:rtl/>
        </w:rPr>
        <w:t>َرَجَاحَةِ الْعَقْلِ</w:t>
      </w:r>
      <w:r w:rsidRPr="002514B7">
        <w:rPr>
          <w:rFonts w:ascii="Times New Roman" w:hAnsi="Times New Roman" w:cs="Times New Roman"/>
          <w:sz w:val="36"/>
          <w:szCs w:val="36"/>
          <w:rtl/>
        </w:rPr>
        <w:t xml:space="preserve">، </w:t>
      </w:r>
      <w:r w:rsidR="00694384">
        <w:rPr>
          <w:rFonts w:ascii="Times New Roman" w:hAnsi="Times New Roman" w:cs="Times New Roman" w:hint="cs"/>
          <w:sz w:val="36"/>
          <w:szCs w:val="36"/>
          <w:rtl/>
        </w:rPr>
        <w:t>إِذْ</w:t>
      </w:r>
      <w:r w:rsidRPr="002514B7">
        <w:rPr>
          <w:rFonts w:ascii="Times New Roman" w:hAnsi="Times New Roman" w:cs="Times New Roman"/>
          <w:sz w:val="36"/>
          <w:szCs w:val="36"/>
          <w:rtl/>
        </w:rPr>
        <w:t xml:space="preserve"> </w:t>
      </w:r>
      <w:r w:rsidR="00694384">
        <w:rPr>
          <w:rFonts w:ascii="Times New Roman" w:hAnsi="Times New Roman" w:cs="Times New Roman" w:hint="cs"/>
          <w:sz w:val="36"/>
          <w:szCs w:val="36"/>
          <w:rtl/>
        </w:rPr>
        <w:t>أَرَادَ</w:t>
      </w:r>
      <w:r w:rsidRPr="002514B7">
        <w:rPr>
          <w:rFonts w:ascii="Times New Roman" w:hAnsi="Times New Roman" w:cs="Times New Roman"/>
          <w:sz w:val="36"/>
          <w:szCs w:val="36"/>
          <w:rtl/>
        </w:rPr>
        <w:t xml:space="preserve"> رَجُلٌ </w:t>
      </w:r>
      <w:r w:rsidR="00694384">
        <w:rPr>
          <w:rFonts w:ascii="Times New Roman" w:hAnsi="Times New Roman" w:cs="Times New Roman" w:hint="cs"/>
          <w:sz w:val="36"/>
          <w:szCs w:val="36"/>
          <w:rtl/>
        </w:rPr>
        <w:t>عَيْبَ ا</w:t>
      </w:r>
      <w:r w:rsidRPr="002514B7">
        <w:rPr>
          <w:rFonts w:ascii="Times New Roman" w:hAnsi="Times New Roman" w:cs="Times New Roman"/>
          <w:sz w:val="36"/>
          <w:szCs w:val="36"/>
          <w:rtl/>
        </w:rPr>
        <w:t>لْأَحْنَفِ بْنِ قَيْسٍ</w:t>
      </w:r>
      <w:r w:rsidR="00694384">
        <w:rPr>
          <w:rFonts w:ascii="Times New Roman" w:hAnsi="Times New Roman" w:cs="Times New Roman" w:hint="cs"/>
          <w:sz w:val="36"/>
          <w:szCs w:val="36"/>
          <w:rtl/>
        </w:rPr>
        <w:t>، فَقَالَ</w:t>
      </w:r>
      <w:r w:rsidRPr="002514B7">
        <w:rPr>
          <w:rFonts w:ascii="Times New Roman" w:hAnsi="Times New Roman" w:cs="Times New Roman"/>
          <w:sz w:val="36"/>
          <w:szCs w:val="36"/>
          <w:rtl/>
        </w:rPr>
        <w:t>: «بِمَ سُدْتَ قَوْمَكَ</w:t>
      </w:r>
      <w:r w:rsidR="00694384">
        <w:rPr>
          <w:rFonts w:ascii="Times New Roman" w:hAnsi="Times New Roman" w:cs="Times New Roman" w:hint="cs"/>
          <w:sz w:val="36"/>
          <w:szCs w:val="36"/>
          <w:rtl/>
        </w:rPr>
        <w:t xml:space="preserve">؟ </w:t>
      </w:r>
      <w:r w:rsidRPr="002514B7">
        <w:rPr>
          <w:rFonts w:ascii="Times New Roman" w:hAnsi="Times New Roman" w:cs="Times New Roman"/>
          <w:sz w:val="36"/>
          <w:szCs w:val="36"/>
          <w:rtl/>
        </w:rPr>
        <w:t>فَقَالَ:</w:t>
      </w:r>
      <w:r w:rsidR="00694384">
        <w:rPr>
          <w:rFonts w:ascii="Times New Roman" w:hAnsi="Times New Roman" w:cs="Times New Roman" w:hint="cs"/>
          <w:sz w:val="36"/>
          <w:szCs w:val="36"/>
          <w:rtl/>
        </w:rPr>
        <w:t xml:space="preserve"> </w:t>
      </w:r>
      <w:r w:rsidRPr="002514B7">
        <w:rPr>
          <w:rFonts w:ascii="Times New Roman" w:hAnsi="Times New Roman" w:cs="Times New Roman"/>
          <w:sz w:val="36"/>
          <w:szCs w:val="36"/>
          <w:rtl/>
        </w:rPr>
        <w:t>بِتَرْكِي مِنْ أَمْرِكَ مَا لَا يَعْنِينِي كَمَا أَعْنَاكَ مِنْ أَمْرِي مَا لَا يَعْنِيكَ»، وَقَالَ الْإِمَامُ الشَّافِعِيُّ ــ رَحِمَهُ اللَّهُ ــ: «تَرْكَ الْكَلَامِ فِيمَا لَا يَعْنِي</w:t>
      </w:r>
      <w:r w:rsidR="0000763D">
        <w:rPr>
          <w:rFonts w:ascii="Times New Roman" w:hAnsi="Times New Roman" w:cs="Times New Roman" w:hint="cs"/>
          <w:sz w:val="36"/>
          <w:szCs w:val="36"/>
          <w:rtl/>
        </w:rPr>
        <w:t xml:space="preserve"> يَ</w:t>
      </w:r>
      <w:r w:rsidR="0000763D" w:rsidRPr="0000763D">
        <w:rPr>
          <w:rFonts w:ascii="Times New Roman" w:hAnsi="Times New Roman" w:cs="Times New Roman"/>
          <w:sz w:val="36"/>
          <w:szCs w:val="36"/>
          <w:rtl/>
        </w:rPr>
        <w:t>زِيدُ فِي الْعَقْلِ</w:t>
      </w:r>
      <w:r w:rsidRPr="002514B7">
        <w:rPr>
          <w:rFonts w:ascii="Times New Roman" w:hAnsi="Times New Roman" w:cs="Times New Roman"/>
          <w:sz w:val="36"/>
          <w:szCs w:val="36"/>
          <w:rtl/>
        </w:rPr>
        <w:t>»، وَكَانُوا يَرَوْنَ ذَلِكَ عَيْبًا فِي الْخَائِضِ وَأَذِيَّةً لِجَلِيسِ</w:t>
      </w:r>
      <w:r w:rsidR="00694384">
        <w:rPr>
          <w:rFonts w:ascii="Times New Roman" w:hAnsi="Times New Roman" w:cs="Times New Roman" w:hint="cs"/>
          <w:sz w:val="36"/>
          <w:szCs w:val="36"/>
          <w:rtl/>
        </w:rPr>
        <w:t>هِ</w:t>
      </w:r>
      <w:r w:rsidRPr="002514B7">
        <w:rPr>
          <w:rFonts w:ascii="Times New Roman" w:hAnsi="Times New Roman" w:cs="Times New Roman"/>
          <w:sz w:val="36"/>
          <w:szCs w:val="36"/>
          <w:rtl/>
        </w:rPr>
        <w:t xml:space="preserve">، فَقَالَ الْبَاقِرُ ــ رَحِمَهُ اللَّهُ ــ: «كَفَى بِالْمَرْءِ عَيْبًا أَنْ يُؤْذِيَ جَلِيسَهُ بِمَا لَا يَعْنِيهِ»، وَجَعَلُوا اشْتِغَالَ الْعَبْدِ بِمَا لَا يَعْنِيهِ عَلَامَةً لِإِعْرَاضِ اللَّهِ عَنْهُ وَخِذْلَانًا لَهُ، فَقَالَ الْحَسَنُ ــ رَحِمَهُ اللَّهُ ــ: «مِنْ عَلَامَةِ إِعْرَاضِ اللَّهِ عَنِ الْعَبْدِ أَنْ يَجْعَلَ شُغْلَهُ فِيمَا لَا يَعْنِيهِ»، وَقَالَ الْكَرْخِيُّ ــ رَحِمَهُ اللَّهُ ــ: «كَلَامُ الْعَبْدِ فِيمَا لَا يَعْنِيهِ خِذْلَانٌ مِنَ اللَّهِ لَهُ»، وَكَانُوا يُنْكِرُونَ عَلَى مَنْ يَرَوْنَهُ يَتَكَلَّمُ فِيمَا لَا يَعْنِيهِ، </w:t>
      </w:r>
      <w:r w:rsidR="00694384">
        <w:rPr>
          <w:rFonts w:ascii="Times New Roman" w:hAnsi="Times New Roman" w:cs="Times New Roman" w:hint="cs"/>
          <w:sz w:val="36"/>
          <w:szCs w:val="36"/>
          <w:rtl/>
        </w:rPr>
        <w:t>فَ</w:t>
      </w:r>
      <w:r w:rsidRPr="002514B7">
        <w:rPr>
          <w:rFonts w:ascii="Times New Roman" w:hAnsi="Times New Roman" w:cs="Times New Roman"/>
          <w:sz w:val="36"/>
          <w:szCs w:val="36"/>
          <w:rtl/>
        </w:rPr>
        <w:t>سَمِعَ ابْنُ الْمُبَارَكِ ــ رَحِمَهُ اللَّهُ ــ رَجُلًا يَتَكَلَّمُ بِمَا لَا يَعْنِيهِ، فَقَالَ لَهُ: «احْفَظْ لِسَانَكَ إِنَّ اللِّسَانَ سَرِيعٌ إِلَى الْمَرْءِ فِي قَتْلِهِ»، بَلْ وَيُنْكِرُونَ عَلَى أَنْفُسِهِمْ وَيُؤَدِّبُونَهَا إِذَا دَخَلَتْ فِيمَا لَا يَعْنِيهَا، فَنُقِلَ عَنِ ابْنِ أَبِي سِنَانٍ ــ رَحِمَهُ اللَّهُ ــ أَنَّهُ: «مَرَّ بِغُرْفَةٍ فَقَالَ: مُذْ كَمْ بُنِيَتْ هَذِهِ؟ ثُمَّ رَجَعَ إِلَى نَفْسِهِ فَقَالَ: وَمَا عَلَيْكِ مُذْ كَمْ بُنِيَتْ تَسْأَلِينَّ عَمَّا لَا يَعْنِيكِ لَأُعَاقِبَنَّكْ».</w:t>
      </w:r>
    </w:p>
    <w:p w14:paraId="7596FEA6" w14:textId="26E5F7CB" w:rsidR="002514B7" w:rsidRPr="002514B7" w:rsidRDefault="002514B7" w:rsidP="002514B7">
      <w:pPr>
        <w:rPr>
          <w:rFonts w:ascii="Times New Roman" w:hAnsi="Times New Roman" w:cs="Times New Roman"/>
          <w:sz w:val="36"/>
          <w:szCs w:val="36"/>
          <w:rtl/>
        </w:rPr>
      </w:pPr>
      <w:r w:rsidRPr="002514B7">
        <w:rPr>
          <w:rFonts w:ascii="Times New Roman" w:hAnsi="Times New Roman" w:cs="Times New Roman"/>
          <w:b/>
          <w:bCs/>
          <w:sz w:val="36"/>
          <w:szCs w:val="36"/>
          <w:rtl/>
        </w:rPr>
        <w:t>فَأَجَارَنِي اللَّهُ وَإِيَّاكُمْ</w:t>
      </w:r>
      <w:r w:rsidRPr="002514B7">
        <w:rPr>
          <w:rFonts w:ascii="Times New Roman" w:hAnsi="Times New Roman" w:cs="Times New Roman" w:hint="cs"/>
          <w:b/>
          <w:bCs/>
          <w:sz w:val="36"/>
          <w:szCs w:val="36"/>
          <w:rtl/>
        </w:rPr>
        <w:t>:</w:t>
      </w:r>
      <w:r w:rsidRPr="002514B7">
        <w:rPr>
          <w:rFonts w:ascii="Times New Roman" w:hAnsi="Times New Roman" w:cs="Times New Roman"/>
          <w:sz w:val="36"/>
          <w:szCs w:val="36"/>
          <w:rtl/>
        </w:rPr>
        <w:t xml:space="preserve"> مِنْ مُنْكَرَاتِ الْأَعْمَالِ وَالْأَخْلَاقِ وَالْأَهْوَاءِ، وَجَعَلَنَا مَفَاتِيحَ لِلْخَيْرِ، مَغَالِيقَ لِلشَّرِّ، وَعَافَانَا مِنْ كُلِّ شَرٍّ قَاصِرٍ وَمُتَعَدٍّ وَمِنَ الْبَلْوَى، وَرَزَقَنَا الْهُدَى وَالتُّقَى وَالْعَفَافَ وَالْغِنَى، وَأَقُولُ هَذَا، وَأَسْتَغْفِرُ اللَّهَ لِي وَلَكُمْ.</w:t>
      </w:r>
    </w:p>
    <w:p w14:paraId="53BEB4D5" w14:textId="77777777" w:rsidR="002514B7" w:rsidRDefault="002514B7" w:rsidP="00D839D9">
      <w:pPr>
        <w:jc w:val="center"/>
        <w:rPr>
          <w:rFonts w:ascii="Times New Roman" w:hAnsi="Times New Roman" w:cs="Times New Roman"/>
          <w:b/>
          <w:bCs/>
          <w:color w:val="C00000"/>
          <w:sz w:val="36"/>
          <w:szCs w:val="36"/>
          <w:rtl/>
        </w:rPr>
      </w:pPr>
    </w:p>
    <w:p w14:paraId="2216E27C" w14:textId="77777777" w:rsidR="000B70C3" w:rsidRPr="00D839D9" w:rsidRDefault="000B70C3" w:rsidP="00D839D9">
      <w:pPr>
        <w:rPr>
          <w:rFonts w:ascii="Times New Roman" w:hAnsi="Times New Roman" w:cs="Times New Roman"/>
          <w:sz w:val="36"/>
          <w:szCs w:val="36"/>
        </w:rPr>
      </w:pPr>
    </w:p>
    <w:sectPr w:rsidR="000B70C3" w:rsidRPr="00D839D9" w:rsidSect="00D839D9">
      <w:footerReference w:type="default" r:id="rId6"/>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883E7" w14:textId="77777777" w:rsidR="00C81EF2" w:rsidRDefault="00C81EF2" w:rsidP="00D839D9">
      <w:pPr>
        <w:spacing w:after="0" w:line="240" w:lineRule="auto"/>
      </w:pPr>
      <w:r>
        <w:separator/>
      </w:r>
    </w:p>
  </w:endnote>
  <w:endnote w:type="continuationSeparator" w:id="0">
    <w:p w14:paraId="770A577C" w14:textId="77777777" w:rsidR="00C81EF2" w:rsidRDefault="00C81EF2" w:rsidP="00D83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9181596"/>
      <w:docPartObj>
        <w:docPartGallery w:val="Page Numbers (Bottom of Page)"/>
        <w:docPartUnique/>
      </w:docPartObj>
    </w:sdtPr>
    <w:sdtContent>
      <w:p w14:paraId="53C359C3" w14:textId="77777777" w:rsidR="00D839D9" w:rsidRDefault="00000000">
        <w:pPr>
          <w:pStyle w:val="a4"/>
          <w:jc w:val="center"/>
        </w:pPr>
        <w:r>
          <w:fldChar w:fldCharType="begin"/>
        </w:r>
        <w:r>
          <w:instrText xml:space="preserve"> PAGE   \* MERGEFORMAT </w:instrText>
        </w:r>
        <w:r>
          <w:fldChar w:fldCharType="separate"/>
        </w:r>
        <w:r w:rsidR="00B77390" w:rsidRPr="00B77390">
          <w:rPr>
            <w:rFonts w:cs="Calibri"/>
            <w:noProof/>
            <w:rtl/>
            <w:lang w:val="ar-SA"/>
          </w:rPr>
          <w:t>6</w:t>
        </w:r>
        <w:r>
          <w:rPr>
            <w:rFonts w:cs="Calibri"/>
            <w:noProof/>
            <w:lang w:val="ar-SA"/>
          </w:rPr>
          <w:fldChar w:fldCharType="end"/>
        </w:r>
      </w:p>
    </w:sdtContent>
  </w:sdt>
  <w:p w14:paraId="08576403" w14:textId="77777777" w:rsidR="00D839D9" w:rsidRDefault="00D839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51249" w14:textId="77777777" w:rsidR="00C81EF2" w:rsidRDefault="00C81EF2" w:rsidP="00D839D9">
      <w:pPr>
        <w:spacing w:after="0" w:line="240" w:lineRule="auto"/>
      </w:pPr>
      <w:r>
        <w:separator/>
      </w:r>
    </w:p>
  </w:footnote>
  <w:footnote w:type="continuationSeparator" w:id="0">
    <w:p w14:paraId="3A0EF4AD" w14:textId="77777777" w:rsidR="00C81EF2" w:rsidRDefault="00C81EF2" w:rsidP="00D839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1709"/>
    <w:rsid w:val="00003BE7"/>
    <w:rsid w:val="0000763D"/>
    <w:rsid w:val="000B70C3"/>
    <w:rsid w:val="00181B1C"/>
    <w:rsid w:val="001840CB"/>
    <w:rsid w:val="002514B7"/>
    <w:rsid w:val="002A7B36"/>
    <w:rsid w:val="002E63B4"/>
    <w:rsid w:val="00370195"/>
    <w:rsid w:val="00387119"/>
    <w:rsid w:val="003958E2"/>
    <w:rsid w:val="003B5251"/>
    <w:rsid w:val="005B23EB"/>
    <w:rsid w:val="00686A25"/>
    <w:rsid w:val="00694384"/>
    <w:rsid w:val="006B4B32"/>
    <w:rsid w:val="00735FAB"/>
    <w:rsid w:val="00855E32"/>
    <w:rsid w:val="0086371E"/>
    <w:rsid w:val="008D4102"/>
    <w:rsid w:val="00B77390"/>
    <w:rsid w:val="00B81709"/>
    <w:rsid w:val="00BE1DA5"/>
    <w:rsid w:val="00C81EF2"/>
    <w:rsid w:val="00D839D9"/>
    <w:rsid w:val="00E74847"/>
    <w:rsid w:val="00F06306"/>
    <w:rsid w:val="00FB6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DBCAB"/>
  <w15:docId w15:val="{A4762B48-CD14-4119-A929-A13F2ECE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ind w:left="3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1709"/>
    <w:pPr>
      <w:bidi/>
      <w:spacing w:before="0" w:beforeAutospacing="0" w:after="200" w:afterAutospacing="0" w:line="276" w:lineRule="auto"/>
      <w:ind w:left="0"/>
      <w:jc w:val="left"/>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839D9"/>
    <w:pPr>
      <w:tabs>
        <w:tab w:val="center" w:pos="4153"/>
        <w:tab w:val="right" w:pos="8306"/>
      </w:tabs>
      <w:spacing w:after="0" w:line="240" w:lineRule="auto"/>
    </w:pPr>
  </w:style>
  <w:style w:type="character" w:customStyle="1" w:styleId="Char">
    <w:name w:val="رأس الصفحة Char"/>
    <w:basedOn w:val="a0"/>
    <w:link w:val="a3"/>
    <w:uiPriority w:val="99"/>
    <w:semiHidden/>
    <w:rsid w:val="00D839D9"/>
  </w:style>
  <w:style w:type="paragraph" w:styleId="a4">
    <w:name w:val="footer"/>
    <w:basedOn w:val="a"/>
    <w:link w:val="Char0"/>
    <w:uiPriority w:val="99"/>
    <w:unhideWhenUsed/>
    <w:rsid w:val="00D839D9"/>
    <w:pPr>
      <w:tabs>
        <w:tab w:val="center" w:pos="4153"/>
        <w:tab w:val="right" w:pos="8306"/>
      </w:tabs>
      <w:spacing w:after="0" w:line="240" w:lineRule="auto"/>
    </w:pPr>
  </w:style>
  <w:style w:type="character" w:customStyle="1" w:styleId="Char0">
    <w:name w:val="تذييل الصفحة Char"/>
    <w:basedOn w:val="a0"/>
    <w:link w:val="a4"/>
    <w:uiPriority w:val="99"/>
    <w:rsid w:val="00D839D9"/>
  </w:style>
  <w:style w:type="paragraph" w:styleId="a5">
    <w:name w:val="List Paragraph"/>
    <w:basedOn w:val="a"/>
    <w:uiPriority w:val="34"/>
    <w:qFormat/>
    <w:rsid w:val="00181B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51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5</Pages>
  <Words>1994</Words>
  <Characters>11367</Characters>
  <Application>Microsoft Office Word</Application>
  <DocSecurity>0</DocSecurity>
  <Lines>94</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عبد القادر الجنيد</cp:lastModifiedBy>
  <cp:revision>5</cp:revision>
  <dcterms:created xsi:type="dcterms:W3CDTF">2022-10-02T17:17:00Z</dcterms:created>
  <dcterms:modified xsi:type="dcterms:W3CDTF">2026-08-01T02:40:00Z</dcterms:modified>
</cp:coreProperties>
</file>